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A568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双开门医用冰箱参数</w:t>
      </w:r>
    </w:p>
    <w:p w14:paraId="7F16B94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3.1 有效容积：箱内有效容积≥650L；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br w:type="textWrapping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3.2 温度控制:箱内温度 2-8℃，微电脑控制，操作方便简洁；LED 数码管显示，带电源指示灯，可显示箱内上部、下部温度以及平均温度，观察方便；内置数字温度传感器≥5个，机械温控器≥1 个，温度控制精度 0.1℃；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br w:type="textWrapping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3.3 整体结构：立式，对开真空玻璃门体，内外板采用喷涂钢板，有效防菌防腐蚀；</w:t>
      </w:r>
    </w:p>
    <w:p w14:paraId="53B14E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3.4 核心组件：丝管式冷凝器及翅片式蒸发器，碳氢制冷剂；3.5温度均匀性：采用高性能保温材料，风冷系统，箱体温度均匀性≤2℃，波动性≤1.5℃，并出具相关检测报告；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br w:type="textWrapping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★3.6 微控技术：高精度传感器≥5 路，可分别显示箱内上部温度、下部温度以及平均值；主传感器故障后副传感器替代主传感器控制制冷系统运行，并且可选择检测温度或者仿生温度；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br w:type="textWrapping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3.7 门体结构：门体双层钢化玻璃，采用电极式加热防凝露设计，32℃环温85%湿度下门体无凝露；门体可实现自动关门；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br w:type="textWrapping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3.8 安全系统：多重故障报警，具有蜂鸣报警和灯光闪烁两种报警方式，可实现超温报警、传感故障报警、电池电量低报警、开门报警、断电报警，配有远程报警接口；</w:t>
      </w:r>
    </w:p>
    <w:p w14:paraId="0AC3786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3.9 数据存储：选配数据存储模块，每 6 分钟记录一次数据，可通过前置的USB接口读取，数据可导出数据及图表格式，温湿度数据存储≥10 年；</w:t>
      </w:r>
    </w:p>
    <w:p w14:paraId="75E7EC9F">
      <w:pPr>
        <w:pStyle w:val="16"/>
        <w:pageBreakBefore w:val="0"/>
        <w:framePr w:wrap="auto" w:vAnchor="margin" w:hAnchor="text" w:yAlign="inline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3.10 数据打印：针式温度记录打印机，实时打印、定时打印，并有追溯打印功能，打印数据信息储存≥1 年；</w:t>
      </w:r>
    </w:p>
    <w:p w14:paraId="5CE2DEC1">
      <w:pPr>
        <w:pStyle w:val="16"/>
        <w:pageBreakBefore w:val="0"/>
        <w:framePr w:wrap="auto" w:vAnchor="margin" w:hAnchor="text" w:yAlign="inline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3.11 温度监控：配有测试孔≥1 个，方便接入各式设备，对箱内温度进行监测；</w:t>
      </w:r>
    </w:p>
    <w:p w14:paraId="6CE49981">
      <w:pPr>
        <w:pStyle w:val="16"/>
        <w:pageBreakBefore w:val="0"/>
        <w:framePr w:wrap="auto" w:vAnchor="margin" w:hAnchor="text" w:yAlign="inline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/>
        </w:rPr>
        <w:t>3.12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需要计量检测和出具计量检测合格报告；</w:t>
      </w:r>
    </w:p>
    <w:p w14:paraId="2E4644F5">
      <w:pPr>
        <w:rPr>
          <w:rFonts w:hint="eastAsia"/>
          <w:sz w:val="18"/>
          <w:szCs w:val="18"/>
        </w:rPr>
      </w:pPr>
      <w:bookmarkStart w:id="0" w:name="_GoBack"/>
      <w:bookmarkEnd w:id="0"/>
    </w:p>
    <w:sectPr>
      <w:pgSz w:w="11906" w:h="16840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zNmI5MjhmYjE5NGRlNTQ5YWQwY2ZhYTJkMTAyNzQifQ=="/>
  </w:docVars>
  <w:rsids>
    <w:rsidRoot w:val="00285346"/>
    <w:rsid w:val="00040455"/>
    <w:rsid w:val="00073B03"/>
    <w:rsid w:val="00076DE1"/>
    <w:rsid w:val="000864EA"/>
    <w:rsid w:val="00093479"/>
    <w:rsid w:val="000941E2"/>
    <w:rsid w:val="000C0005"/>
    <w:rsid w:val="000F391D"/>
    <w:rsid w:val="000F7F3B"/>
    <w:rsid w:val="00147AB1"/>
    <w:rsid w:val="001D1E30"/>
    <w:rsid w:val="001F0865"/>
    <w:rsid w:val="001F52D5"/>
    <w:rsid w:val="00210B5F"/>
    <w:rsid w:val="002400DF"/>
    <w:rsid w:val="00281661"/>
    <w:rsid w:val="00285346"/>
    <w:rsid w:val="00291452"/>
    <w:rsid w:val="002A6B60"/>
    <w:rsid w:val="002C5A26"/>
    <w:rsid w:val="002C6023"/>
    <w:rsid w:val="002D6CDF"/>
    <w:rsid w:val="002E0C32"/>
    <w:rsid w:val="002F58BC"/>
    <w:rsid w:val="00304CCC"/>
    <w:rsid w:val="00305951"/>
    <w:rsid w:val="00322628"/>
    <w:rsid w:val="00324263"/>
    <w:rsid w:val="003B56AF"/>
    <w:rsid w:val="00436233"/>
    <w:rsid w:val="0044210E"/>
    <w:rsid w:val="00476F64"/>
    <w:rsid w:val="004D7205"/>
    <w:rsid w:val="004E75D3"/>
    <w:rsid w:val="004F6A74"/>
    <w:rsid w:val="005126E2"/>
    <w:rsid w:val="0053086E"/>
    <w:rsid w:val="005836C2"/>
    <w:rsid w:val="005C0A8A"/>
    <w:rsid w:val="005C69AE"/>
    <w:rsid w:val="005E2761"/>
    <w:rsid w:val="00602871"/>
    <w:rsid w:val="00673826"/>
    <w:rsid w:val="00685F9F"/>
    <w:rsid w:val="00692BAD"/>
    <w:rsid w:val="006945C9"/>
    <w:rsid w:val="006A3551"/>
    <w:rsid w:val="006D271A"/>
    <w:rsid w:val="006E0C71"/>
    <w:rsid w:val="006F0B23"/>
    <w:rsid w:val="007306EA"/>
    <w:rsid w:val="0078676B"/>
    <w:rsid w:val="007F3688"/>
    <w:rsid w:val="00804B04"/>
    <w:rsid w:val="0080738D"/>
    <w:rsid w:val="00807A0B"/>
    <w:rsid w:val="00817521"/>
    <w:rsid w:val="00820DE8"/>
    <w:rsid w:val="008443E6"/>
    <w:rsid w:val="00845958"/>
    <w:rsid w:val="00853A58"/>
    <w:rsid w:val="00854A22"/>
    <w:rsid w:val="00862DD8"/>
    <w:rsid w:val="008811F4"/>
    <w:rsid w:val="008B451B"/>
    <w:rsid w:val="008F7C11"/>
    <w:rsid w:val="009207B3"/>
    <w:rsid w:val="00956C6E"/>
    <w:rsid w:val="009A1F39"/>
    <w:rsid w:val="009B33FD"/>
    <w:rsid w:val="009F29A6"/>
    <w:rsid w:val="00A135C1"/>
    <w:rsid w:val="00A3373F"/>
    <w:rsid w:val="00A92C4F"/>
    <w:rsid w:val="00AA7CFD"/>
    <w:rsid w:val="00AB1D32"/>
    <w:rsid w:val="00AB6DCC"/>
    <w:rsid w:val="00AC4EC6"/>
    <w:rsid w:val="00B26581"/>
    <w:rsid w:val="00B35266"/>
    <w:rsid w:val="00BB3484"/>
    <w:rsid w:val="00C004F3"/>
    <w:rsid w:val="00C151A4"/>
    <w:rsid w:val="00C401CA"/>
    <w:rsid w:val="00CD2A42"/>
    <w:rsid w:val="00CD5474"/>
    <w:rsid w:val="00CF7240"/>
    <w:rsid w:val="00D10773"/>
    <w:rsid w:val="00D23E94"/>
    <w:rsid w:val="00D25546"/>
    <w:rsid w:val="00D4227C"/>
    <w:rsid w:val="00D53397"/>
    <w:rsid w:val="00D878D4"/>
    <w:rsid w:val="00DA7E72"/>
    <w:rsid w:val="00DD724E"/>
    <w:rsid w:val="00DE561B"/>
    <w:rsid w:val="00DF614E"/>
    <w:rsid w:val="00E2164C"/>
    <w:rsid w:val="00E7276D"/>
    <w:rsid w:val="00E80F71"/>
    <w:rsid w:val="00E8104B"/>
    <w:rsid w:val="00EC667D"/>
    <w:rsid w:val="00EE1019"/>
    <w:rsid w:val="00F03A61"/>
    <w:rsid w:val="00F17BC1"/>
    <w:rsid w:val="00F34CD9"/>
    <w:rsid w:val="00F56C20"/>
    <w:rsid w:val="00F56E8B"/>
    <w:rsid w:val="00F6691B"/>
    <w:rsid w:val="00F67954"/>
    <w:rsid w:val="00FA28E9"/>
    <w:rsid w:val="040A75FC"/>
    <w:rsid w:val="04E92A41"/>
    <w:rsid w:val="08AF79C5"/>
    <w:rsid w:val="0A1D552E"/>
    <w:rsid w:val="0C2D1379"/>
    <w:rsid w:val="0C401593"/>
    <w:rsid w:val="0E420870"/>
    <w:rsid w:val="0EEC7967"/>
    <w:rsid w:val="0F672EC2"/>
    <w:rsid w:val="112046B8"/>
    <w:rsid w:val="16AB26F4"/>
    <w:rsid w:val="1A8707A2"/>
    <w:rsid w:val="1BCC7AA4"/>
    <w:rsid w:val="1CA470B2"/>
    <w:rsid w:val="202A2C04"/>
    <w:rsid w:val="21F91F85"/>
    <w:rsid w:val="23CD30D5"/>
    <w:rsid w:val="243D772D"/>
    <w:rsid w:val="2526018D"/>
    <w:rsid w:val="268B1793"/>
    <w:rsid w:val="28315F47"/>
    <w:rsid w:val="2B996587"/>
    <w:rsid w:val="300744DD"/>
    <w:rsid w:val="359E2A3F"/>
    <w:rsid w:val="35B446E9"/>
    <w:rsid w:val="391661B3"/>
    <w:rsid w:val="39BE034C"/>
    <w:rsid w:val="3A2E06DF"/>
    <w:rsid w:val="3A883F75"/>
    <w:rsid w:val="47586FC4"/>
    <w:rsid w:val="4A321278"/>
    <w:rsid w:val="4CBD57DA"/>
    <w:rsid w:val="4E951C25"/>
    <w:rsid w:val="520914C1"/>
    <w:rsid w:val="5474356A"/>
    <w:rsid w:val="54F75F49"/>
    <w:rsid w:val="599B0806"/>
    <w:rsid w:val="59E8005F"/>
    <w:rsid w:val="5A5B4884"/>
    <w:rsid w:val="5AE30B37"/>
    <w:rsid w:val="5B6F1B2B"/>
    <w:rsid w:val="624F1172"/>
    <w:rsid w:val="64D771FD"/>
    <w:rsid w:val="64E536C8"/>
    <w:rsid w:val="663A3EE7"/>
    <w:rsid w:val="68FE3DF6"/>
    <w:rsid w:val="6A9C6EB3"/>
    <w:rsid w:val="6D8B4D20"/>
    <w:rsid w:val="6E595A27"/>
    <w:rsid w:val="6EB81705"/>
    <w:rsid w:val="738F3D25"/>
    <w:rsid w:val="75B124CB"/>
    <w:rsid w:val="75DF57D8"/>
    <w:rsid w:val="76C03F95"/>
    <w:rsid w:val="786D3CA8"/>
    <w:rsid w:val="791E0AD5"/>
    <w:rsid w:val="794C1B10"/>
    <w:rsid w:val="7A197C27"/>
    <w:rsid w:val="7B047645"/>
    <w:rsid w:val="7BCB1412"/>
    <w:rsid w:val="7C2D6398"/>
    <w:rsid w:val="7F182BC0"/>
    <w:rsid w:val="7FA4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4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0">
    <w:name w:val="网格型浅色1"/>
    <w:basedOn w:val="5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paragraph" w:customStyle="1" w:styleId="11">
    <w:name w:val="b63ee27f-4cf3-414c-9275-d88e3f90795e"/>
    <w:basedOn w:val="2"/>
    <w:next w:val="12"/>
    <w:link w:val="13"/>
    <w:uiPriority w:val="0"/>
    <w:pPr>
      <w:framePr w:hSpace="180" w:wrap="around" w:vAnchor="text" w:hAnchor="margin" w:y="146"/>
      <w:suppressOverlap/>
      <w:adjustRightInd w:val="0"/>
      <w:spacing w:before="0" w:after="0" w:line="288" w:lineRule="auto"/>
      <w:jc w:val="left"/>
    </w:pPr>
    <w:rPr>
      <w:rFonts w:ascii="微软雅黑" w:hAnsi="微软雅黑" w:eastAsia="微软雅黑" w:cstheme="minorEastAsia"/>
      <w:color w:val="000000"/>
      <w:sz w:val="26"/>
      <w:szCs w:val="21"/>
    </w:rPr>
  </w:style>
  <w:style w:type="paragraph" w:customStyle="1" w:styleId="12">
    <w:name w:val="acbfdd8b-e11b-4d36-88ff-6049b138f862"/>
    <w:basedOn w:val="1"/>
    <w:link w:val="15"/>
    <w:uiPriority w:val="0"/>
    <w:pPr>
      <w:framePr w:hSpace="180" w:wrap="around" w:vAnchor="text" w:hAnchor="margin" w:y="146"/>
      <w:suppressOverlap/>
      <w:adjustRightInd w:val="0"/>
      <w:spacing w:line="288" w:lineRule="auto"/>
      <w:jc w:val="left"/>
    </w:pPr>
    <w:rPr>
      <w:rFonts w:ascii="微软雅黑" w:hAnsi="微软雅黑" w:eastAsia="微软雅黑" w:cstheme="minorEastAsia"/>
      <w:color w:val="000000"/>
      <w:sz w:val="22"/>
      <w:szCs w:val="21"/>
    </w:rPr>
  </w:style>
  <w:style w:type="character" w:customStyle="1" w:styleId="13">
    <w:name w:val="b63ee27f-4cf3-414c-9275-d88e3f90795e 字符"/>
    <w:basedOn w:val="7"/>
    <w:link w:val="11"/>
    <w:uiPriority w:val="0"/>
    <w:rPr>
      <w:rFonts w:ascii="微软雅黑" w:hAnsi="微软雅黑" w:eastAsia="微软雅黑" w:cstheme="minorEastAsia"/>
      <w:b/>
      <w:bCs/>
      <w:color w:val="000000"/>
      <w:kern w:val="2"/>
      <w:sz w:val="26"/>
      <w:szCs w:val="21"/>
    </w:rPr>
  </w:style>
  <w:style w:type="character" w:customStyle="1" w:styleId="14">
    <w:name w:val="标题 3 字符"/>
    <w:basedOn w:val="7"/>
    <w:link w:val="2"/>
    <w:semiHidden/>
    <w:uiPriority w:val="9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15">
    <w:name w:val="acbfdd8b-e11b-4d36-88ff-6049b138f862 字符"/>
    <w:basedOn w:val="7"/>
    <w:link w:val="12"/>
    <w:uiPriority w:val="0"/>
    <w:rPr>
      <w:rFonts w:ascii="微软雅黑" w:hAnsi="微软雅黑" w:eastAsia="微软雅黑" w:cstheme="minorEastAsia"/>
      <w:color w:val="000000"/>
      <w:kern w:val="2"/>
      <w:sz w:val="22"/>
      <w:szCs w:val="21"/>
    </w:rPr>
  </w:style>
  <w:style w:type="paragraph" w:customStyle="1" w:styleId="16">
    <w:name w:val="b63ee27f-4cf3-414c-9275-d88e3f90795e16"/>
    <w:basedOn w:val="11"/>
    <w:hidden/>
    <w:uiPriority w:val="0"/>
    <w:rPr>
      <w:rFonts w:hint="eastAsia" w:ascii="微软雅黑 Light" w:hAnsi="微软雅黑 Light" w:eastAsia="微软雅黑 Light"/>
      <w:b w:val="0"/>
      <w:bCs w:val="0"/>
      <w:sz w:val="18"/>
      <w:szCs w:val="18"/>
    </w:rPr>
  </w:style>
  <w:style w:type="paragraph" w:customStyle="1" w:styleId="17">
    <w:name w:val="b63ee27f-4cf3-414c-9275-d88e3f90795e17"/>
    <w:basedOn w:val="11"/>
    <w:hidden/>
    <w:uiPriority w:val="0"/>
    <w:rPr>
      <w:rFonts w:hint="eastAsia" w:ascii="微软雅黑 Light" w:hAnsi="微软雅黑 Light" w:eastAsia="微软雅黑 Light"/>
      <w:b w:val="0"/>
      <w:bCs w:val="0"/>
      <w:sz w:val="18"/>
      <w:szCs w:val="18"/>
    </w:rPr>
  </w:style>
  <w:style w:type="paragraph" w:customStyle="1" w:styleId="18">
    <w:name w:val="b63ee27f-4cf3-414c-9275-d88e3f90795e18"/>
    <w:basedOn w:val="11"/>
    <w:hidden/>
    <w:uiPriority w:val="0"/>
    <w:rPr>
      <w:rFonts w:hint="eastAsia" w:ascii="微软雅黑 Light" w:hAnsi="微软雅黑 Light" w:eastAsia="微软雅黑 Light"/>
      <w:b w:val="0"/>
      <w:bCs w:val="0"/>
      <w:sz w:val="18"/>
      <w:szCs w:val="18"/>
    </w:rPr>
  </w:style>
  <w:style w:type="paragraph" w:customStyle="1" w:styleId="19">
    <w:name w:val="b63ee27f-4cf3-414c-9275-d88e3f90795e19"/>
    <w:basedOn w:val="11"/>
    <w:hidden/>
    <w:uiPriority w:val="0"/>
    <w:rPr>
      <w:rFonts w:hint="eastAsia" w:ascii="微软雅黑 Light" w:hAnsi="微软雅黑 Light" w:eastAsia="微软雅黑 Light"/>
      <w:b w:val="0"/>
      <w:bCs w:val="0"/>
      <w:sz w:val="18"/>
      <w:szCs w:val="18"/>
    </w:rPr>
  </w:style>
  <w:style w:type="paragraph" w:customStyle="1" w:styleId="20">
    <w:name w:val="b63ee27f-4cf3-414c-9275-d88e3f90795e20"/>
    <w:basedOn w:val="11"/>
    <w:hidden/>
    <w:uiPriority w:val="0"/>
    <w:rPr>
      <w:rFonts w:hint="eastAsia" w:ascii="微软雅黑 Light" w:hAnsi="微软雅黑 Light" w:eastAsia="微软雅黑 Light"/>
      <w:b w:val="0"/>
      <w:bCs w:val="0"/>
      <w:sz w:val="18"/>
      <w:szCs w:val="18"/>
    </w:rPr>
  </w:style>
  <w:style w:type="paragraph" w:customStyle="1" w:styleId="21">
    <w:name w:val="b63ee27f-4cf3-414c-9275-d88e3f90795e21"/>
    <w:basedOn w:val="11"/>
    <w:hidden/>
    <w:uiPriority w:val="0"/>
    <w:rPr>
      <w:rFonts w:hint="eastAsia" w:ascii="微软雅黑 Light" w:hAnsi="微软雅黑 Light" w:eastAsia="微软雅黑 Light"/>
      <w:b w:val="0"/>
      <w:bCs w:val="0"/>
      <w:sz w:val="18"/>
      <w:szCs w:val="18"/>
    </w:rPr>
  </w:style>
  <w:style w:type="paragraph" w:customStyle="1" w:styleId="22">
    <w:name w:val="b63ee27f-4cf3-414c-9275-d88e3f90795e22"/>
    <w:basedOn w:val="11"/>
    <w:hidden/>
    <w:uiPriority w:val="0"/>
    <w:rPr>
      <w:rFonts w:hint="eastAsia" w:ascii="微软雅黑 Light" w:hAnsi="微软雅黑 Light" w:eastAsia="微软雅黑 Light"/>
      <w:b w:val="0"/>
      <w:bCs w:val="0"/>
      <w:sz w:val="18"/>
      <w:szCs w:val="18"/>
    </w:rPr>
  </w:style>
  <w:style w:type="paragraph" w:customStyle="1" w:styleId="23">
    <w:name w:val="b63ee27f-4cf3-414c-9275-d88e3f90795e23"/>
    <w:basedOn w:val="11"/>
    <w:hidden/>
    <w:uiPriority w:val="0"/>
    <w:rPr>
      <w:rFonts w:hint="eastAsia" w:ascii="微软雅黑 Light" w:hAnsi="微软雅黑 Light" w:eastAsia="微软雅黑 Light"/>
      <w:b w:val="0"/>
      <w:bCs w:val="0"/>
      <w:sz w:val="18"/>
      <w:szCs w:val="18"/>
    </w:rPr>
  </w:style>
  <w:style w:type="paragraph" w:customStyle="1" w:styleId="24">
    <w:name w:val="b63ee27f-4cf3-414c-9275-d88e3f90795e24"/>
    <w:basedOn w:val="11"/>
    <w:hidden/>
    <w:uiPriority w:val="0"/>
    <w:rPr>
      <w:rFonts w:hint="eastAsia" w:ascii="微软雅黑 Light" w:hAnsi="微软雅黑 Light" w:eastAsia="微软雅黑 Light"/>
      <w:b w:val="0"/>
      <w:bCs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599</Words>
  <Characters>643</Characters>
  <Lines>30</Lines>
  <Paragraphs>24</Paragraphs>
  <TotalTime>5</TotalTime>
  <ScaleCrop>false</ScaleCrop>
  <LinksUpToDate>false</LinksUpToDate>
  <CharactersWithSpaces>667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2023-06-14T06:55:00Z</dcterms:created>
  <dc:creator>帅檑 郝</dc:creator>
  <cp:lastModifiedBy>齐天大圣</cp:lastModifiedBy>
  <dcterms:modified xsi:type="dcterms:W3CDTF">2026-02-26T03:39:38Z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CB73C15B32D7463A8F4249A8B33EA719</vt:lpwstr>
  </property>
  <property fmtid="{D5CDD505-2E9C-101B-9397-08002B2CF9AE}" pid="4" name="KSOTemplateDocerSaveRecord">
    <vt:lpwstr>eyJoZGlkIjoiNTU1ODc3NDk3Yjg1NDVlOGYwZmVkYjQ5NjU4YmQ4MDAiLCJ1c2VySWQiOiIyMzM0MjE0OTMifQ==</vt:lpwstr>
  </property>
</Properties>
</file>