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440785-2025-00482</w:t>
      </w:r>
    </w:p>
    <w:p>
      <w:pPr>
        <w:pStyle w:val="null3"/>
        <w:jc w:val="center"/>
        <w:outlineLvl w:val="3"/>
      </w:pPr>
      <w:r>
        <w:rPr>
          <w:sz w:val="24"/>
          <w:b/>
        </w:rPr>
        <w:t>采购项目编号：</w:t>
      </w:r>
      <w:r>
        <w:rPr>
          <w:sz w:val="24"/>
          <w:b/>
        </w:rPr>
        <w:t>440785-2025-00482</w:t>
      </w:r>
    </w:p>
    <w:p>
      <w:pPr>
        <w:pStyle w:val="null3"/>
        <w:jc w:val="center"/>
        <w:outlineLvl w:val="3"/>
      </w:pPr>
      <w:r>
        <w:rPr>
          <w:sz w:val="24"/>
          <w:b/>
        </w:rPr>
        <w:t>项目名称：</w:t>
      </w:r>
      <w:r>
        <w:rPr>
          <w:sz w:val="24"/>
          <w:b/>
        </w:rPr>
        <w:t>东成镇圩镇电力线路改造工程</w:t>
      </w:r>
    </w:p>
    <w:p>
      <w:pPr>
        <w:pStyle w:val="null3"/>
        <w:jc w:val="center"/>
        <w:outlineLvl w:val="3"/>
      </w:pPr>
      <w:r>
        <w:rPr>
          <w:sz w:val="24"/>
          <w:b/>
        </w:rPr>
        <w:t>采购人：</w:t>
      </w:r>
      <w:r>
        <w:rPr>
          <w:sz w:val="24"/>
          <w:b/>
        </w:rPr>
        <w:t>恩平市东成镇人民政府</w:t>
      </w:r>
    </w:p>
    <w:p>
      <w:pPr>
        <w:pStyle w:val="null3"/>
        <w:jc w:val="center"/>
        <w:outlineLvl w:val="3"/>
      </w:pPr>
      <w:r>
        <w:rPr>
          <w:sz w:val="24"/>
          <w:b/>
        </w:rPr>
        <w:t>采购代理机构：</w:t>
      </w:r>
      <w:r>
        <w:rPr>
          <w:sz w:val="24"/>
          <w:b/>
        </w:rPr>
        <w:t>恩平市立朋工程项目管理有限公司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恩平市立朋工程项目管理有限公司</w:t>
      </w:r>
      <w:r>
        <w:rPr/>
        <w:t>受</w:t>
      </w:r>
      <w:r>
        <w:rPr/>
        <w:t>恩平市东成镇人民政府</w:t>
      </w:r>
      <w:r>
        <w:rPr/>
        <w:t>的委托，采用</w:t>
      </w:r>
      <w:r>
        <w:rPr/>
        <w:t>竞争性磋商</w:t>
      </w:r>
      <w:r>
        <w:rPr/>
        <w:t>方式组织采购</w:t>
      </w:r>
      <w:r>
        <w:rPr/>
        <w:t>东成镇圩镇电力线路改造工程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东成镇圩镇电力线路改造工程</w:t>
      </w:r>
    </w:p>
    <w:p>
      <w:pPr>
        <w:pStyle w:val="null3"/>
        <w:ind w:firstLine="480"/>
      </w:pPr>
      <w:r>
        <w:rPr/>
        <w:t>采购计划编号：</w:t>
      </w:r>
      <w:r>
        <w:rPr/>
        <w:t>440785-2025-00482</w:t>
      </w:r>
    </w:p>
    <w:p>
      <w:pPr>
        <w:pStyle w:val="null3"/>
        <w:ind w:firstLine="480"/>
      </w:pPr>
      <w:r>
        <w:rPr/>
        <w:t>采购项目编号：</w:t>
      </w:r>
      <w:r>
        <w:rPr/>
        <w:t>440785-2025-00482</w:t>
      </w:r>
    </w:p>
    <w:p>
      <w:pPr>
        <w:pStyle w:val="null3"/>
        <w:ind w:firstLine="480"/>
      </w:pPr>
      <w:r>
        <w:rPr/>
        <w:t>采购方式：</w:t>
      </w:r>
      <w:r>
        <w:rPr/>
        <w:t>竞争性磋商</w:t>
      </w:r>
    </w:p>
    <w:p>
      <w:pPr>
        <w:pStyle w:val="null3"/>
        <w:ind w:firstLine="480"/>
      </w:pPr>
      <w:r>
        <w:rPr/>
        <w:t>预算金额：</w:t>
      </w:r>
      <w:r>
        <w:rPr/>
        <w:t>1,434,772.42</w:t>
      </w:r>
      <w:r>
        <w:rPr/>
        <w:t>元</w:t>
      </w:r>
    </w:p>
    <w:p>
      <w:pPr>
        <w:pStyle w:val="null3"/>
        <w:outlineLvl w:val="3"/>
      </w:pPr>
      <w:r>
        <w:rPr>
          <w:sz w:val="24"/>
          <w:b/>
        </w:rPr>
        <w:t>2.项目内容及需求情况（采购项目技术规格、参数及要求）</w:t>
      </w:r>
    </w:p>
    <w:p>
      <w:pPr>
        <w:pStyle w:val="null3"/>
      </w:pPr>
      <w:r>
        <w:rPr/>
        <w:t>采购包1(东成镇圩镇电力线路改造工程):</w:t>
      </w:r>
    </w:p>
    <w:p>
      <w:pPr>
        <w:pStyle w:val="null3"/>
      </w:pPr>
      <w:r>
        <w:rPr/>
        <w:t>采购包预算金额：1,434,772.42元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其他电力系统安装</w:t>
            </w:r>
          </w:p>
        </w:tc>
        <w:tc>
          <w:tcPr>
            <w:tcW w:type="dxa" w:w="2052"/>
          </w:tcPr>
          <w:p>
            <w:pPr>
              <w:pStyle w:val="null3"/>
            </w:pPr>
            <w:r>
              <w:rPr/>
              <w:t>东成镇圩镇电力线路改造工程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1,434,772.42</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合同履行期限：合同签订生效之日起45个日历日内竣工。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任一证明材料复印件并加盖公章：①2024年度的财务状况报告或审计报告；②2025年1月至今任意1个月的财务报表（现金流量表、资产负债表、利润表）；③银行基本户出具的资信证明材料复印件）。</w:t>
      </w:r>
    </w:p>
    <w:p>
      <w:pPr>
        <w:pStyle w:val="null3"/>
      </w:pPr>
      <w:r>
        <w:rPr/>
        <w:t>4）履行合同所必需的设备和专业技术能力：提供承诺函并加盖供应商公章，承诺函格式自拟。</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采购包1（东成镇圩镇电力线路改造工程）：</w:t>
      </w:r>
      <w:r>
        <w:rPr/>
        <w:t>参与的供应商工程的施工单位全部为符合政策要求的中小企业</w:t>
      </w:r>
    </w:p>
    <w:p>
      <w:pPr>
        <w:pStyle w:val="null3"/>
        <w:outlineLvl w:val="3"/>
      </w:pPr>
      <w:r>
        <w:rPr>
          <w:sz w:val="24"/>
          <w:b/>
        </w:rPr>
        <w:t>3.本项目特定的资格要求：</w:t>
      </w:r>
    </w:p>
    <w:p>
      <w:pPr>
        <w:pStyle w:val="null3"/>
      </w:pPr>
      <w:r>
        <w:rPr/>
        <w:t>采购包1（东成镇圩镇电力线路改造工程）：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具有建设行政主管部门颁发的有效的电力工程施工总承包三级（含）以上资质或输变电工程专业承包三级（含）以上资质，且同时具备《承装（修、试）电力设施许可证》承装类五级（含）以上许可。（提供有效的证明材料复印件）</w:t>
      </w:r>
    </w:p>
    <w:p>
      <w:pPr>
        <w:pStyle w:val="null3"/>
      </w:pPr>
      <w:r>
        <w:rPr/>
        <w:t>4)供应商具有建设行政主管部门颁发有效的安全生产许可证。（提供有效的证明材料复印件）</w:t>
      </w:r>
    </w:p>
    <w:p>
      <w:pPr>
        <w:pStyle w:val="null3"/>
      </w:pPr>
      <w:r>
        <w:rPr/>
        <w:t>5)供应商拟委派本项目的项目负责人应当具备机电工程专业二级（含）以上注册建造师执业资格，并持有有效的安全生产考核合格证（B类）；（根据广东省住建厅《关于明确二级建造师注册执业有关问题的通知》（粤建市函〔2023〕469号），二级建造师应在考试取得执业资格的省、自治区、直辖市申请注册，二级注册建造师可随注册企业在全国范围内执业；注册建造师打印电子证书后，应在个人签名处手写本人签名，未手写签名或与签名图像笔迹不一致的，该电子证书无效，供应商应确保投标截止当日注册建造师证书注册专业有效期及使用有效期内均在有效期内，否则该电子证书无效。（需提供有效的建造师注册证书、有效的安全生产考核合格证书（B 类）及本单位近半年内任意一个月的社保证明复印件）</w:t>
      </w:r>
    </w:p>
    <w:p>
      <w:pPr>
        <w:pStyle w:val="null3"/>
      </w:pPr>
      <w:r>
        <w:rPr/>
        <w:t>6)供应商拟派出的专职安全人员须具有安全生产考核合格证（C类），项目负责人和专职安全员不为同一人，提供有效期内的证书复印件或者能够提供广东省建筑施工企业管理人员安全生产考核信息系统安全生产管理人员证书信息的打印页。（需提供相关证明材料及本单位近半年内任意一个月的社保证明复印件）</w:t>
      </w:r>
    </w:p>
    <w:p>
      <w:pPr>
        <w:pStyle w:val="null3"/>
      </w:pPr>
      <w:r>
        <w:rPr/>
        <w:t>7)根据《广东省住房和城乡建设厅关于取消省外建筑企业和人员进粤信息备案有关工作通知》（粤建市〔2015〕52 号）规定，省外企业需在“进粤企业和人员诚信信息登记平台”录入相关信息并通过数据规范检查，并在响应文件中提供企业基本信息、资质情况和驻粤技术管理人员情况信息（网上公开信息打印件）以备审查。</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恩平市东成镇人民政府</w:t>
      </w:r>
    </w:p>
    <w:p>
      <w:pPr>
        <w:pStyle w:val="null3"/>
        <w:ind w:firstLine="480"/>
      </w:pPr>
      <w:r>
        <w:rPr/>
        <w:t>地址：</w:t>
      </w:r>
      <w:r>
        <w:rPr/>
        <w:t>广东省恩平市东成镇东成圩东升街1号</w:t>
      </w:r>
    </w:p>
    <w:p>
      <w:pPr>
        <w:pStyle w:val="null3"/>
        <w:ind w:firstLine="480"/>
      </w:pPr>
      <w:r>
        <w:rPr/>
        <w:t>联系方式：</w:t>
      </w:r>
      <w:r>
        <w:rPr/>
        <w:t>0750-7511262</w:t>
      </w:r>
    </w:p>
    <w:p>
      <w:pPr>
        <w:pStyle w:val="null3"/>
        <w:outlineLvl w:val="3"/>
      </w:pPr>
      <w:r>
        <w:rPr>
          <w:sz w:val="24"/>
          <w:b/>
        </w:rPr>
        <w:t>2.采购代理机构信息</w:t>
      </w:r>
    </w:p>
    <w:p>
      <w:pPr>
        <w:pStyle w:val="null3"/>
        <w:ind w:firstLine="480"/>
      </w:pPr>
      <w:r>
        <w:rPr/>
        <w:t>名称：</w:t>
      </w:r>
      <w:r>
        <w:rPr/>
        <w:t>恩平市立朋工程项目管理有限公司</w:t>
      </w:r>
    </w:p>
    <w:p>
      <w:pPr>
        <w:pStyle w:val="null3"/>
        <w:ind w:firstLine="480"/>
      </w:pPr>
      <w:r>
        <w:rPr/>
        <w:t xml:space="preserve"> 地址：</w:t>
      </w:r>
      <w:r>
        <w:rPr/>
        <w:t>广东省江门市恩平市恩城华源路二巷20号</w:t>
      </w:r>
    </w:p>
    <w:p>
      <w:pPr>
        <w:pStyle w:val="null3"/>
        <w:ind w:firstLine="480"/>
      </w:pPr>
      <w:r>
        <w:rPr/>
        <w:t xml:space="preserve"> 联系方式：</w:t>
      </w:r>
      <w:r>
        <w:rPr/>
        <w:t>15917884847、13431732413</w:t>
      </w:r>
    </w:p>
    <w:p>
      <w:pPr>
        <w:pStyle w:val="null3"/>
        <w:outlineLvl w:val="3"/>
      </w:pPr>
      <w:r>
        <w:rPr>
          <w:sz w:val="24"/>
          <w:b/>
        </w:rPr>
        <w:t xml:space="preserve"> 3.项目联系方式</w:t>
      </w:r>
    </w:p>
    <w:p>
      <w:pPr>
        <w:pStyle w:val="null3"/>
        <w:ind w:firstLine="480"/>
      </w:pPr>
      <w:r>
        <w:rPr/>
        <w:t xml:space="preserve"> 项目联系人：</w:t>
      </w:r>
      <w:r>
        <w:rPr/>
        <w:t>卢燕霞、吴宝婵</w:t>
      </w:r>
    </w:p>
    <w:p>
      <w:pPr>
        <w:pStyle w:val="null3"/>
        <w:ind w:firstLine="480"/>
      </w:pPr>
      <w:r>
        <w:rPr/>
        <w:t xml:space="preserve"> 电话：</w:t>
      </w:r>
      <w:r>
        <w:rPr/>
        <w:t>15917884847、13431732413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恩平市立朋工程项目管理有限公司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本工程场地位于恩平市东成镇圩镇。工程包括：电力设备线路进行迁移改造，拆迁</w:t>
      </w:r>
      <w:r>
        <w:rPr>
          <w:sz w:val="24"/>
        </w:rPr>
        <w:t>1</w:t>
      </w:r>
      <w:r>
        <w:rPr>
          <w:sz w:val="24"/>
        </w:rPr>
        <w:t>台台架变，新建</w:t>
      </w:r>
      <w:r>
        <w:rPr>
          <w:sz w:val="24"/>
        </w:rPr>
        <w:t>1</w:t>
      </w:r>
      <w:r>
        <w:rPr>
          <w:sz w:val="24"/>
        </w:rPr>
        <w:t>台</w:t>
      </w:r>
      <w:r>
        <w:rPr>
          <w:sz w:val="24"/>
        </w:rPr>
        <w:t>200kVA</w:t>
      </w:r>
      <w:r>
        <w:rPr>
          <w:sz w:val="24"/>
        </w:rPr>
        <w:t>组合式箱变，改造多段跨路低压线，安装</w:t>
      </w:r>
      <w:r>
        <w:rPr>
          <w:sz w:val="24"/>
        </w:rPr>
        <w:t>1</w:t>
      </w:r>
      <w:r>
        <w:rPr>
          <w:sz w:val="24"/>
        </w:rPr>
        <w:t>台</w:t>
      </w:r>
      <w:r>
        <w:rPr>
          <w:sz w:val="24"/>
        </w:rPr>
        <w:t>250kVA</w:t>
      </w:r>
      <w:r>
        <w:rPr>
          <w:sz w:val="24"/>
        </w:rPr>
        <w:t>组合式箱变，安装光伏并网计量箱</w:t>
      </w:r>
      <w:r>
        <w:rPr>
          <w:sz w:val="24"/>
        </w:rPr>
        <w:t>1</w:t>
      </w:r>
      <w:r>
        <w:rPr>
          <w:sz w:val="24"/>
        </w:rPr>
        <w:t>套等。</w:t>
      </w:r>
    </w:p>
    <w:p>
      <w:pPr>
        <w:pStyle w:val="null3"/>
      </w:pPr>
      <w:r>
        <w:rPr/>
        <w:t>采购包1（东成镇圩镇电力线路改造工程）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合同签订生效之日起45个日历日内竣工。</w:t>
            </w:r>
          </w:p>
        </w:tc>
      </w:tr>
      <w:tr>
        <w:tc>
          <w:tcPr>
            <w:tcW w:type="dxa" w:w="4153"/>
          </w:tcPr>
          <w:p>
            <w:pPr>
              <w:pStyle w:val="null3"/>
            </w:pPr>
            <w:r>
              <w:rPr/>
              <w:t>标的提供的地点</w:t>
            </w:r>
          </w:p>
        </w:tc>
        <w:tc>
          <w:tcPr>
            <w:tcW w:type="dxa" w:w="4153"/>
          </w:tcPr>
          <w:p>
            <w:pPr>
              <w:pStyle w:val="null3"/>
            </w:pPr>
            <w:r>
              <w:rPr/>
              <w:t>采购人指定地点（以合同为准）。</w:t>
            </w:r>
          </w:p>
        </w:tc>
      </w:tr>
      <w:tr/>
      <w:tr/>
      <w:tr>
        <w:tc>
          <w:tcPr>
            <w:tcW w:type="dxa" w:w="4153"/>
          </w:tcPr>
          <w:p>
            <w:pPr>
              <w:pStyle w:val="null3"/>
            </w:pPr>
            <w:r>
              <w:rPr/>
              <w:t>付款方式</w:t>
            </w:r>
          </w:p>
        </w:tc>
        <w:tc>
          <w:tcPr>
            <w:tcW w:type="dxa" w:w="4153"/>
          </w:tcPr>
          <w:p>
            <w:pPr>
              <w:pStyle w:val="null3"/>
            </w:pPr>
            <w:r>
              <w:rPr/>
              <w:t>第1期为(预付款)：支付比例30%，合同签订生效后，在采购人发出施工令10个工作日内，将合同总金额30%支付给成交供应商。</w:t>
            </w:r>
          </w:p>
          <w:p>
            <w:pPr>
              <w:pStyle w:val="null3"/>
            </w:pPr>
            <w:r>
              <w:rPr/>
              <w:t>第2期为(进度款)：支付比例55%，工程进度款必须在成交供应商对已完成的工程量进行质量自检合格并经监理工程师、采购人现场管理员进行质量认可签证的基础上，由成交供应商于每月28日前上报已完成的工程量给监理单位审核，由监理单位将已审核的工程量报采购人签注认可，当工程完成进度款超过应扣除工程预付款后，经采购人确认14天内按进度支付实际完成工程量的85%进度款。</w:t>
            </w:r>
          </w:p>
          <w:p>
            <w:pPr>
              <w:pStyle w:val="null3"/>
            </w:pPr>
            <w:r>
              <w:rPr/>
              <w:t>第3期为(进度款)：支付比例12%，在工程竣工结算并经有资质的第三方公司审核后按审核额支付至97%。</w:t>
            </w:r>
          </w:p>
          <w:p>
            <w:pPr>
              <w:pStyle w:val="null3"/>
            </w:pPr>
            <w:r>
              <w:rPr/>
              <w:t>第4期为(尾款)：支付比例3%，保留结算价的3%作为保修金，在缺陷期满后，工程若未出现施工质量问题，则在30天内支付给成交供应商。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1期：符合《工程施工质量验收规范》合格标准。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w:t>
            </w:r>
          </w:p>
        </w:tc>
        <w:tc>
          <w:tcPr>
            <w:tcW w:type="dxa" w:w="2076"/>
          </w:tcPr>
          <w:p>
            <w:pPr>
              <w:pStyle w:val="null3"/>
              <w:jc w:val="left"/>
            </w:pPr>
            <w:r>
              <w:rPr/>
              <w:t>★1、如本项目纳入政府投资项目资金穿透式监管范围的，成交供应商应无条件配合相关工作。（提供承诺函并加盖公章）2、磋商报价应为完成本项目所需的全部费用和所有税费的总和。（本项目供应商报价只投报总价下浮率。） 3、质量保证期：质量缺陷期为一年（自工程竣工验收合格之日起计算），按国家有关规定执行。在保修范围和质量缺陷期限内建设单位正常使用下有质量问题的，施工单位应当履行保修义务，并对造成的损失承担赔偿责任。 4、现场踏勘：采购人将不再统一组织供应商对现场及其周围环境进行考察，供应商可自行到项目现场进行考察，自行承担所发生的费用、责任和风险。供应商必须认真考察，对周边环境充分了解对施工过程遇到的问题应有充分的预见，处理的办法及费用由供应商考虑磋商报价内风险承包。 5、工程结算：本工程竣工结算的工程量应按照承包人履行合同义务应予计量的实际完成的工程量,根据《广东省安装工程综合定额》（2018年）等相应计价工程综合定额及相关规定计算；材料单价采用施工期间《江门市工程造价信息》，缺项参照本地市场价进行计价并按成交下浮率下浮。工程最终结算以采购人委托的第三方造价咨询公司审定为准，如因《江门市政府投资管理办法》(江府{2024}13号)第四十四条原因需要整改的，承包人应配合发包人在收到整改通知后3个月内完成整改工作。工程竣工结算增加金额不能超出合同价的10% 且不能超过立项工程造价，超出部分将不予以支付。土石方及拆除废料的运距不足3km按实结算，超出 3km 不予计价。 6、本项目如涉及商品包装、快递包装，应当满足商品包装政府采购需求标准、快递包装政府采购需求标准。 7、在工程施工过程中如出现工程设计变更时，供应商按基本建设程序及技术规范要求进行办理，工程设计变更必须要经监理单位、设计单位及采购人盖章确认。 8、因采购人使用的是财政资金 ，采购人在前款规定的付款时间为向政府采购支付部门提出办理财政支付申请手续的时间（不含政府财政支付部门审核的时间），在规定时间内提出支付申请手续后即视为采购人已经按期支付。</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其他电力系统安装</w:t>
            </w:r>
          </w:p>
        </w:tc>
        <w:tc>
          <w:tcPr>
            <w:tcW w:type="dxa" w:w="831"/>
          </w:tcPr>
          <w:p>
            <w:pPr>
              <w:pStyle w:val="null3"/>
              <w:jc w:val="left"/>
            </w:pPr>
            <w:r>
              <w:rPr/>
              <w:t>东成镇圩镇电力线路改造工程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1,434,772.42</w:t>
            </w:r>
          </w:p>
        </w:tc>
        <w:tc>
          <w:tcPr>
            <w:tcW w:type="dxa" w:w="831"/>
          </w:tcPr>
          <w:p>
            <w:pPr>
              <w:pStyle w:val="null3"/>
              <w:jc w:val="right"/>
            </w:pPr>
            <w:r>
              <w:rPr/>
              <w:t>1,434,772.42</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东成镇圩镇电力线路改造工程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4"/>
                <w:color w:val="000000"/>
              </w:rPr>
              <w:t>（一）附工程预算书</w:t>
            </w:r>
            <w:r>
              <w:rPr>
                <w:sz w:val="24"/>
                <w:color w:val="000000"/>
              </w:rPr>
              <w:t>(电子版)</w:t>
            </w:r>
          </w:p>
          <w:p>
            <w:pPr>
              <w:pStyle w:val="null3"/>
              <w:jc w:val="left"/>
            </w:pPr>
            <w:r>
              <w:rPr>
                <w:sz w:val="24"/>
                <w:color w:val="000000"/>
              </w:rPr>
              <w:t>（二）附图纸</w:t>
            </w:r>
            <w:r>
              <w:rPr>
                <w:sz w:val="24"/>
                <w:color w:val="000000"/>
              </w:rPr>
              <w:t>(电子版)</w:t>
            </w:r>
          </w:p>
          <w:p>
            <w:pPr>
              <w:pStyle w:val="null3"/>
              <w:jc w:val="left"/>
            </w:pPr>
            <w:r>
              <w:rPr>
                <w:sz w:val="24"/>
                <w:color w:val="000000"/>
              </w:rPr>
              <w:t>（三）响应人报价时要考虑一切费用</w:t>
            </w:r>
            <w:r>
              <w:rPr>
                <w:sz w:val="24"/>
                <w:color w:val="000000"/>
              </w:rPr>
              <w:t>(措施费、规费、税金等)</w:t>
            </w:r>
          </w:p>
          <w:p>
            <w:pPr>
              <w:pStyle w:val="null3"/>
              <w:jc w:val="left"/>
            </w:pPr>
            <w:r>
              <w:rPr>
                <w:sz w:val="24"/>
                <w:color w:val="000000"/>
              </w:rPr>
              <w:t>★本工程的</w:t>
            </w:r>
            <w:r>
              <w:rPr>
                <w:sz w:val="24"/>
                <w:color w:val="000000"/>
              </w:rPr>
              <w:t>预算金额为</w:t>
            </w:r>
            <w:r>
              <w:rPr>
                <w:sz w:val="24"/>
                <w:color w:val="000000"/>
              </w:rPr>
              <w:t>1434772.42</w:t>
            </w:r>
            <w:r>
              <w:rPr>
                <w:sz w:val="24"/>
                <w:color w:val="000000"/>
              </w:rPr>
              <w:t>元</w:t>
            </w:r>
            <w:r>
              <w:rPr>
                <w:sz w:val="24"/>
                <w:color w:val="000000"/>
              </w:rPr>
              <w:t>,其中绿色施工安全防护措施费为</w:t>
            </w:r>
            <w:r>
              <w:rPr>
                <w:sz w:val="24"/>
                <w:color w:val="000000"/>
              </w:rPr>
              <w:t>70605.92</w:t>
            </w:r>
            <w:r>
              <w:rPr>
                <w:sz w:val="24"/>
                <w:color w:val="000000"/>
              </w:rPr>
              <w:t>元</w:t>
            </w:r>
            <w:r>
              <w:rPr>
                <w:sz w:val="24"/>
                <w:color w:val="000000"/>
              </w:rPr>
              <w:t>，</w:t>
            </w:r>
            <w:r>
              <w:rPr>
                <w:sz w:val="24"/>
                <w:color w:val="000000"/>
              </w:rPr>
              <w:t>为不可竞价费用，响应人按此固定报价。</w:t>
            </w:r>
          </w:p>
          <w:p>
            <w:pPr>
              <w:pStyle w:val="null3"/>
              <w:jc w:val="left"/>
            </w:pPr>
            <w:r>
              <w:rPr>
                <w:sz w:val="24"/>
                <w:color w:val="000000"/>
              </w:rPr>
              <w:t>响应人的</w:t>
            </w:r>
            <w:r>
              <w:rPr>
                <w:sz w:val="24"/>
              </w:rPr>
              <w:t>磋商</w:t>
            </w:r>
            <w:r>
              <w:rPr>
                <w:sz w:val="24"/>
                <w:color w:val="000000"/>
              </w:rPr>
              <w:t>报价中必须含绿色施工安全防护措施费</w:t>
            </w:r>
            <w:r>
              <w:rPr>
                <w:sz w:val="24"/>
                <w:color w:val="000000"/>
              </w:rPr>
              <w:t>，</w:t>
            </w:r>
            <w:r>
              <w:rPr>
                <w:sz w:val="24"/>
                <w:color w:val="000000"/>
              </w:rPr>
              <w:t>且</w:t>
            </w:r>
            <w:r>
              <w:rPr>
                <w:sz w:val="24"/>
              </w:rPr>
              <w:t>磋商</w:t>
            </w:r>
            <w:r>
              <w:rPr>
                <w:sz w:val="24"/>
                <w:color w:val="000000"/>
              </w:rPr>
              <w:t>报价不得高于</w:t>
            </w:r>
            <w:r>
              <w:rPr>
                <w:sz w:val="24"/>
                <w:color w:val="000000"/>
              </w:rPr>
              <w:t>预算金额</w:t>
            </w:r>
            <w:r>
              <w:rPr>
                <w:sz w:val="24"/>
                <w:color w:val="000000"/>
              </w:rPr>
              <w:t>，否则其响应将被拒绝而作为无效响应处理。本项目采用下浮率报价，响应人只需提供相应的报价下浮率即可，</w:t>
            </w:r>
            <w:r>
              <w:rPr>
                <w:sz w:val="24"/>
                <w:color w:val="000000"/>
              </w:rPr>
              <w:t>(报价下浮率≥0%，否则作无效响应处理)</w:t>
            </w:r>
          </w:p>
          <w:p>
            <w:pPr>
              <w:pStyle w:val="null3"/>
              <w:jc w:val="left"/>
            </w:pPr>
            <w:r>
              <w:rPr>
                <w:sz w:val="24"/>
                <w:color w:val="000000"/>
              </w:rPr>
              <w:t>施工合同价</w:t>
            </w:r>
            <w:r>
              <w:rPr>
                <w:sz w:val="24"/>
                <w:color w:val="000000"/>
              </w:rPr>
              <w:t>=</w:t>
            </w:r>
            <w:r>
              <w:rPr>
                <w:sz w:val="24"/>
                <w:color w:val="000000"/>
              </w:rPr>
              <w:t>（</w:t>
            </w:r>
            <w:r>
              <w:rPr>
                <w:sz w:val="24"/>
                <w:color w:val="000000"/>
              </w:rPr>
              <w:t>预算金额</w:t>
            </w:r>
            <w:r>
              <w:rPr>
                <w:sz w:val="24"/>
                <w:color w:val="000000"/>
              </w:rPr>
              <w:t>-绿色施工安全防护措施费</w:t>
            </w:r>
            <w:r>
              <w:rPr>
                <w:sz w:val="24"/>
                <w:color w:val="000000"/>
              </w:rPr>
              <w:t>）</w:t>
            </w:r>
            <w:r>
              <w:rPr>
                <w:sz w:val="24"/>
                <w:color w:val="000000"/>
              </w:rPr>
              <w:t>×</w:t>
            </w:r>
            <w:r>
              <w:rPr>
                <w:sz w:val="24"/>
                <w:color w:val="000000"/>
              </w:rPr>
              <w:t>（</w:t>
            </w:r>
            <w:r>
              <w:rPr>
                <w:sz w:val="24"/>
                <w:color w:val="000000"/>
              </w:rPr>
              <w:t>1-最终报价下浮率</w:t>
            </w:r>
            <w:r>
              <w:rPr>
                <w:sz w:val="24"/>
                <w:color w:val="000000"/>
              </w:rPr>
              <w:t>）</w:t>
            </w:r>
            <w:r>
              <w:rPr>
                <w:sz w:val="24"/>
                <w:color w:val="000000"/>
              </w:rPr>
              <w:t>+绿色施工安全防护措施费</w:t>
            </w:r>
          </w:p>
          <w:p>
            <w:pPr>
              <w:pStyle w:val="null3"/>
              <w:jc w:val="left"/>
            </w:pPr>
            <w:r>
              <w:rPr>
                <w:sz w:val="24"/>
                <w:color w:val="000000"/>
              </w:rPr>
              <w:t>成交</w:t>
            </w:r>
            <w:r>
              <w:rPr>
                <w:sz w:val="24"/>
                <w:color w:val="000000"/>
              </w:rPr>
              <w:t>下浮率即为最终报价下浮率</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1.采购代理机构：本项目是指恩平市立朋工程项目管理有限公司，负责整个采购活动的组织，依法负责编制和发布磋商文件，对磋商文件拥有最终的解释权，不以任何身份出任磋商小组成员。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恩平市东成镇人民政府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收费标准参照国家计委“计价格（2002）1980号”及国家发改委“发改价格[2011]534号”文件规定的“工程类”费率标准，以成交金额作为收费的计算依据，按差额定率累进法计算收取。代理服务费请划入以下账户： 户名：恩平市立朋工程项目管理有限公司； 开户行：中国建设银行股份有限公司恩平支行； 账号：44050167040300000401（汇款时备注项目编号：440785-2025-00482）</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恩平市立朋工程项目管理有限公司</w:t>
      </w:r>
      <w:r>
        <w:rPr/>
        <w:t>代收。具体操作要求详见</w:t>
      </w:r>
      <w:r>
        <w:rPr/>
        <w:t>恩平市立朋工程项目管理有限公司</w:t>
      </w:r>
      <w:r>
        <w:rPr/>
        <w:t>有关指引，递交事宜请自行咨询</w:t>
      </w:r>
      <w:r>
        <w:rPr/>
        <w:t>恩平市立朋工程项目管理有限公司</w:t>
      </w:r>
      <w:r>
        <w:rPr/>
        <w:t>；请各供应商在响应文件递交截止时间前按须知前附表规定的金额递交至</w:t>
      </w:r>
      <w:r>
        <w:rPr/>
        <w:t>恩平市立朋工程项目管理有限公司</w:t>
      </w:r>
      <w:r>
        <w:rPr/>
        <w:t>，到账情况以开启时</w:t>
      </w:r>
      <w:r>
        <w:rPr/>
        <w:t>恩平市立朋工程项目管理有限公司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卢小姐</w:t>
      </w:r>
    </w:p>
    <w:p>
      <w:pPr>
        <w:pStyle w:val="null3"/>
        <w:ind w:firstLine="480"/>
      </w:pPr>
      <w:r>
        <w:rPr/>
        <w:t>电话：</w:t>
      </w:r>
      <w:r>
        <w:rPr/>
        <w:t>15917884847</w:t>
      </w:r>
    </w:p>
    <w:p>
      <w:pPr>
        <w:pStyle w:val="null3"/>
        <w:ind w:firstLine="480"/>
      </w:pPr>
      <w:r>
        <w:rPr/>
        <w:t>传真：</w:t>
      </w:r>
      <w:r>
        <w:rPr/>
        <w:t>/</w:t>
      </w:r>
    </w:p>
    <w:p>
      <w:pPr>
        <w:pStyle w:val="null3"/>
        <w:ind w:firstLine="480"/>
      </w:pPr>
      <w:r>
        <w:rPr/>
        <w:t>邮箱：</w:t>
      </w:r>
      <w:r>
        <w:rPr/>
        <w:t>845476113@qq.com</w:t>
      </w:r>
    </w:p>
    <w:p>
      <w:pPr>
        <w:pStyle w:val="null3"/>
        <w:ind w:firstLine="480"/>
      </w:pPr>
      <w:r>
        <w:rPr/>
        <w:t>地址：</w:t>
      </w:r>
      <w:r>
        <w:rPr/>
        <w:t>恩平市恩城华源路2巷20号</w:t>
      </w:r>
    </w:p>
    <w:p>
      <w:pPr>
        <w:pStyle w:val="null3"/>
        <w:ind w:firstLine="480"/>
      </w:pPr>
      <w:r>
        <w:rPr/>
        <w:t>邮编：</w:t>
      </w:r>
      <w:r>
        <w:rPr/>
        <w:t>529400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政府采购监督管理机构名称：恩平市财政局采购管理股</w:t>
      </w:r>
    </w:p>
    <w:p>
      <w:pPr>
        <w:pStyle w:val="null3"/>
      </w:pPr>
      <w:r>
        <w:rPr/>
        <w:t>地 址：广东省恩平市南堤中路70号</w:t>
      </w:r>
    </w:p>
    <w:p>
      <w:pPr>
        <w:pStyle w:val="null3"/>
      </w:pPr>
      <w:r>
        <w:rPr/>
        <w:t>电 话：0750-7821802、7821019、7820702</w:t>
      </w:r>
    </w:p>
    <w:p>
      <w:pPr>
        <w:pStyle w:val="null3"/>
      </w:pPr>
      <w:r>
        <w:rPr/>
        <w:t>邮 编：529400</w:t>
      </w:r>
    </w:p>
    <w:p>
      <w:pPr>
        <w:pStyle w:val="null3"/>
      </w:pPr>
      <w:r>
        <w:rPr/>
        <w:t>传 真：0750-7821802</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东成镇圩镇电力线路改造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恩平市立朋工程项目管理有限公司</w:t>
      </w:r>
      <w:r>
        <w:rPr/>
        <w:t>统一对外发布。</w:t>
      </w:r>
    </w:p>
    <w:p>
      <w:pPr>
        <w:pStyle w:val="null3"/>
        <w:ind w:firstLine="480"/>
      </w:pPr>
      <w:r>
        <w:rPr/>
        <w:t>（2）对</w:t>
      </w:r>
      <w:r>
        <w:rPr/>
        <w:t>恩平市立朋工程项目管理有限公司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采购包1（东成镇圩镇电力线路改造工程）：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采购包1（东成镇圩镇电力线路改造工程）：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任一证明材料复印件并加盖公章：①2024年度的财务状况报告或审计报告；②2025年1月至今任意1个月的财务报表（现金流量表、资产负债表、利润表）；③银行基本户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提供承诺函并加盖供应商公章，承诺函格式自拟。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供应商具有建设行政主管部门颁发的有效的电力工程施工总承包三级（含）以上资质或输变电工程专业承包三级（含）以上资质，且同时具备《承装（修、试）电力设施许可证》承装类五级（含）以上许可。（提供有效的证明材料复印件）</w:t>
            </w:r>
          </w:p>
        </w:tc>
      </w:tr>
      <w:tr>
        <w:tc>
          <w:tcPr>
            <w:tcW w:type="dxa" w:w="890"/>
          </w:tcPr>
          <w:p>
            <w:pPr>
              <w:pStyle w:val="null3"/>
            </w:pPr>
            <w:r>
              <w:rPr/>
              <w:t>9</w:t>
            </w:r>
          </w:p>
        </w:tc>
        <w:tc>
          <w:tcPr>
            <w:tcW w:type="dxa" w:w="3178"/>
          </w:tcPr>
          <w:p>
            <w:pPr>
              <w:pStyle w:val="null3"/>
            </w:pPr>
            <w:r>
              <w:rPr/>
              <w:t>特定资格</w:t>
            </w:r>
          </w:p>
        </w:tc>
        <w:tc>
          <w:tcPr>
            <w:tcW w:type="dxa" w:w="4238"/>
          </w:tcPr>
          <w:p>
            <w:pPr>
              <w:pStyle w:val="null3"/>
            </w:pPr>
            <w:r>
              <w:rPr/>
              <w:t>供应商具有建设行政主管部门颁发有效的安全生产许可证。（提供有效的证明材料复印件）</w:t>
            </w:r>
          </w:p>
        </w:tc>
      </w:tr>
      <w:tr>
        <w:tc>
          <w:tcPr>
            <w:tcW w:type="dxa" w:w="890"/>
          </w:tcPr>
          <w:p>
            <w:pPr>
              <w:pStyle w:val="null3"/>
            </w:pPr>
            <w:r>
              <w:rPr/>
              <w:t>10</w:t>
            </w:r>
          </w:p>
        </w:tc>
        <w:tc>
          <w:tcPr>
            <w:tcW w:type="dxa" w:w="3178"/>
          </w:tcPr>
          <w:p>
            <w:pPr>
              <w:pStyle w:val="null3"/>
            </w:pPr>
            <w:r>
              <w:rPr/>
              <w:t>特定资格</w:t>
            </w:r>
          </w:p>
        </w:tc>
        <w:tc>
          <w:tcPr>
            <w:tcW w:type="dxa" w:w="4238"/>
          </w:tcPr>
          <w:p>
            <w:pPr>
              <w:pStyle w:val="null3"/>
            </w:pPr>
            <w:r>
              <w:rPr/>
              <w:t>供应商拟委派本项目的项目负责人应当具备机电工程专业二级（含）以上注册建造师执业资格，并持有有效的安全生产考核合格证（B类）；（根据广东省住建厅《关于明确二级建造师注册执业有关问题的通知》（粤建市函〔2023〕469号），二级建造师应在考试取得执业资格的省、自治区、直辖市申请注册，二级注册建造师可随注册企业在全国范围内执业；注册建造师打印电子证书后，应在个人签名处手写本人签名，未手写签名或与签名图像笔迹不一致的，该电子证书无效，供应商应确保投标截止当日注册建造师证书注册专业有效期及使用有效期内均在有效期内，否则该电子证书无效。（需提供有效的建造师注册证书、有效的安全生产考核合格证书（B 类）及本单位近半年内任意一个月的社保证明复印件）</w:t>
            </w:r>
          </w:p>
        </w:tc>
      </w:tr>
      <w:tr>
        <w:tc>
          <w:tcPr>
            <w:tcW w:type="dxa" w:w="890"/>
          </w:tcPr>
          <w:p>
            <w:pPr>
              <w:pStyle w:val="null3"/>
            </w:pPr>
            <w:r>
              <w:rPr/>
              <w:t>11</w:t>
            </w:r>
          </w:p>
        </w:tc>
        <w:tc>
          <w:tcPr>
            <w:tcW w:type="dxa" w:w="3178"/>
          </w:tcPr>
          <w:p>
            <w:pPr>
              <w:pStyle w:val="null3"/>
            </w:pPr>
            <w:r>
              <w:rPr/>
              <w:t>特定资格</w:t>
            </w:r>
          </w:p>
        </w:tc>
        <w:tc>
          <w:tcPr>
            <w:tcW w:type="dxa" w:w="4238"/>
          </w:tcPr>
          <w:p>
            <w:pPr>
              <w:pStyle w:val="null3"/>
            </w:pPr>
            <w:r>
              <w:rPr/>
              <w:t>供应商拟派出的专职安全人员须具有安全生产考核合格证（C类），项目负责人和专职安全员不为同一人，提供有效期内的证书复印件或者能够提供广东省建筑施工企业管理人员安全生产考核信息系统安全生产管理人员证书信息的打印页。（需提供相关证明材料及本单位近半年内任意一个月的社保证明复印件）</w:t>
            </w:r>
          </w:p>
        </w:tc>
      </w:tr>
      <w:tr>
        <w:tc>
          <w:tcPr>
            <w:tcW w:type="dxa" w:w="890"/>
          </w:tcPr>
          <w:p>
            <w:pPr>
              <w:pStyle w:val="null3"/>
            </w:pPr>
            <w:r>
              <w:rPr/>
              <w:t>12</w:t>
            </w:r>
          </w:p>
        </w:tc>
        <w:tc>
          <w:tcPr>
            <w:tcW w:type="dxa" w:w="3178"/>
          </w:tcPr>
          <w:p>
            <w:pPr>
              <w:pStyle w:val="null3"/>
            </w:pPr>
            <w:r>
              <w:rPr/>
              <w:t>其他</w:t>
            </w:r>
          </w:p>
        </w:tc>
        <w:tc>
          <w:tcPr>
            <w:tcW w:type="dxa" w:w="4238"/>
          </w:tcPr>
          <w:p>
            <w:pPr>
              <w:pStyle w:val="null3"/>
            </w:pPr>
            <w:r>
              <w:rPr/>
              <w:t>根据《广东省住房和城乡建设厅关于取消省外建筑企业和人员进粤信息备案有关工作通知》（粤建市〔2015〕52 号）规定，省外企业需在“进粤企业和人员诚信信息登记平台”录入相关信息并通过数据规范检查，并在响应文件中提供企业基本信息、资质情况和驻粤技术管理人员情况信息（网上公开信息打印件）以备审查。</w:t>
            </w:r>
          </w:p>
        </w:tc>
      </w:tr>
      <w:tr>
        <w:tc>
          <w:tcPr>
            <w:tcW w:type="dxa" w:w="890"/>
          </w:tcPr>
          <w:p>
            <w:pPr>
              <w:pStyle w:val="null3"/>
            </w:pPr>
            <w:r>
              <w:rPr/>
              <w:t>13</w:t>
            </w:r>
          </w:p>
        </w:tc>
        <w:tc>
          <w:tcPr>
            <w:tcW w:type="dxa" w:w="3178"/>
          </w:tcPr>
          <w:p>
            <w:pPr>
              <w:pStyle w:val="null3"/>
            </w:pPr>
            <w:r>
              <w:rPr/>
              <w:t>本采购包专门面向中小企业采购</w:t>
            </w:r>
          </w:p>
        </w:tc>
        <w:tc>
          <w:tcPr>
            <w:tcW w:type="dxa" w:w="4238"/>
          </w:tcPr>
          <w:p>
            <w:pPr>
              <w:pStyle w:val="null3"/>
            </w:pPr>
            <w:r>
              <w:rPr/>
              <w:t>参与的供应商工程的施工单位全部为符合政策要求的中小企业</w:t>
            </w:r>
          </w:p>
        </w:tc>
      </w:tr>
    </w:tbl>
    <w:p>
      <w:pPr>
        <w:pStyle w:val="null3"/>
        <w:ind w:firstLine="480"/>
      </w:pPr>
      <w:r>
        <w:rPr/>
        <w:t>表二符合性审查表：</w:t>
      </w:r>
    </w:p>
    <w:p>
      <w:pPr>
        <w:pStyle w:val="null3"/>
      </w:pPr>
      <w:r>
        <w:rPr/>
        <w:t>采购包1（东成镇圩镇电力线路改造工程）：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磋商报价</w:t>
            </w:r>
          </w:p>
        </w:tc>
        <w:tc>
          <w:tcPr>
            <w:tcW w:type="dxa" w:w="4238"/>
          </w:tcPr>
          <w:p>
            <w:pPr>
              <w:pStyle w:val="null3"/>
            </w:pPr>
            <w:r>
              <w:rPr/>
              <w:t>磋商报价符合磋商文件规定的报价要求。</w:t>
            </w:r>
          </w:p>
        </w:tc>
      </w:tr>
      <w:tr>
        <w:tc>
          <w:tcPr>
            <w:tcW w:type="dxa" w:w="890"/>
          </w:tcPr>
          <w:p>
            <w:pPr>
              <w:pStyle w:val="null3"/>
            </w:pPr>
            <w:r>
              <w:rPr/>
              <w:t>2</w:t>
            </w:r>
          </w:p>
        </w:tc>
        <w:tc>
          <w:tcPr>
            <w:tcW w:type="dxa" w:w="3178"/>
          </w:tcPr>
          <w:p>
            <w:pPr>
              <w:pStyle w:val="null3"/>
            </w:pPr>
            <w:r>
              <w:rPr/>
              <w:t>响应文件签署、盖章</w:t>
            </w:r>
          </w:p>
        </w:tc>
        <w:tc>
          <w:tcPr>
            <w:tcW w:type="dxa" w:w="4238"/>
          </w:tcPr>
          <w:p>
            <w:pPr>
              <w:pStyle w:val="null3"/>
            </w:pPr>
            <w:r>
              <w:rPr/>
              <w:t>响应文件按照磋商文件规定要求签署、盖章。</w:t>
            </w:r>
          </w:p>
        </w:tc>
      </w:tr>
      <w:tr>
        <w:tc>
          <w:tcPr>
            <w:tcW w:type="dxa" w:w="890"/>
          </w:tcPr>
          <w:p>
            <w:pPr>
              <w:pStyle w:val="null3"/>
            </w:pPr>
            <w:r>
              <w:rPr/>
              <w:t>3</w:t>
            </w:r>
          </w:p>
        </w:tc>
        <w:tc>
          <w:tcPr>
            <w:tcW w:type="dxa" w:w="3178"/>
          </w:tcPr>
          <w:p>
            <w:pPr>
              <w:pStyle w:val="null3"/>
            </w:pPr>
            <w:r>
              <w:rPr/>
              <w:t>法定代表人/负责人证明书及授权委托书</w:t>
            </w:r>
          </w:p>
        </w:tc>
        <w:tc>
          <w:tcPr>
            <w:tcW w:type="dxa" w:w="4238"/>
          </w:tcPr>
          <w:p>
            <w:pPr>
              <w:pStyle w:val="null3"/>
            </w:pPr>
            <w:r>
              <w:rPr/>
              <w:t>响应文件中已提交有效的法定代表人/负责人证明书及授权委托书（如果法定代表人/负责人直接参加本项目响应及签署响应文件的，可不提供授权委托书。</w:t>
            </w:r>
          </w:p>
        </w:tc>
      </w:tr>
      <w:tr>
        <w:tc>
          <w:tcPr>
            <w:tcW w:type="dxa" w:w="890"/>
          </w:tcPr>
          <w:p>
            <w:pPr>
              <w:pStyle w:val="null3"/>
            </w:pPr>
            <w:r>
              <w:rPr/>
              <w:t>4</w:t>
            </w:r>
          </w:p>
        </w:tc>
        <w:tc>
          <w:tcPr>
            <w:tcW w:type="dxa" w:w="3178"/>
          </w:tcPr>
          <w:p>
            <w:pPr>
              <w:pStyle w:val="null3"/>
            </w:pPr>
            <w:r>
              <w:rPr/>
              <w:t>响应有效期</w:t>
            </w:r>
          </w:p>
        </w:tc>
        <w:tc>
          <w:tcPr>
            <w:tcW w:type="dxa" w:w="4238"/>
          </w:tcPr>
          <w:p>
            <w:pPr>
              <w:pStyle w:val="null3"/>
            </w:pPr>
            <w:r>
              <w:rPr/>
              <w:t>响应有效期符合磋商文件要求。</w:t>
            </w:r>
          </w:p>
        </w:tc>
      </w:tr>
      <w:tr>
        <w:tc>
          <w:tcPr>
            <w:tcW w:type="dxa" w:w="890"/>
          </w:tcPr>
          <w:p>
            <w:pPr>
              <w:pStyle w:val="null3"/>
            </w:pPr>
            <w:r>
              <w:rPr/>
              <w:t>5</w:t>
            </w:r>
          </w:p>
        </w:tc>
        <w:tc>
          <w:tcPr>
            <w:tcW w:type="dxa" w:w="3178"/>
          </w:tcPr>
          <w:p>
            <w:pPr>
              <w:pStyle w:val="null3"/>
            </w:pPr>
            <w:r>
              <w:rPr/>
              <w:t>响应文件完全满足磋商文件的实质性条款</w:t>
            </w:r>
          </w:p>
        </w:tc>
        <w:tc>
          <w:tcPr>
            <w:tcW w:type="dxa" w:w="4238"/>
          </w:tcPr>
          <w:p>
            <w:pPr>
              <w:pStyle w:val="null3"/>
            </w:pPr>
            <w:r>
              <w:rPr/>
              <w:t>响应文件完全满足磋商文件的实质性条款（即标注★号条款）无负偏离的。（2个）</w:t>
            </w:r>
          </w:p>
        </w:tc>
      </w:tr>
      <w:tr>
        <w:tc>
          <w:tcPr>
            <w:tcW w:type="dxa" w:w="890"/>
          </w:tcPr>
          <w:p>
            <w:pPr>
              <w:pStyle w:val="null3"/>
            </w:pPr>
            <w:r>
              <w:rPr/>
              <w:t>6</w:t>
            </w:r>
          </w:p>
        </w:tc>
        <w:tc>
          <w:tcPr>
            <w:tcW w:type="dxa" w:w="3178"/>
          </w:tcPr>
          <w:p>
            <w:pPr>
              <w:pStyle w:val="null3"/>
            </w:pPr>
            <w:r>
              <w:rPr/>
              <w:t>其他无效响应情形</w:t>
            </w:r>
          </w:p>
        </w:tc>
        <w:tc>
          <w:tcPr>
            <w:tcW w:type="dxa" w:w="4238"/>
          </w:tcPr>
          <w:p>
            <w:pPr>
              <w:pStyle w:val="null3"/>
            </w:pPr>
            <w:r>
              <w:rPr/>
              <w:t>响应文件不存在磋商文件或法规明确规定的其他无效响应情形。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采购包1(东成镇圩镇电力线路改造工程):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施工组织方案 (15.0分)</w:t>
            </w:r>
          </w:p>
        </w:tc>
        <w:tc>
          <w:tcPr>
            <w:tcW w:type="dxa" w:w="5076"/>
          </w:tcPr>
          <w:p>
            <w:pPr>
              <w:pStyle w:val="null3"/>
              <w:jc w:val="left"/>
            </w:pPr>
            <w:r>
              <w:rPr/>
              <w:t>根据供应商针对本项目的施工组织方案、施工要求、技术难点、重点要求提出合理解决方案进行评审：1、施工方案工作规范及工作流程全面合理，切实可行，有利于工程实施，得15分；2、施工方案完整具体，技术支持合理，得10分；3、施工方案简略，逻辑性一般，内容混乱且可实施性差，得5分；4、无提供相关描述不得分。</w:t>
            </w:r>
          </w:p>
        </w:tc>
      </w:tr>
      <w:tr>
        <w:tc>
          <w:tcPr>
            <w:tcW w:type="dxa" w:w="922"/>
            <w:gridSpan w:val="2"/>
            <w:vMerge/>
          </w:tcPr>
          <w:p/>
        </w:tc>
        <w:tc>
          <w:tcPr>
            <w:tcW w:type="dxa" w:w="2307"/>
          </w:tcPr>
          <w:p>
            <w:pPr>
              <w:pStyle w:val="null3"/>
              <w:jc w:val="left"/>
            </w:pPr>
            <w:r>
              <w:rPr/>
              <w:t>施工进度计划 (10.0分)</w:t>
            </w:r>
          </w:p>
        </w:tc>
        <w:tc>
          <w:tcPr>
            <w:tcW w:type="dxa" w:w="5076"/>
          </w:tcPr>
          <w:p>
            <w:pPr>
              <w:pStyle w:val="null3"/>
              <w:jc w:val="left"/>
            </w:pPr>
            <w:r>
              <w:rPr/>
              <w:t>根据供应商对本项目的施工进度横道图是否合理，能否确保能按在所报工期内完工；施工进度计划划分是否清晰，能否优化施工组织管理，缩短工期措施是否完善进行评审：1、施工进度计划详尽，包括所有关键节点和细节，能够灵活应对突发情况，及时调整计划而不影响整体进度的，得10分；2、施工进度计划具有一定的预见性，能够较好地应对变化，调整计划以适应实际情况，能够识别大部分风险并采取措施的，得7分；3、施工进度计划较为简单，主要覆盖施工的大阶段；预见性不足，对潜在风险的识别和应对措施不够充分，对变化的应对能力差，难以及时调整计划的，得4分；4、无提供相关描述的不得分。</w:t>
            </w:r>
          </w:p>
        </w:tc>
      </w:tr>
      <w:tr>
        <w:tc>
          <w:tcPr>
            <w:tcW w:type="dxa" w:w="922"/>
            <w:gridSpan w:val="2"/>
            <w:vMerge/>
          </w:tcPr>
          <w:p/>
        </w:tc>
        <w:tc>
          <w:tcPr>
            <w:tcW w:type="dxa" w:w="2307"/>
          </w:tcPr>
          <w:p>
            <w:pPr>
              <w:pStyle w:val="null3"/>
              <w:jc w:val="left"/>
            </w:pPr>
            <w:r>
              <w:rPr/>
              <w:t>施工平面布置和临时设施布置 (5.0分)</w:t>
            </w:r>
          </w:p>
        </w:tc>
        <w:tc>
          <w:tcPr>
            <w:tcW w:type="dxa" w:w="5076"/>
          </w:tcPr>
          <w:p>
            <w:pPr>
              <w:pStyle w:val="null3"/>
              <w:jc w:val="left"/>
            </w:pPr>
            <w:r>
              <w:rPr/>
              <w:t>根据供应商对本项目的总体布局是否合理、可行，是否符合施工现场实际情况和施工要求；临时设施、材料堆放、制作场地、施工设备布置是否合理、是否有针对性进行评审：1、施工平面布置和临时设施布置完善，充分考虑了施工流程、材料运输和人员流动，满足施工需求且安全可靠，得5分；2、施工平面布置和临时设施布置较合理、可行，施工通道畅通，基本满足安全和使用功能要求，得3分；3、施工平面布置和临时设施布置存在瑕疵或不符合要求，存在安全隐患，在某些细节上存在不足的，得1分；4、无提供相关描述的不得分。</w:t>
            </w:r>
          </w:p>
        </w:tc>
      </w:tr>
      <w:tr>
        <w:tc>
          <w:tcPr>
            <w:tcW w:type="dxa" w:w="922"/>
            <w:gridSpan w:val="2"/>
            <w:vMerge/>
          </w:tcPr>
          <w:p/>
        </w:tc>
        <w:tc>
          <w:tcPr>
            <w:tcW w:type="dxa" w:w="2307"/>
          </w:tcPr>
          <w:p>
            <w:pPr>
              <w:pStyle w:val="null3"/>
              <w:jc w:val="left"/>
            </w:pPr>
            <w:r>
              <w:rPr/>
              <w:t>机械设备、劳动力投入计划 (10.0分)</w:t>
            </w:r>
          </w:p>
        </w:tc>
        <w:tc>
          <w:tcPr>
            <w:tcW w:type="dxa" w:w="5076"/>
          </w:tcPr>
          <w:p>
            <w:pPr>
              <w:pStyle w:val="null3"/>
              <w:jc w:val="left"/>
            </w:pPr>
            <w:r>
              <w:rPr/>
              <w:t>根据供应商对本项目的劳动力、材料进退场时间、数量安排是否合理，工种配备是否完善；施工机械设备配置是否合理，性能是否良好进行评审：1、投入本项目的劳动力、材料和设备充足，保证措施科学、完善、具体、全面，得10分；2、投入本项目的劳动力、材料和设备满足项目需要，保证措施可行，得7分；3、投入本项目的劳动力、材料和设备不足，保证措施不严谨，得4分； 4、无提供相关描述的不得分。</w:t>
            </w:r>
          </w:p>
        </w:tc>
      </w:tr>
      <w:tr>
        <w:tc>
          <w:tcPr>
            <w:tcW w:type="dxa" w:w="922"/>
            <w:gridSpan w:val="2"/>
            <w:vMerge/>
          </w:tcPr>
          <w:p/>
        </w:tc>
        <w:tc>
          <w:tcPr>
            <w:tcW w:type="dxa" w:w="2307"/>
          </w:tcPr>
          <w:p>
            <w:pPr>
              <w:pStyle w:val="null3"/>
              <w:jc w:val="left"/>
            </w:pPr>
            <w:r>
              <w:rPr/>
              <w:t>安全生产、文明施工制度和措施 (10.0分)</w:t>
            </w:r>
          </w:p>
        </w:tc>
        <w:tc>
          <w:tcPr>
            <w:tcW w:type="dxa" w:w="5076"/>
          </w:tcPr>
          <w:p>
            <w:pPr>
              <w:pStyle w:val="null3"/>
              <w:jc w:val="left"/>
            </w:pPr>
            <w:r>
              <w:rPr/>
              <w:t>根据供应商对本项目的安全生产、文明施工管理制度是否完善，安全生产隐患排查措施、文明施工配套措施是否合理进行评审： 1、安全生产、文明施工管理制度完善，安全生产隐患排查措施、文明施工配套措施合理的，得10分； 2、安全生产、文明施工管理制度较完善，安全生产隐患排查措施、文明施工配套措施较合理的，得7分； 3、安全生产、文明施工管理制度一般，安全生产隐患排查措施、文明施工配套措施一般的，得4分； 4、无提供相关描述的不得分。</w:t>
            </w:r>
          </w:p>
        </w:tc>
      </w:tr>
      <w:tr>
        <w:tc>
          <w:tcPr>
            <w:tcW w:type="dxa" w:w="922"/>
            <w:gridSpan w:val="2"/>
            <w:vMerge w:val="restart"/>
          </w:tcPr>
          <w:p>
            <w:pPr>
              <w:pStyle w:val="null3"/>
              <w:jc w:val="center"/>
            </w:pPr>
            <w:r>
              <w:rPr/>
              <w:t>商务部分</w:t>
            </w:r>
          </w:p>
        </w:tc>
        <w:tc>
          <w:tcPr>
            <w:tcW w:type="dxa" w:w="2307"/>
          </w:tcPr>
          <w:p>
            <w:pPr>
              <w:pStyle w:val="null3"/>
              <w:jc w:val="left"/>
            </w:pPr>
            <w:r>
              <w:rPr/>
              <w:t>人员情况 (20.0分)</w:t>
            </w:r>
          </w:p>
        </w:tc>
        <w:tc>
          <w:tcPr>
            <w:tcW w:type="dxa" w:w="5076"/>
          </w:tcPr>
          <w:p>
            <w:pPr>
              <w:pStyle w:val="null3"/>
              <w:jc w:val="left"/>
            </w:pPr>
            <w:r>
              <w:rPr/>
              <w:t>一、拟派本项目的技术负责人（项目负责人除外）具有电气类中级或以上职称的得6分。 二、拟投入本项目的技术人员（项目负责人和技术负责人除外）中配备有施工员、质量员、资料员、设备安装施工员、劳务员、标准员、材料员，以上证书每提供一个得2分，最高得14分。 （注：1.同一人证书不重复计分；2.需提供相关证书复印件和本单位近半年内任意一个月的社保证明复印件并加盖供应商公章，不提供不得分。）</w:t>
            </w:r>
          </w:p>
        </w:tc>
      </w:tr>
      <w:tr>
        <w:tc>
          <w:tcPr>
            <w:tcW w:type="dxa" w:w="922"/>
            <w:gridSpan w:val="2"/>
            <w:vMerge/>
          </w:tcPr>
          <w:p/>
        </w:tc>
        <w:tc>
          <w:tcPr>
            <w:tcW w:type="dxa" w:w="2307"/>
          </w:tcPr>
          <w:p>
            <w:pPr>
              <w:pStyle w:val="null3"/>
              <w:jc w:val="left"/>
            </w:pPr>
            <w:r>
              <w:rPr/>
              <w:t>经营业绩 (20.0分)</w:t>
            </w:r>
          </w:p>
        </w:tc>
        <w:tc>
          <w:tcPr>
            <w:tcW w:type="dxa" w:w="5076"/>
          </w:tcPr>
          <w:p>
            <w:pPr>
              <w:pStyle w:val="null3"/>
              <w:jc w:val="left"/>
            </w:pPr>
            <w:r>
              <w:rPr/>
              <w:t>供应商自2021年1月1日（以合同签订时间为准）至今承接过电力工程项目的，每提供一份业绩得4分，最高得20分。 （注：须提供项目合同和验收报告复印件，并加盖供应商公章。项目合同必须包括合同关键页（包括金额、签约日期、双方盖章等），不提供不得分。）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提供相同品牌产品（非单一产品采购，以核心产品为准。多个核心产品的，有一种产品品牌相同，即视为提供相同品牌产品），评审后得分最高的同品牌响应供应商获得成交候选人推荐资格；评审得分相同的，由采购人或者采购人委托磋商小组采取随机抽取方式确定，其他同品牌响应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rPr>
        <w:t>工程编号：</w:t>
      </w:r>
      <w:r>
        <w:rPr>
          <w:u w:val="single"/>
        </w:rPr>
        <w:t xml:space="preserve">    </w:t>
      </w:r>
    </w:p>
    <w:p>
      <w:pPr>
        <w:pStyle w:val="null3"/>
        <w:jc w:val="right"/>
      </w:pPr>
      <w:r>
        <w:rPr>
          <w:sz w:val="24"/>
        </w:rPr>
        <w:t>合同编号：</w:t>
      </w:r>
      <w:r>
        <w:rPr>
          <w:u w:val="single"/>
        </w:rPr>
        <w:t xml:space="preserve">    </w:t>
      </w:r>
    </w:p>
    <w:p>
      <w:pPr>
        <w:pStyle w:val="null3"/>
        <w:ind w:firstLine="420"/>
        <w:jc w:val="center"/>
      </w:pPr>
      <w:r>
        <w:rPr>
          <w:sz w:val="36"/>
          <w:b/>
        </w:rPr>
        <w:t>广东省建设工程标准施工合同</w:t>
      </w:r>
    </w:p>
    <w:p>
      <w:pPr>
        <w:pStyle w:val="null3"/>
        <w:ind w:firstLine="420"/>
        <w:jc w:val="center"/>
      </w:pPr>
      <w:r>
        <w:rPr>
          <w:sz w:val="24"/>
        </w:rPr>
        <w:t xml:space="preserve">2009 </w:t>
      </w:r>
      <w:r>
        <w:rPr>
          <w:sz w:val="24"/>
        </w:rPr>
        <w:t>年版</w:t>
      </w:r>
    </w:p>
    <w:p>
      <w:pPr>
        <w:pStyle w:val="null3"/>
        <w:jc w:val="both"/>
      </w:pPr>
      <w:r>
        <w:rPr>
          <w:sz w:val="28"/>
        </w:rPr>
        <w:t>工程名称：</w:t>
      </w:r>
      <w:r>
        <w:rPr>
          <w:u w:val="single"/>
        </w:rPr>
        <w:t xml:space="preserve">                                                </w:t>
      </w:r>
    </w:p>
    <w:p>
      <w:pPr>
        <w:pStyle w:val="null3"/>
        <w:jc w:val="both"/>
      </w:pPr>
      <w:r>
        <w:rPr>
          <w:sz w:val="28"/>
        </w:rPr>
        <w:t>工程地点：</w:t>
      </w:r>
      <w:r>
        <w:rPr>
          <w:sz w:val="28"/>
          <w:u w:val="single"/>
        </w:rPr>
        <w:t>恩平市</w:t>
      </w:r>
      <w:r>
        <w:rPr>
          <w:sz w:val="28"/>
          <w:u w:val="single"/>
        </w:rPr>
        <w:t>东成</w:t>
      </w:r>
      <w:r>
        <w:rPr>
          <w:sz w:val="28"/>
          <w:u w:val="single"/>
        </w:rPr>
        <w:t>镇</w:t>
      </w:r>
      <w:r>
        <w:rPr>
          <w:sz w:val="28"/>
          <w:u w:val="single"/>
        </w:rPr>
        <w:t xml:space="preserve">                                    </w:t>
      </w:r>
    </w:p>
    <w:p>
      <w:pPr>
        <w:pStyle w:val="null3"/>
        <w:jc w:val="both"/>
      </w:pPr>
      <w:r>
        <w:rPr>
          <w:sz w:val="28"/>
        </w:rPr>
        <w:t>发</w:t>
      </w:r>
      <w:r>
        <w:rPr>
          <w:sz w:val="28"/>
        </w:rPr>
        <w:t>包</w:t>
      </w:r>
      <w:r>
        <w:rPr>
          <w:sz w:val="28"/>
        </w:rPr>
        <w:t>人：</w:t>
      </w:r>
      <w:r>
        <w:rPr>
          <w:sz w:val="28"/>
          <w:u w:val="single"/>
        </w:rPr>
        <w:t>恩平市东成镇人民政府</w:t>
      </w:r>
      <w:r>
        <w:rPr>
          <w:u w:val="single"/>
        </w:rPr>
        <w:t xml:space="preserve">                            </w:t>
      </w:r>
    </w:p>
    <w:p>
      <w:pPr>
        <w:pStyle w:val="null3"/>
        <w:jc w:val="both"/>
      </w:pPr>
      <w:r>
        <w:rPr>
          <w:sz w:val="28"/>
        </w:rPr>
        <w:t>承</w:t>
      </w:r>
      <w:r>
        <w:rPr>
          <w:sz w:val="28"/>
        </w:rPr>
        <w:t>包</w:t>
      </w:r>
      <w:r>
        <w:rPr>
          <w:sz w:val="28"/>
        </w:rPr>
        <w:t>人：</w:t>
      </w:r>
      <w:r>
        <w:rPr>
          <w:u w:val="single"/>
        </w:rPr>
        <w:t xml:space="preserve">                                                  </w:t>
      </w:r>
    </w:p>
    <w:p>
      <w:pPr>
        <w:pStyle w:val="null3"/>
        <w:ind w:firstLine="420"/>
        <w:jc w:val="center"/>
      </w:pPr>
      <w:r>
        <w:rPr>
          <w:sz w:val="24"/>
        </w:rPr>
        <w:t>广东省建设厅</w:t>
      </w:r>
    </w:p>
    <w:p>
      <w:pPr>
        <w:pStyle w:val="null3"/>
        <w:jc w:val="both"/>
      </w:pPr>
      <w:r>
        <w:rPr/>
        <w:t xml:space="preserve"> </w:t>
      </w:r>
    </w:p>
    <w:p>
      <w:pPr>
        <w:pStyle w:val="null3"/>
        <w:jc w:val="center"/>
      </w:pPr>
      <w:r>
        <w:rPr>
          <w:sz w:val="24"/>
          <w:b/>
        </w:rPr>
        <w:t>第一部分</w:t>
      </w:r>
      <w:r>
        <w:rPr>
          <w:sz w:val="24"/>
          <w:b/>
        </w:rPr>
        <w:t xml:space="preserve">  </w:t>
      </w:r>
      <w:r>
        <w:rPr>
          <w:sz w:val="24"/>
          <w:b/>
        </w:rPr>
        <w:t>协议书</w:t>
      </w:r>
    </w:p>
    <w:p>
      <w:pPr>
        <w:pStyle w:val="null3"/>
        <w:ind w:firstLine="420"/>
        <w:jc w:val="left"/>
      </w:pPr>
      <w:r>
        <w:rPr>
          <w:sz w:val="21"/>
        </w:rPr>
        <w:t>发包人</w:t>
      </w:r>
      <w:r>
        <w:rPr>
          <w:sz w:val="21"/>
        </w:rPr>
        <w:t>:</w:t>
      </w:r>
      <w:r>
        <w:rPr>
          <w:sz w:val="21"/>
        </w:rPr>
        <w:t>（全称）</w:t>
      </w:r>
      <w:r>
        <w:rPr>
          <w:sz w:val="21"/>
          <w:u w:val="single"/>
        </w:rPr>
        <w:t>恩平市东成镇人民政府</w:t>
      </w:r>
      <w:r>
        <w:rPr>
          <w:u w:val="single"/>
        </w:rPr>
        <w:t xml:space="preserve">      </w:t>
      </w:r>
    </w:p>
    <w:p>
      <w:pPr>
        <w:pStyle w:val="null3"/>
        <w:ind w:firstLine="420"/>
        <w:jc w:val="left"/>
      </w:pPr>
      <w:r>
        <w:rPr>
          <w:sz w:val="21"/>
        </w:rPr>
        <w:t>承包人</w:t>
      </w:r>
      <w:r>
        <w:rPr>
          <w:sz w:val="21"/>
        </w:rPr>
        <w:t>:</w:t>
      </w:r>
      <w:r>
        <w:rPr>
          <w:sz w:val="21"/>
        </w:rPr>
        <w:t>（全称）</w:t>
      </w:r>
      <w:r>
        <w:rPr>
          <w:u w:val="single"/>
        </w:rPr>
        <w:t xml:space="preserve">                           </w:t>
      </w:r>
    </w:p>
    <w:p>
      <w:pPr>
        <w:pStyle w:val="null3"/>
        <w:ind w:firstLine="420"/>
        <w:jc w:val="left"/>
      </w:pPr>
      <w:r>
        <w:rPr>
          <w:sz w:val="21"/>
        </w:rPr>
        <w:t>依照《中华人民共和国民法典》、《中华人民共和国建筑法》及其他有关法律法规，遵循平等、自愿、公平和诚实信用的原则，合同双方当事人就合同工程施工有关事项达成一致意见，订立本协议书。</w:t>
      </w:r>
    </w:p>
    <w:p>
      <w:pPr>
        <w:pStyle w:val="null3"/>
        <w:ind w:firstLine="422"/>
        <w:jc w:val="left"/>
      </w:pPr>
      <w:r>
        <w:rPr>
          <w:sz w:val="21"/>
          <w:b/>
        </w:rPr>
        <w:t>一、工程概况</w:t>
      </w:r>
    </w:p>
    <w:p>
      <w:pPr>
        <w:pStyle w:val="null3"/>
        <w:ind w:firstLine="420"/>
        <w:jc w:val="left"/>
      </w:pPr>
      <w:r>
        <w:rPr>
          <w:sz w:val="21"/>
        </w:rPr>
        <w:t>工程名称：</w:t>
      </w:r>
      <w:r>
        <w:rPr>
          <w:u w:val="single"/>
        </w:rPr>
        <w:t xml:space="preserve">                                                  </w:t>
      </w:r>
    </w:p>
    <w:p>
      <w:pPr>
        <w:pStyle w:val="null3"/>
        <w:ind w:firstLine="420"/>
        <w:jc w:val="left"/>
      </w:pPr>
      <w:r>
        <w:rPr>
          <w:sz w:val="21"/>
        </w:rPr>
        <w:t>工程地点：</w:t>
      </w:r>
      <w:r>
        <w:rPr>
          <w:u w:val="single"/>
        </w:rPr>
        <w:t xml:space="preserve">                                                  </w:t>
      </w:r>
    </w:p>
    <w:p>
      <w:pPr>
        <w:pStyle w:val="null3"/>
        <w:ind w:firstLine="420"/>
        <w:jc w:val="left"/>
      </w:pPr>
      <w:r>
        <w:rPr>
          <w:sz w:val="21"/>
        </w:rPr>
        <w:t>工程内容：</w:t>
      </w:r>
      <w:r>
        <w:rPr>
          <w:u w:val="single"/>
        </w:rPr>
        <w:t xml:space="preserve">                                                 </w:t>
      </w:r>
    </w:p>
    <w:p>
      <w:pPr>
        <w:pStyle w:val="null3"/>
        <w:ind w:firstLine="420"/>
        <w:jc w:val="left"/>
      </w:pPr>
      <w:r>
        <w:rPr>
          <w:sz w:val="21"/>
        </w:rPr>
        <w:t>工程规模：</w:t>
      </w:r>
      <w:r>
        <w:rPr>
          <w:u w:val="single"/>
        </w:rPr>
        <w:t xml:space="preserve">                                                 </w:t>
      </w:r>
    </w:p>
    <w:p>
      <w:pPr>
        <w:pStyle w:val="null3"/>
        <w:ind w:firstLine="420"/>
        <w:jc w:val="left"/>
      </w:pPr>
      <w:r>
        <w:rPr>
          <w:sz w:val="21"/>
        </w:rPr>
        <w:t>结构形式：</w:t>
      </w:r>
      <w:r>
        <w:rPr>
          <w:sz w:val="21"/>
          <w:u w:val="single"/>
        </w:rPr>
        <w:t xml:space="preserve">  </w:t>
      </w:r>
      <w:r>
        <w:rPr>
          <w:sz w:val="21"/>
          <w:u w:val="single"/>
        </w:rPr>
        <w:t xml:space="preserve">/                                              </w:t>
      </w:r>
    </w:p>
    <w:p>
      <w:pPr>
        <w:pStyle w:val="null3"/>
        <w:ind w:firstLine="420"/>
        <w:jc w:val="left"/>
      </w:pPr>
      <w:r>
        <w:rPr>
          <w:sz w:val="21"/>
        </w:rPr>
        <w:t>工程立项、规划批准文件号：</w:t>
      </w:r>
      <w:r>
        <w:rPr>
          <w:sz w:val="21"/>
          <w:u w:val="single"/>
        </w:rPr>
        <w:t xml:space="preserve">  </w:t>
      </w:r>
      <w:r>
        <w:rPr>
          <w:sz w:val="21"/>
          <w:u w:val="single"/>
        </w:rPr>
        <w:t>恩发改投【</w:t>
      </w:r>
      <w:r>
        <w:rPr>
          <w:sz w:val="21"/>
          <w:u w:val="single"/>
        </w:rPr>
        <w:t>202</w:t>
      </w:r>
      <w:r>
        <w:rPr>
          <w:sz w:val="21"/>
          <w:u w:val="single"/>
        </w:rPr>
        <w:t>5</w:t>
      </w:r>
      <w:r>
        <w:rPr>
          <w:sz w:val="21"/>
          <w:u w:val="single"/>
        </w:rPr>
        <w:t>】</w:t>
      </w:r>
      <w:r>
        <w:rPr>
          <w:sz w:val="21"/>
          <w:u w:val="single"/>
        </w:rPr>
        <w:t>9</w:t>
      </w:r>
      <w:r>
        <w:rPr>
          <w:sz w:val="21"/>
          <w:u w:val="single"/>
        </w:rPr>
        <w:t>号</w:t>
      </w:r>
      <w:r>
        <w:rPr>
          <w:sz w:val="21"/>
          <w:u w:val="single"/>
        </w:rPr>
        <w:t xml:space="preserve">            </w:t>
      </w:r>
    </w:p>
    <w:p>
      <w:pPr>
        <w:pStyle w:val="null3"/>
        <w:ind w:firstLine="420"/>
        <w:jc w:val="left"/>
      </w:pPr>
      <w:r>
        <w:rPr>
          <w:sz w:val="21"/>
        </w:rPr>
        <w:t>资金来源：</w:t>
      </w:r>
      <w:r>
        <w:rPr>
          <w:sz w:val="21"/>
          <w:u w:val="single"/>
        </w:rPr>
        <w:t>在</w:t>
      </w:r>
      <w:r>
        <w:rPr>
          <w:sz w:val="21"/>
          <w:u w:val="single"/>
        </w:rPr>
        <w:t>“百县千镇万村高质量发展工程”典型镇培育资金与</w:t>
      </w:r>
      <w:r>
        <w:rPr>
          <w:sz w:val="21"/>
          <w:u w:val="single"/>
        </w:rPr>
        <w:t>东成</w:t>
      </w:r>
      <w:r>
        <w:rPr>
          <w:sz w:val="21"/>
          <w:u w:val="single"/>
        </w:rPr>
        <w:t>镇自筹解决。</w:t>
      </w:r>
      <w:r>
        <w:rPr/>
        <w:t xml:space="preserve">                                       </w:t>
      </w:r>
    </w:p>
    <w:p>
      <w:pPr>
        <w:pStyle w:val="null3"/>
        <w:ind w:firstLine="422"/>
        <w:jc w:val="left"/>
      </w:pPr>
      <w:r>
        <w:rPr>
          <w:sz w:val="21"/>
          <w:b/>
        </w:rPr>
        <w:t>二、工程承包范围</w:t>
      </w:r>
    </w:p>
    <w:p>
      <w:pPr>
        <w:pStyle w:val="null3"/>
        <w:ind w:firstLine="420"/>
        <w:jc w:val="left"/>
      </w:pPr>
      <w:r>
        <w:rPr>
          <w:sz w:val="21"/>
        </w:rPr>
        <w:t>承包范围</w:t>
      </w:r>
      <w:r>
        <w:rPr>
          <w:sz w:val="21"/>
        </w:rPr>
        <w:t>:</w:t>
      </w:r>
      <w:r>
        <w:rPr>
          <w:sz w:val="21"/>
          <w:u w:val="single"/>
        </w:rPr>
        <w:t xml:space="preserve"> </w:t>
      </w:r>
      <w:r>
        <w:rPr>
          <w:sz w:val="21"/>
          <w:u w:val="single"/>
        </w:rPr>
        <w:t>按本工程磋商文件及施工图纸规定的承包范围。</w:t>
      </w:r>
    </w:p>
    <w:p>
      <w:pPr>
        <w:pStyle w:val="null3"/>
        <w:ind w:firstLine="422"/>
        <w:jc w:val="left"/>
      </w:pPr>
      <w:r>
        <w:rPr>
          <w:sz w:val="21"/>
          <w:b/>
        </w:rPr>
        <w:t>三、合同工期</w:t>
      </w:r>
    </w:p>
    <w:p>
      <w:pPr>
        <w:pStyle w:val="null3"/>
        <w:ind w:firstLine="420"/>
        <w:jc w:val="left"/>
      </w:pPr>
      <w:r>
        <w:rPr>
          <w:sz w:val="21"/>
        </w:rPr>
        <w:t>工程合同工期总日历天数：</w:t>
      </w:r>
      <w:r>
        <w:rPr>
          <w:sz w:val="21"/>
          <w:u w:val="single"/>
        </w:rPr>
        <w:t>45</w:t>
      </w:r>
      <w:r>
        <w:rPr>
          <w:sz w:val="21"/>
          <w:u w:val="single"/>
        </w:rPr>
        <w:t>个日历日</w:t>
      </w:r>
      <w:r>
        <w:rPr>
          <w:sz w:val="21"/>
        </w:rPr>
        <w:t>。</w:t>
      </w:r>
    </w:p>
    <w:p>
      <w:pPr>
        <w:pStyle w:val="null3"/>
        <w:ind w:firstLine="420"/>
        <w:jc w:val="left"/>
      </w:pPr>
      <w:r>
        <w:rPr>
          <w:sz w:val="21"/>
        </w:rPr>
        <w:t>拟从</w:t>
      </w:r>
      <w:r>
        <w:rPr>
          <w:u w:val="single"/>
        </w:rPr>
        <w:t xml:space="preserve">      </w:t>
      </w:r>
      <w:r>
        <w:rPr>
          <w:sz w:val="21"/>
        </w:rPr>
        <w:t>年</w:t>
      </w:r>
      <w:r>
        <w:rPr>
          <w:u w:val="single"/>
        </w:rPr>
        <w:t xml:space="preserve">    </w:t>
      </w:r>
      <w:r>
        <w:rPr>
          <w:sz w:val="21"/>
        </w:rPr>
        <w:t>月</w:t>
      </w:r>
      <w:r>
        <w:rPr>
          <w:u w:val="single"/>
        </w:rPr>
        <w:t xml:space="preserve">    </w:t>
      </w:r>
      <w:r>
        <w:rPr>
          <w:sz w:val="21"/>
        </w:rPr>
        <w:t>日开始施工，至</w:t>
      </w:r>
      <w:r>
        <w:rPr>
          <w:u w:val="single"/>
        </w:rPr>
        <w:t xml:space="preserve">     </w:t>
      </w:r>
      <w:r>
        <w:rPr>
          <w:sz w:val="21"/>
        </w:rPr>
        <w:t>年</w:t>
      </w:r>
      <w:r>
        <w:rPr>
          <w:u w:val="single"/>
        </w:rPr>
        <w:t xml:space="preserve">    </w:t>
      </w:r>
      <w:r>
        <w:rPr>
          <w:sz w:val="21"/>
        </w:rPr>
        <w:t>月</w:t>
      </w:r>
      <w:r>
        <w:rPr>
          <w:u w:val="single"/>
        </w:rPr>
        <w:t xml:space="preserve">    </w:t>
      </w:r>
      <w:r>
        <w:rPr>
          <w:sz w:val="21"/>
        </w:rPr>
        <w:t>日竣工完成。</w:t>
      </w:r>
    </w:p>
    <w:p>
      <w:pPr>
        <w:pStyle w:val="null3"/>
        <w:ind w:firstLine="422"/>
        <w:jc w:val="left"/>
      </w:pPr>
      <w:r>
        <w:rPr>
          <w:sz w:val="21"/>
          <w:b/>
        </w:rPr>
        <w:t>四、质量标准</w:t>
      </w:r>
    </w:p>
    <w:p>
      <w:pPr>
        <w:pStyle w:val="null3"/>
        <w:ind w:firstLine="420"/>
        <w:jc w:val="left"/>
      </w:pPr>
      <w:r>
        <w:rPr>
          <w:sz w:val="21"/>
        </w:rPr>
        <w:t>工程质量标准：</w:t>
      </w:r>
      <w:r>
        <w:rPr>
          <w:sz w:val="21"/>
          <w:u w:val="single"/>
        </w:rPr>
        <w:t xml:space="preserve">  </w:t>
      </w:r>
      <w:r>
        <w:rPr>
          <w:sz w:val="21"/>
          <w:u w:val="single"/>
        </w:rPr>
        <w:t>符合《工程施工质量验收规范》合格标准</w:t>
      </w:r>
    </w:p>
    <w:p>
      <w:pPr>
        <w:pStyle w:val="null3"/>
        <w:ind w:firstLine="422"/>
        <w:jc w:val="left"/>
      </w:pPr>
      <w:r>
        <w:rPr>
          <w:sz w:val="21"/>
          <w:b/>
        </w:rPr>
        <w:t>五、合同价款</w:t>
      </w:r>
    </w:p>
    <w:p>
      <w:pPr>
        <w:pStyle w:val="null3"/>
        <w:ind w:firstLine="420"/>
        <w:jc w:val="left"/>
      </w:pPr>
      <w:r>
        <w:rPr>
          <w:sz w:val="21"/>
        </w:rPr>
        <w:t>合同总价（大写）：</w:t>
      </w:r>
      <w:r>
        <w:rPr>
          <w:u w:val="single"/>
        </w:rPr>
        <w:t xml:space="preserve">            </w:t>
      </w:r>
      <w:r>
        <w:rPr>
          <w:sz w:val="21"/>
        </w:rPr>
        <w:t>；（小写）：</w:t>
      </w:r>
      <w:r>
        <w:rPr>
          <w:u w:val="single"/>
        </w:rPr>
        <w:t xml:space="preserve">        </w:t>
      </w:r>
      <w:r>
        <w:rPr>
          <w:sz w:val="21"/>
        </w:rPr>
        <w:t>元</w:t>
      </w:r>
      <w:r>
        <w:rPr>
          <w:sz w:val="21"/>
        </w:rPr>
        <w:t>。中标</w:t>
      </w:r>
      <w:r>
        <w:rPr>
          <w:sz w:val="21"/>
        </w:rPr>
        <w:t>(</w:t>
      </w:r>
      <w:r>
        <w:rPr>
          <w:sz w:val="21"/>
        </w:rPr>
        <w:t>成交</w:t>
      </w:r>
      <w:r>
        <w:rPr>
          <w:sz w:val="21"/>
        </w:rPr>
        <w:t>)</w:t>
      </w:r>
      <w:r>
        <w:rPr>
          <w:sz w:val="21"/>
        </w:rPr>
        <w:t>下浮率：</w:t>
      </w:r>
      <w:r>
        <w:rPr>
          <w:u w:val="single"/>
        </w:rPr>
        <w:t xml:space="preserve">     </w:t>
      </w:r>
      <w:r>
        <w:rPr>
          <w:sz w:val="21"/>
        </w:rPr>
        <w:t>。</w:t>
      </w:r>
    </w:p>
    <w:p>
      <w:pPr>
        <w:pStyle w:val="null3"/>
        <w:ind w:firstLine="420"/>
        <w:jc w:val="left"/>
      </w:pPr>
      <w:r>
        <w:rPr>
          <w:sz w:val="21"/>
        </w:rPr>
        <w:t>项目单价：详见承包人的磋商报价书（采购工程）；</w:t>
      </w:r>
    </w:p>
    <w:p>
      <w:pPr>
        <w:pStyle w:val="null3"/>
        <w:ind w:firstLine="422"/>
        <w:jc w:val="left"/>
      </w:pPr>
      <w:r>
        <w:rPr>
          <w:sz w:val="21"/>
          <w:b/>
        </w:rPr>
        <w:t>六、组成合同的文件</w:t>
      </w:r>
    </w:p>
    <w:p>
      <w:pPr>
        <w:pStyle w:val="null3"/>
        <w:ind w:firstLine="420"/>
        <w:jc w:val="left"/>
      </w:pPr>
      <w:r>
        <w:rPr>
          <w:sz w:val="21"/>
        </w:rPr>
        <w:t>组成合同的文件及其优先解释顺序与本合同第二部分《通用条款》第</w:t>
      </w:r>
      <w:r>
        <w:rPr>
          <w:sz w:val="21"/>
        </w:rPr>
        <w:t>2.2</w:t>
      </w:r>
      <w:r>
        <w:rPr>
          <w:sz w:val="21"/>
        </w:rPr>
        <w:t>款赋予的规定一致。</w:t>
      </w:r>
    </w:p>
    <w:p>
      <w:pPr>
        <w:pStyle w:val="null3"/>
        <w:ind w:firstLine="422"/>
        <w:jc w:val="left"/>
      </w:pPr>
      <w:r>
        <w:rPr>
          <w:sz w:val="21"/>
          <w:b/>
        </w:rPr>
        <w:t>七、词语含义</w:t>
      </w:r>
    </w:p>
    <w:p>
      <w:pPr>
        <w:pStyle w:val="null3"/>
        <w:ind w:firstLine="420"/>
        <w:jc w:val="left"/>
      </w:pPr>
      <w:r>
        <w:rPr>
          <w:sz w:val="21"/>
        </w:rPr>
        <w:t>本协议书中有关词语含义与本合同第二部分《通用条款》第</w:t>
      </w:r>
      <w:r>
        <w:rPr>
          <w:sz w:val="21"/>
        </w:rPr>
        <w:t>1</w:t>
      </w:r>
      <w:r>
        <w:rPr>
          <w:sz w:val="21"/>
        </w:rPr>
        <w:t>条赋予它们的定义相同。</w:t>
      </w:r>
    </w:p>
    <w:p>
      <w:pPr>
        <w:pStyle w:val="null3"/>
        <w:ind w:firstLine="422"/>
        <w:jc w:val="left"/>
      </w:pPr>
      <w:r>
        <w:rPr>
          <w:sz w:val="21"/>
          <w:b/>
        </w:rPr>
        <w:t>八、承包人承诺</w:t>
      </w:r>
    </w:p>
    <w:p>
      <w:pPr>
        <w:pStyle w:val="null3"/>
        <w:ind w:firstLine="420"/>
        <w:jc w:val="left"/>
      </w:pPr>
      <w:r>
        <w:rPr>
          <w:sz w:val="21"/>
        </w:rPr>
        <w:t>承包人向发包人承诺已阅读、理解并接受本合同所有条款，按照本合同约定实施、完成并保修合同工程，履行本合同所约定的全部义务。</w:t>
      </w:r>
    </w:p>
    <w:p>
      <w:pPr>
        <w:pStyle w:val="null3"/>
        <w:ind w:firstLine="422"/>
        <w:jc w:val="left"/>
      </w:pPr>
      <w:r>
        <w:rPr>
          <w:sz w:val="21"/>
          <w:b/>
        </w:rPr>
        <w:t>九、发包人承诺</w:t>
      </w:r>
    </w:p>
    <w:p>
      <w:pPr>
        <w:pStyle w:val="null3"/>
        <w:ind w:firstLine="420"/>
        <w:jc w:val="left"/>
      </w:pPr>
      <w:r>
        <w:rPr>
          <w:sz w:val="21"/>
        </w:rPr>
        <w:t>发包人向承包人承诺已阅读、理解并接受本合同所有条款，按照本合同约定的时限和方法支付工程款及其他应当支付的款项，履行本合同所约定的全部义务。</w:t>
      </w:r>
    </w:p>
    <w:p>
      <w:pPr>
        <w:pStyle w:val="null3"/>
        <w:ind w:firstLine="422"/>
        <w:jc w:val="left"/>
      </w:pPr>
      <w:r>
        <w:rPr>
          <w:sz w:val="21"/>
          <w:b/>
        </w:rPr>
        <w:t>十、合同生效</w:t>
      </w:r>
    </w:p>
    <w:p>
      <w:pPr>
        <w:pStyle w:val="null3"/>
        <w:ind w:firstLine="420"/>
        <w:jc w:val="left"/>
      </w:pPr>
      <w:r>
        <w:rPr>
          <w:sz w:val="21"/>
        </w:rPr>
        <w:t>订立合同时间：</w:t>
      </w:r>
      <w:r>
        <w:rPr>
          <w:u w:val="single"/>
        </w:rPr>
        <w:t xml:space="preserve">     </w:t>
      </w:r>
      <w:r>
        <w:rPr>
          <w:sz w:val="21"/>
        </w:rPr>
        <w:t>年</w:t>
      </w:r>
      <w:r>
        <w:rPr>
          <w:u w:val="single"/>
        </w:rPr>
        <w:t xml:space="preserve">    </w:t>
      </w:r>
      <w:r>
        <w:rPr>
          <w:sz w:val="21"/>
        </w:rPr>
        <w:t>月</w:t>
      </w:r>
      <w:r>
        <w:rPr>
          <w:u w:val="single"/>
        </w:rPr>
        <w:t xml:space="preserve">     </w:t>
      </w:r>
      <w:r>
        <w:rPr>
          <w:sz w:val="21"/>
        </w:rPr>
        <w:t>日</w:t>
      </w:r>
    </w:p>
    <w:p>
      <w:pPr>
        <w:pStyle w:val="null3"/>
        <w:ind w:firstLine="420"/>
        <w:jc w:val="left"/>
      </w:pPr>
      <w:r>
        <w:rPr>
          <w:sz w:val="21"/>
        </w:rPr>
        <w:t>订立合同地点：</w:t>
      </w:r>
      <w:r>
        <w:rPr>
          <w:sz w:val="21"/>
          <w:u w:val="single"/>
        </w:rPr>
        <w:t xml:space="preserve">  </w:t>
      </w:r>
      <w:r>
        <w:rPr>
          <w:sz w:val="21"/>
          <w:u w:val="single"/>
        </w:rPr>
        <w:t>恩平市</w:t>
      </w:r>
      <w:r>
        <w:rPr>
          <w:sz w:val="21"/>
          <w:u w:val="single"/>
        </w:rPr>
        <w:t xml:space="preserve">  </w:t>
      </w:r>
      <w:r>
        <w:rPr/>
        <w:t xml:space="preserve"> </w:t>
      </w:r>
    </w:p>
    <w:p>
      <w:pPr>
        <w:pStyle w:val="null3"/>
        <w:ind w:firstLine="420"/>
        <w:jc w:val="left"/>
      </w:pPr>
      <w:r>
        <w:rPr>
          <w:sz w:val="21"/>
        </w:rPr>
        <w:t>合同双方当事人约定本合同自双方签字、盖章后，于</w:t>
      </w:r>
      <w:r>
        <w:rPr>
          <w:sz w:val="21"/>
          <w:u w:val="single"/>
        </w:rPr>
        <w:t xml:space="preserve">    </w:t>
      </w:r>
      <w:r>
        <w:rPr>
          <w:sz w:val="21"/>
          <w:u w:val="single"/>
        </w:rPr>
        <w:t>签订</w:t>
      </w:r>
      <w:r>
        <w:rPr>
          <w:sz w:val="21"/>
          <w:u w:val="single"/>
        </w:rPr>
        <w:t xml:space="preserve">   </w:t>
      </w:r>
      <w:r>
        <w:rPr>
          <w:sz w:val="21"/>
        </w:rPr>
        <w:t>后生效。</w:t>
      </w:r>
    </w:p>
    <w:p>
      <w:pPr>
        <w:pStyle w:val="null3"/>
        <w:ind w:firstLine="422"/>
        <w:jc w:val="left"/>
      </w:pPr>
      <w:r>
        <w:rPr>
          <w:sz w:val="21"/>
          <w:b/>
        </w:rPr>
        <w:t>十一、附则</w:t>
      </w:r>
    </w:p>
    <w:p>
      <w:pPr>
        <w:pStyle w:val="null3"/>
        <w:ind w:firstLine="422"/>
        <w:jc w:val="left"/>
      </w:pPr>
      <w:r>
        <w:rPr>
          <w:sz w:val="21"/>
          <w:b/>
        </w:rPr>
        <w:t>本合同一式</w:t>
      </w:r>
      <w:r>
        <w:rPr>
          <w:b/>
          <w:u w:val="single"/>
        </w:rPr>
        <w:t xml:space="preserve">   </w:t>
      </w:r>
      <w:r>
        <w:rPr>
          <w:sz w:val="21"/>
          <w:b/>
        </w:rPr>
        <w:t>份，发包人方执</w:t>
      </w:r>
      <w:r>
        <w:rPr>
          <w:b/>
          <w:u w:val="single"/>
        </w:rPr>
        <w:t xml:space="preserve">   </w:t>
      </w:r>
      <w:r>
        <w:rPr>
          <w:sz w:val="21"/>
          <w:b/>
        </w:rPr>
        <w:t>份，承包人方执</w:t>
      </w:r>
      <w:r>
        <w:rPr>
          <w:b/>
          <w:u w:val="single"/>
        </w:rPr>
        <w:t xml:space="preserve">   </w:t>
      </w:r>
      <w:r>
        <w:rPr>
          <w:sz w:val="21"/>
          <w:b/>
        </w:rPr>
        <w:t>份。每份均具有同等法律效力。</w:t>
      </w:r>
    </w:p>
    <w:p>
      <w:pPr>
        <w:pStyle w:val="null3"/>
        <w:ind w:firstLine="422"/>
        <w:jc w:val="left"/>
      </w:pPr>
      <w:r>
        <w:rPr>
          <w:sz w:val="21"/>
          <w:b/>
        </w:rPr>
        <w:t>十二、特别约定</w:t>
      </w:r>
    </w:p>
    <w:p>
      <w:pPr>
        <w:pStyle w:val="null3"/>
        <w:ind w:firstLine="420"/>
        <w:jc w:val="left"/>
      </w:pPr>
      <w:r>
        <w:rPr>
          <w:sz w:val="21"/>
        </w:rPr>
        <w:t>本工程属于招标工程，承包人承诺响应磋商文件的所有条款，如本合同中（含合同的相关补充协议）任何条款与磋商文件的实质性条款相低触的，以磋商文件为准。</w:t>
      </w:r>
    </w:p>
    <w:p>
      <w:pPr>
        <w:pStyle w:val="null3"/>
        <w:ind w:firstLine="420"/>
        <w:jc w:val="left"/>
      </w:pPr>
      <w:r>
        <w:rPr>
          <w:sz w:val="21"/>
        </w:rPr>
        <w:t>发包人：（公章）</w:t>
      </w:r>
      <w:r>
        <w:rPr>
          <w:sz w:val="21"/>
        </w:rPr>
        <w:t xml:space="preserve">                       </w:t>
      </w:r>
      <w:r>
        <w:rPr>
          <w:sz w:val="21"/>
        </w:rPr>
        <w:t>承包人：（公章）</w:t>
      </w:r>
    </w:p>
    <w:p>
      <w:pPr>
        <w:pStyle w:val="null3"/>
        <w:ind w:firstLine="420"/>
        <w:jc w:val="left"/>
      </w:pPr>
      <w:r>
        <w:rPr>
          <w:sz w:val="21"/>
        </w:rPr>
        <w:t>法定代表人：</w:t>
      </w:r>
      <w:r>
        <w:rPr>
          <w:sz w:val="21"/>
        </w:rPr>
        <w:t xml:space="preserve">                           </w:t>
      </w:r>
      <w:r>
        <w:rPr>
          <w:sz w:val="21"/>
        </w:rPr>
        <w:t>法定代表人：</w:t>
      </w:r>
    </w:p>
    <w:p>
      <w:pPr>
        <w:pStyle w:val="null3"/>
        <w:ind w:firstLine="420"/>
        <w:jc w:val="left"/>
      </w:pPr>
      <w:r>
        <w:rPr>
          <w:sz w:val="21"/>
        </w:rPr>
        <w:t>委托代理人：</w:t>
      </w:r>
      <w:r>
        <w:rPr>
          <w:sz w:val="21"/>
        </w:rPr>
        <w:t xml:space="preserve">                           </w:t>
      </w:r>
      <w:r>
        <w:rPr>
          <w:sz w:val="21"/>
        </w:rPr>
        <w:t>委托代理人：</w:t>
      </w:r>
    </w:p>
    <w:p>
      <w:pPr>
        <w:pStyle w:val="null3"/>
        <w:ind w:firstLine="420"/>
        <w:jc w:val="left"/>
      </w:pPr>
      <w:r>
        <w:rPr>
          <w:sz w:val="21"/>
        </w:rPr>
        <w:t>电话：</w:t>
      </w:r>
      <w:r>
        <w:rPr>
          <w:sz w:val="21"/>
        </w:rPr>
        <w:t xml:space="preserve">                                 </w:t>
      </w:r>
      <w:r>
        <w:rPr>
          <w:sz w:val="21"/>
        </w:rPr>
        <w:t>电话：</w:t>
      </w:r>
    </w:p>
    <w:p>
      <w:pPr>
        <w:pStyle w:val="null3"/>
        <w:ind w:firstLine="420"/>
        <w:jc w:val="left"/>
      </w:pPr>
      <w:r>
        <w:rPr>
          <w:sz w:val="21"/>
        </w:rPr>
        <w:t>传真：</w:t>
      </w:r>
      <w:r>
        <w:rPr>
          <w:sz w:val="21"/>
        </w:rPr>
        <w:t xml:space="preserve">                                 </w:t>
      </w:r>
      <w:r>
        <w:rPr>
          <w:sz w:val="21"/>
        </w:rPr>
        <w:t>传真：</w:t>
      </w:r>
    </w:p>
    <w:p>
      <w:pPr>
        <w:pStyle w:val="null3"/>
        <w:ind w:firstLine="420"/>
        <w:jc w:val="left"/>
      </w:pPr>
      <w:r>
        <w:rPr>
          <w:sz w:val="21"/>
        </w:rPr>
        <w:t>开户银行：</w:t>
      </w:r>
      <w:r>
        <w:rPr>
          <w:sz w:val="21"/>
        </w:rPr>
        <w:t xml:space="preserve">                             </w:t>
      </w:r>
      <w:r>
        <w:rPr>
          <w:sz w:val="21"/>
        </w:rPr>
        <w:t>开户银行：</w:t>
      </w:r>
    </w:p>
    <w:p>
      <w:pPr>
        <w:pStyle w:val="null3"/>
        <w:ind w:firstLine="420"/>
        <w:jc w:val="left"/>
      </w:pPr>
      <w:r>
        <w:rPr>
          <w:sz w:val="21"/>
        </w:rPr>
        <w:t>账号：</w:t>
      </w:r>
      <w:r>
        <w:rPr>
          <w:sz w:val="21"/>
        </w:rPr>
        <w:t xml:space="preserve">                                 </w:t>
      </w:r>
      <w:r>
        <w:rPr>
          <w:sz w:val="21"/>
        </w:rPr>
        <w:t>账号：</w:t>
      </w:r>
    </w:p>
    <w:p>
      <w:pPr>
        <w:pStyle w:val="null3"/>
        <w:ind w:firstLine="420"/>
        <w:jc w:val="left"/>
      </w:pPr>
      <w:r>
        <w:rPr>
          <w:sz w:val="21"/>
        </w:rPr>
        <w:t>邮政编码：</w:t>
      </w:r>
      <w:r>
        <w:rPr>
          <w:sz w:val="21"/>
        </w:rPr>
        <w:t xml:space="preserve">                             </w:t>
      </w:r>
      <w:r>
        <w:rPr>
          <w:sz w:val="21"/>
        </w:rPr>
        <w:t>邮政编码：</w:t>
      </w:r>
    </w:p>
    <w:p>
      <w:pPr>
        <w:pStyle w:val="null3"/>
        <w:ind w:firstLine="420"/>
        <w:jc w:val="both"/>
      </w:pPr>
      <w:r>
        <w:rPr>
          <w:sz w:val="21"/>
        </w:rPr>
        <w:t>电子邮箱：</w:t>
      </w:r>
      <w:r>
        <w:rPr>
          <w:sz w:val="21"/>
        </w:rPr>
        <w:t xml:space="preserve">                             </w:t>
      </w:r>
      <w:r>
        <w:rPr>
          <w:sz w:val="21"/>
        </w:rPr>
        <w:t>电子邮箱：</w:t>
      </w:r>
    </w:p>
    <w:p>
      <w:pPr>
        <w:pStyle w:val="null3"/>
        <w:jc w:val="center"/>
      </w:pPr>
      <w:r>
        <w:rPr>
          <w:sz w:val="24"/>
          <w:b/>
        </w:rPr>
        <w:t>第二部分</w:t>
      </w:r>
      <w:r>
        <w:rPr>
          <w:sz w:val="24"/>
          <w:b/>
        </w:rPr>
        <w:t xml:space="preserve">  </w:t>
      </w:r>
      <w:r>
        <w:rPr>
          <w:sz w:val="24"/>
          <w:b/>
        </w:rPr>
        <w:t>通用条款</w:t>
      </w:r>
    </w:p>
    <w:p>
      <w:pPr>
        <w:pStyle w:val="null3"/>
        <w:ind w:firstLine="420"/>
        <w:jc w:val="center"/>
      </w:pPr>
      <w:r>
        <w:rPr>
          <w:sz w:val="21"/>
        </w:rPr>
        <w:t>一、总</w:t>
      </w:r>
      <w:r>
        <w:rPr>
          <w:sz w:val="21"/>
        </w:rPr>
        <w:t xml:space="preserve">  </w:t>
      </w:r>
      <w:r>
        <w:rPr>
          <w:sz w:val="21"/>
        </w:rPr>
        <w:t>则</w:t>
      </w:r>
    </w:p>
    <w:p>
      <w:pPr>
        <w:pStyle w:val="null3"/>
        <w:ind w:firstLine="420"/>
        <w:jc w:val="both"/>
      </w:pPr>
      <w:r>
        <w:rPr>
          <w:sz w:val="21"/>
        </w:rPr>
        <w:t xml:space="preserve">1  </w:t>
      </w:r>
      <w:r>
        <w:rPr>
          <w:sz w:val="21"/>
        </w:rPr>
        <w:t>定义</w:t>
      </w:r>
    </w:p>
    <w:p>
      <w:pPr>
        <w:pStyle w:val="null3"/>
        <w:ind w:firstLine="420"/>
        <w:jc w:val="both"/>
      </w:pPr>
      <w:r>
        <w:rPr>
          <w:sz w:val="21"/>
        </w:rPr>
        <w:t>下列词语或措辞，除非特别说明，在本合同中均具有以下赋予的含义：</w:t>
      </w:r>
    </w:p>
    <w:p>
      <w:pPr>
        <w:pStyle w:val="null3"/>
        <w:ind w:firstLine="422"/>
        <w:jc w:val="both"/>
      </w:pPr>
      <w:r>
        <w:rPr>
          <w:sz w:val="21"/>
          <w:b/>
        </w:rPr>
        <w:t>1.1</w:t>
      </w:r>
      <w:r>
        <w:rPr>
          <w:sz w:val="21"/>
        </w:rPr>
        <w:t>合同：指合同双方当事人为实施、完成并保修合同工程所订立的合同文件。合同文件由第</w:t>
      </w:r>
      <w:r>
        <w:rPr>
          <w:sz w:val="21"/>
        </w:rPr>
        <w:t>2.2</w:t>
      </w:r>
      <w:r>
        <w:rPr>
          <w:sz w:val="21"/>
        </w:rPr>
        <w:t>款所列的文件组成。</w:t>
      </w:r>
    </w:p>
    <w:p>
      <w:pPr>
        <w:pStyle w:val="null3"/>
        <w:ind w:left="15" w:firstLine="422"/>
        <w:jc w:val="both"/>
      </w:pPr>
      <w:r>
        <w:rPr>
          <w:sz w:val="21"/>
          <w:b/>
        </w:rPr>
        <w:t>1.2</w:t>
      </w:r>
      <w:r>
        <w:rPr>
          <w:sz w:val="21"/>
        </w:rPr>
        <w:t>协议书：指合同双方当事人为本合同工程所签订的协议书。除法律法规另有规定或合同另有约定外，合同双方当事人的法定代表人或其委托代理人在协议书签字、盖单位公章后，合同即告生效。招标工程应当自中标通知书发出之日起</w:t>
      </w:r>
      <w:r>
        <w:rPr>
          <w:sz w:val="21"/>
        </w:rPr>
        <w:t>30</w:t>
      </w:r>
      <w:r>
        <w:rPr>
          <w:sz w:val="21"/>
        </w:rPr>
        <w:t>天内签订。</w:t>
      </w:r>
    </w:p>
    <w:p>
      <w:pPr>
        <w:pStyle w:val="null3"/>
        <w:ind w:left="15" w:firstLine="422"/>
        <w:jc w:val="both"/>
      </w:pPr>
      <w:r>
        <w:rPr>
          <w:sz w:val="21"/>
          <w:b/>
        </w:rPr>
        <w:t>1.3</w:t>
      </w:r>
      <w:r>
        <w:rPr>
          <w:sz w:val="21"/>
        </w:rPr>
        <w:t>通用条款：指根据法律、法规和规章的规定及建设工程施工的需要所订立，通用于建设工程施工的条款。</w:t>
      </w:r>
    </w:p>
    <w:p>
      <w:pPr>
        <w:pStyle w:val="null3"/>
        <w:ind w:firstLine="422"/>
        <w:jc w:val="both"/>
      </w:pPr>
      <w:r>
        <w:rPr>
          <w:sz w:val="21"/>
          <w:b/>
        </w:rPr>
        <w:t>1.4</w:t>
      </w:r>
      <w:r>
        <w:rPr>
          <w:sz w:val="21"/>
        </w:rPr>
        <w:t>专用条款：指合同双方当事人根据法律、法规和规章的规定，结合合同工程实际，经协商达成一致意见的条款。它是对通用条款的具体化，也是对通用条款的补充和完善。招投标工程的专用条款应当符合招标文件的实质性要求。</w:t>
      </w:r>
    </w:p>
    <w:p>
      <w:pPr>
        <w:pStyle w:val="null3"/>
        <w:ind w:left="15" w:firstLine="422"/>
        <w:jc w:val="both"/>
      </w:pPr>
      <w:r>
        <w:rPr>
          <w:sz w:val="21"/>
          <w:b/>
        </w:rPr>
        <w:t>1.5</w:t>
      </w:r>
      <w:r>
        <w:rPr>
          <w:sz w:val="21"/>
        </w:rPr>
        <w:t>中标通知书：指发包人正式接受中标人投标文件的函件。</w:t>
      </w:r>
    </w:p>
    <w:p>
      <w:pPr>
        <w:pStyle w:val="null3"/>
        <w:ind w:left="15" w:firstLine="422"/>
        <w:jc w:val="both"/>
      </w:pPr>
      <w:r>
        <w:rPr>
          <w:sz w:val="21"/>
          <w:b/>
        </w:rPr>
        <w:t>1.6</w:t>
      </w:r>
      <w:r>
        <w:rPr>
          <w:sz w:val="21"/>
        </w:rPr>
        <w:t>承包人投标文件：指构成合同文件组成部分的由承包人根据招标文件编制完成、签字并被中标通知书所接受的，承包人为实施、完成并保修合同工程向发包人提交的技术、经济文件。</w:t>
      </w:r>
    </w:p>
    <w:p>
      <w:pPr>
        <w:pStyle w:val="null3"/>
        <w:ind w:left="15" w:firstLine="422"/>
        <w:jc w:val="both"/>
      </w:pPr>
      <w:r>
        <w:rPr>
          <w:sz w:val="21"/>
          <w:b/>
        </w:rPr>
        <w:t>1.7</w:t>
      </w:r>
      <w:r>
        <w:rPr>
          <w:sz w:val="21"/>
        </w:rPr>
        <w:t>标准、规范及有关技术文件：指构成合同文件组成部分的本合同所指明的和合同工程依法应适用的标准与规范，以及监理工程师、造价工程师对有关技术方面问题做出的补充、修改和批准文件。</w:t>
      </w:r>
    </w:p>
    <w:p>
      <w:pPr>
        <w:pStyle w:val="null3"/>
        <w:ind w:left="15" w:firstLine="422"/>
        <w:jc w:val="both"/>
      </w:pPr>
      <w:r>
        <w:rPr>
          <w:sz w:val="21"/>
          <w:b/>
        </w:rPr>
        <w:t>1.8</w:t>
      </w:r>
      <w:r>
        <w:rPr>
          <w:sz w:val="21"/>
        </w:rPr>
        <w:t>施工设计图纸：指构成合同文件组成部分的按规定审批的由发包人提供或经发包人批准由承包人提供，满足承包人施工需要的所有图纸（包括任何补充和修改的施工图纸、配套说明和有关资料）。</w:t>
      </w:r>
    </w:p>
    <w:p>
      <w:pPr>
        <w:pStyle w:val="null3"/>
        <w:ind w:left="15" w:firstLine="422"/>
        <w:jc w:val="both"/>
      </w:pPr>
      <w:r>
        <w:rPr>
          <w:sz w:val="21"/>
          <w:b/>
        </w:rPr>
        <w:t>1.9</w:t>
      </w:r>
      <w:r>
        <w:rPr>
          <w:sz w:val="21"/>
        </w:rPr>
        <w:t>工程量清单：指构成合同文件组成部分的由发包人在招标文件中提供的合同工程分部分项工程项目、措施项目、其他项目、规费项目和税金项目的名称和相应数量等的明细清单。</w:t>
      </w:r>
    </w:p>
    <w:p>
      <w:pPr>
        <w:pStyle w:val="null3"/>
        <w:ind w:left="15" w:firstLine="422"/>
        <w:jc w:val="both"/>
      </w:pPr>
      <w:r>
        <w:rPr>
          <w:sz w:val="21"/>
          <w:b/>
        </w:rPr>
        <w:t>1.10</w:t>
      </w:r>
      <w:r>
        <w:rPr>
          <w:sz w:val="21"/>
        </w:rPr>
        <w:t>发包人：指在协议书中约定，具有工程发包主体资格和支付工程价款能力的当事人，以及取得该当事人资格的合法继承人。</w:t>
      </w:r>
    </w:p>
    <w:p>
      <w:pPr>
        <w:pStyle w:val="null3"/>
        <w:ind w:left="15" w:firstLine="422"/>
        <w:jc w:val="both"/>
      </w:pPr>
      <w:r>
        <w:rPr>
          <w:sz w:val="21"/>
          <w:b/>
        </w:rPr>
        <w:t>1.11</w:t>
      </w:r>
      <w:r>
        <w:rPr>
          <w:sz w:val="21"/>
        </w:rPr>
        <w:t>承包人：指在协议书中约定，被发包人接受且具有工程施工承包主体资格的当事人，以及取得该当事人资格的合法继承人。</w:t>
      </w:r>
    </w:p>
    <w:p>
      <w:pPr>
        <w:pStyle w:val="null3"/>
        <w:ind w:left="15" w:firstLine="422"/>
        <w:jc w:val="both"/>
      </w:pPr>
      <w:r>
        <w:rPr>
          <w:sz w:val="21"/>
          <w:b/>
        </w:rPr>
        <w:t>1.12</w:t>
      </w:r>
      <w:r>
        <w:rPr>
          <w:sz w:val="21"/>
        </w:rPr>
        <w:t>分包人：指被发包人接受且具有相应资格，并与承包人签订了分包合同，分包合同工程某一部分的当事人，以及取得该当事人资格的合法继承人。</w:t>
      </w:r>
    </w:p>
    <w:p>
      <w:pPr>
        <w:pStyle w:val="null3"/>
        <w:ind w:left="15" w:firstLine="422"/>
        <w:jc w:val="both"/>
      </w:pPr>
      <w:r>
        <w:rPr>
          <w:sz w:val="21"/>
          <w:b/>
        </w:rPr>
        <w:t>1.13</w:t>
      </w:r>
      <w:r>
        <w:rPr>
          <w:sz w:val="21"/>
        </w:rPr>
        <w:t>第三方：除合同双方当事人</w:t>
      </w:r>
      <w:r>
        <w:rPr>
          <w:sz w:val="21"/>
        </w:rPr>
        <w:t>(</w:t>
      </w:r>
      <w:r>
        <w:rPr>
          <w:sz w:val="21"/>
        </w:rPr>
        <w:t>含双方雇员及代表其工作的人员</w:t>
      </w:r>
      <w:r>
        <w:rPr>
          <w:sz w:val="21"/>
        </w:rPr>
        <w:t>)</w:t>
      </w:r>
      <w:r>
        <w:rPr>
          <w:sz w:val="21"/>
        </w:rPr>
        <w:t>以外的任何其他人或组织。</w:t>
      </w:r>
    </w:p>
    <w:p>
      <w:pPr>
        <w:pStyle w:val="null3"/>
        <w:ind w:left="15" w:firstLine="422"/>
        <w:jc w:val="both"/>
      </w:pPr>
      <w:r>
        <w:rPr>
          <w:sz w:val="21"/>
          <w:b/>
        </w:rPr>
        <w:t>1.14</w:t>
      </w:r>
      <w:r>
        <w:rPr>
          <w:sz w:val="21"/>
        </w:rPr>
        <w:t>设计人：指受发包人委托的负责合同工程工程设计专业技术且具有相应工程设计资质的当事人，以及取得该当事人资格的合法继承人。</w:t>
      </w:r>
    </w:p>
    <w:p>
      <w:pPr>
        <w:pStyle w:val="null3"/>
        <w:ind w:left="15" w:firstLine="422"/>
        <w:jc w:val="both"/>
      </w:pPr>
      <w:r>
        <w:rPr>
          <w:sz w:val="21"/>
          <w:b/>
        </w:rPr>
        <w:t>1.15</w:t>
      </w:r>
      <w:r>
        <w:rPr>
          <w:sz w:val="21"/>
        </w:rPr>
        <w:t>监理人：指受发包人委托的负责合同工程工程监理专业技术且具有相应工程监理资质的当事人，以及取得该当事人资格的合法继承人。</w:t>
      </w:r>
    </w:p>
    <w:p>
      <w:pPr>
        <w:pStyle w:val="null3"/>
        <w:ind w:left="15" w:firstLine="422"/>
        <w:jc w:val="both"/>
      </w:pPr>
      <w:r>
        <w:rPr>
          <w:sz w:val="21"/>
          <w:b/>
        </w:rPr>
        <w:t>1.16</w:t>
      </w:r>
      <w:r>
        <w:rPr>
          <w:sz w:val="21"/>
        </w:rPr>
        <w:t>工程造价管理机构：指国务院有关部门、县级以上人民政府建设行政主管部门或其委托的工程造价管理机构。</w:t>
      </w:r>
    </w:p>
    <w:p>
      <w:pPr>
        <w:pStyle w:val="null3"/>
        <w:ind w:firstLine="422"/>
        <w:jc w:val="both"/>
      </w:pPr>
      <w:r>
        <w:rPr>
          <w:sz w:val="21"/>
          <w:b/>
        </w:rPr>
        <w:t>1.17</w:t>
      </w:r>
      <w:r>
        <w:rPr>
          <w:sz w:val="21"/>
        </w:rPr>
        <w:t>工程造价咨询人：指受发包人委托的负责合同工程工程造价专业技术且具有相应工程造价咨询资质的当事人，以及取得该当事人资格的合法继承人。</w:t>
      </w:r>
    </w:p>
    <w:p>
      <w:pPr>
        <w:pStyle w:val="null3"/>
        <w:ind w:left="15" w:firstLine="422"/>
        <w:jc w:val="both"/>
      </w:pPr>
      <w:r>
        <w:rPr>
          <w:sz w:val="21"/>
          <w:b/>
        </w:rPr>
        <w:t>1.18</w:t>
      </w:r>
      <w:r>
        <w:rPr>
          <w:sz w:val="21"/>
        </w:rPr>
        <w:t>发包人代表：指发包人指定的履行本合同的全权代表。发包人代表由发包人依据第</w:t>
      </w:r>
      <w:r>
        <w:rPr>
          <w:sz w:val="21"/>
        </w:rPr>
        <w:t>22.1</w:t>
      </w:r>
      <w:r>
        <w:rPr>
          <w:sz w:val="21"/>
        </w:rPr>
        <w:t>款规定任命并书面通知承包人。</w:t>
      </w:r>
    </w:p>
    <w:p>
      <w:pPr>
        <w:pStyle w:val="null3"/>
        <w:ind w:left="15" w:firstLine="422"/>
        <w:jc w:val="both"/>
      </w:pPr>
      <w:r>
        <w:rPr>
          <w:sz w:val="21"/>
          <w:b/>
        </w:rPr>
        <w:t>1.19</w:t>
      </w:r>
      <w:r>
        <w:rPr>
          <w:sz w:val="21"/>
        </w:rPr>
        <w:t>监理工程师：指监理人委派常驻施工现场负责合同工程工程监理专业技术的专业人员。监理工程师由监理人提名，经发包人依据第</w:t>
      </w:r>
      <w:r>
        <w:rPr>
          <w:sz w:val="21"/>
        </w:rPr>
        <w:t>23.1</w:t>
      </w:r>
      <w:r>
        <w:rPr>
          <w:sz w:val="21"/>
        </w:rPr>
        <w:t>款规定任命并书面通知承包人。</w:t>
      </w:r>
    </w:p>
    <w:p>
      <w:pPr>
        <w:pStyle w:val="null3"/>
        <w:ind w:left="15" w:firstLine="422"/>
        <w:jc w:val="both"/>
      </w:pPr>
      <w:r>
        <w:rPr>
          <w:sz w:val="21"/>
          <w:b/>
        </w:rPr>
        <w:t>1.20</w:t>
      </w:r>
      <w:r>
        <w:rPr>
          <w:sz w:val="21"/>
        </w:rPr>
        <w:t>造价工程师：指工程造价咨询人委派常驻施工现场负责合同工程工程造价专业技术的专业人员。造价工程师由工程造价咨询人提名，经发包人依据第</w:t>
      </w:r>
      <w:r>
        <w:rPr>
          <w:sz w:val="21"/>
        </w:rPr>
        <w:t>24.1</w:t>
      </w:r>
      <w:r>
        <w:rPr>
          <w:sz w:val="21"/>
        </w:rPr>
        <w:t>款规定任命并书面通知承包人。</w:t>
      </w:r>
    </w:p>
    <w:p>
      <w:pPr>
        <w:pStyle w:val="null3"/>
        <w:ind w:left="15" w:firstLine="422"/>
        <w:jc w:val="both"/>
      </w:pPr>
      <w:r>
        <w:rPr>
          <w:sz w:val="21"/>
          <w:b/>
        </w:rPr>
        <w:t>1.21</w:t>
      </w:r>
      <w:r>
        <w:rPr>
          <w:sz w:val="21"/>
        </w:rPr>
        <w:t>承包人代表：指承包人指定的履行本合同和负责合同工程施工现场管理的全权代表。承包人代表由承包人依据第</w:t>
      </w:r>
      <w:r>
        <w:rPr>
          <w:sz w:val="21"/>
        </w:rPr>
        <w:t>25.1</w:t>
      </w:r>
      <w:r>
        <w:rPr>
          <w:sz w:val="21"/>
        </w:rPr>
        <w:t>款规定任命并书面通知发包人。</w:t>
      </w:r>
    </w:p>
    <w:p>
      <w:pPr>
        <w:pStyle w:val="null3"/>
        <w:ind w:left="15" w:firstLine="422"/>
        <w:jc w:val="both"/>
      </w:pPr>
      <w:r>
        <w:rPr>
          <w:sz w:val="21"/>
          <w:b/>
        </w:rPr>
        <w:t>1.22</w:t>
      </w:r>
      <w:r>
        <w:rPr>
          <w:sz w:val="21"/>
        </w:rPr>
        <w:t>合同工期：指合同双方当事人在协议书中约定，按照总日历天数（包括法定节假日）计算的从实施到完成合同工程的天数。</w:t>
      </w:r>
    </w:p>
    <w:p>
      <w:pPr>
        <w:pStyle w:val="null3"/>
        <w:ind w:left="15" w:firstLine="422"/>
        <w:jc w:val="both"/>
      </w:pPr>
      <w:r>
        <w:rPr>
          <w:sz w:val="21"/>
          <w:b/>
        </w:rPr>
        <w:t>1.23</w:t>
      </w:r>
      <w:r>
        <w:rPr>
          <w:sz w:val="21"/>
        </w:rPr>
        <w:t>开工日期：指根据第</w:t>
      </w:r>
      <w:r>
        <w:rPr>
          <w:sz w:val="21"/>
        </w:rPr>
        <w:t>34</w:t>
      </w:r>
      <w:r>
        <w:rPr>
          <w:sz w:val="21"/>
        </w:rPr>
        <w:t>条规定，监理工程师在开工令中写明的、承包人按照合同约定最迟在该日期开工的日期。</w:t>
      </w:r>
    </w:p>
    <w:p>
      <w:pPr>
        <w:pStyle w:val="null3"/>
        <w:ind w:left="15" w:firstLine="422"/>
        <w:jc w:val="both"/>
      </w:pPr>
      <w:r>
        <w:rPr>
          <w:sz w:val="21"/>
          <w:b/>
        </w:rPr>
        <w:t>1.24</w:t>
      </w:r>
      <w:r>
        <w:rPr>
          <w:sz w:val="21"/>
        </w:rPr>
        <w:t>计划竣工日期：指自开工日期起根据合同约定要求承包人完成合同工程并竣工的全部时间（包括根据第</w:t>
      </w:r>
      <w:r>
        <w:rPr>
          <w:sz w:val="21"/>
        </w:rPr>
        <w:t>36</w:t>
      </w:r>
      <w:r>
        <w:rPr>
          <w:sz w:val="21"/>
        </w:rPr>
        <w:t>条和第</w:t>
      </w:r>
      <w:r>
        <w:rPr>
          <w:sz w:val="21"/>
        </w:rPr>
        <w:t>37.2</w:t>
      </w:r>
      <w:r>
        <w:rPr>
          <w:sz w:val="21"/>
        </w:rPr>
        <w:t>款规定所做的调整）。</w:t>
      </w:r>
    </w:p>
    <w:p>
      <w:pPr>
        <w:pStyle w:val="null3"/>
        <w:ind w:left="15" w:firstLine="422"/>
        <w:jc w:val="both"/>
      </w:pPr>
      <w:r>
        <w:rPr>
          <w:sz w:val="21"/>
          <w:b/>
        </w:rPr>
        <w:t>1.25</w:t>
      </w:r>
      <w:r>
        <w:rPr>
          <w:sz w:val="21"/>
        </w:rPr>
        <w:t>实际竣工日期：指承包人实质完成合同工程或某单位工程后，由发包人按照第</w:t>
      </w:r>
      <w:r>
        <w:rPr>
          <w:sz w:val="21"/>
        </w:rPr>
        <w:t>58</w:t>
      </w:r>
      <w:r>
        <w:rPr>
          <w:sz w:val="21"/>
        </w:rPr>
        <w:t>条规定组织竣工验收、接收工程并颁发工程接收证书的日期。实际竣工日期按照第</w:t>
      </w:r>
      <w:r>
        <w:rPr>
          <w:sz w:val="21"/>
        </w:rPr>
        <w:t>38.2</w:t>
      </w:r>
      <w:r>
        <w:rPr>
          <w:sz w:val="21"/>
        </w:rPr>
        <w:t>款规定确定。</w:t>
      </w:r>
    </w:p>
    <w:p>
      <w:pPr>
        <w:pStyle w:val="null3"/>
        <w:ind w:left="15" w:firstLine="422"/>
        <w:jc w:val="both"/>
      </w:pPr>
      <w:r>
        <w:rPr>
          <w:sz w:val="21"/>
          <w:b/>
        </w:rPr>
        <w:t>1.26</w:t>
      </w:r>
      <w:r>
        <w:rPr>
          <w:sz w:val="21"/>
        </w:rPr>
        <w:t>缺陷责任期：指履行第</w:t>
      </w:r>
      <w:r>
        <w:rPr>
          <w:sz w:val="21"/>
        </w:rPr>
        <w:t>59.3</w:t>
      </w:r>
      <w:r>
        <w:rPr>
          <w:sz w:val="21"/>
        </w:rPr>
        <w:t>款规定的缺陷责任的期限。具体期限在专用条款中约定，包括第</w:t>
      </w:r>
      <w:r>
        <w:rPr>
          <w:sz w:val="21"/>
        </w:rPr>
        <w:t>59.2</w:t>
      </w:r>
      <w:r>
        <w:rPr>
          <w:sz w:val="21"/>
        </w:rPr>
        <w:t>款规定的延长期限。</w:t>
      </w:r>
    </w:p>
    <w:p>
      <w:pPr>
        <w:pStyle w:val="null3"/>
        <w:ind w:left="15" w:firstLine="422"/>
        <w:jc w:val="both"/>
      </w:pPr>
      <w:r>
        <w:rPr>
          <w:sz w:val="21"/>
          <w:b/>
        </w:rPr>
        <w:t>1.27</w:t>
      </w:r>
      <w:r>
        <w:rPr>
          <w:sz w:val="21"/>
        </w:rPr>
        <w:t>基准日期：指招标工程递交投标文件截止日期前</w:t>
      </w:r>
      <w:r>
        <w:rPr>
          <w:sz w:val="21"/>
        </w:rPr>
        <w:t>28</w:t>
      </w:r>
      <w:r>
        <w:rPr>
          <w:sz w:val="21"/>
        </w:rPr>
        <w:t>天的日期；非招标工程订立合同前</w:t>
      </w:r>
      <w:r>
        <w:rPr>
          <w:sz w:val="21"/>
        </w:rPr>
        <w:t>28</w:t>
      </w:r>
      <w:r>
        <w:rPr>
          <w:sz w:val="21"/>
        </w:rPr>
        <w:t>天的日期。</w:t>
      </w:r>
    </w:p>
    <w:p>
      <w:pPr>
        <w:pStyle w:val="null3"/>
        <w:ind w:left="15" w:firstLine="422"/>
        <w:jc w:val="both"/>
      </w:pPr>
      <w:r>
        <w:rPr>
          <w:sz w:val="21"/>
          <w:b/>
        </w:rPr>
        <w:t>1.28</w:t>
      </w:r>
      <w:r>
        <w:rPr>
          <w:sz w:val="21"/>
        </w:rPr>
        <w:t>小时或天：除特别指明外，指时钟小时或日历天。合同中约定按照小时计算时间的，从发生事件有效时开始计算，不扣除休息时间；约定按照天计算时间的，开始当天不计入，从次日开始计算。时限的最后一天是休息日或其他法定节假日的，以节假日次日为时限，但竣工日期除外。时限的最后一天的截止时间为当日</w:t>
      </w:r>
      <w:r>
        <w:rPr>
          <w:sz w:val="21"/>
        </w:rPr>
        <w:t>24</w:t>
      </w:r>
      <w:r>
        <w:rPr>
          <w:sz w:val="21"/>
        </w:rPr>
        <w:t>：</w:t>
      </w:r>
      <w:r>
        <w:rPr>
          <w:sz w:val="21"/>
        </w:rPr>
        <w:t>00</w:t>
      </w:r>
      <w:r>
        <w:rPr>
          <w:sz w:val="21"/>
        </w:rPr>
        <w:t>（即次日零点）。</w:t>
      </w:r>
    </w:p>
    <w:p>
      <w:pPr>
        <w:pStyle w:val="null3"/>
        <w:ind w:left="15" w:firstLine="422"/>
        <w:jc w:val="both"/>
      </w:pPr>
      <w:r>
        <w:rPr>
          <w:sz w:val="21"/>
          <w:b/>
        </w:rPr>
        <w:t>1.29</w:t>
      </w:r>
      <w:r>
        <w:rPr>
          <w:sz w:val="21"/>
        </w:rPr>
        <w:t>中标价格：指中标通知书中列明的，发包人接受中标人（承包人）实施、完成并保修合同工程的价格。</w:t>
      </w:r>
    </w:p>
    <w:p>
      <w:pPr>
        <w:pStyle w:val="null3"/>
        <w:ind w:left="15" w:firstLine="422"/>
        <w:jc w:val="both"/>
      </w:pPr>
      <w:r>
        <w:rPr>
          <w:sz w:val="21"/>
          <w:b/>
        </w:rPr>
        <w:t>1.30</w:t>
      </w:r>
      <w:r>
        <w:rPr>
          <w:sz w:val="21"/>
        </w:rPr>
        <w:t>合同价款：是指承包人按照合同约定完成了包括缺陷责任期内的全部承包工作后，发包人按照合同约定及时足额（包括调整的合同价款）支付给承包人的全部金额。其具体款项依据协议书中标明的包括暂列金额、暂估价在内的金额和第</w:t>
      </w:r>
      <w:r>
        <w:rPr>
          <w:sz w:val="21"/>
        </w:rPr>
        <w:t>68.2</w:t>
      </w:r>
      <w:r>
        <w:rPr>
          <w:sz w:val="21"/>
        </w:rPr>
        <w:t>款规定合同价款调整事件确定。</w:t>
      </w:r>
    </w:p>
    <w:p>
      <w:pPr>
        <w:pStyle w:val="null3"/>
        <w:ind w:left="15" w:firstLine="422"/>
        <w:jc w:val="both"/>
      </w:pPr>
      <w:r>
        <w:rPr>
          <w:sz w:val="21"/>
          <w:b/>
        </w:rPr>
        <w:t>1.31</w:t>
      </w:r>
      <w:r>
        <w:rPr>
          <w:sz w:val="21"/>
        </w:rPr>
        <w:t>费用：指履行合同所发生或将发生的所有合理开支，包括管理费和其他合理分摊的开支，但不包括利润。</w:t>
      </w:r>
    </w:p>
    <w:p>
      <w:pPr>
        <w:pStyle w:val="null3"/>
        <w:ind w:left="15" w:firstLine="422"/>
        <w:jc w:val="both"/>
      </w:pPr>
      <w:r>
        <w:rPr>
          <w:sz w:val="21"/>
          <w:b/>
        </w:rPr>
        <w:t>1.32</w:t>
      </w:r>
      <w:r>
        <w:rPr>
          <w:sz w:val="21"/>
        </w:rPr>
        <w:t>分部分项工程项目费：指为实施、完成并保修永久工程，发生于工程实体项目所需的人工费、材料费、机械使用费、管理费、利润和风险费用。</w:t>
      </w:r>
    </w:p>
    <w:p>
      <w:pPr>
        <w:pStyle w:val="null3"/>
        <w:ind w:left="15" w:firstLine="422"/>
        <w:jc w:val="both"/>
      </w:pPr>
      <w:r>
        <w:rPr>
          <w:sz w:val="21"/>
          <w:b/>
        </w:rPr>
        <w:t>1.33</w:t>
      </w:r>
      <w:r>
        <w:rPr>
          <w:sz w:val="21"/>
        </w:rPr>
        <w:t>措施项目费：指为实施、完成并保修合同工程，发生于合同工程施工准备和施工过程中技术、生活、安全、环境保护等方面的非工程实体项目费。</w:t>
      </w:r>
    </w:p>
    <w:p>
      <w:pPr>
        <w:pStyle w:val="null3"/>
        <w:ind w:left="15" w:firstLine="422"/>
        <w:jc w:val="both"/>
      </w:pPr>
      <w:r>
        <w:rPr>
          <w:sz w:val="21"/>
          <w:b/>
        </w:rPr>
        <w:t>1.34</w:t>
      </w:r>
      <w:r>
        <w:rPr>
          <w:sz w:val="21"/>
        </w:rPr>
        <w:t>工程款：指为实施、完成并保修合同工程，发包人支付或应当支付给承包人的各种价款，包括进度款、结算款等。</w:t>
      </w:r>
    </w:p>
    <w:p>
      <w:pPr>
        <w:pStyle w:val="null3"/>
        <w:ind w:left="15" w:firstLine="422"/>
        <w:jc w:val="both"/>
      </w:pPr>
      <w:r>
        <w:rPr>
          <w:sz w:val="21"/>
          <w:b/>
        </w:rPr>
        <w:t>1.35</w:t>
      </w:r>
      <w:r>
        <w:rPr>
          <w:sz w:val="21"/>
        </w:rPr>
        <w:t>暂列金额：指发包人在工程量清单中暂列并包括在合同价款中的一笔款项。用于在签订协议书时尚未确定或者不可预见的所需材料、设备、服务等的采购，施工过程中可能发生的工程变更、合同约定的工程价款调整以及经确认的索赔、现场签证等的金额（包括以计日工方式支付的金额）。</w:t>
      </w:r>
    </w:p>
    <w:p>
      <w:pPr>
        <w:pStyle w:val="null3"/>
        <w:ind w:left="15" w:firstLine="422"/>
        <w:jc w:val="both"/>
      </w:pPr>
      <w:r>
        <w:rPr>
          <w:sz w:val="21"/>
          <w:b/>
        </w:rPr>
        <w:t>1.36</w:t>
      </w:r>
      <w:r>
        <w:rPr>
          <w:sz w:val="21"/>
        </w:rPr>
        <w:t>暂估价：指发包人在工程量清单中提供的用于支付必然发生但暂时不能确定价格的材料、工程设备以及专业工程的金额。</w:t>
      </w:r>
    </w:p>
    <w:p>
      <w:pPr>
        <w:pStyle w:val="null3"/>
        <w:ind w:left="15" w:firstLine="422"/>
        <w:jc w:val="both"/>
      </w:pPr>
      <w:r>
        <w:rPr>
          <w:sz w:val="21"/>
          <w:b/>
        </w:rPr>
        <w:t>1.37</w:t>
      </w:r>
      <w:r>
        <w:rPr>
          <w:sz w:val="21"/>
        </w:rPr>
        <w:t>计日工：指在施工过程中，承包人完成发包人提出的施工设计图纸以外的零星项目或工作，按照合同中约定计价付款的一种计价方式。</w:t>
      </w:r>
    </w:p>
    <w:p>
      <w:pPr>
        <w:pStyle w:val="null3"/>
        <w:ind w:left="15" w:firstLine="422"/>
        <w:jc w:val="both"/>
      </w:pPr>
      <w:r>
        <w:rPr>
          <w:sz w:val="21"/>
          <w:b/>
        </w:rPr>
        <w:t>1.38</w:t>
      </w:r>
      <w:r>
        <w:rPr>
          <w:sz w:val="21"/>
        </w:rPr>
        <w:t>质量保证金：指按照第</w:t>
      </w:r>
      <w:r>
        <w:rPr>
          <w:sz w:val="21"/>
        </w:rPr>
        <w:t>84</w:t>
      </w:r>
      <w:r>
        <w:rPr>
          <w:sz w:val="21"/>
        </w:rPr>
        <w:t>条约定用于保证在缺陷责任期内履行缺陷修复义务的金额。</w:t>
      </w:r>
    </w:p>
    <w:p>
      <w:pPr>
        <w:pStyle w:val="null3"/>
        <w:ind w:firstLine="422"/>
        <w:jc w:val="both"/>
      </w:pPr>
      <w:r>
        <w:rPr>
          <w:sz w:val="21"/>
          <w:b/>
        </w:rPr>
        <w:t>1.39</w:t>
      </w:r>
      <w:r>
        <w:rPr>
          <w:sz w:val="21"/>
        </w:rPr>
        <w:t>合同工程：指合同双方当事人在协议书中约定的承包范围内的工程，包括永久工程和（或）临时工程。</w:t>
      </w:r>
    </w:p>
    <w:p>
      <w:pPr>
        <w:pStyle w:val="null3"/>
        <w:ind w:left="15" w:firstLine="422"/>
        <w:jc w:val="both"/>
      </w:pPr>
      <w:r>
        <w:rPr>
          <w:sz w:val="21"/>
          <w:b/>
        </w:rPr>
        <w:t>1.40</w:t>
      </w:r>
      <w:r>
        <w:rPr>
          <w:sz w:val="21"/>
        </w:rPr>
        <w:t>永久工程：指根据合同约定承包人应实施、完成并移交给发包人的永久性工程，包括工程设备。</w:t>
      </w:r>
    </w:p>
    <w:p>
      <w:pPr>
        <w:pStyle w:val="null3"/>
        <w:ind w:left="15" w:firstLine="422"/>
        <w:jc w:val="both"/>
      </w:pPr>
      <w:r>
        <w:rPr>
          <w:sz w:val="21"/>
          <w:b/>
        </w:rPr>
        <w:t>1.41</w:t>
      </w:r>
      <w:r>
        <w:rPr>
          <w:sz w:val="21"/>
        </w:rPr>
        <w:t>临时工程：指实施、完成并保修永久工程过程中所需要的各类临时性工程，不包括施工设备。</w:t>
      </w:r>
    </w:p>
    <w:p>
      <w:pPr>
        <w:pStyle w:val="null3"/>
        <w:ind w:left="15" w:firstLine="422"/>
        <w:jc w:val="both"/>
      </w:pPr>
      <w:r>
        <w:rPr>
          <w:sz w:val="21"/>
          <w:b/>
        </w:rPr>
        <w:t>1.42</w:t>
      </w:r>
      <w:r>
        <w:rPr>
          <w:sz w:val="21"/>
        </w:rPr>
        <w:t>分包工程：指合同工程中，由具有相应分包资质的分包人实施、完成的非主体结构（除钢结构外）的专业性工程。</w:t>
      </w:r>
    </w:p>
    <w:p>
      <w:pPr>
        <w:pStyle w:val="null3"/>
        <w:ind w:left="15" w:firstLine="422"/>
        <w:jc w:val="both"/>
      </w:pPr>
      <w:r>
        <w:rPr>
          <w:sz w:val="21"/>
          <w:b/>
        </w:rPr>
        <w:t>1.43</w:t>
      </w:r>
      <w:r>
        <w:rPr>
          <w:sz w:val="21"/>
        </w:rPr>
        <w:t>单位工程：指具有独立的设计文件，竣工后可以独立发挥生产能力和效益的永久工程。组成合同工程的单位工程名称、内容和范围等应在专用条款中明确。</w:t>
      </w:r>
    </w:p>
    <w:p>
      <w:pPr>
        <w:pStyle w:val="null3"/>
        <w:ind w:left="15" w:firstLine="422"/>
        <w:jc w:val="both"/>
      </w:pPr>
      <w:r>
        <w:rPr>
          <w:sz w:val="21"/>
          <w:b/>
        </w:rPr>
        <w:t>1.44</w:t>
      </w:r>
      <w:r>
        <w:rPr>
          <w:sz w:val="21"/>
        </w:rPr>
        <w:t>施工场地（或工地、现场）：指由发包人提供的用于合同工程施工的场所，以及发包人在合同中具体指定的供施工使用的其他任何场所。</w:t>
      </w:r>
    </w:p>
    <w:p>
      <w:pPr>
        <w:pStyle w:val="null3"/>
        <w:ind w:left="15" w:firstLine="422"/>
        <w:jc w:val="both"/>
      </w:pPr>
      <w:r>
        <w:rPr>
          <w:sz w:val="21"/>
          <w:b/>
        </w:rPr>
        <w:t>1.45</w:t>
      </w:r>
      <w:r>
        <w:rPr>
          <w:sz w:val="21"/>
        </w:rPr>
        <w:t>工程设备：指构成或计划构成永久工程一部分的机电设备、金属结构设备、仪器装置及其他类似的设备和装置。</w:t>
      </w:r>
    </w:p>
    <w:p>
      <w:pPr>
        <w:pStyle w:val="null3"/>
        <w:ind w:left="15" w:firstLine="422"/>
        <w:jc w:val="both"/>
      </w:pPr>
      <w:r>
        <w:rPr>
          <w:sz w:val="21"/>
          <w:b/>
        </w:rPr>
        <w:t>1.46</w:t>
      </w:r>
      <w:r>
        <w:rPr>
          <w:sz w:val="21"/>
        </w:rPr>
        <w:t>施工设备：指承包人临时带入现场用于合同工程施工的仪器、机械、运输工具或其它物品，但不包括用于或安装在合同工程中的工程设备。</w:t>
      </w:r>
    </w:p>
    <w:p>
      <w:pPr>
        <w:pStyle w:val="null3"/>
        <w:ind w:left="15" w:firstLine="422"/>
        <w:jc w:val="both"/>
      </w:pPr>
      <w:r>
        <w:rPr>
          <w:sz w:val="21"/>
          <w:b/>
        </w:rPr>
        <w:t>1.47</w:t>
      </w:r>
      <w:r>
        <w:rPr>
          <w:sz w:val="21"/>
        </w:rPr>
        <w:t>工程变更：指经发包人批准的由监理工程师根据第</w:t>
      </w:r>
      <w:r>
        <w:rPr>
          <w:sz w:val="21"/>
        </w:rPr>
        <w:t>56</w:t>
      </w:r>
      <w:r>
        <w:rPr>
          <w:sz w:val="21"/>
        </w:rPr>
        <w:t>条规定发出指令的工程任何改变。</w:t>
      </w:r>
    </w:p>
    <w:p>
      <w:pPr>
        <w:pStyle w:val="null3"/>
        <w:ind w:left="15" w:firstLine="422"/>
        <w:jc w:val="both"/>
      </w:pPr>
      <w:r>
        <w:rPr>
          <w:sz w:val="21"/>
          <w:b/>
        </w:rPr>
        <w:t>1.48</w:t>
      </w:r>
      <w:r>
        <w:rPr>
          <w:sz w:val="21"/>
        </w:rPr>
        <w:t>索赔：指合同履行期间，对于并非自己的过错而应由对方当事人承担责任的情况所造成的损失，并根据第</w:t>
      </w:r>
      <w:r>
        <w:rPr>
          <w:sz w:val="21"/>
        </w:rPr>
        <w:t>36</w:t>
      </w:r>
      <w:r>
        <w:rPr>
          <w:sz w:val="21"/>
        </w:rPr>
        <w:t>条和第</w:t>
      </w:r>
      <w:r>
        <w:rPr>
          <w:sz w:val="21"/>
        </w:rPr>
        <w:t>74</w:t>
      </w:r>
      <w:r>
        <w:rPr>
          <w:sz w:val="21"/>
        </w:rPr>
        <w:t>条规定向对方当事人提出费用补偿和（或）工期顺延的要求。</w:t>
      </w:r>
    </w:p>
    <w:p>
      <w:pPr>
        <w:pStyle w:val="null3"/>
        <w:ind w:left="15" w:firstLine="422"/>
        <w:jc w:val="both"/>
      </w:pPr>
      <w:r>
        <w:rPr>
          <w:sz w:val="21"/>
          <w:b/>
        </w:rPr>
        <w:t>1.49</w:t>
      </w:r>
      <w:r>
        <w:rPr>
          <w:sz w:val="21"/>
        </w:rPr>
        <w:t>现场签证：指合同双方当事人按照第</w:t>
      </w:r>
      <w:r>
        <w:rPr>
          <w:sz w:val="21"/>
        </w:rPr>
        <w:t>14.2</w:t>
      </w:r>
      <w:r>
        <w:rPr>
          <w:sz w:val="21"/>
        </w:rPr>
        <w:t>款约定的指定人选根据第</w:t>
      </w:r>
      <w:r>
        <w:rPr>
          <w:sz w:val="21"/>
        </w:rPr>
        <w:t>75</w:t>
      </w:r>
      <w:r>
        <w:rPr>
          <w:sz w:val="21"/>
        </w:rPr>
        <w:t>条规定就施工过程中涉及的责任事件所作的签认证明。</w:t>
      </w:r>
    </w:p>
    <w:p>
      <w:pPr>
        <w:pStyle w:val="null3"/>
        <w:ind w:left="15" w:firstLine="422"/>
        <w:jc w:val="both"/>
      </w:pPr>
      <w:r>
        <w:rPr>
          <w:sz w:val="21"/>
          <w:b/>
        </w:rPr>
        <w:t>1.50</w:t>
      </w:r>
      <w:r>
        <w:rPr>
          <w:sz w:val="21"/>
        </w:rPr>
        <w:t>不可抗力：指不能预见、不能避免并不能克服的客观情况。</w:t>
      </w:r>
    </w:p>
    <w:p>
      <w:pPr>
        <w:pStyle w:val="null3"/>
        <w:ind w:left="15" w:firstLine="422"/>
        <w:jc w:val="both"/>
      </w:pPr>
      <w:r>
        <w:rPr>
          <w:sz w:val="21"/>
          <w:b/>
        </w:rPr>
        <w:t>1.51</w:t>
      </w:r>
      <w:r>
        <w:rPr>
          <w:sz w:val="21"/>
        </w:rPr>
        <w:t>竣工验收：指承包人完成了全部合同工作后，发包人按照合同要求进行的验收。</w:t>
      </w:r>
    </w:p>
    <w:p>
      <w:pPr>
        <w:pStyle w:val="null3"/>
        <w:ind w:left="15" w:firstLine="422"/>
        <w:jc w:val="both"/>
      </w:pPr>
      <w:r>
        <w:rPr>
          <w:sz w:val="21"/>
          <w:b/>
        </w:rPr>
        <w:t>1.52</w:t>
      </w:r>
      <w:r>
        <w:rPr>
          <w:sz w:val="21"/>
        </w:rPr>
        <w:t>国家验收：指政府部门根据法律、法规、规程和政策等有关规定，针对发包人全面组织实施的整个工程正式交付投运前的验收。</w:t>
      </w:r>
    </w:p>
    <w:p>
      <w:pPr>
        <w:pStyle w:val="null3"/>
        <w:ind w:left="15" w:firstLine="422"/>
        <w:jc w:val="both"/>
      </w:pPr>
      <w:r>
        <w:rPr>
          <w:sz w:val="21"/>
          <w:b/>
        </w:rPr>
        <w:t>1.53</w:t>
      </w:r>
      <w:r>
        <w:rPr>
          <w:sz w:val="21"/>
        </w:rPr>
        <w:t>书面形式：指合同文件、信函、电报、电传、传真、电子数据交换、电子邮件等可以有形地表现所载内容的形式。合同双方当事人可在专用条款中注明所采用的书面形式。</w:t>
      </w:r>
    </w:p>
    <w:p>
      <w:pPr>
        <w:pStyle w:val="null3"/>
        <w:ind w:left="15" w:firstLine="422"/>
        <w:jc w:val="both"/>
      </w:pPr>
      <w:r>
        <w:rPr>
          <w:sz w:val="21"/>
          <w:b/>
        </w:rPr>
        <w:t>1.54</w:t>
      </w:r>
      <w:r>
        <w:rPr>
          <w:sz w:val="21"/>
        </w:rPr>
        <w:t>国家：指中华人民共和国。</w:t>
      </w:r>
    </w:p>
    <w:p>
      <w:pPr>
        <w:pStyle w:val="null3"/>
        <w:spacing w:before="120" w:after="120"/>
        <w:ind w:firstLine="420"/>
        <w:jc w:val="both"/>
      </w:pPr>
      <w:r>
        <w:rPr>
          <w:sz w:val="21"/>
        </w:rPr>
        <w:t xml:space="preserve">2  </w:t>
      </w:r>
      <w:r>
        <w:rPr>
          <w:sz w:val="21"/>
        </w:rPr>
        <w:t>合同文件及解释</w:t>
      </w:r>
    </w:p>
    <w:p>
      <w:pPr>
        <w:pStyle w:val="null3"/>
        <w:ind w:firstLine="420"/>
        <w:jc w:val="both"/>
      </w:pPr>
      <w:r>
        <w:rPr>
          <w:sz w:val="21"/>
        </w:rPr>
        <w:t>2.1</w:t>
      </w:r>
      <w:r>
        <w:rPr>
          <w:sz w:val="21"/>
        </w:rPr>
        <w:t>标题和旁注</w:t>
      </w:r>
    </w:p>
    <w:p>
      <w:pPr>
        <w:pStyle w:val="null3"/>
        <w:ind w:firstLine="420"/>
        <w:jc w:val="both"/>
      </w:pPr>
      <w:r>
        <w:rPr>
          <w:sz w:val="21"/>
          <w:color w:val="000000"/>
        </w:rPr>
        <w:t>本合同条款的标题和旁注不构成合同的一部分。</w:t>
      </w:r>
    </w:p>
    <w:p>
      <w:pPr>
        <w:pStyle w:val="null3"/>
        <w:ind w:firstLine="420"/>
        <w:jc w:val="both"/>
      </w:pPr>
      <w:r>
        <w:rPr>
          <w:sz w:val="21"/>
        </w:rPr>
        <w:t>2.2</w:t>
      </w:r>
      <w:r>
        <w:rPr>
          <w:sz w:val="21"/>
        </w:rPr>
        <w:t>合同文件组成及优先顺序</w:t>
      </w:r>
    </w:p>
    <w:p>
      <w:pPr>
        <w:pStyle w:val="null3"/>
        <w:ind w:firstLine="420"/>
        <w:jc w:val="both"/>
      </w:pPr>
      <w:r>
        <w:rPr>
          <w:sz w:val="21"/>
          <w:color w:val="000000"/>
        </w:rPr>
        <w:t>下列组成本合同的文件是一个合同整体，彼此应能</w:t>
      </w:r>
      <w:r>
        <w:rPr>
          <w:sz w:val="21"/>
        </w:rPr>
        <w:t>相互解释，互为说明。当出现相互矛盾时，组成本合同文件的优先解释</w:t>
      </w:r>
      <w:r>
        <w:rPr>
          <w:sz w:val="21"/>
          <w:color w:val="000000"/>
        </w:rPr>
        <w:t>顺序如下：</w:t>
      </w:r>
    </w:p>
    <w:p>
      <w:pPr>
        <w:pStyle w:val="null3"/>
        <w:ind w:firstLine="420"/>
        <w:jc w:val="both"/>
      </w:pPr>
      <w:r>
        <w:rPr>
          <w:sz w:val="21"/>
        </w:rPr>
        <w:t>⑴协议书；</w:t>
      </w:r>
    </w:p>
    <w:p>
      <w:pPr>
        <w:pStyle w:val="null3"/>
        <w:ind w:firstLine="420"/>
        <w:jc w:val="both"/>
      </w:pPr>
      <w:r>
        <w:rPr>
          <w:sz w:val="21"/>
        </w:rPr>
        <w:t>⑵ 履行本合同的相关补充协议（含工程洽商记录、会议纪要、工程变更、现场签证、索赔和合同价款调整报告等修正文件）；</w:t>
      </w:r>
    </w:p>
    <w:p>
      <w:pPr>
        <w:pStyle w:val="null3"/>
        <w:ind w:firstLine="420"/>
        <w:jc w:val="both"/>
      </w:pPr>
      <w:r>
        <w:rPr>
          <w:sz w:val="21"/>
        </w:rPr>
        <w:t>⑶ 中标通知书（适用于招标工程）；</w:t>
      </w:r>
    </w:p>
    <w:p>
      <w:pPr>
        <w:pStyle w:val="null3"/>
        <w:ind w:firstLine="420"/>
        <w:jc w:val="both"/>
      </w:pPr>
      <w:r>
        <w:rPr>
          <w:sz w:val="21"/>
        </w:rPr>
        <w:t>⑷ 承包人投标文件及其附件（含评标期间的澄清文件和补充资料）（适用于招标工程）；</w:t>
      </w:r>
    </w:p>
    <w:p>
      <w:pPr>
        <w:pStyle w:val="null3"/>
        <w:ind w:firstLine="420"/>
        <w:jc w:val="both"/>
      </w:pPr>
      <w:r>
        <w:rPr>
          <w:sz w:val="21"/>
        </w:rPr>
        <w:t>⑸ 确认的工程量清单报价单或施工图预算书（适用于非招标工程）；</w:t>
      </w:r>
    </w:p>
    <w:p>
      <w:pPr>
        <w:pStyle w:val="null3"/>
        <w:ind w:firstLine="420"/>
        <w:jc w:val="both"/>
      </w:pPr>
      <w:r>
        <w:rPr>
          <w:sz w:val="21"/>
        </w:rPr>
        <w:t>⑹ 专用条款；</w:t>
      </w:r>
    </w:p>
    <w:p>
      <w:pPr>
        <w:pStyle w:val="null3"/>
        <w:ind w:firstLine="420"/>
        <w:jc w:val="both"/>
      </w:pPr>
      <w:r>
        <w:rPr>
          <w:sz w:val="21"/>
        </w:rPr>
        <w:t>⑺ 通用条款；</w:t>
      </w:r>
    </w:p>
    <w:p>
      <w:pPr>
        <w:pStyle w:val="null3"/>
        <w:ind w:firstLine="420"/>
        <w:jc w:val="both"/>
      </w:pPr>
      <w:r>
        <w:rPr>
          <w:sz w:val="21"/>
        </w:rPr>
        <w:t>⑻ 标准、规范及有关技术文件；</w:t>
      </w:r>
    </w:p>
    <w:p>
      <w:pPr>
        <w:pStyle w:val="null3"/>
        <w:ind w:firstLine="420"/>
        <w:jc w:val="both"/>
      </w:pPr>
      <w:r>
        <w:rPr>
          <w:sz w:val="21"/>
        </w:rPr>
        <w:t>⑼ 施工设计图纸；</w:t>
      </w:r>
    </w:p>
    <w:p>
      <w:pPr>
        <w:pStyle w:val="null3"/>
        <w:ind w:firstLine="420"/>
        <w:jc w:val="both"/>
      </w:pPr>
      <w:r>
        <w:rPr>
          <w:sz w:val="21"/>
        </w:rPr>
        <w:t>⑽ 工程量清单；</w:t>
      </w:r>
    </w:p>
    <w:p>
      <w:pPr>
        <w:pStyle w:val="null3"/>
        <w:ind w:firstLine="420"/>
        <w:jc w:val="both"/>
      </w:pPr>
      <w:r>
        <w:rPr>
          <w:sz w:val="21"/>
        </w:rPr>
        <w:t>⑾ 专用条款约定的其他文件。</w:t>
      </w:r>
    </w:p>
    <w:p>
      <w:pPr>
        <w:pStyle w:val="null3"/>
        <w:ind w:firstLine="420"/>
        <w:jc w:val="both"/>
      </w:pPr>
      <w:r>
        <w:rPr>
          <w:sz w:val="21"/>
        </w:rPr>
        <w:t>2.3</w:t>
      </w:r>
      <w:r>
        <w:rPr>
          <w:sz w:val="21"/>
        </w:rPr>
        <w:t>监理或造价工程师作出解释</w:t>
      </w:r>
    </w:p>
    <w:p>
      <w:pPr>
        <w:pStyle w:val="null3"/>
        <w:ind w:firstLine="420"/>
        <w:jc w:val="both"/>
      </w:pPr>
      <w:r>
        <w:rPr>
          <w:sz w:val="21"/>
          <w:color w:val="000000"/>
        </w:rPr>
        <w:t>当合同文件内容出现含糊不清或不相一致时，由合同双方当事人在不影响合同工程正常实施的情况下协商解决。双方协商不成，由监理工程师、造价工程师分别按照第</w:t>
      </w:r>
      <w:r>
        <w:rPr>
          <w:sz w:val="21"/>
          <w:color w:val="000000"/>
        </w:rPr>
        <w:t>23.2</w:t>
      </w:r>
      <w:r>
        <w:rPr>
          <w:sz w:val="21"/>
          <w:color w:val="000000"/>
        </w:rPr>
        <w:t>款、第</w:t>
      </w:r>
      <w:r>
        <w:rPr>
          <w:sz w:val="21"/>
          <w:color w:val="000000"/>
        </w:rPr>
        <w:t>24.2</w:t>
      </w:r>
      <w:r>
        <w:rPr>
          <w:sz w:val="21"/>
          <w:color w:val="000000"/>
        </w:rPr>
        <w:t>款规定职权作出解释。如合同任何一方不同意监理工程师或造价工程师作出的解释，按第</w:t>
      </w:r>
      <w:r>
        <w:rPr>
          <w:sz w:val="21"/>
          <w:color w:val="000000"/>
        </w:rPr>
        <w:t>86</w:t>
      </w:r>
      <w:r>
        <w:rPr>
          <w:sz w:val="21"/>
          <w:color w:val="000000"/>
        </w:rPr>
        <w:t>条规定处理。</w:t>
      </w:r>
    </w:p>
    <w:p>
      <w:pPr>
        <w:pStyle w:val="null3"/>
        <w:spacing w:before="120" w:after="120"/>
        <w:ind w:firstLine="420"/>
        <w:jc w:val="both"/>
      </w:pPr>
      <w:r>
        <w:rPr>
          <w:sz w:val="21"/>
        </w:rPr>
        <w:t xml:space="preserve">3  </w:t>
      </w:r>
      <w:r>
        <w:rPr>
          <w:sz w:val="21"/>
        </w:rPr>
        <w:t>阅读、理解与接受</w:t>
      </w:r>
    </w:p>
    <w:p>
      <w:pPr>
        <w:pStyle w:val="null3"/>
        <w:ind w:firstLine="420"/>
        <w:jc w:val="both"/>
      </w:pPr>
      <w:r>
        <w:rPr>
          <w:sz w:val="21"/>
        </w:rPr>
        <w:t xml:space="preserve">3.1 </w:t>
      </w:r>
      <w:r>
        <w:rPr>
          <w:sz w:val="21"/>
        </w:rPr>
        <w:t>阅读、理解与接受</w:t>
      </w:r>
    </w:p>
    <w:p>
      <w:pPr>
        <w:pStyle w:val="null3"/>
        <w:ind w:firstLine="420"/>
        <w:jc w:val="both"/>
      </w:pPr>
      <w:r>
        <w:rPr>
          <w:sz w:val="21"/>
          <w:color w:val="000000"/>
        </w:rPr>
        <w:t>合同双方当事人应认真阅读和理解本合同的全部内容。除合同双方当事人同意修改外，本合同一旦订立，视为合同双方当事人已全面接受本合同的所有条款。</w:t>
      </w:r>
    </w:p>
    <w:p>
      <w:pPr>
        <w:pStyle w:val="null3"/>
        <w:ind w:firstLine="420"/>
        <w:jc w:val="both"/>
      </w:pPr>
      <w:r>
        <w:rPr>
          <w:sz w:val="21"/>
        </w:rPr>
        <w:t>3.2</w:t>
      </w:r>
      <w:r>
        <w:rPr>
          <w:sz w:val="21"/>
        </w:rPr>
        <w:t>修改合同条款的限制</w:t>
      </w:r>
    </w:p>
    <w:p>
      <w:pPr>
        <w:pStyle w:val="null3"/>
        <w:ind w:firstLine="420"/>
        <w:jc w:val="both"/>
      </w:pPr>
      <w:r>
        <w:rPr>
          <w:sz w:val="21"/>
          <w:color w:val="000000"/>
        </w:rPr>
        <w:t>合同一方当事人违背本合同的承诺，要求另一方当事人接受其对拟订立或正在履行的本合同条款修改后存在不公平的条款，另一方当事人不接受的，应及时提出修正意见。经再次催告修正无效的情况下，不利一方当事人有权拒绝订立或单方解除本合同；给对方当事人造成损失的，责任方应予赔偿。</w:t>
      </w:r>
    </w:p>
    <w:p>
      <w:pPr>
        <w:pStyle w:val="null3"/>
        <w:spacing w:before="120" w:after="120"/>
        <w:ind w:firstLine="420"/>
        <w:jc w:val="both"/>
      </w:pPr>
      <w:r>
        <w:rPr>
          <w:sz w:val="21"/>
        </w:rPr>
        <w:t xml:space="preserve">4  </w:t>
      </w:r>
      <w:r>
        <w:rPr>
          <w:sz w:val="21"/>
        </w:rPr>
        <w:t>语言及适用的法律、标准与规范</w:t>
      </w:r>
    </w:p>
    <w:p>
      <w:pPr>
        <w:pStyle w:val="null3"/>
        <w:ind w:firstLine="420"/>
        <w:jc w:val="both"/>
      </w:pPr>
      <w:r>
        <w:rPr>
          <w:sz w:val="21"/>
        </w:rPr>
        <w:t>4.1</w:t>
      </w:r>
      <w:r>
        <w:rPr>
          <w:sz w:val="21"/>
        </w:rPr>
        <w:t>语言文字</w:t>
      </w:r>
    </w:p>
    <w:p>
      <w:pPr>
        <w:pStyle w:val="null3"/>
        <w:ind w:firstLine="420"/>
        <w:jc w:val="both"/>
      </w:pPr>
      <w:r>
        <w:rPr>
          <w:sz w:val="21"/>
        </w:rPr>
        <w:t>本合同所使用的语言文字为中文（汉语）。</w:t>
      </w:r>
    </w:p>
    <w:p>
      <w:pPr>
        <w:pStyle w:val="null3"/>
        <w:ind w:firstLine="420"/>
        <w:jc w:val="both"/>
      </w:pPr>
      <w:r>
        <w:rPr>
          <w:sz w:val="21"/>
        </w:rPr>
        <w:t>对于必须使用外文表达的专用术语等，应附有中文注释。</w:t>
      </w:r>
    </w:p>
    <w:p>
      <w:pPr>
        <w:pStyle w:val="null3"/>
        <w:ind w:firstLine="420"/>
        <w:jc w:val="both"/>
      </w:pPr>
      <w:r>
        <w:rPr>
          <w:sz w:val="21"/>
        </w:rPr>
        <w:t>4.2</w:t>
      </w:r>
      <w:r>
        <w:rPr>
          <w:sz w:val="21"/>
        </w:rPr>
        <w:t>适用法律</w:t>
      </w:r>
    </w:p>
    <w:p>
      <w:pPr>
        <w:pStyle w:val="null3"/>
        <w:ind w:firstLine="420"/>
        <w:jc w:val="both"/>
      </w:pPr>
      <w:r>
        <w:rPr>
          <w:sz w:val="21"/>
        </w:rPr>
        <w:t>本合同适用的法律为国家的现行法律、行政法规和合同工程所在地的地方性法规。履行合同期间，发包人承包人均应遵守适用的法律、法规。</w:t>
      </w:r>
    </w:p>
    <w:p>
      <w:pPr>
        <w:pStyle w:val="null3"/>
        <w:ind w:firstLine="420"/>
        <w:jc w:val="both"/>
      </w:pPr>
      <w:r>
        <w:rPr>
          <w:sz w:val="21"/>
        </w:rPr>
        <w:t>4.3</w:t>
      </w:r>
      <w:r>
        <w:rPr>
          <w:sz w:val="21"/>
        </w:rPr>
        <w:t xml:space="preserve">适用标准与规范                                                                                 </w:t>
      </w:r>
    </w:p>
    <w:p>
      <w:pPr>
        <w:pStyle w:val="null3"/>
        <w:ind w:firstLine="420"/>
        <w:jc w:val="both"/>
      </w:pPr>
      <w:r>
        <w:rPr>
          <w:sz w:val="21"/>
        </w:rPr>
        <w:t>本合同适用的标准与规范为国家、行业和广东省的标准与规范或规程，以及发包人在合同中要求使用的标准与规范。</w:t>
      </w:r>
    </w:p>
    <w:p>
      <w:pPr>
        <w:pStyle w:val="null3"/>
        <w:ind w:firstLine="420"/>
        <w:jc w:val="both"/>
      </w:pPr>
      <w:r>
        <w:rPr>
          <w:sz w:val="21"/>
        </w:rPr>
        <w:t>合同双方当事人在专用条款中约定适用的国家标准、规范名称；国家没有但行业有的，约定适用的行业标准、规范名称；国家和行业没有但广东省有的，约定适用的广东省地方标准、规范名称。</w:t>
      </w:r>
    </w:p>
    <w:p>
      <w:pPr>
        <w:pStyle w:val="null3"/>
        <w:ind w:firstLine="420"/>
        <w:jc w:val="both"/>
      </w:pPr>
      <w:r>
        <w:rPr>
          <w:sz w:val="21"/>
        </w:rPr>
        <w:t>国内没有适用的标准、规范的，由发包人在招标文件中或在承包人投标报价前提出施工技术要求，承包人在自主报价时按照要求提出施工工艺，经发包人确认后执行。发包人要求使用国外标准、规范的，应负责提供中文译本；有异议时，以中文译本为准。</w:t>
      </w:r>
      <w:r>
        <w:rPr>
          <w:sz w:val="21"/>
        </w:rPr>
        <w:t xml:space="preserve">    </w:t>
      </w:r>
    </w:p>
    <w:p>
      <w:pPr>
        <w:pStyle w:val="null3"/>
        <w:spacing w:before="120" w:after="120"/>
        <w:ind w:firstLine="420"/>
        <w:jc w:val="both"/>
      </w:pPr>
      <w:r>
        <w:rPr>
          <w:sz w:val="21"/>
        </w:rPr>
        <w:t xml:space="preserve">5 </w:t>
      </w:r>
      <w:r>
        <w:rPr>
          <w:sz w:val="21"/>
        </w:rPr>
        <w:t>施工设计图纸</w:t>
      </w:r>
    </w:p>
    <w:p>
      <w:pPr>
        <w:pStyle w:val="null3"/>
        <w:ind w:firstLine="420"/>
        <w:jc w:val="both"/>
      </w:pPr>
      <w:r>
        <w:rPr>
          <w:sz w:val="21"/>
        </w:rPr>
        <w:t>5.1</w:t>
      </w:r>
      <w:r>
        <w:rPr>
          <w:sz w:val="21"/>
        </w:rPr>
        <w:t>图纸的提供</w:t>
      </w:r>
    </w:p>
    <w:p>
      <w:pPr>
        <w:pStyle w:val="null3"/>
        <w:ind w:firstLine="420"/>
        <w:jc w:val="both"/>
      </w:pPr>
      <w:r>
        <w:rPr>
          <w:sz w:val="21"/>
          <w:color w:val="000000"/>
        </w:rPr>
        <w:t>发包人应按照专用条款约定的时间和数量，向承包人提供经已审批的施工设计图纸及其技术资料。如承包人需增加数量的，发包人可代为办理，发生的费用由承包人承担。如发包人未能按时提供施工设计图纸造成工期延误的，按第第</w:t>
      </w:r>
      <w:r>
        <w:rPr>
          <w:sz w:val="21"/>
          <w:color w:val="000000"/>
        </w:rPr>
        <w:t>36.3</w:t>
      </w:r>
      <w:r>
        <w:rPr>
          <w:sz w:val="21"/>
          <w:color w:val="000000"/>
        </w:rPr>
        <w:t>款规定处理。</w:t>
      </w:r>
    </w:p>
    <w:p>
      <w:pPr>
        <w:pStyle w:val="null3"/>
        <w:ind w:firstLine="420"/>
        <w:jc w:val="both"/>
      </w:pPr>
      <w:r>
        <w:rPr>
          <w:sz w:val="21"/>
        </w:rPr>
        <w:t xml:space="preserve">5.2  </w:t>
      </w:r>
      <w:r>
        <w:rPr>
          <w:sz w:val="21"/>
        </w:rPr>
        <w:t>承包人提 供配合施工的图纸</w:t>
      </w:r>
    </w:p>
    <w:p>
      <w:pPr>
        <w:pStyle w:val="null3"/>
        <w:ind w:firstLine="420"/>
        <w:jc w:val="both"/>
      </w:pPr>
      <w:r>
        <w:rPr>
          <w:sz w:val="21"/>
          <w:color w:val="000000"/>
        </w:rPr>
        <w:t>如果合同约定由承包人负责提供大样图、加工图等配合施工设计图纸的，承包人应在其设计资质等级许可的范围内，按照监理工程师的工作指令完成有关施工设计图纸。承包人应按照专用条款约定的时间和数量向监理工程师提交此类施工设计图纸，监理工程师应在专用条款约定的时间内报发包人批准后予以答复。即使经监理工程师同意，承包人仍应对其施工设计图纸负责。</w:t>
      </w:r>
    </w:p>
    <w:p>
      <w:pPr>
        <w:pStyle w:val="null3"/>
        <w:ind w:firstLine="420"/>
        <w:jc w:val="both"/>
      </w:pPr>
      <w:r>
        <w:rPr>
          <w:sz w:val="21"/>
        </w:rPr>
        <w:t xml:space="preserve">5.3  </w:t>
      </w:r>
      <w:r>
        <w:rPr>
          <w:sz w:val="21"/>
        </w:rPr>
        <w:t>图纸的修改</w:t>
      </w:r>
    </w:p>
    <w:p>
      <w:pPr>
        <w:pStyle w:val="null3"/>
        <w:ind w:firstLine="420"/>
        <w:jc w:val="both"/>
      </w:pPr>
      <w:r>
        <w:rPr>
          <w:sz w:val="21"/>
          <w:color w:val="000000"/>
        </w:rPr>
        <w:t>施工设计图纸需要修改和补充的，应由监理工程师报发包人批准后由设计人修改。发包人应在该工程或工程相应部位施工前按照专用条款约定的时间和数量提供给承包人，承包人应按照设计人修改后的施工设计图纸施工。</w:t>
      </w:r>
    </w:p>
    <w:p>
      <w:pPr>
        <w:pStyle w:val="null3"/>
        <w:ind w:firstLine="420"/>
        <w:jc w:val="both"/>
      </w:pPr>
      <w:r>
        <w:rPr>
          <w:sz w:val="21"/>
        </w:rPr>
        <w:t>5.4</w:t>
      </w:r>
      <w:r>
        <w:rPr>
          <w:sz w:val="21"/>
        </w:rPr>
        <w:t>图纸的错误</w:t>
      </w:r>
    </w:p>
    <w:p>
      <w:pPr>
        <w:pStyle w:val="null3"/>
        <w:ind w:firstLine="420"/>
        <w:jc w:val="both"/>
      </w:pPr>
      <w:r>
        <w:rPr>
          <w:sz w:val="21"/>
          <w:color w:val="000000"/>
        </w:rPr>
        <w:t>承包人发现发包人提供的施工设计图纸存在明显错漏或疏忽，应及时通知监理工程师，并由监理工程师报发包人批准后由设计人予以修正。</w:t>
      </w:r>
    </w:p>
    <w:p>
      <w:pPr>
        <w:pStyle w:val="null3"/>
        <w:ind w:firstLine="420"/>
        <w:jc w:val="both"/>
      </w:pPr>
      <w:r>
        <w:rPr>
          <w:sz w:val="21"/>
        </w:rPr>
        <w:t>5.5</w:t>
      </w:r>
      <w:r>
        <w:rPr>
          <w:sz w:val="21"/>
        </w:rPr>
        <w:t>图纸的使用与退还</w:t>
      </w:r>
    </w:p>
    <w:p>
      <w:pPr>
        <w:pStyle w:val="null3"/>
        <w:ind w:firstLine="420"/>
        <w:jc w:val="both"/>
      </w:pPr>
      <w:r>
        <w:rPr>
          <w:sz w:val="21"/>
          <w:color w:val="000000"/>
        </w:rPr>
        <w:t>施工期间，承包人和监理工程师均应在施工现场保留一套完整的包括第</w:t>
      </w:r>
      <w:r>
        <w:rPr>
          <w:sz w:val="21"/>
          <w:color w:val="000000"/>
        </w:rPr>
        <w:t xml:space="preserve">5.1 </w:t>
      </w:r>
      <w:r>
        <w:rPr>
          <w:sz w:val="21"/>
          <w:color w:val="000000"/>
        </w:rPr>
        <w:t xml:space="preserve">款、第 </w:t>
      </w:r>
      <w:r>
        <w:rPr>
          <w:sz w:val="21"/>
          <w:color w:val="000000"/>
        </w:rPr>
        <w:t xml:space="preserve">5.2 </w:t>
      </w:r>
      <w:r>
        <w:rPr>
          <w:sz w:val="21"/>
          <w:color w:val="000000"/>
        </w:rPr>
        <w:t xml:space="preserve">款、第 </w:t>
      </w:r>
      <w:r>
        <w:rPr>
          <w:sz w:val="21"/>
          <w:color w:val="000000"/>
        </w:rPr>
        <w:t xml:space="preserve">5.3 </w:t>
      </w:r>
      <w:r>
        <w:rPr>
          <w:sz w:val="21"/>
          <w:color w:val="000000"/>
        </w:rPr>
        <w:t>款规定内容的施工设计图纸供实施合同工程过程需要时使用。本合同终止后，除承包人存档需要的施工设计图纸外，承包人应将全部施工设计图纸退还给发包人。</w:t>
      </w:r>
    </w:p>
    <w:p>
      <w:pPr>
        <w:pStyle w:val="null3"/>
        <w:spacing w:before="120" w:after="120"/>
        <w:ind w:firstLine="420"/>
        <w:jc w:val="both"/>
      </w:pPr>
      <w:r>
        <w:rPr>
          <w:sz w:val="21"/>
        </w:rPr>
        <w:t xml:space="preserve">6  </w:t>
      </w:r>
      <w:r>
        <w:rPr>
          <w:sz w:val="21"/>
        </w:rPr>
        <w:t>通讯联络</w:t>
      </w:r>
    </w:p>
    <w:p>
      <w:pPr>
        <w:pStyle w:val="null3"/>
        <w:ind w:firstLine="420"/>
        <w:jc w:val="both"/>
      </w:pPr>
      <w:r>
        <w:rPr>
          <w:sz w:val="21"/>
        </w:rPr>
        <w:t>6.1</w:t>
      </w:r>
      <w:r>
        <w:rPr>
          <w:sz w:val="21"/>
        </w:rPr>
        <w:t>通讯形式</w:t>
      </w:r>
    </w:p>
    <w:p>
      <w:pPr>
        <w:pStyle w:val="null3"/>
        <w:ind w:firstLine="420"/>
        <w:jc w:val="both"/>
      </w:pPr>
      <w:r>
        <w:rPr>
          <w:sz w:val="21"/>
        </w:rPr>
        <w:t>本合同中无论何处所涉及各方之间的申请、批准、确认、同意、决定、核实、通知、任命、指令、要求、意见、证明、证件或表示同意、否定等的通讯（含派人面交、邮寄、电子传输等），均应采用书面形式，且只有在对方收到后方能生效。</w:t>
      </w:r>
    </w:p>
    <w:p>
      <w:pPr>
        <w:pStyle w:val="null3"/>
        <w:ind w:firstLine="420"/>
        <w:jc w:val="both"/>
      </w:pPr>
      <w:r>
        <w:rPr>
          <w:sz w:val="21"/>
        </w:rPr>
        <w:t>6.2</w:t>
      </w:r>
      <w:r>
        <w:rPr>
          <w:sz w:val="21"/>
        </w:rPr>
        <w:t>发送通讯</w:t>
      </w:r>
    </w:p>
    <w:p>
      <w:pPr>
        <w:pStyle w:val="null3"/>
        <w:ind w:firstLine="420"/>
        <w:jc w:val="both"/>
      </w:pPr>
      <w:r>
        <w:rPr>
          <w:sz w:val="21"/>
        </w:rPr>
        <w:t>合同中无论何处所涉及各方之间的通讯都不应无理扣压或拖延。合同双方当事人应在专用条款中约定各方通讯地址和收件人，并按约定期限内送达指定地点和接收人。</w:t>
      </w:r>
    </w:p>
    <w:p>
      <w:pPr>
        <w:pStyle w:val="null3"/>
        <w:ind w:firstLine="420"/>
        <w:jc w:val="both"/>
      </w:pPr>
      <w:r>
        <w:rPr>
          <w:sz w:val="21"/>
        </w:rPr>
        <w:t>收件人应在通讯回执上签署姓名和时间。一方当事人拒绝签收另一方当事人通讯，另一方以特快专递、挂号信等专用条款约定的方式将通讯送至通讯地址的，视为送达。</w:t>
      </w:r>
    </w:p>
    <w:p>
      <w:pPr>
        <w:pStyle w:val="null3"/>
        <w:spacing w:before="120" w:after="120"/>
        <w:ind w:firstLine="420"/>
        <w:jc w:val="both"/>
      </w:pPr>
      <w:r>
        <w:rPr>
          <w:sz w:val="21"/>
        </w:rPr>
        <w:t xml:space="preserve">7  </w:t>
      </w:r>
      <w:r>
        <w:rPr>
          <w:sz w:val="21"/>
        </w:rPr>
        <w:t>工程分包</w:t>
      </w:r>
    </w:p>
    <w:p>
      <w:pPr>
        <w:pStyle w:val="null3"/>
        <w:ind w:firstLine="420"/>
        <w:jc w:val="both"/>
      </w:pPr>
      <w:r>
        <w:rPr>
          <w:sz w:val="21"/>
        </w:rPr>
        <w:t>7.1</w:t>
      </w:r>
      <w:r>
        <w:rPr>
          <w:sz w:val="21"/>
        </w:rPr>
        <w:t>分包工程的要求</w:t>
      </w:r>
    </w:p>
    <w:p>
      <w:pPr>
        <w:pStyle w:val="null3"/>
        <w:ind w:firstLine="420"/>
        <w:jc w:val="both"/>
      </w:pPr>
      <w:r>
        <w:rPr>
          <w:sz w:val="21"/>
        </w:rPr>
        <w:t>承包人应自己实施、完成合同工程的主体结构。承包人不得将其承包的全部工程或将其肢解后以分包的名义转包给第三方，也不得将工程主体、关键性工作分包给第三方。</w:t>
      </w:r>
    </w:p>
    <w:p>
      <w:pPr>
        <w:pStyle w:val="null3"/>
        <w:ind w:firstLine="420"/>
        <w:jc w:val="both"/>
      </w:pPr>
      <w:r>
        <w:rPr>
          <w:sz w:val="21"/>
        </w:rPr>
        <w:t>7.2</w:t>
      </w:r>
      <w:r>
        <w:rPr>
          <w:sz w:val="21"/>
        </w:rPr>
        <w:t>分包工程的批准</w:t>
      </w:r>
    </w:p>
    <w:p>
      <w:pPr>
        <w:pStyle w:val="null3"/>
        <w:ind w:firstLine="420"/>
        <w:jc w:val="both"/>
      </w:pPr>
      <w:r>
        <w:rPr>
          <w:sz w:val="21"/>
        </w:rPr>
        <w:t>承包人可依法将部分工程分包给具有相应分包资质的分包人。除专用条款另有约定外，未经发包人同意，承包人不得将工程的任何部分或任何工作分包给第三方。但下列情况例外：</w:t>
      </w:r>
    </w:p>
    <w:p>
      <w:pPr>
        <w:pStyle w:val="null3"/>
        <w:ind w:firstLine="420"/>
        <w:jc w:val="both"/>
      </w:pPr>
      <w:r>
        <w:rPr>
          <w:sz w:val="21"/>
        </w:rPr>
        <w:t>⑴ 施工劳务作业分包；</w:t>
      </w:r>
    </w:p>
    <w:p>
      <w:pPr>
        <w:pStyle w:val="null3"/>
        <w:ind w:firstLine="420"/>
        <w:jc w:val="both"/>
      </w:pPr>
      <w:r>
        <w:rPr>
          <w:sz w:val="21"/>
        </w:rPr>
        <w:t>⑵ 按照合同约定的标准购买材料和工程设备</w:t>
      </w:r>
      <w:r>
        <w:rPr>
          <w:sz w:val="21"/>
          <w:color w:val="000000"/>
        </w:rPr>
        <w:t>；</w:t>
      </w:r>
    </w:p>
    <w:p>
      <w:pPr>
        <w:pStyle w:val="null3"/>
        <w:ind w:firstLine="420"/>
        <w:jc w:val="both"/>
      </w:pPr>
      <w:r>
        <w:rPr>
          <w:sz w:val="21"/>
        </w:rPr>
        <w:t>⑶合同中已指定的分包工程。</w:t>
      </w:r>
    </w:p>
    <w:p>
      <w:pPr>
        <w:pStyle w:val="null3"/>
        <w:ind w:firstLine="420"/>
        <w:jc w:val="both"/>
      </w:pPr>
      <w:r>
        <w:rPr>
          <w:sz w:val="21"/>
        </w:rPr>
        <w:t>7.3</w:t>
      </w:r>
      <w:r>
        <w:rPr>
          <w:sz w:val="21"/>
        </w:rPr>
        <w:t>签订分包合同</w:t>
      </w:r>
    </w:p>
    <w:p>
      <w:pPr>
        <w:pStyle w:val="null3"/>
        <w:ind w:firstLine="420"/>
        <w:jc w:val="both"/>
      </w:pPr>
      <w:r>
        <w:rPr>
          <w:sz w:val="21"/>
        </w:rPr>
        <w:t>承包人分包工程的，应与分包人签订分包合同，并在分包合同签订后的</w:t>
      </w:r>
      <w:r>
        <w:rPr>
          <w:sz w:val="21"/>
        </w:rPr>
        <w:t xml:space="preserve">7 </w:t>
      </w:r>
      <w:r>
        <w:rPr>
          <w:sz w:val="21"/>
        </w:rPr>
        <w:t>天内向发包人和监理工程师各提交一份分包合同。承包人有义务禁止分包人将分包工程再次分包。</w:t>
      </w:r>
    </w:p>
    <w:p>
      <w:pPr>
        <w:pStyle w:val="null3"/>
        <w:ind w:firstLine="420"/>
        <w:jc w:val="both"/>
      </w:pPr>
      <w:r>
        <w:rPr>
          <w:sz w:val="21"/>
        </w:rPr>
        <w:t xml:space="preserve">7.4  </w:t>
      </w:r>
      <w:r>
        <w:rPr>
          <w:sz w:val="21"/>
        </w:rPr>
        <w:t>分包工程价款结算与支付</w:t>
      </w:r>
    </w:p>
    <w:p>
      <w:pPr>
        <w:pStyle w:val="null3"/>
        <w:ind w:firstLine="420"/>
        <w:jc w:val="both"/>
      </w:pPr>
      <w:r>
        <w:rPr>
          <w:sz w:val="21"/>
        </w:rPr>
        <w:t>分包工程款由承包人与分包人结算。除合同另有约定或取得承包人的同意外发包人应将分包工程款按专用条款约定的支付方式全部支付给承包人，禁止发包人直接向分包人支付任何工程款。</w:t>
      </w:r>
    </w:p>
    <w:p>
      <w:pPr>
        <w:pStyle w:val="null3"/>
        <w:ind w:firstLine="420"/>
        <w:jc w:val="both"/>
      </w:pPr>
      <w:r>
        <w:rPr>
          <w:sz w:val="21"/>
        </w:rPr>
        <w:t>如发包人有要求时，承包人应提供能证明自己已向分包人支付其分包工程款等证明资料。否则，发包人有权直接向分包人支付承包人应支付而未支付的分包工程款，并在承包人得到的工程款中扣除。</w:t>
      </w:r>
    </w:p>
    <w:p>
      <w:pPr>
        <w:pStyle w:val="null3"/>
        <w:ind w:firstLine="420"/>
        <w:jc w:val="both"/>
      </w:pPr>
      <w:r>
        <w:rPr>
          <w:sz w:val="21"/>
        </w:rPr>
        <w:t xml:space="preserve">7.5  </w:t>
      </w:r>
      <w:r>
        <w:rPr>
          <w:sz w:val="21"/>
        </w:rPr>
        <w:t>分包工程责任和义务</w:t>
      </w:r>
    </w:p>
    <w:p>
      <w:pPr>
        <w:pStyle w:val="null3"/>
        <w:ind w:firstLine="420"/>
        <w:jc w:val="both"/>
      </w:pPr>
      <w:r>
        <w:rPr>
          <w:sz w:val="21"/>
        </w:rPr>
        <w:t>工程分包不能免除承包人应承担的任何责任和应履行的任何义务。承包人应在分包场地派驻相应管理人员保证本合同的履行。分包人应对分包工程负责。分包人的任何违约行为或疏忽导致工程损坏、损害或给发包人造成损失的，承包人应承担连带责任。</w:t>
      </w:r>
    </w:p>
    <w:p>
      <w:pPr>
        <w:pStyle w:val="null3"/>
        <w:ind w:firstLine="420"/>
        <w:jc w:val="both"/>
      </w:pPr>
      <w:r>
        <w:rPr>
          <w:sz w:val="21"/>
        </w:rPr>
        <w:t>7.6</w:t>
      </w:r>
      <w:r>
        <w:rPr>
          <w:sz w:val="21"/>
        </w:rPr>
        <w:t>分包合同终止</w:t>
      </w:r>
    </w:p>
    <w:p>
      <w:pPr>
        <w:pStyle w:val="null3"/>
        <w:ind w:firstLine="420"/>
        <w:jc w:val="both"/>
      </w:pPr>
      <w:r>
        <w:rPr>
          <w:sz w:val="21"/>
        </w:rPr>
        <w:t>无论何种原因，当本合同终止时，分包人与承包人签订的分包合同也随即终止，承包人应在本合同终止前向分包人支付分包人应得所有款项。</w:t>
      </w:r>
    </w:p>
    <w:p>
      <w:pPr>
        <w:pStyle w:val="null3"/>
        <w:spacing w:before="120" w:after="120"/>
        <w:ind w:firstLine="420"/>
        <w:jc w:val="both"/>
      </w:pPr>
      <w:r>
        <w:rPr>
          <w:sz w:val="21"/>
        </w:rPr>
        <w:t xml:space="preserve">8  </w:t>
      </w:r>
      <w:r>
        <w:rPr>
          <w:sz w:val="21"/>
        </w:rPr>
        <w:t>现场查勘</w:t>
      </w:r>
    </w:p>
    <w:p>
      <w:pPr>
        <w:pStyle w:val="null3"/>
        <w:ind w:firstLine="420"/>
        <w:jc w:val="both"/>
      </w:pPr>
      <w:r>
        <w:rPr>
          <w:sz w:val="21"/>
        </w:rPr>
        <w:t>8.1</w:t>
      </w:r>
      <w:r>
        <w:rPr>
          <w:sz w:val="21"/>
        </w:rPr>
        <w:t>承包人现场查勘</w:t>
      </w:r>
    </w:p>
    <w:p>
      <w:pPr>
        <w:pStyle w:val="null3"/>
        <w:ind w:firstLine="420"/>
        <w:jc w:val="both"/>
      </w:pPr>
      <w:r>
        <w:rPr>
          <w:sz w:val="21"/>
        </w:rPr>
        <w:t>发包人应按第</w:t>
      </w:r>
      <w:r>
        <w:rPr>
          <w:sz w:val="21"/>
        </w:rPr>
        <w:t>19.2</w:t>
      </w:r>
      <w:r>
        <w:rPr>
          <w:sz w:val="21"/>
        </w:rPr>
        <w:t>款第（</w:t>
      </w:r>
      <w:r>
        <w:rPr>
          <w:sz w:val="21"/>
        </w:rPr>
        <w:t>4</w:t>
      </w:r>
      <w:r>
        <w:rPr>
          <w:sz w:val="21"/>
        </w:rPr>
        <w:t>）点规定向承包人提供有关资料，此资料作为招标文件的组成部分</w:t>
      </w:r>
      <w:r>
        <w:rPr>
          <w:sz w:val="21"/>
        </w:rPr>
        <w:t xml:space="preserve">, </w:t>
      </w:r>
      <w:r>
        <w:rPr>
          <w:sz w:val="21"/>
        </w:rPr>
        <w:t>与招标文件一齐发布。发包人对其提供的上述资料的真实性、准确性和完整性负责。因发包人提供上述资料错误导致承包人发生损失的，承包人对其就上述资料的理解和应用负责。</w:t>
      </w:r>
    </w:p>
    <w:p>
      <w:pPr>
        <w:pStyle w:val="null3"/>
        <w:ind w:firstLine="420"/>
        <w:jc w:val="both"/>
      </w:pPr>
      <w:r>
        <w:rPr>
          <w:sz w:val="21"/>
        </w:rPr>
        <w:t xml:space="preserve">8.2  </w:t>
      </w:r>
      <w:r>
        <w:rPr>
          <w:sz w:val="21"/>
        </w:rPr>
        <w:t>发包人提供资料的责任</w:t>
      </w:r>
    </w:p>
    <w:p>
      <w:pPr>
        <w:pStyle w:val="null3"/>
        <w:ind w:firstLine="420"/>
        <w:jc w:val="both"/>
      </w:pPr>
      <w:r>
        <w:rPr>
          <w:sz w:val="21"/>
        </w:rPr>
        <w:t>承包人应依据发包人按第</w:t>
      </w:r>
      <w:r>
        <w:rPr>
          <w:sz w:val="21"/>
        </w:rPr>
        <w:t>19.2</w:t>
      </w:r>
      <w:r>
        <w:rPr>
          <w:sz w:val="21"/>
        </w:rPr>
        <w:t>款第（</w:t>
      </w:r>
      <w:r>
        <w:rPr>
          <w:sz w:val="21"/>
        </w:rPr>
        <w:t>4</w:t>
      </w:r>
      <w:r>
        <w:rPr>
          <w:sz w:val="21"/>
        </w:rPr>
        <w:t>）点规定提供资料和自己对现场的考察来编制投标文件，并对发包人提供上述资料的理解、推断和应用负责。承包人的投标文件应被认为已经考虑了现场及其周围环境的影响，包括但不限于以下内容：</w:t>
      </w:r>
    </w:p>
    <w:p>
      <w:pPr>
        <w:pStyle w:val="null3"/>
        <w:ind w:firstLine="420"/>
        <w:jc w:val="both"/>
      </w:pPr>
      <w:r>
        <w:rPr>
          <w:sz w:val="21"/>
        </w:rPr>
        <w:t>⑴ 现场地质情况及地形地貌和特征；</w:t>
      </w:r>
    </w:p>
    <w:p>
      <w:pPr>
        <w:pStyle w:val="null3"/>
        <w:ind w:firstLine="420"/>
        <w:jc w:val="both"/>
      </w:pPr>
      <w:r>
        <w:rPr>
          <w:sz w:val="21"/>
        </w:rPr>
        <w:t>⑵ 水文和气候条件；</w:t>
      </w:r>
    </w:p>
    <w:p>
      <w:pPr>
        <w:pStyle w:val="null3"/>
        <w:ind w:firstLine="420"/>
        <w:jc w:val="both"/>
      </w:pPr>
      <w:r>
        <w:rPr>
          <w:sz w:val="21"/>
        </w:rPr>
        <w:t>⑶ 为实施、完成并保修合同工程所需的临时工程和措施项目；</w:t>
      </w:r>
    </w:p>
    <w:p>
      <w:pPr>
        <w:pStyle w:val="null3"/>
        <w:ind w:firstLine="420"/>
        <w:jc w:val="both"/>
      </w:pPr>
      <w:r>
        <w:rPr>
          <w:sz w:val="21"/>
        </w:rPr>
        <w:t>⑷ 为实施、完成并保修合同工程所需的材料采购和加工、设备的采购，及所需的施工机械、周转性材料、人员和管理等；</w:t>
      </w:r>
    </w:p>
    <w:p>
      <w:pPr>
        <w:pStyle w:val="null3"/>
        <w:ind w:firstLine="420"/>
        <w:jc w:val="both"/>
      </w:pPr>
      <w:r>
        <w:rPr>
          <w:sz w:val="21"/>
        </w:rPr>
        <w:t>⑸ 场地内外的交通情况及水、电、食宿供应条件；</w:t>
      </w:r>
    </w:p>
    <w:p>
      <w:pPr>
        <w:pStyle w:val="null3"/>
        <w:ind w:firstLine="420"/>
        <w:jc w:val="both"/>
      </w:pPr>
      <w:r>
        <w:rPr>
          <w:sz w:val="21"/>
        </w:rPr>
        <w:t>⑹ 可能对投标报价有影响或起作用的其它情况。</w:t>
      </w:r>
    </w:p>
    <w:p>
      <w:pPr>
        <w:pStyle w:val="null3"/>
        <w:spacing w:before="120" w:after="120"/>
        <w:ind w:firstLine="420"/>
        <w:jc w:val="both"/>
      </w:pPr>
      <w:r>
        <w:rPr>
          <w:sz w:val="21"/>
        </w:rPr>
        <w:t xml:space="preserve">9 </w:t>
      </w:r>
      <w:r>
        <w:rPr>
          <w:sz w:val="21"/>
        </w:rPr>
        <w:t>招标错失的修正</w:t>
      </w:r>
    </w:p>
    <w:p>
      <w:pPr>
        <w:pStyle w:val="null3"/>
        <w:ind w:firstLine="420"/>
        <w:jc w:val="both"/>
      </w:pPr>
      <w:r>
        <w:rPr>
          <w:sz w:val="21"/>
        </w:rPr>
        <w:t>9.1</w:t>
      </w:r>
      <w:r>
        <w:rPr>
          <w:sz w:val="21"/>
        </w:rPr>
        <w:t>合同条款及格式完备性和义务</w:t>
      </w:r>
    </w:p>
    <w:p>
      <w:pPr>
        <w:pStyle w:val="null3"/>
        <w:ind w:firstLine="420"/>
        <w:jc w:val="both"/>
      </w:pPr>
      <w:r>
        <w:rPr>
          <w:sz w:val="21"/>
        </w:rPr>
        <w:t>发包人招标文件中的合同条款及格式，应被认为是正确的和公平的，并已包括了发包人履行本合同的全部义务，包括但不限于以下内容：</w:t>
      </w:r>
    </w:p>
    <w:p>
      <w:pPr>
        <w:pStyle w:val="null3"/>
        <w:ind w:firstLine="420"/>
        <w:jc w:val="both"/>
      </w:pPr>
      <w:r>
        <w:rPr>
          <w:sz w:val="21"/>
        </w:rPr>
        <w:t>（</w:t>
      </w:r>
      <w:r>
        <w:rPr>
          <w:sz w:val="21"/>
        </w:rPr>
        <w:t>1</w:t>
      </w:r>
      <w:r>
        <w:rPr>
          <w:sz w:val="21"/>
        </w:rPr>
        <w:t>）支付工程款及其他应付款项的义务；</w:t>
      </w:r>
    </w:p>
    <w:p>
      <w:pPr>
        <w:pStyle w:val="null3"/>
        <w:ind w:firstLine="420"/>
        <w:jc w:val="both"/>
      </w:pPr>
      <w:r>
        <w:rPr>
          <w:sz w:val="21"/>
        </w:rPr>
        <w:t>（</w:t>
      </w:r>
      <w:r>
        <w:rPr>
          <w:sz w:val="21"/>
        </w:rPr>
        <w:t>2</w:t>
      </w:r>
      <w:r>
        <w:rPr>
          <w:sz w:val="21"/>
        </w:rPr>
        <w:t xml:space="preserve">）完成本合同第 </w:t>
      </w:r>
      <w:r>
        <w:rPr>
          <w:sz w:val="21"/>
        </w:rPr>
        <w:t xml:space="preserve">19.2 </w:t>
      </w:r>
      <w:r>
        <w:rPr>
          <w:sz w:val="21"/>
        </w:rPr>
        <w:t>款约定工作的义务；</w:t>
      </w:r>
    </w:p>
    <w:p>
      <w:pPr>
        <w:pStyle w:val="null3"/>
        <w:ind w:firstLine="420"/>
        <w:jc w:val="both"/>
      </w:pPr>
      <w:r>
        <w:rPr>
          <w:sz w:val="21"/>
        </w:rPr>
        <w:t>（</w:t>
      </w:r>
      <w:r>
        <w:rPr>
          <w:sz w:val="21"/>
        </w:rPr>
        <w:t>3</w:t>
      </w:r>
      <w:r>
        <w:rPr>
          <w:sz w:val="21"/>
        </w:rPr>
        <w:t>）修正不正确合同条款及格式的义务；</w:t>
      </w:r>
    </w:p>
    <w:p>
      <w:pPr>
        <w:pStyle w:val="null3"/>
        <w:ind w:firstLine="420"/>
        <w:jc w:val="both"/>
      </w:pPr>
      <w:r>
        <w:rPr>
          <w:sz w:val="21"/>
        </w:rPr>
        <w:t>（</w:t>
      </w:r>
      <w:r>
        <w:rPr>
          <w:sz w:val="21"/>
        </w:rPr>
        <w:t>4</w:t>
      </w:r>
      <w:r>
        <w:rPr>
          <w:sz w:val="21"/>
        </w:rPr>
        <w:t>）澄清并改正被认定有失公平的合同条款的义务；</w:t>
      </w:r>
    </w:p>
    <w:p>
      <w:pPr>
        <w:pStyle w:val="null3"/>
        <w:ind w:firstLine="420"/>
        <w:jc w:val="both"/>
      </w:pPr>
      <w:r>
        <w:rPr>
          <w:sz w:val="21"/>
        </w:rPr>
        <w:t>（</w:t>
      </w:r>
      <w:r>
        <w:rPr>
          <w:sz w:val="21"/>
        </w:rPr>
        <w:t>5</w:t>
      </w:r>
      <w:r>
        <w:rPr>
          <w:sz w:val="21"/>
        </w:rPr>
        <w:t>）协助承包人实施、完成并保修合同工程的义务</w:t>
      </w:r>
      <w:r>
        <w:rPr>
          <w:sz w:val="21"/>
          <w:color w:val="000000"/>
        </w:rPr>
        <w:t>。</w:t>
      </w:r>
    </w:p>
    <w:p>
      <w:pPr>
        <w:pStyle w:val="null3"/>
        <w:ind w:firstLine="420"/>
        <w:jc w:val="both"/>
      </w:pPr>
      <w:r>
        <w:rPr>
          <w:sz w:val="21"/>
        </w:rPr>
        <w:t>9.2</w:t>
      </w:r>
      <w:r>
        <w:rPr>
          <w:sz w:val="21"/>
        </w:rPr>
        <w:t>工程量清单准确和修正</w:t>
      </w:r>
    </w:p>
    <w:p>
      <w:pPr>
        <w:pStyle w:val="null3"/>
        <w:ind w:firstLine="420"/>
        <w:jc w:val="both"/>
      </w:pPr>
      <w:r>
        <w:rPr>
          <w:sz w:val="21"/>
        </w:rPr>
        <w:t>发包人招标文件提供的工程量清单及其招标控制价等资料，应被认为是准确的和完整的。当出现下列情形之一的，发包人应及时予以修正，并相应调整合同价款：</w:t>
      </w:r>
    </w:p>
    <w:p>
      <w:pPr>
        <w:pStyle w:val="null3"/>
        <w:ind w:firstLine="420"/>
        <w:jc w:val="both"/>
      </w:pPr>
      <w:r>
        <w:rPr>
          <w:sz w:val="21"/>
        </w:rPr>
        <w:t>（</w:t>
      </w:r>
      <w:r>
        <w:rPr>
          <w:sz w:val="21"/>
        </w:rPr>
        <w:t>1</w:t>
      </w:r>
      <w:r>
        <w:rPr>
          <w:sz w:val="21"/>
        </w:rPr>
        <w:t>）施工设计图纸发生变化的；</w:t>
      </w:r>
    </w:p>
    <w:p>
      <w:pPr>
        <w:pStyle w:val="null3"/>
        <w:ind w:firstLine="420"/>
        <w:jc w:val="both"/>
      </w:pPr>
      <w:r>
        <w:rPr>
          <w:sz w:val="21"/>
        </w:rPr>
        <w:t>（</w:t>
      </w:r>
      <w:r>
        <w:rPr>
          <w:sz w:val="21"/>
        </w:rPr>
        <w:t>2</w:t>
      </w:r>
      <w:r>
        <w:rPr>
          <w:sz w:val="21"/>
        </w:rPr>
        <w:t xml:space="preserve">）出现第 </w:t>
      </w:r>
      <w:r>
        <w:rPr>
          <w:sz w:val="21"/>
        </w:rPr>
        <w:t xml:space="preserve">68.2 </w:t>
      </w:r>
      <w:r>
        <w:rPr>
          <w:sz w:val="21"/>
        </w:rPr>
        <w:t>款规定调整合同价款事件的；</w:t>
      </w:r>
    </w:p>
    <w:p>
      <w:pPr>
        <w:pStyle w:val="null3"/>
        <w:ind w:firstLine="420"/>
        <w:jc w:val="both"/>
      </w:pPr>
      <w:r>
        <w:rPr>
          <w:sz w:val="21"/>
        </w:rPr>
        <w:t>（</w:t>
      </w:r>
      <w:r>
        <w:rPr>
          <w:sz w:val="21"/>
        </w:rPr>
        <w:t>3</w:t>
      </w:r>
      <w:r>
        <w:rPr>
          <w:sz w:val="21"/>
        </w:rPr>
        <w:t>）未按照国家、省有关计价规定编制的其它情形。</w:t>
      </w:r>
    </w:p>
    <w:p>
      <w:pPr>
        <w:pStyle w:val="null3"/>
        <w:spacing w:before="120" w:after="120"/>
        <w:ind w:firstLine="420"/>
        <w:jc w:val="both"/>
      </w:pPr>
      <w:r>
        <w:rPr>
          <w:sz w:val="21"/>
        </w:rPr>
        <w:t xml:space="preserve">10  </w:t>
      </w:r>
      <w:r>
        <w:rPr>
          <w:sz w:val="21"/>
        </w:rPr>
        <w:t>投标文件的完备性</w:t>
      </w:r>
    </w:p>
    <w:p>
      <w:pPr>
        <w:pStyle w:val="null3"/>
        <w:ind w:firstLine="420"/>
        <w:jc w:val="both"/>
      </w:pPr>
      <w:r>
        <w:rPr>
          <w:sz w:val="21"/>
        </w:rPr>
        <w:t>10.1</w:t>
      </w:r>
      <w:r>
        <w:rPr>
          <w:sz w:val="21"/>
        </w:rPr>
        <w:t>投标文件完备性和义务</w:t>
      </w:r>
    </w:p>
    <w:p>
      <w:pPr>
        <w:pStyle w:val="null3"/>
        <w:ind w:firstLine="420"/>
        <w:jc w:val="both"/>
      </w:pPr>
      <w:r>
        <w:rPr>
          <w:sz w:val="21"/>
        </w:rPr>
        <w:t>承包人投标文件中的工程量清单所填单价和总价，应被认为是正确的和完备的，并已包括了合同中规定的承包人全部义务，包括但不限于以下内容：</w:t>
      </w:r>
    </w:p>
    <w:p>
      <w:pPr>
        <w:pStyle w:val="null3"/>
        <w:ind w:firstLine="420"/>
        <w:jc w:val="both"/>
      </w:pPr>
      <w:r>
        <w:rPr>
          <w:sz w:val="21"/>
        </w:rPr>
        <w:t>⑴提供材料和工程设备、服务的义务及处理意外事件的义务；</w:t>
      </w:r>
    </w:p>
    <w:p>
      <w:pPr>
        <w:pStyle w:val="null3"/>
        <w:ind w:firstLine="420"/>
        <w:jc w:val="both"/>
      </w:pPr>
      <w:r>
        <w:rPr>
          <w:sz w:val="21"/>
        </w:rPr>
        <w:t>⑵实施和完成合同工程的义务；</w:t>
      </w:r>
    </w:p>
    <w:p>
      <w:pPr>
        <w:pStyle w:val="null3"/>
        <w:ind w:firstLine="420"/>
        <w:jc w:val="both"/>
      </w:pPr>
      <w:r>
        <w:rPr>
          <w:sz w:val="21"/>
        </w:rPr>
        <w:t>⑶工程质量保修的一切义务。</w:t>
      </w:r>
    </w:p>
    <w:p>
      <w:pPr>
        <w:pStyle w:val="null3"/>
        <w:ind w:firstLine="420"/>
        <w:jc w:val="both"/>
      </w:pPr>
      <w:r>
        <w:rPr>
          <w:sz w:val="21"/>
        </w:rPr>
        <w:t>10.2</w:t>
      </w:r>
      <w:r>
        <w:rPr>
          <w:sz w:val="21"/>
        </w:rPr>
        <w:t>承包人报价的限制</w:t>
      </w:r>
    </w:p>
    <w:p>
      <w:pPr>
        <w:pStyle w:val="null3"/>
        <w:ind w:firstLine="420"/>
        <w:jc w:val="both"/>
      </w:pPr>
      <w:r>
        <w:rPr>
          <w:sz w:val="21"/>
        </w:rPr>
        <w:t xml:space="preserve"> </w:t>
      </w:r>
      <w:r>
        <w:rPr>
          <w:sz w:val="21"/>
        </w:rPr>
        <w:t>承包人投标文件中的工程量清单中没有填入单价或总价的清单项目，应认为该项目价款已包含在工程量清单的其他项目的单价或总价中，发包人将不另行支付。</w:t>
      </w:r>
    </w:p>
    <w:p>
      <w:pPr>
        <w:pStyle w:val="null3"/>
        <w:ind w:firstLine="420"/>
        <w:jc w:val="both"/>
      </w:pPr>
      <w:r>
        <w:rPr>
          <w:sz w:val="21"/>
        </w:rPr>
        <w:t>10.3</w:t>
      </w:r>
      <w:r>
        <w:rPr>
          <w:sz w:val="21"/>
        </w:rPr>
        <w:t>算术性错误的调整</w:t>
      </w:r>
    </w:p>
    <w:p>
      <w:pPr>
        <w:pStyle w:val="null3"/>
        <w:ind w:firstLine="420"/>
        <w:jc w:val="both"/>
      </w:pPr>
      <w:r>
        <w:rPr>
          <w:sz w:val="21"/>
        </w:rPr>
        <w:t>承包人投标文件中出现算术性错误，导致其实际总造价与报价总金额不一致时，合同双方当事人可按照国家、省有关规定予以修正，并相应调整合同价款。</w:t>
      </w:r>
    </w:p>
    <w:p>
      <w:pPr>
        <w:pStyle w:val="null3"/>
        <w:spacing w:before="120" w:after="120"/>
        <w:ind w:firstLine="420"/>
        <w:jc w:val="both"/>
      </w:pPr>
      <w:r>
        <w:rPr>
          <w:sz w:val="21"/>
        </w:rPr>
        <w:t xml:space="preserve">11  </w:t>
      </w:r>
      <w:r>
        <w:rPr>
          <w:sz w:val="21"/>
        </w:rPr>
        <w:t>文物和地下障碍物</w:t>
      </w:r>
    </w:p>
    <w:p>
      <w:pPr>
        <w:pStyle w:val="null3"/>
        <w:ind w:firstLine="420"/>
        <w:jc w:val="both"/>
      </w:pPr>
      <w:r>
        <w:rPr>
          <w:sz w:val="21"/>
        </w:rPr>
        <w:t>11.1</w:t>
      </w:r>
      <w:r>
        <w:rPr>
          <w:sz w:val="21"/>
        </w:rPr>
        <w:t>文物化石等物品保护</w:t>
      </w:r>
    </w:p>
    <w:p>
      <w:pPr>
        <w:pStyle w:val="null3"/>
        <w:ind w:firstLine="420"/>
        <w:jc w:val="both"/>
      </w:pPr>
      <w:r>
        <w:rPr>
          <w:sz w:val="21"/>
        </w:rPr>
        <w:t>在施工现场发现的古墓、古建筑遗址等文物、古迹以及其他具有考古、地质研究等价值的遗迹、化石、钱币或物品，属于国家所有。一旦发现上述文物，承包人应立即保护好现场，防止任何人员移动或损坏上述文物，并于</w:t>
      </w:r>
      <w:r>
        <w:rPr>
          <w:sz w:val="21"/>
        </w:rPr>
        <w:t xml:space="preserve">4 </w:t>
      </w:r>
      <w:r>
        <w:rPr>
          <w:sz w:val="21"/>
        </w:rPr>
        <w:t xml:space="preserve">小时内以书面形式通知监理工程师和发包人。监理工程师应在收到通知后立即指令承包人继续保护好现场，并在收到通知后 </w:t>
      </w:r>
      <w:r>
        <w:rPr>
          <w:sz w:val="21"/>
        </w:rPr>
        <w:t xml:space="preserve">24 </w:t>
      </w:r>
      <w:r>
        <w:rPr>
          <w:sz w:val="21"/>
        </w:rPr>
        <w:t>小时内报告当地文物管理部门，合同双方当事人应按照文物管理部门的要求采取妥善保护措施。发包人承担由此增加的费用和（或）工期延误，并向承包人支付合理利润。</w:t>
      </w:r>
    </w:p>
    <w:p>
      <w:pPr>
        <w:pStyle w:val="null3"/>
        <w:ind w:firstLine="420"/>
        <w:jc w:val="both"/>
      </w:pPr>
      <w:r>
        <w:rPr>
          <w:sz w:val="21"/>
        </w:rPr>
        <w:t>如发现文物后隐瞒不报或报告不及时，导致上述文物丢失或遭受破坏的，由责任方赔偿损失，并承担相应的法律责任。</w:t>
      </w:r>
    </w:p>
    <w:p>
      <w:pPr>
        <w:pStyle w:val="null3"/>
        <w:ind w:firstLine="420"/>
        <w:jc w:val="both"/>
      </w:pPr>
      <w:r>
        <w:rPr>
          <w:sz w:val="21"/>
        </w:rPr>
        <w:t>11.2</w:t>
      </w:r>
      <w:r>
        <w:rPr>
          <w:sz w:val="21"/>
        </w:rPr>
        <w:t>地下障碍物处置</w:t>
      </w:r>
    </w:p>
    <w:p>
      <w:pPr>
        <w:pStyle w:val="null3"/>
        <w:ind w:firstLine="420"/>
        <w:jc w:val="both"/>
      </w:pPr>
      <w:r>
        <w:rPr>
          <w:sz w:val="21"/>
        </w:rPr>
        <w:t>本合同已明确指出的地下障碍物，应视为承包人在报价时已预见其对施工的影响，并已在合同价款中考虑。</w:t>
      </w:r>
    </w:p>
    <w:p>
      <w:pPr>
        <w:pStyle w:val="null3"/>
        <w:ind w:firstLine="420"/>
        <w:jc w:val="both"/>
      </w:pPr>
      <w:r>
        <w:rPr>
          <w:sz w:val="21"/>
        </w:rPr>
        <w:t>本合同未有明确指出的地下障碍物，在施工中受到影响时，承包人应于</w:t>
      </w:r>
      <w:r>
        <w:rPr>
          <w:sz w:val="21"/>
        </w:rPr>
        <w:t>8</w:t>
      </w:r>
      <w:r>
        <w:rPr>
          <w:sz w:val="21"/>
        </w:rPr>
        <w:t>小时内以书面形式通知监理工程师和发包人，同时提出处置方案。监理工程师在收到处置方案后</w:t>
      </w:r>
      <w:r>
        <w:rPr>
          <w:sz w:val="21"/>
        </w:rPr>
        <w:t>24</w:t>
      </w:r>
      <w:r>
        <w:rPr>
          <w:sz w:val="21"/>
        </w:rPr>
        <w:t>小时内予以确认或提出修正方案，并发出施工指令，承包人应按监理工程师指令进行施工。</w:t>
      </w:r>
      <w:r>
        <w:rPr>
          <w:sz w:val="21"/>
          <w:color w:val="000000"/>
        </w:rPr>
        <w:t>发包人承担由此发生的费用和支付</w:t>
      </w:r>
      <w:r>
        <w:rPr>
          <w:sz w:val="21"/>
        </w:rPr>
        <w:t>承包人合理利润</w:t>
      </w:r>
      <w:r>
        <w:rPr>
          <w:sz w:val="21"/>
          <w:color w:val="000000"/>
        </w:rPr>
        <w:t>，延误的工期相应顺延。</w:t>
      </w:r>
    </w:p>
    <w:p>
      <w:pPr>
        <w:pStyle w:val="null3"/>
        <w:spacing w:before="120" w:after="120"/>
        <w:ind w:firstLine="420"/>
        <w:jc w:val="both"/>
      </w:pPr>
      <w:r>
        <w:rPr>
          <w:sz w:val="21"/>
        </w:rPr>
        <w:t xml:space="preserve">12  </w:t>
      </w:r>
      <w:r>
        <w:rPr>
          <w:sz w:val="21"/>
        </w:rPr>
        <w:t>事故处理</w:t>
      </w:r>
    </w:p>
    <w:p>
      <w:pPr>
        <w:pStyle w:val="null3"/>
        <w:ind w:firstLine="420"/>
        <w:jc w:val="both"/>
      </w:pPr>
      <w:r>
        <w:rPr>
          <w:sz w:val="21"/>
        </w:rPr>
        <w:t>12.1</w:t>
      </w:r>
      <w:r>
        <w:rPr>
          <w:sz w:val="21"/>
        </w:rPr>
        <w:t>发生事故的通知</w:t>
      </w:r>
    </w:p>
    <w:p>
      <w:pPr>
        <w:pStyle w:val="null3"/>
        <w:ind w:firstLine="420"/>
        <w:jc w:val="both"/>
      </w:pPr>
      <w:r>
        <w:rPr>
          <w:sz w:val="21"/>
        </w:rPr>
        <w:t>合同履行期间，合同工程发生质量与安全事故，承包人立即通知发包人和监理工程师。</w:t>
      </w:r>
    </w:p>
    <w:p>
      <w:pPr>
        <w:pStyle w:val="null3"/>
        <w:ind w:firstLine="420"/>
        <w:jc w:val="both"/>
      </w:pPr>
      <w:r>
        <w:rPr>
          <w:sz w:val="21"/>
        </w:rPr>
        <w:t>12</w:t>
      </w:r>
      <w:r>
        <w:rPr>
          <w:sz w:val="21"/>
        </w:rPr>
        <w:t>．</w:t>
      </w:r>
      <w:r>
        <w:rPr>
          <w:sz w:val="21"/>
        </w:rPr>
        <w:t>2</w:t>
      </w:r>
      <w:r>
        <w:rPr>
          <w:sz w:val="21"/>
        </w:rPr>
        <w:t>事故的处理</w:t>
      </w:r>
    </w:p>
    <w:p>
      <w:pPr>
        <w:pStyle w:val="null3"/>
        <w:ind w:firstLine="420"/>
        <w:jc w:val="both"/>
      </w:pPr>
      <w:r>
        <w:rPr>
          <w:sz w:val="21"/>
        </w:rPr>
        <w:t>接到事故通知后，合同双方当事人应立即组织人员和设备进行紧急抢救和抢修，减少人员伤亡和财产损失，防止事故扩大，并保护事故现场。需移动现场物品时，应做好标记和书面记录，妥善保护有关证据。合同双方当事人应按照国家规定时限如实上报政府有关部门，配合政府有关部门的调查和处理，由此发生的费用和（或）延误的工期由事故责任方承担。</w:t>
      </w:r>
    </w:p>
    <w:p>
      <w:pPr>
        <w:pStyle w:val="null3"/>
        <w:ind w:firstLine="420"/>
        <w:jc w:val="both"/>
      </w:pPr>
      <w:r>
        <w:rPr>
          <w:sz w:val="21"/>
        </w:rPr>
        <w:t>12</w:t>
      </w:r>
      <w:r>
        <w:rPr>
          <w:sz w:val="21"/>
        </w:rPr>
        <w:t>．</w:t>
      </w:r>
      <w:r>
        <w:rPr>
          <w:sz w:val="21"/>
        </w:rPr>
        <w:t>3</w:t>
      </w:r>
      <w:r>
        <w:rPr>
          <w:sz w:val="21"/>
        </w:rPr>
        <w:t>事故争议认定</w:t>
      </w:r>
    </w:p>
    <w:p>
      <w:pPr>
        <w:pStyle w:val="null3"/>
        <w:ind w:firstLine="420"/>
        <w:jc w:val="both"/>
      </w:pPr>
      <w:r>
        <w:rPr>
          <w:sz w:val="21"/>
        </w:rPr>
        <w:t>发包人承包人对事故责任有争议时，应按政府有关部门的认定处理。</w:t>
      </w:r>
    </w:p>
    <w:p>
      <w:pPr>
        <w:pStyle w:val="null3"/>
        <w:spacing w:before="120" w:after="120"/>
        <w:ind w:firstLine="420"/>
        <w:jc w:val="both"/>
      </w:pPr>
      <w:r>
        <w:rPr>
          <w:sz w:val="21"/>
        </w:rPr>
        <w:t xml:space="preserve">13 </w:t>
      </w:r>
      <w:r>
        <w:rPr>
          <w:sz w:val="21"/>
        </w:rPr>
        <w:t>交通运输</w:t>
      </w:r>
    </w:p>
    <w:p>
      <w:pPr>
        <w:pStyle w:val="null3"/>
        <w:ind w:firstLine="420"/>
        <w:jc w:val="both"/>
      </w:pPr>
      <w:r>
        <w:rPr>
          <w:sz w:val="21"/>
        </w:rPr>
        <w:t>13.1</w:t>
      </w:r>
      <w:r>
        <w:rPr>
          <w:sz w:val="21"/>
        </w:rPr>
        <w:t>道路通行权和场外设施</w:t>
      </w:r>
    </w:p>
    <w:p>
      <w:pPr>
        <w:pStyle w:val="null3"/>
        <w:ind w:firstLine="420"/>
        <w:jc w:val="both"/>
      </w:pPr>
      <w:r>
        <w:rPr>
          <w:sz w:val="21"/>
        </w:rPr>
        <w:t>除专用条款另有约定外，发包人应根据实施合同工程的需要，负责办理取得出入施工场地的专用和临时道路的通行权，以及取得为实施合同工程所需修建场外设施的权利，并承担有关费用。承包人应协助发包人办理上述手续。</w:t>
      </w:r>
    </w:p>
    <w:p>
      <w:pPr>
        <w:pStyle w:val="null3"/>
        <w:ind w:firstLine="420"/>
        <w:jc w:val="both"/>
      </w:pPr>
      <w:r>
        <w:rPr>
          <w:sz w:val="21"/>
        </w:rPr>
        <w:t>13.2</w:t>
      </w:r>
      <w:r>
        <w:rPr>
          <w:sz w:val="21"/>
        </w:rPr>
        <w:t>场外施工道路的约定</w:t>
      </w:r>
    </w:p>
    <w:p>
      <w:pPr>
        <w:pStyle w:val="null3"/>
        <w:ind w:firstLine="420"/>
        <w:jc w:val="both"/>
      </w:pPr>
      <w:r>
        <w:rPr>
          <w:sz w:val="21"/>
        </w:rPr>
        <w:t>除专用条款另有约定外，承包人应负责修建、维修、养护和管理施工场地内所需的临时道路和交通设施，包括维修、养护和管理发包人提供的道路和交通设施，并承担相应费用。</w:t>
      </w:r>
    </w:p>
    <w:p>
      <w:pPr>
        <w:pStyle w:val="null3"/>
        <w:ind w:firstLine="420"/>
        <w:jc w:val="both"/>
      </w:pPr>
      <w:r>
        <w:rPr>
          <w:sz w:val="21"/>
        </w:rPr>
        <w:t>承包人修建的临时道路和交通设施应免费提供发包人使用。</w:t>
      </w:r>
    </w:p>
    <w:p>
      <w:pPr>
        <w:pStyle w:val="null3"/>
        <w:ind w:firstLine="420"/>
        <w:jc w:val="both"/>
      </w:pPr>
      <w:r>
        <w:rPr>
          <w:sz w:val="21"/>
        </w:rPr>
        <w:t xml:space="preserve">13.3  </w:t>
      </w:r>
      <w:r>
        <w:rPr>
          <w:sz w:val="21"/>
        </w:rPr>
        <w:t>场外交通</w:t>
      </w:r>
    </w:p>
    <w:p>
      <w:pPr>
        <w:pStyle w:val="null3"/>
        <w:ind w:firstLine="420"/>
        <w:jc w:val="both"/>
      </w:pPr>
      <w:r>
        <w:rPr>
          <w:sz w:val="21"/>
        </w:rPr>
        <w:t>承包人应遵守有关交通法规，严格按照道路和桥梁的限制荷重安全行驶，并服从交通管理部门的检查和监督。承包人车辆外出行驶所需的场外公共道路的通行费、养路费和税款等，由承包人承担。</w:t>
      </w:r>
    </w:p>
    <w:p>
      <w:pPr>
        <w:pStyle w:val="null3"/>
        <w:ind w:firstLine="420"/>
        <w:jc w:val="both"/>
      </w:pPr>
      <w:r>
        <w:rPr>
          <w:sz w:val="21"/>
        </w:rPr>
        <w:t xml:space="preserve">13.4  </w:t>
      </w:r>
      <w:r>
        <w:rPr>
          <w:sz w:val="21"/>
        </w:rPr>
        <w:t>超大件和超重件的运输</w:t>
      </w:r>
    </w:p>
    <w:p>
      <w:pPr>
        <w:pStyle w:val="null3"/>
        <w:ind w:firstLine="420"/>
        <w:jc w:val="both"/>
      </w:pPr>
      <w:r>
        <w:rPr>
          <w:sz w:val="21"/>
        </w:rPr>
        <w:t>承包人应负责向交通管理部门办理运输超大件或超重件的申请手续，发包人应协助承包人办理上述手续。除专用条款另有约定外，运输超大件或超重件所需的道路和桥梁临时加固改造费用和其他有关费用，由承包人承担。</w:t>
      </w:r>
    </w:p>
    <w:p>
      <w:pPr>
        <w:pStyle w:val="null3"/>
        <w:ind w:firstLine="420"/>
        <w:jc w:val="both"/>
      </w:pPr>
      <w:r>
        <w:rPr>
          <w:sz w:val="21"/>
        </w:rPr>
        <w:t xml:space="preserve">13.5  </w:t>
      </w:r>
      <w:r>
        <w:rPr>
          <w:sz w:val="21"/>
        </w:rPr>
        <w:t xml:space="preserve">道路和桥梁的损坏责任   </w:t>
      </w:r>
    </w:p>
    <w:p>
      <w:pPr>
        <w:pStyle w:val="null3"/>
        <w:ind w:firstLine="420"/>
        <w:jc w:val="both"/>
      </w:pPr>
      <w:r>
        <w:rPr>
          <w:sz w:val="21"/>
        </w:rPr>
        <w:t xml:space="preserve"> </w:t>
      </w:r>
      <w:r>
        <w:rPr>
          <w:sz w:val="21"/>
        </w:rPr>
        <w:t>因承包人运输造成施工场地内外公共道路和桥梁损坏的，由承包人承担修复损坏的全部费用和可能引起的赔偿</w:t>
      </w:r>
    </w:p>
    <w:p>
      <w:pPr>
        <w:pStyle w:val="null3"/>
        <w:ind w:firstLine="420"/>
        <w:jc w:val="both"/>
      </w:pPr>
      <w:r>
        <w:rPr>
          <w:sz w:val="21"/>
        </w:rPr>
        <w:t>13.6</w:t>
      </w:r>
      <w:r>
        <w:rPr>
          <w:sz w:val="21"/>
        </w:rPr>
        <w:t>水路和航空运输</w:t>
      </w:r>
    </w:p>
    <w:p>
      <w:pPr>
        <w:pStyle w:val="null3"/>
        <w:ind w:firstLine="420"/>
        <w:jc w:val="both"/>
      </w:pPr>
      <w:r>
        <w:rPr>
          <w:sz w:val="21"/>
        </w:rPr>
        <w:t>本条内容适用于水路运输和航空运输，其中</w:t>
      </w:r>
      <w:r>
        <w:rPr>
          <w:sz w:val="21"/>
        </w:rPr>
        <w:t>“道路”包括河道、航线、船闸、机场、码头、堤防以及水路或航空运输中其他相似结构物；“车辆”包括船舶和飞机等。</w:t>
      </w:r>
    </w:p>
    <w:p>
      <w:pPr>
        <w:pStyle w:val="null3"/>
        <w:spacing w:before="120" w:after="120"/>
        <w:ind w:firstLine="420"/>
        <w:jc w:val="both"/>
      </w:pPr>
      <w:r>
        <w:rPr>
          <w:sz w:val="21"/>
        </w:rPr>
        <w:t xml:space="preserve">14 </w:t>
      </w:r>
      <w:r>
        <w:rPr>
          <w:sz w:val="21"/>
        </w:rPr>
        <w:t>专项批准事件的签认</w:t>
      </w:r>
    </w:p>
    <w:p>
      <w:pPr>
        <w:pStyle w:val="null3"/>
        <w:ind w:firstLine="420"/>
        <w:jc w:val="both"/>
      </w:pPr>
      <w:r>
        <w:rPr>
          <w:sz w:val="21"/>
        </w:rPr>
        <w:t>14.1</w:t>
      </w:r>
      <w:r>
        <w:rPr>
          <w:sz w:val="21"/>
        </w:rPr>
        <w:t>专项批准事件的签认</w:t>
      </w:r>
    </w:p>
    <w:p>
      <w:pPr>
        <w:pStyle w:val="null3"/>
        <w:ind w:firstLine="420"/>
        <w:jc w:val="both"/>
      </w:pPr>
      <w:r>
        <w:rPr>
          <w:sz w:val="21"/>
        </w:rPr>
        <w:t>合同履行期间，合同工程发生第</w:t>
      </w:r>
      <w:r>
        <w:rPr>
          <w:sz w:val="21"/>
        </w:rPr>
        <w:t xml:space="preserve">23.3 </w:t>
      </w:r>
      <w:r>
        <w:rPr>
          <w:sz w:val="21"/>
        </w:rPr>
        <w:t xml:space="preserve">款、第 </w:t>
      </w:r>
      <w:r>
        <w:rPr>
          <w:sz w:val="21"/>
        </w:rPr>
        <w:t xml:space="preserve">24.3 </w:t>
      </w:r>
      <w:r>
        <w:rPr>
          <w:sz w:val="21"/>
        </w:rPr>
        <w:t xml:space="preserve">款专项批准事件的，发包人批准后应通知监理工程师和（或）造价工程师按照合同约定以书面形式向承包人发出工作指令，提供所需的相关资料。承包人在收到监理工程师和（或）造价工程师发出的工作指令后，应按照合同约定实施发生事件的相关工作。合同双方当事人应按照第 </w:t>
      </w:r>
      <w:r>
        <w:rPr>
          <w:sz w:val="21"/>
        </w:rPr>
        <w:t xml:space="preserve">14.2 </w:t>
      </w:r>
      <w:r>
        <w:rPr>
          <w:sz w:val="21"/>
        </w:rPr>
        <w:t xml:space="preserve">款规定对发生的专项批准事件予以签认，并及时将发生事件的相关资料整理、归档，同时按第 </w:t>
      </w:r>
      <w:r>
        <w:rPr>
          <w:sz w:val="21"/>
        </w:rPr>
        <w:t xml:space="preserve">23.2 </w:t>
      </w:r>
      <w:r>
        <w:rPr>
          <w:sz w:val="21"/>
        </w:rPr>
        <w:t xml:space="preserve">款、第 </w:t>
      </w:r>
      <w:r>
        <w:rPr>
          <w:sz w:val="21"/>
        </w:rPr>
        <w:t xml:space="preserve">24.2 </w:t>
      </w:r>
      <w:r>
        <w:rPr>
          <w:sz w:val="21"/>
        </w:rPr>
        <w:t>款规定职权将其中一份送监理工程师和（或）造价工程师留存。</w:t>
      </w:r>
    </w:p>
    <w:p>
      <w:pPr>
        <w:pStyle w:val="null3"/>
        <w:ind w:firstLine="420"/>
        <w:jc w:val="both"/>
      </w:pPr>
      <w:r>
        <w:rPr>
          <w:sz w:val="21"/>
        </w:rPr>
        <w:t>14.2</w:t>
      </w:r>
      <w:r>
        <w:rPr>
          <w:sz w:val="21"/>
        </w:rPr>
        <w:t>专项批准事件签认人的要求</w:t>
      </w:r>
    </w:p>
    <w:p>
      <w:pPr>
        <w:pStyle w:val="null3"/>
        <w:ind w:firstLine="420"/>
        <w:jc w:val="both"/>
      </w:pPr>
      <w:r>
        <w:rPr>
          <w:sz w:val="21"/>
        </w:rPr>
        <w:t>合同双方当事人应按照第</w:t>
      </w:r>
      <w:r>
        <w:rPr>
          <w:sz w:val="21"/>
        </w:rPr>
        <w:t xml:space="preserve">23.1 </w:t>
      </w:r>
      <w:r>
        <w:rPr>
          <w:sz w:val="21"/>
        </w:rPr>
        <w:t xml:space="preserve">款、第 </w:t>
      </w:r>
      <w:r>
        <w:rPr>
          <w:sz w:val="21"/>
        </w:rPr>
        <w:t xml:space="preserve">24.1 </w:t>
      </w:r>
      <w:r>
        <w:rPr>
          <w:sz w:val="21"/>
        </w:rPr>
        <w:t xml:space="preserve">款和第 </w:t>
      </w:r>
      <w:r>
        <w:rPr>
          <w:sz w:val="21"/>
        </w:rPr>
        <w:t xml:space="preserve">25.1 </w:t>
      </w:r>
      <w:r>
        <w:rPr>
          <w:sz w:val="21"/>
        </w:rPr>
        <w:t>款规定，分别在专用条款中写明负责专项批准事件签认的监理工程师、造价工程师和建造师具体人选，授予其负责专项批准事件签认的权力，并提供该人选的印章、签字式样，作为本合同的附件。当专项批准事件发生时，该人选应在其职权范围内，按照本合同约定的程序、时限、生效条件等要求，对发生事件的内容、数量和单价等办理签认手续，并加盖所在单位的法人公章或其授权的施工现场管理机构章。</w:t>
      </w:r>
    </w:p>
    <w:p>
      <w:pPr>
        <w:pStyle w:val="null3"/>
        <w:spacing w:before="120" w:after="120"/>
        <w:ind w:firstLine="420"/>
        <w:jc w:val="both"/>
      </w:pPr>
      <w:r>
        <w:rPr>
          <w:sz w:val="21"/>
        </w:rPr>
        <w:t xml:space="preserve">15  </w:t>
      </w:r>
      <w:r>
        <w:rPr>
          <w:sz w:val="21"/>
        </w:rPr>
        <w:t>专利技术</w:t>
      </w:r>
    </w:p>
    <w:p>
      <w:pPr>
        <w:pStyle w:val="null3"/>
        <w:ind w:firstLine="420"/>
        <w:jc w:val="both"/>
      </w:pPr>
      <w:r>
        <w:rPr>
          <w:sz w:val="21"/>
        </w:rPr>
        <w:t>15.1</w:t>
      </w:r>
      <w:r>
        <w:rPr>
          <w:sz w:val="21"/>
        </w:rPr>
        <w:t>侵犯专利权责任</w:t>
      </w:r>
    </w:p>
    <w:p>
      <w:pPr>
        <w:pStyle w:val="null3"/>
        <w:ind w:firstLine="420"/>
        <w:jc w:val="both"/>
      </w:pPr>
      <w:r>
        <w:rPr>
          <w:sz w:val="21"/>
        </w:rPr>
        <w:t>承包人在实施、完成并保修合同工程过程中，如因采用施工工艺或使用施工设备</w:t>
      </w:r>
      <w:r>
        <w:rPr>
          <w:sz w:val="21"/>
        </w:rPr>
        <w:t xml:space="preserve">  </w:t>
      </w:r>
      <w:r>
        <w:rPr>
          <w:sz w:val="21"/>
        </w:rPr>
        <w:t>及自身供应的材料和工程设备，而发生侵犯他人商标、图案、工艺、材料、设备专利权或知识产权的行为，并引起索赔或诉讼，则一切与此有关的损失、赔偿、诉讼等责任，均由承包人承担。但由于遵守发包人提供的施工设计图纸、标准与规范、技术说明和要求而造成的侵权，则属例外。</w:t>
      </w:r>
    </w:p>
    <w:p>
      <w:pPr>
        <w:pStyle w:val="null3"/>
        <w:ind w:firstLine="420"/>
        <w:jc w:val="both"/>
      </w:pPr>
      <w:r>
        <w:rPr>
          <w:sz w:val="21"/>
        </w:rPr>
        <w:t>15.2</w:t>
      </w:r>
      <w:r>
        <w:rPr>
          <w:sz w:val="21"/>
        </w:rPr>
        <w:t>专利技术的使用</w:t>
      </w:r>
    </w:p>
    <w:p>
      <w:pPr>
        <w:pStyle w:val="null3"/>
        <w:ind w:firstLine="420"/>
        <w:jc w:val="both"/>
      </w:pPr>
      <w:r>
        <w:rPr>
          <w:sz w:val="21"/>
        </w:rPr>
        <w:t>承包人在投标文件中采用专利技术的，其发生的费用已包含在投标报价内。承包人的技术秘密和第</w:t>
      </w:r>
      <w:r>
        <w:rPr>
          <w:sz w:val="21"/>
        </w:rPr>
        <w:t xml:space="preserve">91 </w:t>
      </w:r>
      <w:r>
        <w:rPr>
          <w:sz w:val="21"/>
        </w:rPr>
        <w:t xml:space="preserve">条规定的保密信息、资料等，发包人应严格按照第 </w:t>
      </w:r>
      <w:r>
        <w:rPr>
          <w:sz w:val="21"/>
        </w:rPr>
        <w:t>91</w:t>
      </w:r>
      <w:r>
        <w:rPr>
          <w:sz w:val="21"/>
        </w:rPr>
        <w:t>条规定不得为合同以外的目的泄露给第三方。</w:t>
      </w:r>
    </w:p>
    <w:p>
      <w:pPr>
        <w:pStyle w:val="null3"/>
        <w:ind w:firstLine="420"/>
        <w:jc w:val="both"/>
      </w:pPr>
      <w:r>
        <w:rPr>
          <w:sz w:val="21"/>
        </w:rPr>
        <w:t>15.3</w:t>
      </w:r>
      <w:r>
        <w:rPr>
          <w:sz w:val="21"/>
        </w:rPr>
        <w:t>版权和知识产权</w:t>
      </w:r>
    </w:p>
    <w:p>
      <w:pPr>
        <w:pStyle w:val="null3"/>
        <w:ind w:firstLine="420"/>
        <w:jc w:val="both"/>
      </w:pPr>
      <w:r>
        <w:rPr>
          <w:sz w:val="21"/>
        </w:rPr>
        <w:t>合同双方当事人各自对属于自己的施工设计图纸及其他文件保留版权和知识产权。双方签订本合同后，应视为分别授权对方当事人为实施合同工程而复制、使用、传送上述图纸和文件。但未经对方同意，另一方当事人不得将其另作他用或转给第三方。</w:t>
      </w:r>
    </w:p>
    <w:p>
      <w:pPr>
        <w:pStyle w:val="null3"/>
        <w:spacing w:before="120" w:after="120"/>
        <w:ind w:firstLine="420"/>
        <w:jc w:val="both"/>
      </w:pPr>
      <w:r>
        <w:rPr>
          <w:sz w:val="21"/>
        </w:rPr>
        <w:t xml:space="preserve">16  </w:t>
      </w:r>
      <w:r>
        <w:rPr>
          <w:sz w:val="21"/>
        </w:rPr>
        <w:t>联合的责任</w:t>
      </w:r>
    </w:p>
    <w:p>
      <w:pPr>
        <w:pStyle w:val="null3"/>
        <w:ind w:firstLine="420"/>
        <w:jc w:val="both"/>
      </w:pPr>
      <w:r>
        <w:rPr>
          <w:sz w:val="21"/>
        </w:rPr>
        <w:t>16.1</w:t>
      </w:r>
      <w:r>
        <w:rPr>
          <w:sz w:val="21"/>
        </w:rPr>
        <w:t>共同的和各自的责任</w:t>
      </w:r>
    </w:p>
    <w:p>
      <w:pPr>
        <w:pStyle w:val="null3"/>
        <w:ind w:firstLine="420"/>
        <w:jc w:val="both"/>
      </w:pPr>
      <w:r>
        <w:rPr>
          <w:sz w:val="21"/>
        </w:rPr>
        <w:t>如果承包人是联合体经营，则联合体各方应在工程开工前签订联合体施工协议书，并在工程开工前签订联合体施工协议书，作为本合同的附件。作为本合同的附件。该联合体的成员都应在合同履行期间对发包人负有共同的和各自的责任。</w:t>
      </w:r>
    </w:p>
    <w:p>
      <w:pPr>
        <w:pStyle w:val="null3"/>
        <w:ind w:firstLine="420"/>
        <w:jc w:val="both"/>
      </w:pPr>
      <w:r>
        <w:rPr>
          <w:sz w:val="21"/>
        </w:rPr>
        <w:t>16.2</w:t>
      </w:r>
      <w:r>
        <w:rPr>
          <w:sz w:val="21"/>
        </w:rPr>
        <w:t>联合体文件签暑</w:t>
      </w:r>
    </w:p>
    <w:p>
      <w:pPr>
        <w:pStyle w:val="null3"/>
        <w:ind w:firstLine="420"/>
        <w:jc w:val="both"/>
      </w:pPr>
      <w:r>
        <w:rPr>
          <w:sz w:val="21"/>
        </w:rPr>
        <w:t>联合体应有一个被授权的、对联合体各方有约束力的牵头人，由其负责与发包人、监理人和工程造价咨询人联系，组织联合体各方全面履行合同。该牵头人应指派专职代表负责，履行合同的有关文件由该专职代表签署。未经发包人事先书面同意，联合体的组成、结构和施工协议书不得随意变动。</w:t>
      </w:r>
    </w:p>
    <w:p>
      <w:pPr>
        <w:pStyle w:val="null3"/>
        <w:spacing w:before="120" w:after="120"/>
        <w:ind w:firstLine="420"/>
        <w:jc w:val="both"/>
      </w:pPr>
      <w:r>
        <w:rPr>
          <w:sz w:val="21"/>
        </w:rPr>
        <w:t xml:space="preserve">17  </w:t>
      </w:r>
      <w:r>
        <w:rPr>
          <w:sz w:val="21"/>
        </w:rPr>
        <w:t>保障</w:t>
      </w:r>
    </w:p>
    <w:p>
      <w:pPr>
        <w:pStyle w:val="null3"/>
        <w:ind w:firstLine="420"/>
        <w:jc w:val="both"/>
      </w:pPr>
      <w:r>
        <w:rPr>
          <w:sz w:val="21"/>
        </w:rPr>
        <w:t>17.1</w:t>
      </w:r>
      <w:r>
        <w:rPr>
          <w:sz w:val="21"/>
        </w:rPr>
        <w:t>合同双方相互保障</w:t>
      </w:r>
    </w:p>
    <w:p>
      <w:pPr>
        <w:pStyle w:val="null3"/>
        <w:ind w:firstLine="420"/>
        <w:jc w:val="both"/>
      </w:pPr>
      <w:r>
        <w:rPr>
          <w:sz w:val="21"/>
        </w:rPr>
        <w:t>合同一方应负责和保障另一方不因其自身的行为或疏忽所引起的一切损害、损失和索赔。但受保障的一方应积极采取合理措施减少可能发生的损失或损害。因受保障的一方未采取合理措施而导致损失扩大，则损失扩大部分由自己承担。</w:t>
      </w:r>
    </w:p>
    <w:p>
      <w:pPr>
        <w:pStyle w:val="null3"/>
        <w:ind w:firstLine="420"/>
        <w:jc w:val="both"/>
      </w:pPr>
      <w:r>
        <w:rPr>
          <w:sz w:val="21"/>
        </w:rPr>
        <w:t>17.2</w:t>
      </w:r>
      <w:r>
        <w:rPr>
          <w:sz w:val="21"/>
        </w:rPr>
        <w:t>承包人对发包人的保障</w:t>
      </w:r>
    </w:p>
    <w:p>
      <w:pPr>
        <w:pStyle w:val="null3"/>
        <w:ind w:firstLine="420"/>
        <w:jc w:val="both"/>
      </w:pPr>
      <w:r>
        <w:rPr>
          <w:sz w:val="21"/>
        </w:rPr>
        <w:t>承包人应保障发包人不负担因承包人移动或使用施工场地外的施工机械和临时设施所造成的损害而引起的索赔。</w:t>
      </w:r>
    </w:p>
    <w:p>
      <w:pPr>
        <w:pStyle w:val="null3"/>
        <w:spacing w:before="120" w:after="120"/>
        <w:ind w:firstLine="420"/>
        <w:jc w:val="both"/>
      </w:pPr>
      <w:r>
        <w:rPr>
          <w:sz w:val="21"/>
        </w:rPr>
        <w:t xml:space="preserve">18  </w:t>
      </w:r>
      <w:r>
        <w:rPr>
          <w:sz w:val="21"/>
        </w:rPr>
        <w:t>财产</w:t>
      </w:r>
    </w:p>
    <w:p>
      <w:pPr>
        <w:pStyle w:val="null3"/>
        <w:ind w:firstLine="420"/>
        <w:jc w:val="both"/>
      </w:pPr>
      <w:r>
        <w:rPr>
          <w:sz w:val="21"/>
        </w:rPr>
        <w:t>18.1</w:t>
      </w:r>
      <w:r>
        <w:rPr>
          <w:sz w:val="21"/>
        </w:rPr>
        <w:t>用于工程材料设备和机械的要求</w:t>
      </w:r>
    </w:p>
    <w:p>
      <w:pPr>
        <w:pStyle w:val="null3"/>
        <w:ind w:firstLine="420"/>
        <w:jc w:val="both"/>
      </w:pPr>
      <w:r>
        <w:rPr>
          <w:sz w:val="21"/>
        </w:rPr>
        <w:t>合同工程所需的材料、工程设备（包括备品备件、安装专用工器具与随机资料）和承包人的施工设备一经运至施工现场，即成为实施合同工程的财产。没有经监理工程师同意并由其报发包人批准，承包人不得使用合同工程的财产，也不得将实施合同工程的财产运出施工现场，但用于运送材料和工程设备、施工设备和雇员的运输工具除外。</w:t>
      </w:r>
    </w:p>
    <w:p>
      <w:pPr>
        <w:pStyle w:val="null3"/>
        <w:ind w:firstLine="420"/>
        <w:jc w:val="both"/>
      </w:pPr>
      <w:r>
        <w:rPr>
          <w:sz w:val="21"/>
        </w:rPr>
        <w:t xml:space="preserve">18.2  </w:t>
      </w:r>
      <w:r>
        <w:rPr>
          <w:sz w:val="21"/>
        </w:rPr>
        <w:t>发包人财产及其使用</w:t>
      </w:r>
    </w:p>
    <w:p>
      <w:pPr>
        <w:pStyle w:val="null3"/>
        <w:ind w:firstLine="420"/>
        <w:jc w:val="both"/>
      </w:pPr>
      <w:r>
        <w:rPr>
          <w:sz w:val="21"/>
        </w:rPr>
        <w:t>如果发包人依据第</w:t>
      </w:r>
      <w:r>
        <w:rPr>
          <w:sz w:val="21"/>
        </w:rPr>
        <w:t>87.3</w:t>
      </w:r>
      <w:r>
        <w:rPr>
          <w:sz w:val="21"/>
        </w:rPr>
        <w:t>款规定的情形解除合同，则现场的所有材料设备（周转性材料除外）和合同工程，均应认为是发包人的财产。发包人有权留下承包人的任何施工机械、周转性材料，且无需为此支付任何费用，直到永久工程完工为止。</w:t>
      </w:r>
    </w:p>
    <w:p>
      <w:pPr>
        <w:pStyle w:val="null3"/>
        <w:ind w:firstLine="420"/>
        <w:jc w:val="both"/>
      </w:pPr>
      <w:r>
        <w:rPr>
          <w:sz w:val="21"/>
        </w:rPr>
        <w:t>18. 3</w:t>
      </w:r>
      <w:r>
        <w:rPr>
          <w:sz w:val="21"/>
        </w:rPr>
        <w:t>承包人财产及其使用</w:t>
      </w:r>
    </w:p>
    <w:p>
      <w:pPr>
        <w:pStyle w:val="null3"/>
        <w:ind w:firstLine="420"/>
        <w:jc w:val="both"/>
      </w:pPr>
      <w:r>
        <w:rPr>
          <w:sz w:val="21"/>
        </w:rPr>
        <w:t>如果承包人依据第</w:t>
      </w:r>
      <w:r>
        <w:rPr>
          <w:sz w:val="21"/>
        </w:rPr>
        <w:t>87.4</w:t>
      </w:r>
      <w:r>
        <w:rPr>
          <w:sz w:val="21"/>
        </w:rPr>
        <w:t>款规定的情形解除合同，则承包人有权要求发包人支付已完工程价款，并赔偿因而造成的损失。发包人应为承包人撤出现场提供便利和协助。如发包人未付完相关款项，承包人有权留置施工现场，直到发包人付完款项为止。</w:t>
      </w:r>
    </w:p>
    <w:p>
      <w:pPr>
        <w:pStyle w:val="null3"/>
        <w:spacing w:before="240" w:after="120"/>
        <w:ind w:firstLine="420"/>
        <w:jc w:val="center"/>
      </w:pPr>
      <w:r>
        <w:rPr>
          <w:sz w:val="21"/>
        </w:rPr>
        <w:t>二、合同主体</w:t>
      </w:r>
    </w:p>
    <w:p>
      <w:pPr>
        <w:pStyle w:val="null3"/>
        <w:spacing w:before="120" w:after="120"/>
        <w:ind w:firstLine="420"/>
        <w:jc w:val="both"/>
      </w:pPr>
      <w:r>
        <w:rPr>
          <w:sz w:val="21"/>
        </w:rPr>
        <w:t xml:space="preserve">19  </w:t>
      </w:r>
      <w:r>
        <w:rPr>
          <w:sz w:val="21"/>
        </w:rPr>
        <w:t>发包人</w:t>
      </w:r>
    </w:p>
    <w:p>
      <w:pPr>
        <w:pStyle w:val="null3"/>
        <w:ind w:firstLine="420"/>
        <w:jc w:val="both"/>
      </w:pPr>
      <w:r>
        <w:rPr>
          <w:sz w:val="21"/>
        </w:rPr>
        <w:t>19.1</w:t>
      </w:r>
      <w:r>
        <w:rPr>
          <w:sz w:val="21"/>
        </w:rPr>
        <w:t>遵守法律</w:t>
      </w:r>
    </w:p>
    <w:p>
      <w:pPr>
        <w:pStyle w:val="null3"/>
        <w:ind w:firstLine="420"/>
        <w:jc w:val="both"/>
      </w:pPr>
      <w:r>
        <w:rPr>
          <w:sz w:val="21"/>
        </w:rPr>
        <w:t>发包人在履行合同期间应遵守法律，并保证承包人免于承担因发包人违反法律而引起的任何责任。</w:t>
      </w:r>
    </w:p>
    <w:p>
      <w:pPr>
        <w:pStyle w:val="null3"/>
        <w:ind w:firstLine="420"/>
        <w:jc w:val="both"/>
      </w:pPr>
      <w:r>
        <w:rPr>
          <w:sz w:val="21"/>
        </w:rPr>
        <w:t>19.2</w:t>
      </w:r>
      <w:r>
        <w:rPr>
          <w:sz w:val="21"/>
        </w:rPr>
        <w:t>发包人工作</w:t>
      </w:r>
    </w:p>
    <w:p>
      <w:pPr>
        <w:pStyle w:val="null3"/>
        <w:ind w:firstLine="420"/>
        <w:jc w:val="both"/>
      </w:pPr>
      <w:r>
        <w:rPr>
          <w:sz w:val="21"/>
        </w:rPr>
        <w:t>发包人应按合同约定完成下列工作，包括但不限于</w:t>
      </w:r>
      <w:r>
        <w:rPr>
          <w:sz w:val="21"/>
          <w:color w:val="000000"/>
        </w:rPr>
        <w:t>：</w:t>
      </w:r>
    </w:p>
    <w:p>
      <w:pPr>
        <w:pStyle w:val="null3"/>
        <w:ind w:firstLine="420"/>
        <w:jc w:val="both"/>
      </w:pPr>
      <w:r>
        <w:rPr>
          <w:sz w:val="21"/>
        </w:rPr>
        <w:t>⑴办理土地征用、拆迁工作、平整施工场地等工作，使施工场地具备施工条件，并在开工后继续负责解决上述工作遗留的问题；</w:t>
      </w:r>
    </w:p>
    <w:p>
      <w:pPr>
        <w:pStyle w:val="null3"/>
        <w:ind w:firstLine="420"/>
        <w:jc w:val="both"/>
      </w:pPr>
      <w:r>
        <w:rPr>
          <w:sz w:val="21"/>
        </w:rPr>
        <w:t>⑵将施工所需水、电、通讯线路从施工场地外部接驳至专用条款约定的地点，保证施工期间的需要；</w:t>
      </w:r>
    </w:p>
    <w:p>
      <w:pPr>
        <w:pStyle w:val="null3"/>
        <w:ind w:firstLine="420"/>
        <w:jc w:val="both"/>
      </w:pPr>
      <w:r>
        <w:rPr>
          <w:sz w:val="21"/>
        </w:rPr>
        <w:t>⑶开通施工场地与城乡公共道路间的通道，满足第</w:t>
      </w:r>
      <w:r>
        <w:rPr>
          <w:sz w:val="21"/>
        </w:rPr>
        <w:t>13</w:t>
      </w:r>
      <w:r>
        <w:rPr>
          <w:sz w:val="21"/>
        </w:rPr>
        <w:t>条交通运输的需要；</w:t>
      </w:r>
    </w:p>
    <w:p>
      <w:pPr>
        <w:pStyle w:val="null3"/>
        <w:ind w:firstLine="420"/>
        <w:jc w:val="both"/>
      </w:pPr>
      <w:r>
        <w:rPr>
          <w:sz w:val="21"/>
        </w:rPr>
        <w:t>⑷向承包人提供施工场地的工程地质勘察资料，以及施工现场及毗邻区域内供水、排水、供电、供气、供热、通信、广播电视等地下管线资料，气象和水文观测资料，邻近建筑物和构筑物、地下工程的有关资料，</w:t>
      </w:r>
      <w:r>
        <w:rPr>
          <w:sz w:val="21"/>
          <w:color w:val="000000"/>
        </w:rPr>
        <w:t>并</w:t>
      </w:r>
      <w:r>
        <w:rPr>
          <w:sz w:val="21"/>
        </w:rPr>
        <w:t>保证资料的真实、准确、完整；</w:t>
      </w:r>
    </w:p>
    <w:p>
      <w:pPr>
        <w:pStyle w:val="null3"/>
        <w:ind w:firstLine="420"/>
        <w:jc w:val="both"/>
      </w:pPr>
      <w:r>
        <w:rPr>
          <w:sz w:val="21"/>
        </w:rPr>
        <w:t>⑸办理施工许可及其他所需证件、批准文件和临时用地、停水、停电、中断道路交通、爆破作业等的申请批准手续（承包人自身施工资质的证件除外）；</w:t>
      </w:r>
    </w:p>
    <w:p>
      <w:pPr>
        <w:pStyle w:val="null3"/>
        <w:ind w:firstLine="420"/>
        <w:jc w:val="both"/>
      </w:pPr>
      <w:r>
        <w:rPr>
          <w:sz w:val="21"/>
        </w:rPr>
        <w:t>⑹确定水准点与坐标控制点，组织现场交验并以书面形式移交给承包人；</w:t>
      </w:r>
    </w:p>
    <w:p>
      <w:pPr>
        <w:pStyle w:val="null3"/>
        <w:ind w:firstLine="420"/>
        <w:jc w:val="both"/>
      </w:pPr>
      <w:r>
        <w:rPr>
          <w:sz w:val="21"/>
        </w:rPr>
        <w:t>⑺按照专用条款约定的时间向承包人提供一式两份约定的标准与规范；</w:t>
      </w:r>
    </w:p>
    <w:p>
      <w:pPr>
        <w:pStyle w:val="null3"/>
        <w:ind w:firstLine="420"/>
        <w:jc w:val="both"/>
      </w:pPr>
      <w:r>
        <w:rPr>
          <w:sz w:val="21"/>
        </w:rPr>
        <w:t>⑻组织承包人和设计单位进行图纸会审和设计交底；</w:t>
      </w:r>
    </w:p>
    <w:p>
      <w:pPr>
        <w:pStyle w:val="null3"/>
        <w:ind w:firstLine="420"/>
        <w:jc w:val="both"/>
      </w:pPr>
      <w:r>
        <w:rPr>
          <w:sz w:val="21"/>
        </w:rPr>
        <w:t>⑼协调处理施工场地周围地形关系和邻近建筑物、构筑物（包括文物保护建筑）、古树名木等的保护工作；</w:t>
      </w:r>
    </w:p>
    <w:p>
      <w:pPr>
        <w:pStyle w:val="null3"/>
        <w:ind w:firstLine="420"/>
        <w:jc w:val="both"/>
      </w:pPr>
      <w:r>
        <w:rPr>
          <w:sz w:val="21"/>
        </w:rPr>
        <w:t>(10)</w:t>
      </w:r>
      <w:r>
        <w:rPr>
          <w:sz w:val="21"/>
        </w:rPr>
        <w:t>及时接收已完工程，并按照合同约定及时支付工程款及其他各种款项。</w:t>
      </w:r>
    </w:p>
    <w:p>
      <w:pPr>
        <w:pStyle w:val="null3"/>
        <w:ind w:firstLine="420"/>
        <w:jc w:val="both"/>
      </w:pPr>
      <w:r>
        <w:rPr>
          <w:sz w:val="21"/>
        </w:rPr>
        <w:t>发包人可将其中部分工作委托承包人办理，具体委托内容由双方在专用条款中约定，招标工程必须在招标文件中予以明确。上述工作所需款额，除合同价款已包括之外，均由发包人承担。</w:t>
      </w:r>
    </w:p>
    <w:p>
      <w:pPr>
        <w:pStyle w:val="null3"/>
        <w:ind w:firstLine="420"/>
        <w:jc w:val="both"/>
      </w:pPr>
      <w:r>
        <w:rPr>
          <w:sz w:val="21"/>
        </w:rPr>
        <w:t xml:space="preserve">19.3  </w:t>
      </w:r>
      <w:r>
        <w:rPr>
          <w:sz w:val="21"/>
        </w:rPr>
        <w:t>发包人提供施工场地</w:t>
      </w:r>
    </w:p>
    <w:p>
      <w:pPr>
        <w:pStyle w:val="null3"/>
        <w:ind w:firstLine="420"/>
        <w:jc w:val="both"/>
      </w:pPr>
      <w:r>
        <w:rPr>
          <w:sz w:val="21"/>
        </w:rPr>
        <w:t xml:space="preserve"> </w:t>
      </w:r>
      <w:r>
        <w:rPr>
          <w:sz w:val="21"/>
        </w:rPr>
        <w:t>发包人应按专用条款约定的时间提供施工场地。并在确保承包人按照计划进度顺利开工的时间内给予承包人进入和使用施工场地的权利。</w:t>
      </w:r>
    </w:p>
    <w:p>
      <w:pPr>
        <w:pStyle w:val="null3"/>
        <w:ind w:firstLine="420"/>
        <w:jc w:val="both"/>
      </w:pPr>
      <w:r>
        <w:rPr>
          <w:sz w:val="21"/>
        </w:rPr>
        <w:t>19.4</w:t>
      </w:r>
      <w:r>
        <w:rPr>
          <w:sz w:val="21"/>
        </w:rPr>
        <w:t>发包人支付款项</w:t>
      </w:r>
    </w:p>
    <w:p>
      <w:pPr>
        <w:pStyle w:val="null3"/>
        <w:ind w:firstLine="420"/>
        <w:jc w:val="both"/>
      </w:pPr>
      <w:r>
        <w:rPr>
          <w:sz w:val="21"/>
        </w:rPr>
        <w:t>发包人应按合同约定的期限和方式向承包人支付工程价款及其他应支付的款项。</w:t>
      </w:r>
    </w:p>
    <w:p>
      <w:pPr>
        <w:pStyle w:val="null3"/>
        <w:ind w:firstLine="420"/>
        <w:jc w:val="both"/>
      </w:pPr>
      <w:r>
        <w:rPr>
          <w:sz w:val="21"/>
        </w:rPr>
        <w:t xml:space="preserve">19.5  </w:t>
      </w:r>
      <w:r>
        <w:rPr>
          <w:sz w:val="21"/>
        </w:rPr>
        <w:t>发包人组织竣工验收</w:t>
      </w:r>
    </w:p>
    <w:p>
      <w:pPr>
        <w:pStyle w:val="null3"/>
        <w:ind w:firstLine="420"/>
        <w:jc w:val="both"/>
      </w:pPr>
      <w:r>
        <w:rPr>
          <w:sz w:val="21"/>
        </w:rPr>
        <w:t>发包人应在收到竣工验收申请报告后，按照第</w:t>
      </w:r>
      <w:r>
        <w:rPr>
          <w:sz w:val="21"/>
        </w:rPr>
        <w:t xml:space="preserve">58 </w:t>
      </w:r>
      <w:r>
        <w:rPr>
          <w:sz w:val="21"/>
        </w:rPr>
        <w:t>条规定组织承包人、设计人、监理人和工程造价咨询人等进行竣工验收。</w:t>
      </w:r>
    </w:p>
    <w:p>
      <w:pPr>
        <w:pStyle w:val="null3"/>
        <w:ind w:firstLine="420"/>
        <w:jc w:val="both"/>
      </w:pPr>
      <w:r>
        <w:rPr>
          <w:sz w:val="21"/>
        </w:rPr>
        <w:t>19.6</w:t>
      </w:r>
      <w:r>
        <w:rPr>
          <w:sz w:val="21"/>
        </w:rPr>
        <w:t>发包人供应材料和工程设备要求</w:t>
      </w:r>
    </w:p>
    <w:p>
      <w:pPr>
        <w:pStyle w:val="null3"/>
        <w:ind w:firstLine="420"/>
        <w:jc w:val="both"/>
      </w:pPr>
      <w:r>
        <w:rPr>
          <w:sz w:val="21"/>
        </w:rPr>
        <w:t>发包人供应材料设备的，发包人应按第</w:t>
      </w:r>
      <w:r>
        <w:rPr>
          <w:sz w:val="21"/>
        </w:rPr>
        <w:t>48</w:t>
      </w:r>
      <w:r>
        <w:rPr>
          <w:sz w:val="21"/>
        </w:rPr>
        <w:t>条规定向承包人提供材料和工程设备。</w:t>
      </w:r>
    </w:p>
    <w:p>
      <w:pPr>
        <w:pStyle w:val="null3"/>
        <w:ind w:firstLine="420"/>
        <w:jc w:val="both"/>
      </w:pPr>
      <w:r>
        <w:rPr>
          <w:sz w:val="21"/>
        </w:rPr>
        <w:t xml:space="preserve">19.7  </w:t>
      </w:r>
      <w:r>
        <w:rPr>
          <w:sz w:val="21"/>
        </w:rPr>
        <w:t>发包人未尽义务的责任</w:t>
      </w:r>
    </w:p>
    <w:p>
      <w:pPr>
        <w:pStyle w:val="null3"/>
        <w:ind w:firstLine="420"/>
        <w:jc w:val="both"/>
      </w:pPr>
      <w:r>
        <w:rPr>
          <w:sz w:val="21"/>
        </w:rPr>
        <w:t>发包人未能正确完成本合同约定的全部义务，导致费用的增加和（或）延误的工期，由发包人承担；给承包人造成损失的，发包人应予赔偿。</w:t>
      </w:r>
    </w:p>
    <w:p>
      <w:pPr>
        <w:pStyle w:val="null3"/>
        <w:spacing w:before="120" w:after="120"/>
        <w:ind w:firstLine="420"/>
        <w:jc w:val="both"/>
      </w:pPr>
      <w:r>
        <w:rPr>
          <w:sz w:val="21"/>
        </w:rPr>
        <w:t xml:space="preserve">20  </w:t>
      </w:r>
      <w:r>
        <w:rPr>
          <w:sz w:val="21"/>
        </w:rPr>
        <w:t>承包人</w:t>
      </w:r>
    </w:p>
    <w:p>
      <w:pPr>
        <w:pStyle w:val="null3"/>
        <w:ind w:firstLine="420"/>
        <w:jc w:val="both"/>
      </w:pPr>
      <w:r>
        <w:rPr>
          <w:sz w:val="21"/>
        </w:rPr>
        <w:t>20.1</w:t>
      </w:r>
      <w:r>
        <w:rPr>
          <w:sz w:val="21"/>
        </w:rPr>
        <w:t>遵守法律</w:t>
      </w:r>
    </w:p>
    <w:p>
      <w:pPr>
        <w:pStyle w:val="null3"/>
        <w:ind w:firstLine="420"/>
        <w:jc w:val="both"/>
      </w:pPr>
      <w:r>
        <w:rPr>
          <w:sz w:val="21"/>
        </w:rPr>
        <w:t>承包人在履行合同期间应遵守法律，并保证发包人免于承担因承包人违反法律而引起的任何责任。</w:t>
      </w:r>
    </w:p>
    <w:p>
      <w:pPr>
        <w:pStyle w:val="null3"/>
        <w:ind w:firstLine="420"/>
        <w:jc w:val="both"/>
      </w:pPr>
      <w:r>
        <w:rPr>
          <w:sz w:val="21"/>
        </w:rPr>
        <w:t>20</w:t>
      </w:r>
      <w:r>
        <w:rPr>
          <w:sz w:val="21"/>
        </w:rPr>
        <w:t>．</w:t>
      </w:r>
      <w:r>
        <w:rPr>
          <w:sz w:val="21"/>
        </w:rPr>
        <w:t>2</w:t>
      </w:r>
      <w:r>
        <w:rPr>
          <w:sz w:val="21"/>
        </w:rPr>
        <w:t>承包人工作</w:t>
      </w:r>
    </w:p>
    <w:p>
      <w:pPr>
        <w:pStyle w:val="null3"/>
        <w:ind w:firstLine="420"/>
        <w:jc w:val="both"/>
      </w:pPr>
      <w:r>
        <w:rPr>
          <w:sz w:val="21"/>
        </w:rPr>
        <w:t>承包人应按照合同约定完成下列工作，包括但不限于：</w:t>
      </w:r>
    </w:p>
    <w:p>
      <w:pPr>
        <w:pStyle w:val="null3"/>
        <w:ind w:firstLine="420"/>
        <w:jc w:val="both"/>
      </w:pPr>
      <w:r>
        <w:rPr>
          <w:sz w:val="21"/>
        </w:rPr>
        <w:t xml:space="preserve">(1) </w:t>
      </w:r>
      <w:r>
        <w:rPr>
          <w:sz w:val="21"/>
        </w:rPr>
        <w:t>按照合同约定和监理工程师的指令实施、完成并保修合同工程；</w:t>
      </w:r>
    </w:p>
    <w:p>
      <w:pPr>
        <w:pStyle w:val="null3"/>
        <w:ind w:firstLine="420"/>
        <w:jc w:val="both"/>
      </w:pPr>
      <w:r>
        <w:rPr>
          <w:sz w:val="21"/>
        </w:rPr>
        <w:t xml:space="preserve">(2) </w:t>
      </w:r>
      <w:r>
        <w:rPr>
          <w:sz w:val="21"/>
        </w:rPr>
        <w:t>按照合同约定和监理工程师的要求提交工程进度报告和进度计划；</w:t>
      </w:r>
    </w:p>
    <w:p>
      <w:pPr>
        <w:pStyle w:val="null3"/>
        <w:ind w:firstLine="420"/>
        <w:jc w:val="both"/>
      </w:pPr>
      <w:r>
        <w:rPr>
          <w:sz w:val="21"/>
        </w:rPr>
        <w:t xml:space="preserve">(3) </w:t>
      </w:r>
      <w:r>
        <w:rPr>
          <w:sz w:val="21"/>
        </w:rPr>
        <w:t>按照合同约定和造价工程师的要求提交工程款报告和支付申请，包括安全文明施工费、进度款、结算款和调整合同价款等；</w:t>
      </w:r>
    </w:p>
    <w:p>
      <w:pPr>
        <w:pStyle w:val="null3"/>
        <w:ind w:firstLine="420"/>
        <w:jc w:val="both"/>
      </w:pPr>
      <w:r>
        <w:rPr>
          <w:sz w:val="21"/>
        </w:rPr>
        <w:t xml:space="preserve">(4) </w:t>
      </w:r>
      <w:r>
        <w:rPr>
          <w:sz w:val="21"/>
        </w:rPr>
        <w:t>负责施工场地安全保卫工作，防止因工程施工造成的人身伤害和财产损失，提供和维修非夜间施工使用的照明、围栏设施等安全标志；</w:t>
      </w:r>
    </w:p>
    <w:p>
      <w:pPr>
        <w:pStyle w:val="null3"/>
        <w:ind w:firstLine="420"/>
        <w:jc w:val="both"/>
      </w:pPr>
      <w:r>
        <w:rPr>
          <w:sz w:val="21"/>
        </w:rPr>
        <w:t xml:space="preserve">(5) </w:t>
      </w:r>
      <w:r>
        <w:rPr>
          <w:sz w:val="21"/>
        </w:rPr>
        <w:t>按照专用条款约定的数量和要求，向发包人提供施工场地办公和生活的房屋及设施，并在施工现场保留本合同、约定的标准与规范、变更资料等各一份，供监理工程师、造价工程师需要时使用；</w:t>
      </w:r>
    </w:p>
    <w:p>
      <w:pPr>
        <w:pStyle w:val="null3"/>
        <w:ind w:firstLine="420"/>
        <w:jc w:val="both"/>
      </w:pPr>
      <w:r>
        <w:rPr>
          <w:sz w:val="21"/>
        </w:rPr>
        <w:t xml:space="preserve">(6) </w:t>
      </w:r>
      <w:r>
        <w:rPr>
          <w:sz w:val="21"/>
        </w:rPr>
        <w:t>遵守政府部门有关施工场地交通、环境保护、施工噪声、安全文明施工等的管理规定，办理有关手续，并以书面形式通知发包人；</w:t>
      </w:r>
    </w:p>
    <w:p>
      <w:pPr>
        <w:pStyle w:val="null3"/>
        <w:ind w:firstLine="420"/>
        <w:jc w:val="both"/>
      </w:pPr>
      <w:r>
        <w:rPr>
          <w:sz w:val="21"/>
        </w:rPr>
        <w:t xml:space="preserve">(7) </w:t>
      </w:r>
      <w:r>
        <w:rPr>
          <w:sz w:val="21"/>
        </w:rPr>
        <w:t>合同工程或其某单位工程已竣工未移交给发包人之前，负责已完工程的照管工作。工程接收证书颁发时尚有部分未竣工工程的，还应负责该未竣工工程的照管工作，直至竣工后移交给发包人为止。照管期间发生损坏的，应予以修复并承担费用；发包人要求采取特殊保护措施的，由发包人承担相应费用；</w:t>
      </w:r>
    </w:p>
    <w:p>
      <w:pPr>
        <w:pStyle w:val="null3"/>
        <w:ind w:firstLine="420"/>
        <w:jc w:val="both"/>
      </w:pPr>
      <w:r>
        <w:rPr>
          <w:sz w:val="21"/>
        </w:rPr>
        <w:t xml:space="preserve">(8) </w:t>
      </w:r>
      <w:r>
        <w:rPr>
          <w:sz w:val="21"/>
        </w:rPr>
        <w:t>做好施工场地地下管线和邻近建筑物、构筑物（包括文物保护建筑）、古树名木的保护工作；</w:t>
      </w:r>
    </w:p>
    <w:p>
      <w:pPr>
        <w:pStyle w:val="null3"/>
        <w:ind w:firstLine="420"/>
        <w:jc w:val="both"/>
      </w:pPr>
      <w:r>
        <w:rPr>
          <w:sz w:val="21"/>
        </w:rPr>
        <w:t xml:space="preserve">(9) </w:t>
      </w:r>
      <w:r>
        <w:rPr>
          <w:sz w:val="21"/>
        </w:rPr>
        <w:t>遵守政府部门有关环境卫生的管理规定，保证施工场地的清洁和做好交工前施工现场的清理工作，并承担因自身责任造成的损失和罚款；</w:t>
      </w:r>
    </w:p>
    <w:p>
      <w:pPr>
        <w:pStyle w:val="null3"/>
        <w:ind w:firstLine="420"/>
        <w:jc w:val="both"/>
      </w:pPr>
      <w:r>
        <w:rPr>
          <w:sz w:val="21"/>
        </w:rPr>
        <w:t xml:space="preserve">(10) </w:t>
      </w:r>
      <w:r>
        <w:rPr>
          <w:sz w:val="21"/>
        </w:rPr>
        <w:t>工程完工后，应按照合同约定提交竣工验收申请报告和竣工结算文件。</w:t>
      </w:r>
    </w:p>
    <w:p>
      <w:pPr>
        <w:pStyle w:val="null3"/>
        <w:ind w:firstLine="420"/>
        <w:jc w:val="both"/>
      </w:pPr>
      <w:r>
        <w:rPr>
          <w:sz w:val="21"/>
        </w:rPr>
        <w:t>20.3</w:t>
      </w:r>
      <w:r>
        <w:rPr>
          <w:sz w:val="21"/>
        </w:rPr>
        <w:t>承包人实施工作</w:t>
      </w:r>
    </w:p>
    <w:p>
      <w:pPr>
        <w:pStyle w:val="null3"/>
        <w:ind w:firstLine="420"/>
        <w:jc w:val="both"/>
      </w:pPr>
      <w:r>
        <w:rPr>
          <w:sz w:val="21"/>
        </w:rPr>
        <w:t xml:space="preserve"> </w:t>
      </w:r>
      <w:r>
        <w:rPr>
          <w:sz w:val="21"/>
        </w:rPr>
        <w:t>承包人应按照合同约定和监理工程师指令实施、完成并保修合同工程。除专用条款另有约定外，承包人应提供为完成合同工程所需的劳务、材料、施工设备、工程设备和其他物品。如果承包人不按照合同约定或监理工程师依据合同发出的指令组织施工，且在监理工程师书面要求改正后的</w:t>
      </w:r>
      <w:r>
        <w:rPr>
          <w:sz w:val="21"/>
        </w:rPr>
        <w:t xml:space="preserve">7 </w:t>
      </w:r>
      <w:r>
        <w:rPr>
          <w:sz w:val="21"/>
        </w:rPr>
        <w:t>天内仍未采取补救措施的，则发包人可自行或者指派第三方进行补救，由此发生的费用和造成的损失由承包人承担。该笔款项经造价工程师核实后，由发包人从应支付或将支付给承包人的工程进度款或结算款中扣除。</w:t>
      </w:r>
    </w:p>
    <w:p>
      <w:pPr>
        <w:pStyle w:val="null3"/>
        <w:ind w:firstLine="420"/>
        <w:jc w:val="both"/>
      </w:pPr>
      <w:r>
        <w:rPr>
          <w:sz w:val="21"/>
        </w:rPr>
        <w:t>20.4</w:t>
      </w:r>
      <w:r>
        <w:rPr>
          <w:sz w:val="21"/>
        </w:rPr>
        <w:t>承包人实施施工组织设计和工作安排</w:t>
      </w:r>
    </w:p>
    <w:p>
      <w:pPr>
        <w:pStyle w:val="null3"/>
        <w:ind w:firstLine="420"/>
        <w:jc w:val="both"/>
      </w:pPr>
      <w:r>
        <w:rPr>
          <w:sz w:val="21"/>
        </w:rPr>
        <w:t>承包人对所有现场作业和施工方法的完备性、稳定性和安全性负责，并应按照合同约定的工作内容和施工进度要求，向监理工程师提交为实施合同工程拟采用的施工组织设计和工作安排的详细说明。如承包人对施工组织设计和工作安排作出重大修改，应事先征得监理工程师同意。</w:t>
      </w:r>
    </w:p>
    <w:p>
      <w:pPr>
        <w:pStyle w:val="null3"/>
        <w:ind w:firstLine="420"/>
        <w:jc w:val="both"/>
      </w:pPr>
      <w:r>
        <w:rPr>
          <w:sz w:val="21"/>
        </w:rPr>
        <w:t>20.5</w:t>
      </w:r>
      <w:r>
        <w:rPr>
          <w:sz w:val="21"/>
        </w:rPr>
        <w:t>承包人为发包人的人员提供配合</w:t>
      </w:r>
    </w:p>
    <w:p>
      <w:pPr>
        <w:pStyle w:val="null3"/>
        <w:ind w:firstLine="420"/>
        <w:jc w:val="both"/>
      </w:pPr>
      <w:r>
        <w:rPr>
          <w:sz w:val="21"/>
        </w:rPr>
        <w:t>承包人应按照合同约定或监理工程师的指令，配合和协助下述人员在施工场地</w:t>
      </w:r>
    </w:p>
    <w:p>
      <w:pPr>
        <w:pStyle w:val="null3"/>
        <w:ind w:firstLine="420"/>
        <w:jc w:val="both"/>
      </w:pPr>
      <w:r>
        <w:rPr>
          <w:sz w:val="21"/>
        </w:rPr>
        <w:t>或附近实施与合同工程有关的各项工作：</w:t>
      </w:r>
    </w:p>
    <w:p>
      <w:pPr>
        <w:pStyle w:val="null3"/>
        <w:ind w:firstLine="420"/>
        <w:jc w:val="both"/>
      </w:pPr>
      <w:r>
        <w:rPr>
          <w:sz w:val="21"/>
        </w:rPr>
        <w:t>（</w:t>
      </w:r>
      <w:r>
        <w:rPr>
          <w:sz w:val="21"/>
        </w:rPr>
        <w:t>1</w:t>
      </w:r>
      <w:r>
        <w:rPr>
          <w:sz w:val="21"/>
        </w:rPr>
        <w:t>）发包人的工作人员；</w:t>
      </w:r>
    </w:p>
    <w:p>
      <w:pPr>
        <w:pStyle w:val="null3"/>
        <w:ind w:firstLine="420"/>
        <w:jc w:val="both"/>
      </w:pPr>
      <w:r>
        <w:rPr>
          <w:sz w:val="21"/>
        </w:rPr>
        <w:t>（</w:t>
      </w:r>
      <w:r>
        <w:rPr>
          <w:sz w:val="21"/>
        </w:rPr>
        <w:t>2</w:t>
      </w:r>
      <w:r>
        <w:rPr>
          <w:sz w:val="21"/>
        </w:rPr>
        <w:t>）发包人的雇员；</w:t>
      </w:r>
    </w:p>
    <w:p>
      <w:pPr>
        <w:pStyle w:val="null3"/>
        <w:ind w:firstLine="420"/>
        <w:jc w:val="both"/>
      </w:pPr>
      <w:r>
        <w:rPr>
          <w:sz w:val="21"/>
        </w:rPr>
        <w:t>（</w:t>
      </w:r>
      <w:r>
        <w:rPr>
          <w:sz w:val="21"/>
        </w:rPr>
        <w:t>3</w:t>
      </w:r>
      <w:r>
        <w:rPr>
          <w:sz w:val="21"/>
        </w:rPr>
        <w:t>）任何监督管理机构的执法人员。</w:t>
      </w:r>
    </w:p>
    <w:p>
      <w:pPr>
        <w:pStyle w:val="null3"/>
        <w:ind w:firstLine="420"/>
        <w:jc w:val="both"/>
      </w:pPr>
      <w:r>
        <w:rPr>
          <w:sz w:val="21"/>
        </w:rPr>
        <w:t>此类指令若增加了承包人的工作或支出，包括使用了承包人的设备、临时工程或通行道路等，则视为工程变更，按照第</w:t>
      </w:r>
      <w:r>
        <w:rPr>
          <w:sz w:val="21"/>
        </w:rPr>
        <w:t xml:space="preserve">72 </w:t>
      </w:r>
      <w:r>
        <w:rPr>
          <w:sz w:val="21"/>
        </w:rPr>
        <w:t>条规定调整合同价款</w:t>
      </w:r>
      <w:r>
        <w:rPr>
          <w:sz w:val="21"/>
          <w:color w:val="000000"/>
        </w:rPr>
        <w:t>。</w:t>
      </w:r>
    </w:p>
    <w:p>
      <w:pPr>
        <w:pStyle w:val="null3"/>
        <w:ind w:firstLine="420"/>
        <w:jc w:val="both"/>
      </w:pPr>
      <w:r>
        <w:rPr>
          <w:sz w:val="21"/>
        </w:rPr>
        <w:t>20.6</w:t>
      </w:r>
      <w:r>
        <w:rPr>
          <w:sz w:val="21"/>
        </w:rPr>
        <w:t>承包人未避免施工损害他人利益</w:t>
      </w:r>
    </w:p>
    <w:p>
      <w:pPr>
        <w:pStyle w:val="null3"/>
        <w:ind w:firstLine="420"/>
        <w:jc w:val="both"/>
      </w:pPr>
      <w:r>
        <w:rPr>
          <w:sz w:val="21"/>
        </w:rPr>
        <w:t>承包人在施工过程中，不得侵害发包人与他人使用公用道路、水源、市政管网等公共设施的权利，避免对邻近的公共设施产生干扰。承包人占用或使用他人的施工场地，影响他人作业或生活的，应承担相应责任。</w:t>
      </w:r>
    </w:p>
    <w:p>
      <w:pPr>
        <w:pStyle w:val="null3"/>
        <w:ind w:firstLine="420"/>
        <w:jc w:val="both"/>
      </w:pPr>
      <w:r>
        <w:rPr>
          <w:sz w:val="21"/>
        </w:rPr>
        <w:t>20.7</w:t>
      </w:r>
      <w:r>
        <w:rPr>
          <w:sz w:val="21"/>
        </w:rPr>
        <w:t>承包人未尽义务的责任</w:t>
      </w:r>
    </w:p>
    <w:p>
      <w:pPr>
        <w:pStyle w:val="null3"/>
        <w:ind w:firstLine="420"/>
        <w:jc w:val="both"/>
      </w:pPr>
      <w:r>
        <w:rPr>
          <w:sz w:val="21"/>
        </w:rPr>
        <w:t>承包人未能正确完成本合同约定的全部义务，导致费用的增加和（或）延误的工期，由承包人承担；给发包人造成损失的，承包人应予赔偿。</w:t>
      </w:r>
    </w:p>
    <w:p>
      <w:pPr>
        <w:pStyle w:val="null3"/>
        <w:spacing w:before="120" w:after="120"/>
        <w:ind w:firstLine="420"/>
        <w:jc w:val="both"/>
      </w:pPr>
      <w:r>
        <w:rPr>
          <w:sz w:val="21"/>
        </w:rPr>
        <w:t xml:space="preserve">21   </w:t>
      </w:r>
      <w:r>
        <w:rPr>
          <w:sz w:val="21"/>
        </w:rPr>
        <w:t>现场管理人员任命和更换</w:t>
      </w:r>
    </w:p>
    <w:p>
      <w:pPr>
        <w:pStyle w:val="null3"/>
        <w:ind w:firstLine="420"/>
        <w:jc w:val="both"/>
      </w:pPr>
      <w:r>
        <w:rPr>
          <w:sz w:val="21"/>
        </w:rPr>
        <w:t>21.1</w:t>
      </w:r>
      <w:r>
        <w:rPr>
          <w:sz w:val="21"/>
        </w:rPr>
        <w:t>发包人现场管理人员任命和更换</w:t>
      </w:r>
    </w:p>
    <w:p>
      <w:pPr>
        <w:pStyle w:val="null3"/>
        <w:ind w:firstLine="420"/>
        <w:jc w:val="both"/>
      </w:pPr>
      <w:r>
        <w:rPr>
          <w:sz w:val="21"/>
        </w:rPr>
        <w:t>发包人应任命代表发包人工作的现场管理人员，并在开工前将该任命书以书面形式通知承包人。该类管理人员可包括发包人代表、监理工程师、造价工程师等。国家、省规定发包人可不委托监理人和（或）工程造价咨询人，且发包人因而没有任命监理工程师和（或）造价工程师的，本合同规定的监理工程师和（或）造价工程师及其代表的工作，由发包人代表担任。</w:t>
      </w:r>
    </w:p>
    <w:p>
      <w:pPr>
        <w:pStyle w:val="null3"/>
        <w:ind w:firstLine="420"/>
        <w:jc w:val="both"/>
      </w:pPr>
      <w:r>
        <w:rPr>
          <w:sz w:val="21"/>
        </w:rPr>
        <w:t>发包人如需更换现场管理人员，应至少提前</w:t>
      </w:r>
      <w:r>
        <w:rPr>
          <w:sz w:val="21"/>
        </w:rPr>
        <w:t xml:space="preserve">7 </w:t>
      </w:r>
      <w:r>
        <w:rPr>
          <w:sz w:val="21"/>
        </w:rPr>
        <w:t xml:space="preserve">天以书面形式通知承包人，否则该项更换无效。承包人应在收到通知后 </w:t>
      </w:r>
      <w:r>
        <w:rPr>
          <w:sz w:val="21"/>
        </w:rPr>
        <w:t xml:space="preserve">7 </w:t>
      </w:r>
      <w:r>
        <w:rPr>
          <w:sz w:val="21"/>
        </w:rPr>
        <w:t>天内予以回复，否则视为已收到通知。后任现场管理人员应继续行使合同规定的前任现场管理人员的职权和履行相应的义务。</w:t>
      </w:r>
    </w:p>
    <w:p>
      <w:pPr>
        <w:pStyle w:val="null3"/>
        <w:ind w:firstLine="420"/>
        <w:jc w:val="both"/>
      </w:pPr>
      <w:r>
        <w:rPr>
          <w:sz w:val="21"/>
        </w:rPr>
        <w:t>21.2</w:t>
      </w:r>
      <w:r>
        <w:rPr>
          <w:sz w:val="21"/>
        </w:rPr>
        <w:t>承包人代表任合和更换</w:t>
      </w:r>
    </w:p>
    <w:p>
      <w:pPr>
        <w:pStyle w:val="null3"/>
        <w:ind w:firstLine="420"/>
        <w:jc w:val="both"/>
      </w:pPr>
      <w:r>
        <w:rPr>
          <w:sz w:val="21"/>
        </w:rPr>
        <w:t>承包人应任命代表承包人工作的承包人代表，该代表的人选应具有注册建造师执业资格，由承包人在开工前依法向发包人提出，经发包人同意后在专用条款中写明。建设行政主管部门有规定的，应遵守其规定；招标工程的承包人代表，应为投标文件所载明的人选。</w:t>
      </w:r>
    </w:p>
    <w:p>
      <w:pPr>
        <w:pStyle w:val="null3"/>
        <w:ind w:firstLine="420"/>
        <w:jc w:val="both"/>
      </w:pPr>
      <w:r>
        <w:rPr>
          <w:sz w:val="21"/>
        </w:rPr>
        <w:t>承包人如需更换承包人代表，应取得发包人的同意和遵守建设行政主管部门的规定，并至少提前</w:t>
      </w:r>
      <w:r>
        <w:rPr>
          <w:sz w:val="21"/>
        </w:rPr>
        <w:t xml:space="preserve">7 </w:t>
      </w:r>
      <w:r>
        <w:rPr>
          <w:sz w:val="21"/>
        </w:rPr>
        <w:t xml:space="preserve">天以书面形式通知发包人，否则该项更换无效。发包人应在收到通知后的 </w:t>
      </w:r>
      <w:r>
        <w:rPr>
          <w:sz w:val="21"/>
        </w:rPr>
        <w:t xml:space="preserve">7 </w:t>
      </w:r>
      <w:r>
        <w:rPr>
          <w:sz w:val="21"/>
        </w:rPr>
        <w:t>天内予以答复，否则视为同意。后任承包人代表应继续行使合同规定的前任承包人代表的职权和履行相应的义务。</w:t>
      </w:r>
    </w:p>
    <w:p>
      <w:pPr>
        <w:pStyle w:val="null3"/>
        <w:ind w:firstLine="420"/>
        <w:jc w:val="both"/>
      </w:pPr>
      <w:r>
        <w:rPr>
          <w:sz w:val="21"/>
        </w:rPr>
        <w:t>21.3</w:t>
      </w:r>
      <w:r>
        <w:rPr>
          <w:sz w:val="21"/>
        </w:rPr>
        <w:t>监理工程师、造价工程师代表任命和撤回</w:t>
      </w:r>
    </w:p>
    <w:p>
      <w:pPr>
        <w:pStyle w:val="null3"/>
        <w:ind w:firstLine="420"/>
        <w:jc w:val="both"/>
      </w:pPr>
      <w:r>
        <w:rPr>
          <w:sz w:val="21"/>
        </w:rPr>
        <w:t>除合同约定或依法应由监理工程师、造价工程师行使的职权外，监理工程师、造价工程师可将其职权以书面形式授予其任命的监理工程师、造价工程师代表，亦可将其授权撤回。任何此类任命或撤回，均应至少提前</w:t>
      </w:r>
      <w:r>
        <w:rPr>
          <w:sz w:val="21"/>
        </w:rPr>
        <w:t xml:space="preserve">7 </w:t>
      </w:r>
      <w:r>
        <w:rPr>
          <w:sz w:val="21"/>
        </w:rPr>
        <w:t>天以书面形式通知承包人。未将有关文件送交承包人之前，任何此类任命或撤回均为无效。</w:t>
      </w:r>
    </w:p>
    <w:p>
      <w:pPr>
        <w:pStyle w:val="null3"/>
        <w:ind w:firstLine="420"/>
        <w:jc w:val="both"/>
      </w:pPr>
      <w:r>
        <w:rPr>
          <w:sz w:val="21"/>
        </w:rPr>
        <w:t>21.4</w:t>
      </w:r>
      <w:r>
        <w:rPr>
          <w:sz w:val="21"/>
        </w:rPr>
        <w:t>承包人代表授权人选任命和撤回</w:t>
      </w:r>
    </w:p>
    <w:p>
      <w:pPr>
        <w:pStyle w:val="null3"/>
        <w:ind w:firstLine="420"/>
        <w:jc w:val="both"/>
      </w:pPr>
      <w:r>
        <w:rPr>
          <w:sz w:val="21"/>
        </w:rPr>
        <w:t>除合同约定或依法应由承包人代表行使的职权外，承包人代表可将其职权以书面形式授予其任命的一名合格人选，亦可将其授权撤回。任何此类任命和撤回，均应至少提前</w:t>
      </w:r>
      <w:r>
        <w:rPr>
          <w:sz w:val="21"/>
        </w:rPr>
        <w:t>7</w:t>
      </w:r>
      <w:r>
        <w:rPr>
          <w:sz w:val="21"/>
        </w:rPr>
        <w:t>天以书面形式通知发包人和监理工程师、造价工程师。未将有关文件送交发包人和监理工程师之前，任何此类任命和撤回均为无效。</w:t>
      </w:r>
    </w:p>
    <w:p>
      <w:pPr>
        <w:pStyle w:val="null3"/>
        <w:spacing w:before="120" w:after="120"/>
        <w:ind w:firstLine="420"/>
        <w:jc w:val="both"/>
      </w:pPr>
      <w:r>
        <w:rPr>
          <w:sz w:val="21"/>
        </w:rPr>
        <w:t xml:space="preserve">22  </w:t>
      </w:r>
      <w:r>
        <w:rPr>
          <w:sz w:val="21"/>
        </w:rPr>
        <w:t>发包人代表</w:t>
      </w:r>
    </w:p>
    <w:p>
      <w:pPr>
        <w:pStyle w:val="null3"/>
        <w:ind w:firstLine="420"/>
        <w:jc w:val="both"/>
      </w:pPr>
      <w:r>
        <w:rPr>
          <w:sz w:val="21"/>
        </w:rPr>
        <w:t>22.1</w:t>
      </w:r>
      <w:r>
        <w:rPr>
          <w:sz w:val="21"/>
        </w:rPr>
        <w:t>发包人对其代表授权</w:t>
      </w:r>
    </w:p>
    <w:p>
      <w:pPr>
        <w:pStyle w:val="null3"/>
        <w:ind w:firstLine="420"/>
        <w:jc w:val="both"/>
      </w:pPr>
      <w:r>
        <w:rPr>
          <w:sz w:val="21"/>
        </w:rPr>
        <w:t>发包人应在专用条款中写明发包人代表具体人选，同时在开工前以书面形式任命发包人代表并将有关文件送交承包人，授予其代表发包人履行合同规定职责所需的一切权力。除专用条款另有约定或经承包人同意外，发包人不应对发包人代表的权力另有限制。</w:t>
      </w:r>
    </w:p>
    <w:p>
      <w:pPr>
        <w:pStyle w:val="null3"/>
        <w:ind w:firstLine="420"/>
        <w:jc w:val="both"/>
      </w:pPr>
      <w:r>
        <w:rPr>
          <w:sz w:val="21"/>
        </w:rPr>
        <w:t>22.2</w:t>
      </w:r>
      <w:r>
        <w:rPr>
          <w:sz w:val="21"/>
        </w:rPr>
        <w:t>发包人代表职权</w:t>
      </w:r>
    </w:p>
    <w:p>
      <w:pPr>
        <w:pStyle w:val="null3"/>
        <w:ind w:firstLine="420"/>
        <w:jc w:val="both"/>
      </w:pPr>
      <w:r>
        <w:rPr>
          <w:sz w:val="21"/>
        </w:rPr>
        <w:t>发包人代表应代表发包人履行合同规定的职责、行使合同明文规定或必然隐含的权力，对发包人负责。发包人代表在发包人授予职权范围内的工作，发包人应予认可。</w:t>
      </w:r>
    </w:p>
    <w:p>
      <w:pPr>
        <w:pStyle w:val="null3"/>
        <w:spacing w:before="120" w:after="120"/>
        <w:ind w:firstLine="420"/>
        <w:jc w:val="both"/>
      </w:pPr>
      <w:r>
        <w:rPr>
          <w:sz w:val="21"/>
        </w:rPr>
        <w:t xml:space="preserve">23  </w:t>
      </w:r>
      <w:r>
        <w:rPr>
          <w:sz w:val="21"/>
        </w:rPr>
        <w:t>监理工程师</w:t>
      </w:r>
    </w:p>
    <w:p>
      <w:pPr>
        <w:pStyle w:val="null3"/>
        <w:ind w:firstLine="420"/>
        <w:jc w:val="both"/>
      </w:pPr>
      <w:r>
        <w:rPr>
          <w:sz w:val="21"/>
        </w:rPr>
        <w:t>23.1</w:t>
      </w:r>
      <w:r>
        <w:rPr>
          <w:sz w:val="21"/>
        </w:rPr>
        <w:t>发包人对监理工程师授权</w:t>
      </w:r>
    </w:p>
    <w:p>
      <w:pPr>
        <w:pStyle w:val="null3"/>
        <w:ind w:firstLine="420"/>
        <w:jc w:val="both"/>
      </w:pPr>
      <w:r>
        <w:rPr>
          <w:sz w:val="21"/>
        </w:rPr>
        <w:t>发包人应在专用条款中写明负责合同工程工程监理专业技术的监理人名称和监理工程师具体人选，并在开工前将监理工程师任命书以书面形式通知承包人，授予其代表发包人履行合同规定职责所需的权力。</w:t>
      </w:r>
    </w:p>
    <w:p>
      <w:pPr>
        <w:pStyle w:val="null3"/>
        <w:ind w:firstLine="420"/>
        <w:jc w:val="both"/>
      </w:pPr>
      <w:r>
        <w:rPr>
          <w:sz w:val="21"/>
        </w:rPr>
        <w:t>23.2</w:t>
      </w:r>
      <w:r>
        <w:rPr>
          <w:sz w:val="21"/>
        </w:rPr>
        <w:t>监理工程师职权</w:t>
      </w:r>
    </w:p>
    <w:p>
      <w:pPr>
        <w:pStyle w:val="null3"/>
        <w:ind w:firstLine="420"/>
        <w:jc w:val="both"/>
      </w:pPr>
      <w:r>
        <w:rPr>
          <w:sz w:val="21"/>
        </w:rPr>
        <w:t>监理工程师行使合同明文规定或必然隐含的职权，代表发包人负责监督、检查合同工程的质量、进度，试验和检验承包人使用的与合同工程有关的材料、工程设备和施工工艺，及时向承包人提供工作所需的批准、确认和通知等指令。监理工程师无权免除合同任何一方当事人在合同履行期间应负的任何责任和义务。</w:t>
      </w:r>
    </w:p>
    <w:p>
      <w:pPr>
        <w:pStyle w:val="null3"/>
        <w:ind w:firstLine="420"/>
        <w:jc w:val="both"/>
      </w:pPr>
      <w:r>
        <w:rPr>
          <w:sz w:val="21"/>
        </w:rPr>
        <w:t>23.3</w:t>
      </w:r>
      <w:r>
        <w:rPr>
          <w:sz w:val="21"/>
        </w:rPr>
        <w:t>监理工程师职权限制</w:t>
      </w:r>
    </w:p>
    <w:p>
      <w:pPr>
        <w:pStyle w:val="null3"/>
        <w:ind w:firstLine="420"/>
        <w:jc w:val="both"/>
      </w:pPr>
      <w:r>
        <w:rPr>
          <w:sz w:val="21"/>
        </w:rPr>
        <w:t xml:space="preserve"> </w:t>
      </w:r>
      <w:r>
        <w:rPr>
          <w:sz w:val="21"/>
        </w:rPr>
        <w:t>除属于第</w:t>
      </w:r>
      <w:r>
        <w:rPr>
          <w:sz w:val="21"/>
        </w:rPr>
        <w:t>86</w:t>
      </w:r>
      <w:r>
        <w:rPr>
          <w:sz w:val="21"/>
        </w:rPr>
        <w:t>条规定的争议外，监理工程师在职权范围内的工作，发包人应予认可，但下列事项应事先取得发包人的专项批准：</w:t>
      </w:r>
    </w:p>
    <w:p>
      <w:pPr>
        <w:pStyle w:val="null3"/>
        <w:ind w:firstLine="420"/>
        <w:jc w:val="both"/>
      </w:pPr>
      <w:r>
        <w:rPr>
          <w:sz w:val="21"/>
        </w:rPr>
        <w:t>(1)</w:t>
      </w:r>
      <w:r>
        <w:rPr>
          <w:sz w:val="21"/>
        </w:rPr>
        <w:t xml:space="preserve">根据第 </w:t>
      </w:r>
      <w:r>
        <w:rPr>
          <w:sz w:val="21"/>
        </w:rPr>
        <w:t xml:space="preserve">5.2 </w:t>
      </w:r>
      <w:r>
        <w:rPr>
          <w:sz w:val="21"/>
        </w:rPr>
        <w:t>款规定批准承包人提供的配合施工设计图纸；</w:t>
      </w:r>
    </w:p>
    <w:p>
      <w:pPr>
        <w:pStyle w:val="null3"/>
        <w:ind w:firstLine="420"/>
        <w:jc w:val="both"/>
      </w:pPr>
      <w:r>
        <w:rPr>
          <w:sz w:val="21"/>
        </w:rPr>
        <w:t>(2)</w:t>
      </w:r>
      <w:r>
        <w:rPr>
          <w:sz w:val="21"/>
        </w:rPr>
        <w:t xml:space="preserve">根据第 </w:t>
      </w:r>
      <w:r>
        <w:rPr>
          <w:sz w:val="21"/>
        </w:rPr>
        <w:t xml:space="preserve">7.2 </w:t>
      </w:r>
      <w:r>
        <w:rPr>
          <w:sz w:val="21"/>
        </w:rPr>
        <w:t>款规定同意承包人分包工程；</w:t>
      </w:r>
    </w:p>
    <w:p>
      <w:pPr>
        <w:pStyle w:val="null3"/>
        <w:ind w:firstLine="420"/>
        <w:jc w:val="both"/>
      </w:pPr>
      <w:r>
        <w:rPr>
          <w:sz w:val="21"/>
        </w:rPr>
        <w:t>(3)</w:t>
      </w:r>
      <w:r>
        <w:rPr>
          <w:sz w:val="21"/>
        </w:rPr>
        <w:t>根据第</w:t>
      </w:r>
      <w:r>
        <w:rPr>
          <w:sz w:val="21"/>
        </w:rPr>
        <w:t>18.1</w:t>
      </w:r>
      <w:r>
        <w:rPr>
          <w:sz w:val="21"/>
        </w:rPr>
        <w:t>款规定批准承包人将材料和工程设备、施工设备移出施工场地；</w:t>
      </w:r>
    </w:p>
    <w:p>
      <w:pPr>
        <w:pStyle w:val="null3"/>
        <w:ind w:firstLine="420"/>
        <w:jc w:val="both"/>
      </w:pPr>
      <w:r>
        <w:rPr>
          <w:sz w:val="21"/>
        </w:rPr>
        <w:t>(4)</w:t>
      </w:r>
      <w:r>
        <w:rPr>
          <w:sz w:val="21"/>
        </w:rPr>
        <w:t xml:space="preserve">根据第 </w:t>
      </w:r>
      <w:r>
        <w:rPr>
          <w:sz w:val="21"/>
        </w:rPr>
        <w:t xml:space="preserve">33 </w:t>
      </w:r>
      <w:r>
        <w:rPr>
          <w:sz w:val="21"/>
        </w:rPr>
        <w:t>条规定批准承包人的施工组织设计和工程进度计划；</w:t>
      </w:r>
    </w:p>
    <w:p>
      <w:pPr>
        <w:pStyle w:val="null3"/>
        <w:ind w:firstLine="420"/>
        <w:jc w:val="both"/>
      </w:pPr>
      <w:r>
        <w:rPr>
          <w:sz w:val="21"/>
        </w:rPr>
        <w:t>(5)</w:t>
      </w:r>
      <w:r>
        <w:rPr>
          <w:sz w:val="21"/>
        </w:rPr>
        <w:t xml:space="preserve">根据第 </w:t>
      </w:r>
      <w:r>
        <w:rPr>
          <w:sz w:val="21"/>
        </w:rPr>
        <w:t xml:space="preserve">34.2 </w:t>
      </w:r>
      <w:r>
        <w:rPr>
          <w:sz w:val="21"/>
        </w:rPr>
        <w:t>款规定发出的工程开工令；</w:t>
      </w:r>
    </w:p>
    <w:p>
      <w:pPr>
        <w:pStyle w:val="null3"/>
        <w:ind w:firstLine="420"/>
        <w:jc w:val="both"/>
      </w:pPr>
      <w:r>
        <w:rPr>
          <w:sz w:val="21"/>
        </w:rPr>
        <w:t>(6)</w:t>
      </w:r>
      <w:r>
        <w:rPr>
          <w:sz w:val="21"/>
        </w:rPr>
        <w:t xml:space="preserve">根据第 </w:t>
      </w:r>
      <w:r>
        <w:rPr>
          <w:sz w:val="21"/>
        </w:rPr>
        <w:t xml:space="preserve">37.2 </w:t>
      </w:r>
      <w:r>
        <w:rPr>
          <w:sz w:val="21"/>
        </w:rPr>
        <w:t>款规定发出加快进度的变更指令；</w:t>
      </w:r>
    </w:p>
    <w:p>
      <w:pPr>
        <w:pStyle w:val="null3"/>
        <w:ind w:firstLine="420"/>
        <w:jc w:val="both"/>
      </w:pPr>
      <w:r>
        <w:rPr>
          <w:sz w:val="21"/>
        </w:rPr>
        <w:t>(7)</w:t>
      </w:r>
      <w:r>
        <w:rPr>
          <w:sz w:val="21"/>
        </w:rPr>
        <w:t xml:space="preserve">根据第 </w:t>
      </w:r>
      <w:r>
        <w:rPr>
          <w:sz w:val="21"/>
        </w:rPr>
        <w:t xml:space="preserve">49.6 </w:t>
      </w:r>
      <w:r>
        <w:rPr>
          <w:sz w:val="21"/>
        </w:rPr>
        <w:t>款规定使用替换材料；</w:t>
      </w:r>
    </w:p>
    <w:p>
      <w:pPr>
        <w:pStyle w:val="null3"/>
        <w:ind w:firstLine="420"/>
        <w:jc w:val="both"/>
      </w:pPr>
      <w:r>
        <w:rPr>
          <w:sz w:val="21"/>
        </w:rPr>
        <w:t>(8)</w:t>
      </w:r>
      <w:r>
        <w:rPr>
          <w:sz w:val="21"/>
        </w:rPr>
        <w:t xml:space="preserve">根据第 </w:t>
      </w:r>
      <w:r>
        <w:rPr>
          <w:sz w:val="21"/>
        </w:rPr>
        <w:t xml:space="preserve">63 </w:t>
      </w:r>
      <w:r>
        <w:rPr>
          <w:sz w:val="21"/>
        </w:rPr>
        <w:t>条规定发出使用暂列金额的工作指令；</w:t>
      </w:r>
    </w:p>
    <w:p>
      <w:pPr>
        <w:pStyle w:val="null3"/>
        <w:ind w:firstLine="420"/>
        <w:jc w:val="both"/>
      </w:pPr>
      <w:r>
        <w:rPr>
          <w:sz w:val="21"/>
        </w:rPr>
        <w:t>(9)</w:t>
      </w:r>
      <w:r>
        <w:rPr>
          <w:sz w:val="21"/>
        </w:rPr>
        <w:t xml:space="preserve">根据第 </w:t>
      </w:r>
      <w:r>
        <w:rPr>
          <w:sz w:val="21"/>
        </w:rPr>
        <w:t xml:space="preserve">64 </w:t>
      </w:r>
      <w:r>
        <w:rPr>
          <w:sz w:val="21"/>
        </w:rPr>
        <w:t>条规定发出使用计日工的工作指令；</w:t>
      </w:r>
    </w:p>
    <w:p>
      <w:pPr>
        <w:pStyle w:val="null3"/>
        <w:ind w:firstLine="420"/>
        <w:jc w:val="both"/>
      </w:pPr>
      <w:r>
        <w:rPr>
          <w:sz w:val="21"/>
        </w:rPr>
        <w:t>(10)</w:t>
      </w:r>
      <w:r>
        <w:rPr>
          <w:sz w:val="21"/>
        </w:rPr>
        <w:t xml:space="preserve">根据第 </w:t>
      </w:r>
      <w:r>
        <w:rPr>
          <w:sz w:val="21"/>
        </w:rPr>
        <w:t xml:space="preserve">56 </w:t>
      </w:r>
      <w:r>
        <w:rPr>
          <w:sz w:val="21"/>
        </w:rPr>
        <w:t>条规定指令或批准的工程变更；</w:t>
      </w:r>
    </w:p>
    <w:p>
      <w:pPr>
        <w:pStyle w:val="null3"/>
        <w:ind w:firstLine="420"/>
        <w:jc w:val="both"/>
      </w:pPr>
      <w:r>
        <w:rPr>
          <w:sz w:val="21"/>
        </w:rPr>
        <w:t>(11)</w:t>
      </w:r>
      <w:r>
        <w:rPr>
          <w:sz w:val="21"/>
        </w:rPr>
        <w:t xml:space="preserve">根据第 </w:t>
      </w:r>
      <w:r>
        <w:rPr>
          <w:sz w:val="21"/>
        </w:rPr>
        <w:t xml:space="preserve">75 </w:t>
      </w:r>
      <w:r>
        <w:rPr>
          <w:sz w:val="21"/>
        </w:rPr>
        <w:t>条规定指令或确认的现场签证；</w:t>
      </w:r>
    </w:p>
    <w:p>
      <w:pPr>
        <w:pStyle w:val="null3"/>
        <w:ind w:firstLine="420"/>
        <w:jc w:val="both"/>
      </w:pPr>
      <w:r>
        <w:rPr>
          <w:sz w:val="21"/>
        </w:rPr>
        <w:t>(12)</w:t>
      </w:r>
      <w:r>
        <w:rPr>
          <w:sz w:val="21"/>
        </w:rPr>
        <w:t>专用条款约定需要发包人批准的其他事项。</w:t>
      </w:r>
    </w:p>
    <w:p>
      <w:pPr>
        <w:pStyle w:val="null3"/>
        <w:ind w:firstLine="420"/>
        <w:jc w:val="both"/>
      </w:pPr>
      <w:r>
        <w:rPr>
          <w:sz w:val="21"/>
        </w:rPr>
        <w:t>23.4</w:t>
      </w:r>
      <w:r>
        <w:rPr>
          <w:sz w:val="21"/>
        </w:rPr>
        <w:t>监理工程师指令</w:t>
      </w:r>
    </w:p>
    <w:p>
      <w:pPr>
        <w:pStyle w:val="null3"/>
        <w:ind w:firstLine="420"/>
        <w:jc w:val="both"/>
      </w:pPr>
      <w:r>
        <w:rPr>
          <w:sz w:val="21"/>
        </w:rPr>
        <w:t>监理工程师应按照合同约定时间向承包人提供实施合同工程的进度、质量和安全工作所需的批准、确认和通知等指令。</w:t>
      </w:r>
    </w:p>
    <w:p>
      <w:pPr>
        <w:pStyle w:val="null3"/>
        <w:ind w:firstLine="420"/>
        <w:jc w:val="both"/>
      </w:pPr>
      <w:r>
        <w:rPr>
          <w:sz w:val="21"/>
        </w:rPr>
        <w:t>监理工程师提供的指令，均应采用书面形式。在紧急情况下，监理工程师可发出口头指令，但应在</w:t>
      </w:r>
      <w:r>
        <w:rPr>
          <w:sz w:val="21"/>
        </w:rPr>
        <w:t xml:space="preserve">48 </w:t>
      </w:r>
      <w:r>
        <w:rPr>
          <w:sz w:val="21"/>
        </w:rPr>
        <w:t>小时内给予书面确认。对监理工程师的口头指令，承包人应予执行。如果承包人在监理工程师发出口头指令</w:t>
      </w:r>
      <w:r>
        <w:rPr>
          <w:sz w:val="21"/>
        </w:rPr>
        <w:t>48</w:t>
      </w:r>
      <w:r>
        <w:rPr>
          <w:sz w:val="21"/>
        </w:rPr>
        <w:t xml:space="preserve">小时后未收到书面确认，则应在接到口头指令后的 </w:t>
      </w:r>
      <w:r>
        <w:rPr>
          <w:sz w:val="21"/>
        </w:rPr>
        <w:t xml:space="preserve">7 </w:t>
      </w:r>
      <w:r>
        <w:rPr>
          <w:sz w:val="21"/>
        </w:rPr>
        <w:t xml:space="preserve">天内向监理工程师发出书面确认函。监理工程师应在承包人发出书面确认函后 </w:t>
      </w:r>
      <w:r>
        <w:rPr>
          <w:sz w:val="21"/>
        </w:rPr>
        <w:t xml:space="preserve">48 </w:t>
      </w:r>
      <w:r>
        <w:rPr>
          <w:sz w:val="21"/>
        </w:rPr>
        <w:t>小时内给予答复；逾期未予答复的，视为承包人的书面确认函已被认可。</w:t>
      </w:r>
    </w:p>
    <w:p>
      <w:pPr>
        <w:pStyle w:val="null3"/>
        <w:ind w:firstLine="420"/>
        <w:jc w:val="both"/>
      </w:pPr>
      <w:r>
        <w:rPr>
          <w:sz w:val="21"/>
        </w:rPr>
        <w:t>23.5</w:t>
      </w:r>
      <w:r>
        <w:rPr>
          <w:sz w:val="21"/>
        </w:rPr>
        <w:t>承包人执行监理工程师指令</w:t>
      </w:r>
    </w:p>
    <w:p>
      <w:pPr>
        <w:pStyle w:val="null3"/>
        <w:ind w:firstLine="420"/>
        <w:jc w:val="both"/>
      </w:pPr>
      <w:r>
        <w:rPr>
          <w:sz w:val="21"/>
        </w:rPr>
        <w:t>如果承包人认为监理工程师的指令不合理，应在收到指令后</w:t>
      </w:r>
      <w:r>
        <w:rPr>
          <w:sz w:val="21"/>
        </w:rPr>
        <w:t>24</w:t>
      </w:r>
      <w:r>
        <w:rPr>
          <w:sz w:val="21"/>
        </w:rPr>
        <w:t>小时内向监理工程师提出书面报告，监理工程师应在收到承包人报告后</w:t>
      </w:r>
      <w:r>
        <w:rPr>
          <w:sz w:val="21"/>
        </w:rPr>
        <w:t>24</w:t>
      </w:r>
      <w:r>
        <w:rPr>
          <w:sz w:val="21"/>
        </w:rPr>
        <w:t>小时内做出修改指令或继续执行原指令的决定，并书面通知承包人。逾期不作出决定的，承包人可不执行监理工程师的指令。</w:t>
      </w:r>
    </w:p>
    <w:p>
      <w:pPr>
        <w:pStyle w:val="null3"/>
        <w:ind w:firstLine="420"/>
        <w:jc w:val="both"/>
      </w:pPr>
      <w:r>
        <w:rPr>
          <w:sz w:val="21"/>
        </w:rPr>
        <w:t>23.6</w:t>
      </w:r>
      <w:r>
        <w:rPr>
          <w:sz w:val="21"/>
        </w:rPr>
        <w:t>监理工程师职权委托</w:t>
      </w:r>
    </w:p>
    <w:p>
      <w:pPr>
        <w:pStyle w:val="null3"/>
        <w:ind w:firstLine="420"/>
        <w:jc w:val="both"/>
      </w:pPr>
      <w:r>
        <w:rPr>
          <w:sz w:val="21"/>
        </w:rPr>
        <w:t>监理工程师可按第</w:t>
      </w:r>
      <w:r>
        <w:rPr>
          <w:sz w:val="21"/>
        </w:rPr>
        <w:t>21.3</w:t>
      </w:r>
      <w:r>
        <w:rPr>
          <w:sz w:val="21"/>
        </w:rPr>
        <w:t>款规定授权给其任命的监理工程师代表，亦可将其授权撤回。监理工程师代表行使监理工程师授予的职权，对监理工程师负责。监理工程师代表在监理工程师授予职权范围内的工作，监理工程师应予认可，但监理工程师保留因监理工程师代表未曾对任何工作、材料设备错误加以反对的失误而否定该工作、材料设备，并发出纠正指令的权力。未按第</w:t>
      </w:r>
      <w:r>
        <w:rPr>
          <w:sz w:val="21"/>
        </w:rPr>
        <w:t>21.3</w:t>
      </w:r>
      <w:r>
        <w:rPr>
          <w:sz w:val="21"/>
        </w:rPr>
        <w:t>款规定，任何此类任命和撤回均为无效。</w:t>
      </w:r>
    </w:p>
    <w:p>
      <w:pPr>
        <w:pStyle w:val="null3"/>
        <w:ind w:firstLine="420"/>
        <w:jc w:val="both"/>
      </w:pPr>
      <w:r>
        <w:rPr>
          <w:sz w:val="21"/>
        </w:rPr>
        <w:t>23.7</w:t>
      </w:r>
      <w:r>
        <w:rPr>
          <w:sz w:val="21"/>
        </w:rPr>
        <w:t>监理工程师未尽义务或失误的责任</w:t>
      </w:r>
    </w:p>
    <w:p>
      <w:pPr>
        <w:pStyle w:val="null3"/>
        <w:ind w:firstLine="420"/>
        <w:jc w:val="both"/>
      </w:pPr>
      <w:r>
        <w:rPr>
          <w:sz w:val="21"/>
        </w:rPr>
        <w:t>监理工程师（含其代表）未能正确完成本合同约定的全部义务，或工作出现失误，导致费用的增加和（或）延误的工期，由发包人承担；给承包人造成损失的，发包人应予赔偿。</w:t>
      </w:r>
    </w:p>
    <w:p>
      <w:pPr>
        <w:pStyle w:val="null3"/>
        <w:spacing w:before="120" w:after="120"/>
        <w:ind w:firstLine="420"/>
        <w:jc w:val="both"/>
      </w:pPr>
      <w:r>
        <w:rPr>
          <w:sz w:val="21"/>
        </w:rPr>
        <w:t xml:space="preserve">24  </w:t>
      </w:r>
      <w:r>
        <w:rPr>
          <w:sz w:val="21"/>
        </w:rPr>
        <w:t>造价工程师</w:t>
      </w:r>
    </w:p>
    <w:p>
      <w:pPr>
        <w:pStyle w:val="null3"/>
        <w:ind w:firstLine="420"/>
        <w:jc w:val="both"/>
      </w:pPr>
      <w:r>
        <w:rPr>
          <w:sz w:val="21"/>
        </w:rPr>
        <w:t>24.1</w:t>
      </w:r>
      <w:r>
        <w:rPr>
          <w:sz w:val="21"/>
        </w:rPr>
        <w:t>发包人对造价工程师授权</w:t>
      </w:r>
    </w:p>
    <w:p>
      <w:pPr>
        <w:pStyle w:val="null3"/>
        <w:ind w:firstLine="420"/>
        <w:jc w:val="both"/>
      </w:pPr>
      <w:r>
        <w:rPr>
          <w:sz w:val="21"/>
        </w:rPr>
        <w:t>发包人应在专用条款中写明负责合同工程的造价咨询单位和造价工程师具体人选，同时在开工前以书面形式任命造价工程师并将有关文件送交承包人，授予其代表发包人履行合同规定职责所需的权力。</w:t>
      </w:r>
    </w:p>
    <w:p>
      <w:pPr>
        <w:pStyle w:val="null3"/>
        <w:ind w:firstLine="420"/>
        <w:jc w:val="both"/>
      </w:pPr>
      <w:r>
        <w:rPr>
          <w:sz w:val="21"/>
        </w:rPr>
        <w:t>24.2</w:t>
      </w:r>
      <w:r>
        <w:rPr>
          <w:sz w:val="21"/>
        </w:rPr>
        <w:t>造价工程师职权</w:t>
      </w:r>
    </w:p>
    <w:p>
      <w:pPr>
        <w:pStyle w:val="null3"/>
        <w:ind w:firstLine="420"/>
        <w:jc w:val="both"/>
      </w:pPr>
      <w:r>
        <w:rPr>
          <w:sz w:val="21"/>
        </w:rPr>
        <w:t>造价工程师行使合同明文规定或必然隐含的职权，代表发包人负责工程计量和计价，工程进度款的调整和核实，结算价款的编制、调整和复核，签发支付证书，及时向承包人提供合同价款的核实、调整和通知等指令。造价工程师无权免除或变更合同规定的合同任何一方当事人在合同履行期间的权力、义务和责任。</w:t>
      </w:r>
    </w:p>
    <w:p>
      <w:pPr>
        <w:pStyle w:val="null3"/>
        <w:ind w:firstLine="420"/>
        <w:jc w:val="both"/>
      </w:pPr>
      <w:r>
        <w:rPr>
          <w:sz w:val="21"/>
        </w:rPr>
        <w:t>24.3</w:t>
      </w:r>
      <w:r>
        <w:rPr>
          <w:sz w:val="21"/>
        </w:rPr>
        <w:t>造价工程师职权限制</w:t>
      </w:r>
    </w:p>
    <w:p>
      <w:pPr>
        <w:pStyle w:val="null3"/>
        <w:ind w:firstLine="420"/>
        <w:jc w:val="both"/>
      </w:pPr>
      <w:r>
        <w:rPr>
          <w:sz w:val="21"/>
        </w:rPr>
        <w:t>除属于第</w:t>
      </w:r>
      <w:r>
        <w:rPr>
          <w:sz w:val="21"/>
        </w:rPr>
        <w:t>86</w:t>
      </w:r>
      <w:r>
        <w:rPr>
          <w:sz w:val="21"/>
        </w:rPr>
        <w:t>条规定的争议外，造价工程师在职权范围内的工作，发包人应予认可，但下列事项应事先取得发包人的专项批准：</w:t>
      </w:r>
    </w:p>
    <w:p>
      <w:pPr>
        <w:pStyle w:val="null3"/>
        <w:ind w:firstLine="420"/>
        <w:jc w:val="both"/>
      </w:pPr>
      <w:r>
        <w:rPr>
          <w:sz w:val="21"/>
        </w:rPr>
        <w:t>（</w:t>
      </w:r>
      <w:r>
        <w:rPr>
          <w:sz w:val="21"/>
        </w:rPr>
        <w:t>1</w:t>
      </w:r>
      <w:r>
        <w:rPr>
          <w:sz w:val="21"/>
        </w:rPr>
        <w:t xml:space="preserve">） 根据第 </w:t>
      </w:r>
      <w:r>
        <w:rPr>
          <w:sz w:val="21"/>
        </w:rPr>
        <w:t xml:space="preserve">63 </w:t>
      </w:r>
      <w:r>
        <w:rPr>
          <w:sz w:val="21"/>
        </w:rPr>
        <w:t>条规定使用暂列金额；</w:t>
      </w:r>
    </w:p>
    <w:p>
      <w:pPr>
        <w:pStyle w:val="null3"/>
        <w:ind w:firstLine="420"/>
        <w:jc w:val="both"/>
      </w:pPr>
      <w:r>
        <w:rPr>
          <w:sz w:val="21"/>
        </w:rPr>
        <w:t>（</w:t>
      </w:r>
      <w:r>
        <w:rPr>
          <w:sz w:val="21"/>
        </w:rPr>
        <w:t>2</w:t>
      </w:r>
      <w:r>
        <w:rPr>
          <w:sz w:val="21"/>
        </w:rPr>
        <w:t xml:space="preserve">） 根据第 </w:t>
      </w:r>
      <w:r>
        <w:rPr>
          <w:sz w:val="21"/>
        </w:rPr>
        <w:t xml:space="preserve">64 </w:t>
      </w:r>
      <w:r>
        <w:rPr>
          <w:sz w:val="21"/>
        </w:rPr>
        <w:t>条规定使用计日工；</w:t>
      </w:r>
    </w:p>
    <w:p>
      <w:pPr>
        <w:pStyle w:val="null3"/>
        <w:ind w:firstLine="420"/>
        <w:jc w:val="both"/>
      </w:pPr>
      <w:r>
        <w:rPr>
          <w:sz w:val="21"/>
        </w:rPr>
        <w:t>（</w:t>
      </w:r>
      <w:r>
        <w:rPr>
          <w:sz w:val="21"/>
        </w:rPr>
        <w:t>3</w:t>
      </w:r>
      <w:r>
        <w:rPr>
          <w:sz w:val="21"/>
        </w:rPr>
        <w:t xml:space="preserve">） 根据第 </w:t>
      </w:r>
      <w:r>
        <w:rPr>
          <w:sz w:val="21"/>
        </w:rPr>
        <w:t xml:space="preserve">65 </w:t>
      </w:r>
      <w:r>
        <w:rPr>
          <w:sz w:val="21"/>
        </w:rPr>
        <w:t>条规定使用暂估价；</w:t>
      </w:r>
    </w:p>
    <w:p>
      <w:pPr>
        <w:pStyle w:val="null3"/>
        <w:ind w:firstLine="420"/>
        <w:jc w:val="both"/>
      </w:pPr>
      <w:r>
        <w:rPr>
          <w:sz w:val="21"/>
        </w:rPr>
        <w:t>（</w:t>
      </w:r>
      <w:r>
        <w:rPr>
          <w:sz w:val="21"/>
        </w:rPr>
        <w:t>4</w:t>
      </w:r>
      <w:r>
        <w:rPr>
          <w:sz w:val="21"/>
        </w:rPr>
        <w:t xml:space="preserve">） 根据第 </w:t>
      </w:r>
      <w:r>
        <w:rPr>
          <w:sz w:val="21"/>
        </w:rPr>
        <w:t xml:space="preserve">66 </w:t>
      </w:r>
      <w:r>
        <w:rPr>
          <w:sz w:val="21"/>
        </w:rPr>
        <w:t>条确定的提前竣工奖与误期赔偿费；</w:t>
      </w:r>
    </w:p>
    <w:p>
      <w:pPr>
        <w:pStyle w:val="null3"/>
        <w:ind w:firstLine="420"/>
        <w:jc w:val="both"/>
      </w:pPr>
      <w:r>
        <w:rPr>
          <w:sz w:val="21"/>
        </w:rPr>
        <w:t>（</w:t>
      </w:r>
      <w:r>
        <w:rPr>
          <w:sz w:val="21"/>
        </w:rPr>
        <w:t>5</w:t>
      </w:r>
      <w:r>
        <w:rPr>
          <w:sz w:val="21"/>
        </w:rPr>
        <w:t xml:space="preserve">） 根据第 </w:t>
      </w:r>
      <w:r>
        <w:rPr>
          <w:sz w:val="21"/>
        </w:rPr>
        <w:t xml:space="preserve">67 </w:t>
      </w:r>
      <w:r>
        <w:rPr>
          <w:sz w:val="21"/>
        </w:rPr>
        <w:t>条确定的优质优价奖；</w:t>
      </w:r>
    </w:p>
    <w:p>
      <w:pPr>
        <w:pStyle w:val="null3"/>
        <w:ind w:firstLine="420"/>
        <w:jc w:val="both"/>
      </w:pPr>
      <w:r>
        <w:rPr>
          <w:sz w:val="21"/>
        </w:rPr>
        <w:t>（</w:t>
      </w:r>
      <w:r>
        <w:rPr>
          <w:sz w:val="21"/>
        </w:rPr>
        <w:t>6</w:t>
      </w:r>
      <w:r>
        <w:rPr>
          <w:sz w:val="21"/>
        </w:rPr>
        <w:t xml:space="preserve">） 根据第 </w:t>
      </w:r>
      <w:r>
        <w:rPr>
          <w:sz w:val="21"/>
        </w:rPr>
        <w:t xml:space="preserve">68.2 </w:t>
      </w:r>
      <w:r>
        <w:rPr>
          <w:sz w:val="21"/>
        </w:rPr>
        <w:t>款规定事件调整的合同价款；</w:t>
      </w:r>
    </w:p>
    <w:p>
      <w:pPr>
        <w:pStyle w:val="null3"/>
        <w:ind w:firstLine="420"/>
        <w:jc w:val="both"/>
      </w:pPr>
      <w:r>
        <w:rPr>
          <w:sz w:val="21"/>
        </w:rPr>
        <w:t>（</w:t>
      </w:r>
      <w:r>
        <w:rPr>
          <w:sz w:val="21"/>
        </w:rPr>
        <w:t>7</w:t>
      </w:r>
      <w:r>
        <w:rPr>
          <w:sz w:val="21"/>
        </w:rPr>
        <w:t>） 专用条款约定需要发包人批准的其他事项。</w:t>
      </w:r>
    </w:p>
    <w:p>
      <w:pPr>
        <w:pStyle w:val="null3"/>
        <w:ind w:firstLine="420"/>
        <w:jc w:val="both"/>
      </w:pPr>
      <w:r>
        <w:rPr>
          <w:sz w:val="21"/>
        </w:rPr>
        <w:t>24.4</w:t>
      </w:r>
      <w:r>
        <w:rPr>
          <w:sz w:val="21"/>
        </w:rPr>
        <w:t>造价工程师指令</w:t>
      </w:r>
    </w:p>
    <w:p>
      <w:pPr>
        <w:pStyle w:val="null3"/>
        <w:ind w:firstLine="420"/>
        <w:jc w:val="both"/>
      </w:pPr>
      <w:r>
        <w:rPr>
          <w:sz w:val="21"/>
        </w:rPr>
        <w:t>造价工程师应按照合同约定时间向承包人提供实施合同工程的工程造价工作所需的核实、调整和通知等指令。</w:t>
      </w:r>
    </w:p>
    <w:p>
      <w:pPr>
        <w:pStyle w:val="null3"/>
        <w:ind w:firstLine="420"/>
        <w:jc w:val="both"/>
      </w:pPr>
      <w:r>
        <w:rPr>
          <w:sz w:val="21"/>
        </w:rPr>
        <w:t>造价工程师提供的指令，均应采用书面形式。在紧急情况下，造价工程师可发出口头指令，但应在</w:t>
      </w:r>
      <w:r>
        <w:rPr>
          <w:sz w:val="21"/>
        </w:rPr>
        <w:t xml:space="preserve">48 </w:t>
      </w:r>
      <w:r>
        <w:rPr>
          <w:sz w:val="21"/>
        </w:rPr>
        <w:t xml:space="preserve">小时内给予书面确认。对造价工程师的口头指令，承包人应予执行。如果承包人在造价工程师发出的口头指令 </w:t>
      </w:r>
      <w:r>
        <w:rPr>
          <w:sz w:val="21"/>
        </w:rPr>
        <w:t xml:space="preserve">48 </w:t>
      </w:r>
      <w:r>
        <w:rPr>
          <w:sz w:val="21"/>
        </w:rPr>
        <w:t xml:space="preserve">小时后未收到书面确认，则应在接到口头指令后的 </w:t>
      </w:r>
      <w:r>
        <w:rPr>
          <w:sz w:val="21"/>
        </w:rPr>
        <w:t xml:space="preserve">7 </w:t>
      </w:r>
      <w:r>
        <w:rPr>
          <w:sz w:val="21"/>
        </w:rPr>
        <w:t xml:space="preserve">天内向造价工程师发出书面确认函。造价工程师应在承包人发出书面确认函后 </w:t>
      </w:r>
      <w:r>
        <w:rPr>
          <w:sz w:val="21"/>
        </w:rPr>
        <w:t xml:space="preserve">48 </w:t>
      </w:r>
      <w:r>
        <w:rPr>
          <w:sz w:val="21"/>
        </w:rPr>
        <w:t>小时内给予答复；逾期未予答复的，视为承包人的书面确认函已被认可。</w:t>
      </w:r>
    </w:p>
    <w:p>
      <w:pPr>
        <w:pStyle w:val="null3"/>
        <w:ind w:firstLine="420"/>
        <w:jc w:val="both"/>
      </w:pPr>
      <w:r>
        <w:rPr>
          <w:sz w:val="21"/>
        </w:rPr>
        <w:t xml:space="preserve">24.5  </w:t>
      </w:r>
      <w:r>
        <w:rPr>
          <w:sz w:val="21"/>
        </w:rPr>
        <w:t>承包人执行造价工程师指令</w:t>
      </w:r>
    </w:p>
    <w:p>
      <w:pPr>
        <w:pStyle w:val="null3"/>
        <w:ind w:firstLine="420"/>
        <w:jc w:val="both"/>
      </w:pPr>
      <w:r>
        <w:rPr>
          <w:sz w:val="21"/>
        </w:rPr>
        <w:t>如果承包人认为造价工程师的指令不合理，应在收到指令后</w:t>
      </w:r>
      <w:r>
        <w:rPr>
          <w:sz w:val="21"/>
        </w:rPr>
        <w:t>24</w:t>
      </w:r>
      <w:r>
        <w:rPr>
          <w:sz w:val="21"/>
        </w:rPr>
        <w:t>小时内向造价工程师提出书面报告，造价工程师应在收到承包人报告后</w:t>
      </w:r>
      <w:r>
        <w:rPr>
          <w:sz w:val="21"/>
        </w:rPr>
        <w:t>24</w:t>
      </w:r>
      <w:r>
        <w:rPr>
          <w:sz w:val="21"/>
        </w:rPr>
        <w:t>小时内做出修改指令或继续执行原指令的决定，并书面通知承包人。逾期不作出决定的，承包人可不执行造价工程师的指令。</w:t>
      </w:r>
    </w:p>
    <w:p>
      <w:pPr>
        <w:pStyle w:val="null3"/>
        <w:ind w:firstLine="420"/>
        <w:jc w:val="both"/>
      </w:pPr>
      <w:r>
        <w:rPr>
          <w:sz w:val="21"/>
        </w:rPr>
        <w:t>24.6</w:t>
      </w:r>
      <w:r>
        <w:rPr>
          <w:sz w:val="21"/>
        </w:rPr>
        <w:t>造价工程师职权委托</w:t>
      </w:r>
    </w:p>
    <w:p>
      <w:pPr>
        <w:pStyle w:val="null3"/>
        <w:ind w:firstLine="420"/>
        <w:jc w:val="both"/>
      </w:pPr>
      <w:r>
        <w:rPr>
          <w:sz w:val="21"/>
        </w:rPr>
        <w:t>造价工程师可按照第</w:t>
      </w:r>
      <w:r>
        <w:rPr>
          <w:sz w:val="21"/>
        </w:rPr>
        <w:t xml:space="preserve">21.3 </w:t>
      </w:r>
      <w:r>
        <w:rPr>
          <w:sz w:val="21"/>
        </w:rPr>
        <w:t xml:space="preserve">款规定授权给其任命的造价工程师代表，亦可将其授权撤回，造价工程师代表行使造价工程师授予的职权，对造价工程师负责。造价工程师代表在造价工程师授予职权范围内工作，造价工程师应予认可，但造价工程师保留因造价工程师代表未曾对合同工程的工程计量和计价工作错误加以反对的失误而否定该工作，并发出纠正指令的权力。未按照第 </w:t>
      </w:r>
      <w:r>
        <w:rPr>
          <w:sz w:val="21"/>
        </w:rPr>
        <w:t xml:space="preserve">21.3 </w:t>
      </w:r>
      <w:r>
        <w:rPr>
          <w:sz w:val="21"/>
        </w:rPr>
        <w:t>款规定，任何此类任命或撤回均为无效。</w:t>
      </w:r>
    </w:p>
    <w:p>
      <w:pPr>
        <w:pStyle w:val="null3"/>
        <w:ind w:firstLine="420"/>
        <w:jc w:val="both"/>
      </w:pPr>
      <w:r>
        <w:rPr>
          <w:sz w:val="21"/>
        </w:rPr>
        <w:t>24.7</w:t>
      </w:r>
      <w:r>
        <w:rPr>
          <w:sz w:val="21"/>
        </w:rPr>
        <w:t>造价工程师未尽义务或失误的责任</w:t>
      </w:r>
    </w:p>
    <w:p>
      <w:pPr>
        <w:pStyle w:val="null3"/>
        <w:ind w:firstLine="420"/>
        <w:jc w:val="both"/>
      </w:pPr>
      <w:r>
        <w:rPr>
          <w:sz w:val="21"/>
        </w:rPr>
        <w:t>造价工程师</w:t>
      </w:r>
      <w:r>
        <w:rPr>
          <w:sz w:val="21"/>
        </w:rPr>
        <w:t>(</w:t>
      </w:r>
      <w:r>
        <w:rPr>
          <w:sz w:val="21"/>
        </w:rPr>
        <w:t>含其代表</w:t>
      </w:r>
      <w:r>
        <w:rPr>
          <w:sz w:val="21"/>
        </w:rPr>
        <w:t>)</w:t>
      </w:r>
      <w:r>
        <w:rPr>
          <w:sz w:val="21"/>
        </w:rPr>
        <w:t>未能正确完成本合同约定的全部义务，或工作出现失误，导致费用增加和（或）拖误工期，由发包人承担；给承包人造成损失的，发包人应予赔偿。</w:t>
      </w:r>
    </w:p>
    <w:p>
      <w:pPr>
        <w:pStyle w:val="null3"/>
        <w:spacing w:before="120" w:after="120"/>
        <w:ind w:firstLine="420"/>
        <w:jc w:val="both"/>
      </w:pPr>
      <w:r>
        <w:rPr>
          <w:sz w:val="21"/>
        </w:rPr>
        <w:t xml:space="preserve">25  </w:t>
      </w:r>
      <w:r>
        <w:rPr>
          <w:sz w:val="21"/>
        </w:rPr>
        <w:t>承包人代表</w:t>
      </w:r>
    </w:p>
    <w:p>
      <w:pPr>
        <w:pStyle w:val="null3"/>
        <w:ind w:firstLine="420"/>
        <w:jc w:val="both"/>
      </w:pPr>
      <w:r>
        <w:rPr>
          <w:sz w:val="21"/>
        </w:rPr>
        <w:t xml:space="preserve">25.1  </w:t>
      </w:r>
      <w:r>
        <w:rPr>
          <w:sz w:val="21"/>
        </w:rPr>
        <w:t>承包人对其代表授权</w:t>
      </w:r>
    </w:p>
    <w:p>
      <w:pPr>
        <w:pStyle w:val="null3"/>
        <w:ind w:firstLine="420"/>
        <w:jc w:val="both"/>
      </w:pPr>
      <w:r>
        <w:rPr>
          <w:sz w:val="21"/>
        </w:rPr>
        <w:t>承包人应依据第</w:t>
      </w:r>
      <w:r>
        <w:rPr>
          <w:sz w:val="21"/>
        </w:rPr>
        <w:t>21.2</w:t>
      </w:r>
      <w:r>
        <w:rPr>
          <w:sz w:val="21"/>
        </w:rPr>
        <w:t>款规定在专用条款中写明承包人代表具体人选，同时在开工前将承包人代表任命书以书面形式通知发包人，授予其代表承包人履行合同规定职责所需的一切权力。</w:t>
      </w:r>
    </w:p>
    <w:p>
      <w:pPr>
        <w:pStyle w:val="null3"/>
        <w:ind w:firstLine="420"/>
        <w:jc w:val="both"/>
      </w:pPr>
      <w:r>
        <w:rPr>
          <w:sz w:val="21"/>
        </w:rPr>
        <w:t>25.2</w:t>
      </w:r>
      <w:r>
        <w:rPr>
          <w:sz w:val="21"/>
        </w:rPr>
        <w:t>承包人代表职权</w:t>
      </w:r>
    </w:p>
    <w:p>
      <w:pPr>
        <w:pStyle w:val="null3"/>
        <w:ind w:firstLine="420"/>
        <w:jc w:val="both"/>
      </w:pPr>
      <w:r>
        <w:rPr>
          <w:sz w:val="21"/>
        </w:rPr>
        <w:t>承包人代表应代表承包人履行合同规定的职责、行使合同明文规定或必然隐含的权力，对承包人负责。承包人代表在承包人授予职权范围内的工作，承包人应予认可。</w:t>
      </w:r>
    </w:p>
    <w:p>
      <w:pPr>
        <w:pStyle w:val="null3"/>
        <w:ind w:firstLine="420"/>
        <w:jc w:val="both"/>
      </w:pPr>
      <w:r>
        <w:rPr>
          <w:sz w:val="21"/>
        </w:rPr>
        <w:t xml:space="preserve">25.3  </w:t>
      </w:r>
      <w:r>
        <w:rPr>
          <w:sz w:val="21"/>
        </w:rPr>
        <w:t>承包人代表临时任命人职权</w:t>
      </w:r>
    </w:p>
    <w:p>
      <w:pPr>
        <w:pStyle w:val="null3"/>
        <w:ind w:firstLine="420"/>
        <w:jc w:val="both"/>
      </w:pPr>
      <w:r>
        <w:rPr>
          <w:sz w:val="21"/>
        </w:rPr>
        <w:t>如果承包人代表在合同履行期间确需暂离现场，则应在监理工程师同意下，可按第</w:t>
      </w:r>
      <w:r>
        <w:rPr>
          <w:sz w:val="21"/>
        </w:rPr>
        <w:t>21.4</w:t>
      </w:r>
      <w:r>
        <w:rPr>
          <w:sz w:val="21"/>
        </w:rPr>
        <w:t xml:space="preserve">款规定授权给其任命的合格人选，亦可将其授权撤回。任命的人选行使承包人代表授予的职权，对承包人代表负责。该人选在承包人代表授予职权范围内的工作，承包人代表应予认可，但承包人代表保留因该人选未曾对实施、完成合同工程工作错误加以反对的失误而否定该工作，并发出纠正通知的权力。未按照第 </w:t>
      </w:r>
      <w:r>
        <w:rPr>
          <w:sz w:val="21"/>
        </w:rPr>
        <w:t xml:space="preserve">21.4 </w:t>
      </w:r>
      <w:r>
        <w:rPr>
          <w:sz w:val="21"/>
        </w:rPr>
        <w:t>款规定，任何此类任命或撤回均为无效。</w:t>
      </w:r>
    </w:p>
    <w:p>
      <w:pPr>
        <w:pStyle w:val="null3"/>
        <w:ind w:firstLine="420"/>
        <w:jc w:val="both"/>
      </w:pPr>
      <w:r>
        <w:rPr>
          <w:sz w:val="21"/>
        </w:rPr>
        <w:t xml:space="preserve">25.4  </w:t>
      </w:r>
      <w:r>
        <w:rPr>
          <w:sz w:val="21"/>
        </w:rPr>
        <w:t>紧急情况时承包人代表采取措施及双方责任</w:t>
      </w:r>
    </w:p>
    <w:p>
      <w:pPr>
        <w:pStyle w:val="null3"/>
        <w:ind w:firstLine="420"/>
        <w:jc w:val="both"/>
      </w:pPr>
      <w:r>
        <w:rPr>
          <w:sz w:val="21"/>
        </w:rPr>
        <w:t>承包人代表按经发包人认可的施工组织设计和监理工程师发出的指令组织施工。在情况紧急且无法与监理工程师取得联系时，承包人代表应立即采取保证人员生命和工程、财产安全的有效措施，并在采取措施后</w:t>
      </w:r>
      <w:r>
        <w:rPr>
          <w:sz w:val="21"/>
        </w:rPr>
        <w:t>48</w:t>
      </w:r>
      <w:r>
        <w:rPr>
          <w:sz w:val="21"/>
        </w:rPr>
        <w:t>小时内向监理工程师送交书面报告，抄送发包人。属于发包人或第三方责任的，其发生的费用由发包人承担，工期相应顺延；属于承包人责任的，其发生的费用由承包人承担，工期不予顺延。</w:t>
      </w:r>
    </w:p>
    <w:p>
      <w:pPr>
        <w:pStyle w:val="null3"/>
        <w:spacing w:before="120" w:after="120"/>
        <w:ind w:firstLine="420"/>
        <w:jc w:val="both"/>
      </w:pPr>
      <w:r>
        <w:rPr>
          <w:sz w:val="21"/>
        </w:rPr>
        <w:t xml:space="preserve">26  </w:t>
      </w:r>
      <w:r>
        <w:rPr>
          <w:sz w:val="21"/>
        </w:rPr>
        <w:t>指定分包人</w:t>
      </w:r>
    </w:p>
    <w:p>
      <w:pPr>
        <w:pStyle w:val="null3"/>
        <w:ind w:firstLine="420"/>
        <w:jc w:val="both"/>
      </w:pPr>
      <w:r>
        <w:rPr>
          <w:sz w:val="21"/>
        </w:rPr>
        <w:t>26.1</w:t>
      </w:r>
      <w:r>
        <w:rPr>
          <w:sz w:val="21"/>
        </w:rPr>
        <w:t>指定分包人工作</w:t>
      </w:r>
    </w:p>
    <w:p>
      <w:pPr>
        <w:pStyle w:val="null3"/>
        <w:ind w:firstLine="420"/>
        <w:jc w:val="both"/>
      </w:pPr>
      <w:r>
        <w:rPr>
          <w:sz w:val="21"/>
        </w:rPr>
        <w:t>指定分包人是指发包人事先指定从事下列工作之一的分包人：</w:t>
      </w:r>
    </w:p>
    <w:p>
      <w:pPr>
        <w:pStyle w:val="null3"/>
        <w:ind w:firstLine="420"/>
        <w:jc w:val="both"/>
      </w:pPr>
      <w:r>
        <w:rPr>
          <w:sz w:val="21"/>
        </w:rPr>
        <w:t>⑴根据专用条款的约定，发包人依法事先指定的实施、完成任何永久工程的分包人；</w:t>
      </w:r>
    </w:p>
    <w:p>
      <w:pPr>
        <w:pStyle w:val="null3"/>
        <w:ind w:firstLine="420"/>
        <w:jc w:val="both"/>
      </w:pPr>
      <w:r>
        <w:rPr>
          <w:sz w:val="21"/>
        </w:rPr>
        <w:t>⑵根据专用条款的约定，发包人选定的提供本合同工程材料、工程设备和服务的分包人。</w:t>
      </w:r>
    </w:p>
    <w:p>
      <w:pPr>
        <w:pStyle w:val="null3"/>
        <w:ind w:firstLine="420"/>
        <w:jc w:val="both"/>
      </w:pPr>
      <w:r>
        <w:rPr>
          <w:sz w:val="21"/>
        </w:rPr>
        <w:t>26.2</w:t>
      </w:r>
      <w:r>
        <w:rPr>
          <w:sz w:val="21"/>
        </w:rPr>
        <w:t>承包人对指定分包人的接受</w:t>
      </w:r>
    </w:p>
    <w:p>
      <w:pPr>
        <w:pStyle w:val="null3"/>
        <w:ind w:firstLine="420"/>
        <w:jc w:val="both"/>
      </w:pPr>
      <w:r>
        <w:rPr>
          <w:sz w:val="21"/>
        </w:rPr>
        <w:t>指定分包人是承包人的分包人，发包人不应要求承包人有义务接受承包人有理由反对的任何指定分包人。</w:t>
      </w:r>
    </w:p>
    <w:p>
      <w:pPr>
        <w:pStyle w:val="null3"/>
        <w:ind w:firstLine="420"/>
        <w:jc w:val="both"/>
      </w:pPr>
      <w:r>
        <w:rPr>
          <w:sz w:val="21"/>
        </w:rPr>
        <w:t>26.3</w:t>
      </w:r>
      <w:r>
        <w:rPr>
          <w:sz w:val="21"/>
        </w:rPr>
        <w:t>指定分包工程款结算与支付</w:t>
      </w:r>
    </w:p>
    <w:p>
      <w:pPr>
        <w:pStyle w:val="null3"/>
        <w:ind w:firstLine="420"/>
        <w:jc w:val="both"/>
      </w:pPr>
      <w:r>
        <w:rPr>
          <w:sz w:val="21"/>
        </w:rPr>
        <w:t>发包人应按照合同的约定向承包人支付指定分包人的分包工程配合费。指定分包工程款的结算与支付，按照第</w:t>
      </w:r>
      <w:r>
        <w:rPr>
          <w:sz w:val="21"/>
        </w:rPr>
        <w:t xml:space="preserve">7.5 </w:t>
      </w:r>
      <w:r>
        <w:rPr>
          <w:sz w:val="21"/>
        </w:rPr>
        <w:t>款办理。</w:t>
      </w:r>
    </w:p>
    <w:p>
      <w:pPr>
        <w:pStyle w:val="null3"/>
        <w:ind w:firstLine="420"/>
        <w:jc w:val="both"/>
      </w:pPr>
      <w:r>
        <w:rPr>
          <w:sz w:val="21"/>
        </w:rPr>
        <w:t>26.4</w:t>
      </w:r>
      <w:r>
        <w:rPr>
          <w:sz w:val="21"/>
        </w:rPr>
        <w:t>承包人对指定分包工程的义务</w:t>
      </w:r>
    </w:p>
    <w:p>
      <w:pPr>
        <w:pStyle w:val="null3"/>
        <w:ind w:firstLine="420"/>
        <w:jc w:val="both"/>
      </w:pPr>
      <w:r>
        <w:rPr>
          <w:sz w:val="21"/>
        </w:rPr>
        <w:t>指定分包人应按照分包合同的约定对承包人负责。承包人有义务协助、配合指定分包人实施分包工程。</w:t>
      </w:r>
    </w:p>
    <w:p>
      <w:pPr>
        <w:pStyle w:val="null3"/>
        <w:spacing w:before="120" w:after="120"/>
        <w:ind w:firstLine="420"/>
        <w:jc w:val="both"/>
      </w:pPr>
      <w:r>
        <w:rPr>
          <w:sz w:val="21"/>
        </w:rPr>
        <w:t xml:space="preserve">27  </w:t>
      </w:r>
      <w:r>
        <w:rPr>
          <w:sz w:val="21"/>
        </w:rPr>
        <w:t>承包人劳务</w:t>
      </w:r>
    </w:p>
    <w:p>
      <w:pPr>
        <w:pStyle w:val="null3"/>
        <w:ind w:firstLine="420"/>
        <w:jc w:val="both"/>
      </w:pPr>
      <w:r>
        <w:rPr>
          <w:sz w:val="21"/>
        </w:rPr>
        <w:t>27.1</w:t>
      </w:r>
      <w:r>
        <w:rPr>
          <w:sz w:val="21"/>
        </w:rPr>
        <w:t>承包人提交施工机构安排报告</w:t>
      </w:r>
    </w:p>
    <w:p>
      <w:pPr>
        <w:pStyle w:val="null3"/>
        <w:ind w:firstLine="420"/>
        <w:jc w:val="both"/>
      </w:pPr>
      <w:r>
        <w:rPr>
          <w:sz w:val="21"/>
        </w:rPr>
        <w:t>承包人应在接到开工令后</w:t>
      </w:r>
      <w:r>
        <w:rPr>
          <w:sz w:val="21"/>
        </w:rPr>
        <w:t xml:space="preserve">28 </w:t>
      </w:r>
      <w:r>
        <w:rPr>
          <w:sz w:val="21"/>
        </w:rPr>
        <w:t>天内，向监理工程师提交承包人在施工场地的管理机构以及人员安排报告，并附上投标文件中的“主要人员一览表”。报告内容应包括管理机构的设置、各主要岗位的技术和管理人员名单及其资格，以及各工种技术工人的安排情况。</w:t>
      </w:r>
    </w:p>
    <w:p>
      <w:pPr>
        <w:pStyle w:val="null3"/>
        <w:ind w:firstLine="420"/>
        <w:jc w:val="both"/>
      </w:pPr>
      <w:r>
        <w:rPr>
          <w:sz w:val="21"/>
        </w:rPr>
        <w:t>27.2</w:t>
      </w:r>
      <w:r>
        <w:rPr>
          <w:sz w:val="21"/>
        </w:rPr>
        <w:t>承包人人员的雇佣</w:t>
      </w:r>
    </w:p>
    <w:p>
      <w:pPr>
        <w:pStyle w:val="null3"/>
        <w:ind w:firstLine="420"/>
        <w:jc w:val="both"/>
      </w:pPr>
      <w:r>
        <w:rPr>
          <w:sz w:val="21"/>
        </w:rPr>
        <w:t>承包人应雇佣投标文件中</w:t>
      </w:r>
      <w:r>
        <w:rPr>
          <w:sz w:val="21"/>
        </w:rPr>
        <w:t>“主要人员一览表”中指明的人员，也可以雇佣经监理工程师批准的其他人员，但不得从发包人或为发包人服务的人员中招聘雇员。</w:t>
      </w:r>
    </w:p>
    <w:p>
      <w:pPr>
        <w:pStyle w:val="null3"/>
        <w:ind w:firstLine="420"/>
        <w:jc w:val="both"/>
      </w:pPr>
      <w:r>
        <w:rPr>
          <w:sz w:val="21"/>
        </w:rPr>
        <w:t>27.3</w:t>
      </w:r>
      <w:r>
        <w:rPr>
          <w:sz w:val="21"/>
        </w:rPr>
        <w:t>承包人对雇员应做的工作</w:t>
      </w:r>
    </w:p>
    <w:p>
      <w:pPr>
        <w:pStyle w:val="null3"/>
        <w:ind w:firstLine="420"/>
        <w:jc w:val="both"/>
      </w:pPr>
      <w:r>
        <w:rPr>
          <w:sz w:val="21"/>
        </w:rPr>
        <w:t>承包人应完善雇佣员工劳务注册手续，并与雇员订立劳务合同，明确双方的权利和义务。雇佣期间，承包人应做好下列工作：</w:t>
      </w:r>
    </w:p>
    <w:p>
      <w:pPr>
        <w:pStyle w:val="null3"/>
        <w:ind w:firstLine="420"/>
        <w:jc w:val="both"/>
      </w:pPr>
      <w:r>
        <w:rPr>
          <w:sz w:val="21"/>
        </w:rPr>
        <w:t>(1)</w:t>
      </w:r>
      <w:r>
        <w:rPr>
          <w:sz w:val="21"/>
        </w:rPr>
        <w:t>负责为雇员提供必要的食宿及各种生活设施，采取合理的卫生、劳动保护和安全防护措施，保证雇员的健康和安全；</w:t>
      </w:r>
    </w:p>
    <w:p>
      <w:pPr>
        <w:pStyle w:val="null3"/>
        <w:ind w:firstLine="420"/>
        <w:jc w:val="both"/>
      </w:pPr>
      <w:r>
        <w:rPr>
          <w:sz w:val="21"/>
        </w:rPr>
        <w:t>⑵保障雇员的合法权利和人身安全，及时采取有效措施抢救和治疗施工中受伤害的雇员；</w:t>
      </w:r>
    </w:p>
    <w:p>
      <w:pPr>
        <w:pStyle w:val="null3"/>
        <w:ind w:firstLine="420"/>
        <w:jc w:val="both"/>
      </w:pPr>
      <w:r>
        <w:rPr>
          <w:sz w:val="21"/>
        </w:rPr>
        <w:t>(3)</w:t>
      </w:r>
      <w:r>
        <w:rPr>
          <w:sz w:val="21"/>
        </w:rPr>
        <w:t>充分考虑和保障雇员的休息时间和法定节假日休假时间，尊重雇员的宗教信仰和风俗习惯；</w:t>
      </w:r>
    </w:p>
    <w:p>
      <w:pPr>
        <w:pStyle w:val="null3"/>
        <w:ind w:firstLine="420"/>
        <w:jc w:val="both"/>
      </w:pPr>
      <w:r>
        <w:rPr>
          <w:sz w:val="21"/>
        </w:rPr>
        <w:t>(4)</w:t>
      </w:r>
      <w:r>
        <w:rPr>
          <w:sz w:val="21"/>
        </w:rPr>
        <w:t>在施工现场主要出入口处设榜公布雇员工资发放时间和投诉电话，以及合同工程中标价格、进度款支付情况。</w:t>
      </w:r>
    </w:p>
    <w:p>
      <w:pPr>
        <w:pStyle w:val="null3"/>
        <w:ind w:firstLine="420"/>
        <w:jc w:val="both"/>
      </w:pPr>
      <w:r>
        <w:rPr>
          <w:sz w:val="21"/>
        </w:rPr>
        <w:t>(5)</w:t>
      </w:r>
      <w:r>
        <w:rPr>
          <w:sz w:val="21"/>
        </w:rPr>
        <w:t>督促雇员和发包人现场人员应佩戴由合同双方当事人共同盖章、签发的工作证上岗；</w:t>
      </w:r>
    </w:p>
    <w:p>
      <w:pPr>
        <w:pStyle w:val="null3"/>
        <w:ind w:firstLine="420"/>
        <w:jc w:val="both"/>
      </w:pPr>
      <w:r>
        <w:rPr>
          <w:sz w:val="21"/>
        </w:rPr>
        <w:t>(6)</w:t>
      </w:r>
      <w:r>
        <w:rPr>
          <w:sz w:val="21"/>
        </w:rPr>
        <w:t>办理雇员的意外伤害等一切保险，处理雇员因工伤亡事故的善后事宜。</w:t>
      </w:r>
    </w:p>
    <w:p>
      <w:pPr>
        <w:pStyle w:val="null3"/>
        <w:ind w:firstLine="420"/>
        <w:jc w:val="both"/>
      </w:pPr>
      <w:r>
        <w:rPr>
          <w:sz w:val="21"/>
        </w:rPr>
        <w:t>27.4</w:t>
      </w:r>
      <w:r>
        <w:rPr>
          <w:sz w:val="21"/>
        </w:rPr>
        <w:t>承包人特殊时间施工的批准</w:t>
      </w:r>
    </w:p>
    <w:p>
      <w:pPr>
        <w:pStyle w:val="null3"/>
        <w:ind w:firstLine="420"/>
        <w:jc w:val="both"/>
      </w:pPr>
      <w:r>
        <w:rPr>
          <w:sz w:val="21"/>
        </w:rPr>
        <w:t>承包人如需在法定节假日施工，应经监理工程师同意；如需在夜间施工，除应经监理工程师同意外，还应经有关部门批准。此类情况，均不得超过法律规定的限度，并应按照法律规定给予雇员补休或付酬。如无特殊原因，只要在不影响工程质量、施工安全、周围环境的情况下，监理工程师应予同意。但为抢救生命、保护财产，或为工程安全、质量而不可避免的作业，则无需事先经监理工程师同意。</w:t>
      </w:r>
    </w:p>
    <w:p>
      <w:pPr>
        <w:pStyle w:val="null3"/>
        <w:ind w:firstLine="420"/>
        <w:jc w:val="both"/>
      </w:pPr>
      <w:r>
        <w:rPr>
          <w:sz w:val="21"/>
        </w:rPr>
        <w:t>27.5</w:t>
      </w:r>
      <w:r>
        <w:rPr>
          <w:sz w:val="21"/>
        </w:rPr>
        <w:t>承包人向雇员支付劳务工资</w:t>
      </w:r>
    </w:p>
    <w:p>
      <w:pPr>
        <w:pStyle w:val="null3"/>
        <w:ind w:firstLine="420"/>
        <w:jc w:val="both"/>
      </w:pPr>
      <w:r>
        <w:rPr>
          <w:sz w:val="21"/>
        </w:rPr>
        <w:t>承包人应按时足额向雇员支付劳务工资，并不低于当地最低工资标准。因承包人拖欠其雇员工资而造成群体性一切责任，由承包人承担。对发包人造成损失和</w:t>
      </w:r>
      <w:r>
        <w:rPr>
          <w:sz w:val="21"/>
        </w:rPr>
        <w:t>(</w:t>
      </w:r>
      <w:r>
        <w:rPr>
          <w:sz w:val="21"/>
        </w:rPr>
        <w:t>或</w:t>
      </w:r>
      <w:r>
        <w:rPr>
          <w:sz w:val="21"/>
        </w:rPr>
        <w:t>)</w:t>
      </w:r>
      <w:r>
        <w:rPr>
          <w:sz w:val="21"/>
        </w:rPr>
        <w:t>导致工期延误的，应赔偿发包人的损失，工期不予顺延。</w:t>
      </w:r>
    </w:p>
    <w:p>
      <w:pPr>
        <w:pStyle w:val="null3"/>
        <w:ind w:firstLine="420"/>
        <w:jc w:val="both"/>
      </w:pPr>
      <w:r>
        <w:rPr>
          <w:sz w:val="21"/>
        </w:rPr>
        <w:t>27.6</w:t>
      </w:r>
      <w:r>
        <w:rPr>
          <w:sz w:val="21"/>
        </w:rPr>
        <w:t>承包人向地工派遣雇员的要求</w:t>
      </w:r>
    </w:p>
    <w:p>
      <w:pPr>
        <w:pStyle w:val="null3"/>
        <w:ind w:firstLine="420"/>
        <w:jc w:val="both"/>
      </w:pPr>
      <w:r>
        <w:rPr>
          <w:sz w:val="21"/>
        </w:rPr>
        <w:t>承包人的雇员应是在行业或职业内具有相应资格、技能和经验的人员。承包人应向施工场地派遣足够数量的下列雇员：</w:t>
      </w:r>
    </w:p>
    <w:p>
      <w:pPr>
        <w:pStyle w:val="null3"/>
        <w:ind w:firstLine="420"/>
        <w:jc w:val="both"/>
      </w:pPr>
      <w:r>
        <w:rPr>
          <w:sz w:val="21"/>
        </w:rPr>
        <w:t>（</w:t>
      </w:r>
      <w:r>
        <w:rPr>
          <w:sz w:val="21"/>
        </w:rPr>
        <w:t>1</w:t>
      </w:r>
      <w:r>
        <w:rPr>
          <w:sz w:val="21"/>
        </w:rPr>
        <w:t>） 具有相应资格的专业技工和合格的普工；</w:t>
      </w:r>
    </w:p>
    <w:p>
      <w:pPr>
        <w:pStyle w:val="null3"/>
        <w:ind w:firstLine="420"/>
        <w:jc w:val="both"/>
      </w:pPr>
      <w:r>
        <w:rPr>
          <w:sz w:val="21"/>
        </w:rPr>
        <w:t>（</w:t>
      </w:r>
      <w:r>
        <w:rPr>
          <w:sz w:val="21"/>
        </w:rPr>
        <w:t>2</w:t>
      </w:r>
      <w:r>
        <w:rPr>
          <w:sz w:val="21"/>
        </w:rPr>
        <w:t>） 具有相应施工经验的技术人员；</w:t>
      </w:r>
    </w:p>
    <w:p>
      <w:pPr>
        <w:pStyle w:val="null3"/>
        <w:ind w:firstLine="420"/>
        <w:jc w:val="both"/>
      </w:pPr>
      <w:r>
        <w:rPr>
          <w:sz w:val="21"/>
        </w:rPr>
        <w:t>（</w:t>
      </w:r>
      <w:r>
        <w:rPr>
          <w:sz w:val="21"/>
        </w:rPr>
        <w:t>3</w:t>
      </w:r>
      <w:r>
        <w:rPr>
          <w:sz w:val="21"/>
        </w:rPr>
        <w:t>） 具有相应岗位资格的各级管理人员。</w:t>
      </w:r>
    </w:p>
    <w:p>
      <w:pPr>
        <w:pStyle w:val="null3"/>
        <w:ind w:firstLine="420"/>
        <w:jc w:val="both"/>
      </w:pPr>
      <w:r>
        <w:rPr>
          <w:sz w:val="21"/>
        </w:rPr>
        <w:t>27.7</w:t>
      </w:r>
      <w:r>
        <w:rPr>
          <w:sz w:val="21"/>
        </w:rPr>
        <w:t>承包人雇员安排和撤换</w:t>
      </w:r>
    </w:p>
    <w:p>
      <w:pPr>
        <w:pStyle w:val="null3"/>
        <w:ind w:firstLine="420"/>
        <w:jc w:val="both"/>
      </w:pPr>
      <w:r>
        <w:rPr>
          <w:sz w:val="21"/>
        </w:rPr>
        <w:t>承包人安排在施工场地的雇员应保持相对稳定，但有下列行为的任何承包人雇员，监理工程师可要求承包人将其撤换：</w:t>
      </w:r>
    </w:p>
    <w:p>
      <w:pPr>
        <w:pStyle w:val="null3"/>
        <w:ind w:firstLine="420"/>
        <w:jc w:val="both"/>
      </w:pPr>
      <w:r>
        <w:rPr>
          <w:sz w:val="21"/>
        </w:rPr>
        <w:t>⑴经常行为不当，或工作漫不经心；</w:t>
      </w:r>
    </w:p>
    <w:p>
      <w:pPr>
        <w:pStyle w:val="null3"/>
        <w:ind w:firstLine="420"/>
        <w:jc w:val="both"/>
      </w:pPr>
      <w:r>
        <w:rPr>
          <w:sz w:val="21"/>
        </w:rPr>
        <w:t>⑵无能力履行义务或玩忽职守；</w:t>
      </w:r>
    </w:p>
    <w:p>
      <w:pPr>
        <w:pStyle w:val="null3"/>
        <w:ind w:firstLine="420"/>
        <w:jc w:val="both"/>
      </w:pPr>
      <w:r>
        <w:rPr>
          <w:sz w:val="21"/>
        </w:rPr>
        <w:t>⑶不遵守合同的约定；</w:t>
      </w:r>
    </w:p>
    <w:p>
      <w:pPr>
        <w:pStyle w:val="null3"/>
        <w:ind w:firstLine="420"/>
        <w:jc w:val="both"/>
      </w:pPr>
      <w:r>
        <w:rPr>
          <w:sz w:val="21"/>
        </w:rPr>
        <w:t>⑷有损安全、健康和环境保护的行为。</w:t>
      </w:r>
    </w:p>
    <w:p>
      <w:pPr>
        <w:pStyle w:val="null3"/>
        <w:ind w:firstLine="420"/>
        <w:jc w:val="both"/>
      </w:pPr>
      <w:r>
        <w:rPr>
          <w:sz w:val="21"/>
        </w:rPr>
        <w:t>27.8</w:t>
      </w:r>
      <w:r>
        <w:rPr>
          <w:sz w:val="21"/>
        </w:rPr>
        <w:t>承包人对雇员的保护</w:t>
      </w:r>
    </w:p>
    <w:p>
      <w:pPr>
        <w:pStyle w:val="null3"/>
        <w:ind w:firstLine="420"/>
        <w:jc w:val="both"/>
      </w:pPr>
      <w:r>
        <w:rPr>
          <w:sz w:val="21"/>
        </w:rPr>
        <w:t>承包人应自始至终采取各种合理的预防措施，防止雇员内部发生打斗和任何无序、非法的不良行为，以确保现场安定和保护现场及邻近人员的生命、财产安全。</w:t>
      </w:r>
    </w:p>
    <w:p>
      <w:pPr>
        <w:pStyle w:val="null3"/>
        <w:spacing w:before="240" w:after="120"/>
        <w:ind w:firstLine="420"/>
        <w:jc w:val="center"/>
      </w:pPr>
      <w:r>
        <w:rPr>
          <w:sz w:val="21"/>
        </w:rPr>
        <w:t>三、担保、保险与风险</w:t>
      </w:r>
    </w:p>
    <w:p>
      <w:pPr>
        <w:pStyle w:val="null3"/>
        <w:spacing w:before="120" w:after="120"/>
        <w:ind w:firstLine="420"/>
        <w:jc w:val="both"/>
      </w:pPr>
      <w:r>
        <w:rPr>
          <w:sz w:val="21"/>
        </w:rPr>
        <w:t xml:space="preserve">28   </w:t>
      </w:r>
      <w:r>
        <w:rPr>
          <w:sz w:val="21"/>
        </w:rPr>
        <w:t>工程担保</w:t>
      </w:r>
    </w:p>
    <w:p>
      <w:pPr>
        <w:pStyle w:val="null3"/>
        <w:ind w:firstLine="420"/>
        <w:jc w:val="both"/>
      </w:pPr>
      <w:r>
        <w:rPr>
          <w:sz w:val="21"/>
        </w:rPr>
        <w:t>28.1</w:t>
      </w:r>
      <w:r>
        <w:rPr>
          <w:sz w:val="21"/>
        </w:rPr>
        <w:t>承包人提供履约担保</w:t>
      </w:r>
    </w:p>
    <w:p>
      <w:pPr>
        <w:pStyle w:val="null3"/>
        <w:ind w:firstLine="420"/>
        <w:jc w:val="both"/>
      </w:pPr>
      <w:r>
        <w:rPr>
          <w:sz w:val="21"/>
        </w:rPr>
        <w:t>为正确履行本合同，发包人应在招标文件中或在签订合同前明确履约担保的有关要求，承包人应按照合同约定时间向发包人提供履约担保。履约担保采用银行保函的形式，提供履约担保所发生的费用由承包人承担。</w:t>
      </w:r>
    </w:p>
    <w:p>
      <w:pPr>
        <w:pStyle w:val="null3"/>
        <w:ind w:firstLine="420"/>
        <w:jc w:val="both"/>
      </w:pPr>
      <w:r>
        <w:rPr>
          <w:sz w:val="21"/>
        </w:rPr>
        <w:t>28.2</w:t>
      </w:r>
      <w:r>
        <w:rPr>
          <w:sz w:val="21"/>
        </w:rPr>
        <w:t>履约担保期限和退还</w:t>
      </w:r>
    </w:p>
    <w:p>
      <w:pPr>
        <w:pStyle w:val="null3"/>
        <w:ind w:firstLine="420"/>
        <w:jc w:val="both"/>
      </w:pPr>
      <w:r>
        <w:rPr>
          <w:sz w:val="21"/>
        </w:rPr>
        <w:t>履约担保的有效期，是从提供履约担保之日起至合同工程竣工验收合格之日止。发包人应在担保有效期满后的</w:t>
      </w:r>
      <w:r>
        <w:rPr>
          <w:sz w:val="21"/>
        </w:rPr>
        <w:t xml:space="preserve">14 </w:t>
      </w:r>
      <w:r>
        <w:rPr>
          <w:sz w:val="21"/>
        </w:rPr>
        <w:t>天内将此担保退还给承包人。</w:t>
      </w:r>
    </w:p>
    <w:p>
      <w:pPr>
        <w:pStyle w:val="null3"/>
        <w:ind w:firstLine="420"/>
        <w:jc w:val="both"/>
      </w:pPr>
      <w:r>
        <w:rPr>
          <w:sz w:val="21"/>
        </w:rPr>
        <w:t>28.3</w:t>
      </w:r>
      <w:r>
        <w:rPr>
          <w:sz w:val="21"/>
        </w:rPr>
        <w:t>向发包人支付索赔款项</w:t>
      </w:r>
    </w:p>
    <w:p>
      <w:pPr>
        <w:pStyle w:val="null3"/>
        <w:ind w:firstLine="420"/>
        <w:jc w:val="both"/>
      </w:pPr>
      <w:r>
        <w:rPr>
          <w:sz w:val="21"/>
        </w:rPr>
        <w:t>发包人在对履约担保提出索赔要求之前，应书面通知承包人，说明导致此项索赔的原因，并及时向担保人提出索赔文件。担保人根据担保合同的约定在担保范围内承担担保责任，并无须征得承包人的同意</w:t>
      </w:r>
      <w:r>
        <w:rPr>
          <w:sz w:val="21"/>
        </w:rPr>
        <w:t>,</w:t>
      </w:r>
      <w:r>
        <w:rPr>
          <w:sz w:val="21"/>
        </w:rPr>
        <w:t>直接向发包人支付索赔价款。</w:t>
      </w:r>
    </w:p>
    <w:p>
      <w:pPr>
        <w:pStyle w:val="null3"/>
        <w:ind w:firstLine="420"/>
        <w:jc w:val="both"/>
      </w:pPr>
      <w:r>
        <w:rPr>
          <w:sz w:val="21"/>
        </w:rPr>
        <w:t>28.4</w:t>
      </w:r>
      <w:r>
        <w:rPr>
          <w:sz w:val="21"/>
        </w:rPr>
        <w:t>发包人提供支付担保</w:t>
      </w:r>
    </w:p>
    <w:p>
      <w:pPr>
        <w:pStyle w:val="null3"/>
        <w:ind w:firstLine="420"/>
        <w:jc w:val="both"/>
      </w:pPr>
      <w:r>
        <w:rPr>
          <w:sz w:val="21"/>
        </w:rPr>
        <w:t>承包人按第</w:t>
      </w:r>
      <w:r>
        <w:rPr>
          <w:sz w:val="21"/>
        </w:rPr>
        <w:t>28.1</w:t>
      </w:r>
      <w:r>
        <w:rPr>
          <w:sz w:val="21"/>
        </w:rPr>
        <w:t>款的要求提交了履约担保，发包人应按合同约定时间向承包人提交与履约担保等值的支付担保。支付担保采用银行保函的形式，提供支付保函所发生的费用由发包人承担。</w:t>
      </w:r>
    </w:p>
    <w:p>
      <w:pPr>
        <w:pStyle w:val="null3"/>
        <w:ind w:firstLine="420"/>
        <w:jc w:val="both"/>
      </w:pPr>
      <w:r>
        <w:rPr>
          <w:sz w:val="21"/>
        </w:rPr>
        <w:t>28.5</w:t>
      </w:r>
      <w:r>
        <w:rPr>
          <w:sz w:val="21"/>
        </w:rPr>
        <w:t>支付担保期限和退还</w:t>
      </w:r>
    </w:p>
    <w:p>
      <w:pPr>
        <w:pStyle w:val="null3"/>
        <w:ind w:firstLine="420"/>
        <w:jc w:val="both"/>
      </w:pPr>
      <w:r>
        <w:rPr>
          <w:sz w:val="21"/>
          <w:color w:val="000000"/>
        </w:rPr>
        <w:t>支付担保的有效期，是从提供支付担保之月起至发包人根据本合同约定支付完</w:t>
      </w:r>
      <w:r>
        <w:rPr>
          <w:sz w:val="21"/>
        </w:rPr>
        <w:t>除质量保证金以外的全部款项之日止。承包人应在担保有效期满后的</w:t>
      </w:r>
      <w:r>
        <w:rPr>
          <w:sz w:val="21"/>
        </w:rPr>
        <w:t>14</w:t>
      </w:r>
      <w:r>
        <w:rPr>
          <w:sz w:val="21"/>
        </w:rPr>
        <w:t>天内将此担保退还给发包人。</w:t>
      </w:r>
    </w:p>
    <w:p>
      <w:pPr>
        <w:pStyle w:val="null3"/>
        <w:ind w:firstLine="420"/>
        <w:jc w:val="both"/>
      </w:pPr>
      <w:r>
        <w:rPr>
          <w:sz w:val="21"/>
        </w:rPr>
        <w:t>28.6</w:t>
      </w:r>
      <w:r>
        <w:rPr>
          <w:sz w:val="21"/>
        </w:rPr>
        <w:t>向承包人支付支付索赔款项</w:t>
      </w:r>
    </w:p>
    <w:p>
      <w:pPr>
        <w:pStyle w:val="null3"/>
        <w:ind w:firstLine="420"/>
        <w:jc w:val="both"/>
      </w:pPr>
      <w:r>
        <w:rPr>
          <w:sz w:val="21"/>
        </w:rPr>
        <w:t>承包人在对支付担保提出索赔要求之前，应书面通知发包人和造价工程师，说明导致此项索赔的原因，并及时向担保人提出索赔文件。担保人根据担保合同的约定在担保范围内向承包人支付索赔款额，并无须征得发包人的同意</w:t>
      </w:r>
      <w:r>
        <w:rPr>
          <w:sz w:val="21"/>
        </w:rPr>
        <w:t xml:space="preserve">, </w:t>
      </w:r>
      <w:r>
        <w:rPr>
          <w:sz w:val="21"/>
        </w:rPr>
        <w:t>直接向承包人支付索赔价款。</w:t>
      </w:r>
    </w:p>
    <w:p>
      <w:pPr>
        <w:pStyle w:val="null3"/>
        <w:ind w:firstLine="420"/>
        <w:jc w:val="both"/>
      </w:pPr>
      <w:r>
        <w:rPr>
          <w:sz w:val="21"/>
        </w:rPr>
        <w:t>28.7</w:t>
      </w:r>
      <w:r>
        <w:rPr>
          <w:sz w:val="21"/>
        </w:rPr>
        <w:t>双方延长担保期限</w:t>
      </w:r>
    </w:p>
    <w:p>
      <w:pPr>
        <w:pStyle w:val="null3"/>
        <w:ind w:firstLine="420"/>
        <w:jc w:val="both"/>
      </w:pPr>
      <w:r>
        <w:rPr>
          <w:sz w:val="21"/>
        </w:rPr>
        <w:t>合同双方当事人均应确保合同工程担保有效期符合工期合理顺延的要求。若合同一方未能保证延长担保有效期，另一方可向其索赔担保的全部金额。</w:t>
      </w:r>
    </w:p>
    <w:p>
      <w:pPr>
        <w:pStyle w:val="null3"/>
        <w:ind w:firstLine="420"/>
        <w:jc w:val="both"/>
      </w:pPr>
      <w:r>
        <w:rPr>
          <w:sz w:val="21"/>
        </w:rPr>
        <w:t>28.8</w:t>
      </w:r>
      <w:r>
        <w:rPr>
          <w:sz w:val="21"/>
        </w:rPr>
        <w:t>约定担保事项</w:t>
      </w:r>
    </w:p>
    <w:p>
      <w:pPr>
        <w:pStyle w:val="null3"/>
        <w:ind w:firstLine="420"/>
        <w:jc w:val="both"/>
      </w:pPr>
      <w:r>
        <w:rPr>
          <w:sz w:val="21"/>
        </w:rPr>
        <w:t>合同双方当事人在专用条款中约定担保内容、方式和责任等事项，并签订担保合同，作为本合同附件。</w:t>
      </w:r>
    </w:p>
    <w:p>
      <w:pPr>
        <w:pStyle w:val="null3"/>
        <w:spacing w:before="120" w:after="120"/>
        <w:ind w:firstLine="420"/>
        <w:jc w:val="both"/>
      </w:pPr>
      <w:r>
        <w:rPr>
          <w:sz w:val="21"/>
        </w:rPr>
        <w:t xml:space="preserve">29   </w:t>
      </w:r>
      <w:r>
        <w:rPr>
          <w:sz w:val="21"/>
        </w:rPr>
        <w:t>发包人风险</w:t>
      </w:r>
    </w:p>
    <w:p>
      <w:pPr>
        <w:pStyle w:val="null3"/>
        <w:ind w:firstLine="420"/>
        <w:jc w:val="both"/>
      </w:pPr>
      <w:r>
        <w:rPr>
          <w:sz w:val="21"/>
        </w:rPr>
        <w:t>29.1</w:t>
      </w:r>
      <w:r>
        <w:rPr>
          <w:sz w:val="21"/>
        </w:rPr>
        <w:t>发包人承担风险</w:t>
      </w:r>
    </w:p>
    <w:p>
      <w:pPr>
        <w:pStyle w:val="null3"/>
        <w:ind w:firstLine="420"/>
        <w:jc w:val="both"/>
      </w:pPr>
      <w:r>
        <w:rPr>
          <w:sz w:val="21"/>
        </w:rPr>
        <w:t>发包人应承担本合同中规定应由发包人承担的风险。</w:t>
      </w:r>
    </w:p>
    <w:p>
      <w:pPr>
        <w:pStyle w:val="null3"/>
        <w:ind w:firstLine="420"/>
        <w:jc w:val="both"/>
      </w:pPr>
      <w:r>
        <w:rPr>
          <w:sz w:val="21"/>
        </w:rPr>
        <w:t>29.2</w:t>
      </w:r>
      <w:r>
        <w:rPr>
          <w:sz w:val="21"/>
        </w:rPr>
        <w:t>发包人风险</w:t>
      </w:r>
    </w:p>
    <w:p>
      <w:pPr>
        <w:pStyle w:val="null3"/>
        <w:ind w:firstLine="420"/>
        <w:jc w:val="both"/>
      </w:pPr>
      <w:r>
        <w:rPr>
          <w:sz w:val="21"/>
        </w:rPr>
        <w:t>自开工之日起至颁发工程竣工验收证书之日止，发包人风险包括但不限于：</w:t>
      </w:r>
    </w:p>
    <w:p>
      <w:pPr>
        <w:pStyle w:val="null3"/>
        <w:ind w:firstLine="420"/>
        <w:jc w:val="both"/>
      </w:pPr>
      <w:r>
        <w:rPr>
          <w:sz w:val="21"/>
        </w:rPr>
        <w:t>(1)</w:t>
      </w:r>
      <w:r>
        <w:rPr>
          <w:sz w:val="21"/>
        </w:rPr>
        <w:t>由于永久工程本身或施工而不可避免造成的财产（除工程本身、材料和工程设备和施工设备外）损失或损坏；</w:t>
      </w:r>
    </w:p>
    <w:p>
      <w:pPr>
        <w:pStyle w:val="null3"/>
        <w:ind w:firstLine="420"/>
        <w:jc w:val="both"/>
      </w:pPr>
      <w:r>
        <w:rPr>
          <w:sz w:val="21"/>
        </w:rPr>
        <w:t>(2)</w:t>
      </w:r>
      <w:r>
        <w:rPr>
          <w:sz w:val="21"/>
        </w:rPr>
        <w:t>由于发包人工作人员及其相关人员（除承包人外）的疏忽或违规造成的人员伤亡、财产损失或损坏；</w:t>
      </w:r>
    </w:p>
    <w:p>
      <w:pPr>
        <w:pStyle w:val="null3"/>
        <w:ind w:firstLine="420"/>
        <w:jc w:val="both"/>
      </w:pPr>
      <w:r>
        <w:rPr>
          <w:sz w:val="21"/>
        </w:rPr>
        <w:t>(3)</w:t>
      </w:r>
      <w:r>
        <w:rPr>
          <w:sz w:val="21"/>
        </w:rPr>
        <w:t>由于发包人提前使用或占用永久工程或其部分造成的损失或损坏；</w:t>
      </w:r>
    </w:p>
    <w:p>
      <w:pPr>
        <w:pStyle w:val="null3"/>
        <w:ind w:firstLine="420"/>
        <w:jc w:val="both"/>
      </w:pPr>
      <w:r>
        <w:rPr>
          <w:sz w:val="21"/>
        </w:rPr>
        <w:t>(4)</w:t>
      </w:r>
      <w:r>
        <w:rPr>
          <w:sz w:val="21"/>
        </w:rPr>
        <w:t>由于发包人提供或发包人负责的设计造成的对永久工程、材料和工程设备和施工设备的损失或损害；</w:t>
      </w:r>
    </w:p>
    <w:p>
      <w:pPr>
        <w:pStyle w:val="null3"/>
        <w:ind w:firstLine="420"/>
        <w:jc w:val="both"/>
      </w:pPr>
      <w:r>
        <w:rPr>
          <w:sz w:val="21"/>
        </w:rPr>
        <w:t>(5)</w:t>
      </w:r>
      <w:r>
        <w:rPr>
          <w:sz w:val="21"/>
        </w:rPr>
        <w:t>由于地质、邻近建筑物、古树名木和物价上涨等非承包人原因造成施工过程中费用的增加。</w:t>
      </w:r>
    </w:p>
    <w:p>
      <w:pPr>
        <w:pStyle w:val="null3"/>
        <w:spacing w:before="120" w:after="120"/>
        <w:ind w:firstLine="420"/>
        <w:jc w:val="both"/>
      </w:pPr>
      <w:r>
        <w:rPr>
          <w:sz w:val="21"/>
        </w:rPr>
        <w:t xml:space="preserve">30  </w:t>
      </w:r>
      <w:r>
        <w:rPr>
          <w:sz w:val="21"/>
        </w:rPr>
        <w:t>承包人风险</w:t>
      </w:r>
    </w:p>
    <w:p>
      <w:pPr>
        <w:pStyle w:val="null3"/>
        <w:ind w:firstLine="420"/>
        <w:jc w:val="both"/>
      </w:pPr>
      <w:r>
        <w:rPr>
          <w:sz w:val="21"/>
        </w:rPr>
        <w:t>30.1</w:t>
      </w:r>
      <w:r>
        <w:rPr>
          <w:sz w:val="21"/>
        </w:rPr>
        <w:t>承包人承担风险</w:t>
      </w:r>
    </w:p>
    <w:p>
      <w:pPr>
        <w:pStyle w:val="null3"/>
        <w:ind w:firstLine="420"/>
        <w:jc w:val="both"/>
      </w:pPr>
      <w:r>
        <w:rPr>
          <w:sz w:val="21"/>
        </w:rPr>
        <w:t>承包人应承担本合同中规定应由承包人承担的风险。</w:t>
      </w:r>
    </w:p>
    <w:p>
      <w:pPr>
        <w:pStyle w:val="null3"/>
        <w:ind w:firstLine="420"/>
        <w:jc w:val="both"/>
      </w:pPr>
      <w:r>
        <w:rPr>
          <w:sz w:val="21"/>
        </w:rPr>
        <w:t>30.2</w:t>
      </w:r>
      <w:r>
        <w:rPr>
          <w:sz w:val="21"/>
        </w:rPr>
        <w:t>承包人风险</w:t>
      </w:r>
    </w:p>
    <w:p>
      <w:pPr>
        <w:pStyle w:val="null3"/>
        <w:ind w:firstLine="420"/>
        <w:jc w:val="both"/>
      </w:pPr>
      <w:r>
        <w:rPr>
          <w:sz w:val="21"/>
        </w:rPr>
        <w:t>自开工之日起直到颁发工程竣工验收证书之日止，承包人风险为：</w:t>
      </w:r>
    </w:p>
    <w:p>
      <w:pPr>
        <w:pStyle w:val="null3"/>
        <w:ind w:firstLine="420"/>
        <w:jc w:val="both"/>
      </w:pPr>
      <w:r>
        <w:rPr>
          <w:sz w:val="21"/>
        </w:rPr>
        <w:t>除第</w:t>
      </w:r>
      <w:r>
        <w:rPr>
          <w:sz w:val="21"/>
        </w:rPr>
        <w:t>29</w:t>
      </w:r>
      <w:r>
        <w:rPr>
          <w:sz w:val="21"/>
        </w:rPr>
        <w:t>条和第</w:t>
      </w:r>
      <w:r>
        <w:rPr>
          <w:sz w:val="21"/>
        </w:rPr>
        <w:t>31</w:t>
      </w:r>
      <w:r>
        <w:rPr>
          <w:sz w:val="21"/>
        </w:rPr>
        <w:t>条以外的人员伤亡以及财产（包括但不限于合同工程、材料、工程设备和施工机械，但不限于此）的损失或损坏。</w:t>
      </w:r>
    </w:p>
    <w:p>
      <w:pPr>
        <w:pStyle w:val="null3"/>
        <w:spacing w:before="120" w:after="120"/>
        <w:ind w:firstLine="420"/>
        <w:jc w:val="both"/>
      </w:pPr>
      <w:r>
        <w:rPr>
          <w:sz w:val="21"/>
        </w:rPr>
        <w:t xml:space="preserve">31  </w:t>
      </w:r>
      <w:r>
        <w:rPr>
          <w:sz w:val="21"/>
        </w:rPr>
        <w:t>不可抗力</w:t>
      </w:r>
    </w:p>
    <w:p>
      <w:pPr>
        <w:pStyle w:val="null3"/>
        <w:ind w:firstLine="420"/>
        <w:jc w:val="both"/>
      </w:pPr>
      <w:r>
        <w:rPr>
          <w:sz w:val="21"/>
        </w:rPr>
        <w:t>31</w:t>
      </w:r>
      <w:r>
        <w:rPr>
          <w:sz w:val="21"/>
        </w:rPr>
        <w:t>．</w:t>
      </w:r>
      <w:r>
        <w:rPr>
          <w:sz w:val="21"/>
        </w:rPr>
        <w:t>1</w:t>
      </w:r>
      <w:r>
        <w:rPr>
          <w:sz w:val="21"/>
        </w:rPr>
        <w:t>不可抗力因素</w:t>
      </w:r>
    </w:p>
    <w:p>
      <w:pPr>
        <w:pStyle w:val="null3"/>
        <w:ind w:firstLine="420"/>
        <w:jc w:val="both"/>
      </w:pPr>
      <w:r>
        <w:rPr>
          <w:sz w:val="21"/>
        </w:rPr>
        <w:t>不可抗力包括因战争、敌对行动（无论是否宣战）、入侵、外敌行为、军事政变、恐怖主义、动乱、空中飞行物坠落或其他非发包人承包人责任或原因造成的罢工、停工、爆炸、火灾等，以及：</w:t>
      </w:r>
    </w:p>
    <w:p>
      <w:pPr>
        <w:pStyle w:val="null3"/>
        <w:ind w:firstLine="420"/>
        <w:jc w:val="both"/>
      </w:pPr>
      <w:r>
        <w:rPr>
          <w:sz w:val="21"/>
        </w:rPr>
        <w:t>⑴当地气象部门规定的情形；</w:t>
      </w:r>
    </w:p>
    <w:p>
      <w:pPr>
        <w:pStyle w:val="null3"/>
        <w:ind w:firstLine="420"/>
        <w:jc w:val="both"/>
      </w:pPr>
      <w:r>
        <w:rPr>
          <w:sz w:val="21"/>
        </w:rPr>
        <w:t>⑵当地地震部门规定的情形；</w:t>
      </w:r>
    </w:p>
    <w:p>
      <w:pPr>
        <w:pStyle w:val="null3"/>
        <w:ind w:firstLine="420"/>
        <w:jc w:val="both"/>
      </w:pPr>
      <w:r>
        <w:rPr>
          <w:sz w:val="21"/>
        </w:rPr>
        <w:t>⑶当地卫生部门规定的情形；</w:t>
      </w:r>
    </w:p>
    <w:p>
      <w:pPr>
        <w:pStyle w:val="null3"/>
        <w:ind w:firstLine="420"/>
        <w:jc w:val="both"/>
      </w:pPr>
      <w:r>
        <w:rPr>
          <w:sz w:val="21"/>
        </w:rPr>
        <w:t>⑷专用条款约定的其他情形。</w:t>
      </w:r>
    </w:p>
    <w:p>
      <w:pPr>
        <w:pStyle w:val="null3"/>
        <w:ind w:firstLine="420"/>
        <w:jc w:val="both"/>
      </w:pPr>
      <w:r>
        <w:rPr>
          <w:sz w:val="21"/>
        </w:rPr>
        <w:t>31.2</w:t>
      </w:r>
      <w:r>
        <w:rPr>
          <w:sz w:val="21"/>
        </w:rPr>
        <w:t>不可抗力处理程序</w:t>
      </w:r>
    </w:p>
    <w:p>
      <w:pPr>
        <w:pStyle w:val="null3"/>
        <w:ind w:firstLine="420"/>
        <w:jc w:val="both"/>
      </w:pPr>
      <w:r>
        <w:rPr>
          <w:sz w:val="21"/>
        </w:rPr>
        <w:t>不可抗力事件发生后，承包人应立即通知发包人和监理工程师，并在力所能及的条件下迅速采取措施，尽力减少损失，发包人应协助承包人采取相应措施。监理工程师认为应当暂停施工的，承包人应暂停施工。不可抗力事件结束后</w:t>
      </w:r>
      <w:r>
        <w:rPr>
          <w:sz w:val="21"/>
        </w:rPr>
        <w:t>7</w:t>
      </w:r>
      <w:r>
        <w:rPr>
          <w:sz w:val="21"/>
        </w:rPr>
        <w:t>小时内，承包人向监理工程师通报受害情况和损失情况，并预计清理和修复的费用，抄送造价工程师。不可抗力事件持续发生，承包人应每隔</w:t>
      </w:r>
      <w:r>
        <w:rPr>
          <w:sz w:val="21"/>
        </w:rPr>
        <w:t>7</w:t>
      </w:r>
      <w:r>
        <w:rPr>
          <w:sz w:val="21"/>
        </w:rPr>
        <w:t>天向监理工程师和造价工程师报告一次受害情况。不可抗力事件结束后</w:t>
      </w:r>
      <w:r>
        <w:rPr>
          <w:sz w:val="21"/>
        </w:rPr>
        <w:t>28</w:t>
      </w:r>
      <w:r>
        <w:rPr>
          <w:sz w:val="21"/>
        </w:rPr>
        <w:t>天内，承包人应分别按第</w:t>
      </w:r>
      <w:r>
        <w:rPr>
          <w:sz w:val="21"/>
        </w:rPr>
        <w:t>36</w:t>
      </w:r>
      <w:r>
        <w:rPr>
          <w:sz w:val="21"/>
        </w:rPr>
        <w:t>条、第</w:t>
      </w:r>
      <w:r>
        <w:rPr>
          <w:sz w:val="21"/>
        </w:rPr>
        <w:t>74</w:t>
      </w:r>
      <w:r>
        <w:rPr>
          <w:sz w:val="21"/>
        </w:rPr>
        <w:t>条规定索赔工期、费用。</w:t>
      </w:r>
    </w:p>
    <w:p>
      <w:pPr>
        <w:pStyle w:val="null3"/>
        <w:ind w:firstLine="420"/>
        <w:jc w:val="both"/>
      </w:pPr>
      <w:r>
        <w:rPr>
          <w:sz w:val="21"/>
        </w:rPr>
        <w:t>31</w:t>
      </w:r>
      <w:r>
        <w:rPr>
          <w:sz w:val="21"/>
        </w:rPr>
        <w:t>．</w:t>
      </w:r>
      <w:r>
        <w:rPr>
          <w:sz w:val="21"/>
        </w:rPr>
        <w:t>3</w:t>
      </w:r>
      <w:r>
        <w:rPr>
          <w:sz w:val="21"/>
        </w:rPr>
        <w:t>不可抗力引起费用的承担</w:t>
      </w:r>
    </w:p>
    <w:p>
      <w:pPr>
        <w:pStyle w:val="null3"/>
        <w:ind w:firstLine="420"/>
        <w:jc w:val="both"/>
      </w:pPr>
      <w:r>
        <w:rPr>
          <w:sz w:val="21"/>
        </w:rPr>
        <w:t>因不可抗力事件导致的费用，由合同双方当事人按照下列规定承担，并相应调整合同价款：</w:t>
      </w:r>
    </w:p>
    <w:p>
      <w:pPr>
        <w:pStyle w:val="null3"/>
        <w:ind w:firstLine="420"/>
        <w:jc w:val="both"/>
      </w:pPr>
      <w:r>
        <w:rPr>
          <w:sz w:val="21"/>
        </w:rPr>
        <w:t>(1)</w:t>
      </w:r>
      <w:r>
        <w:rPr>
          <w:sz w:val="21"/>
        </w:rPr>
        <w:t>永久工程本身的损害、已运至施工场地的材料和工程设备的损害，以及因工程损害导致第三者人员伤亡和财产损失，由发包人承担；</w:t>
      </w:r>
    </w:p>
    <w:p>
      <w:pPr>
        <w:pStyle w:val="null3"/>
        <w:ind w:firstLine="420"/>
        <w:jc w:val="both"/>
      </w:pPr>
      <w:r>
        <w:rPr>
          <w:sz w:val="21"/>
        </w:rPr>
        <w:t>(2)</w:t>
      </w:r>
      <w:r>
        <w:rPr>
          <w:sz w:val="21"/>
        </w:rPr>
        <w:t>承包人施工设备和用于合同工程的周转材料损坏以及停工损失，由承包人承担；发包人提供的施工设备损坏，由发包人承担；</w:t>
      </w:r>
    </w:p>
    <w:p>
      <w:pPr>
        <w:pStyle w:val="null3"/>
        <w:ind w:firstLine="420"/>
        <w:jc w:val="both"/>
      </w:pPr>
      <w:r>
        <w:rPr>
          <w:sz w:val="21"/>
        </w:rPr>
        <w:t>(3)</w:t>
      </w:r>
      <w:r>
        <w:rPr>
          <w:sz w:val="21"/>
        </w:rPr>
        <w:t>施工场地内的人员伤亡和本款第</w:t>
      </w:r>
      <w:r>
        <w:rPr>
          <w:sz w:val="21"/>
        </w:rPr>
        <w:t>(1)</w:t>
      </w:r>
      <w:r>
        <w:rPr>
          <w:sz w:val="21"/>
        </w:rPr>
        <w:t>点、第</w:t>
      </w:r>
      <w:r>
        <w:rPr>
          <w:sz w:val="21"/>
        </w:rPr>
        <w:t>(2)</w:t>
      </w:r>
      <w:r>
        <w:rPr>
          <w:sz w:val="21"/>
        </w:rPr>
        <w:t>点以外财产损失及其相关费用，由合同双方当事人各自承担；</w:t>
      </w:r>
    </w:p>
    <w:p>
      <w:pPr>
        <w:pStyle w:val="null3"/>
        <w:ind w:firstLine="420"/>
        <w:jc w:val="both"/>
      </w:pPr>
      <w:r>
        <w:rPr>
          <w:sz w:val="21"/>
        </w:rPr>
        <w:t>(4)</w:t>
      </w:r>
      <w:r>
        <w:rPr>
          <w:sz w:val="21"/>
        </w:rPr>
        <w:t>停工期间，承包人应监理工程师要求照管工程的费用，由发包人承担；</w:t>
      </w:r>
    </w:p>
    <w:p>
      <w:pPr>
        <w:pStyle w:val="null3"/>
        <w:ind w:firstLine="420"/>
        <w:jc w:val="both"/>
      </w:pPr>
      <w:r>
        <w:rPr>
          <w:sz w:val="21"/>
        </w:rPr>
        <w:t>(5)</w:t>
      </w:r>
      <w:r>
        <w:rPr>
          <w:sz w:val="21"/>
        </w:rPr>
        <w:t>工程所需的清理、修复费用，由发包人承担。</w:t>
      </w:r>
    </w:p>
    <w:p>
      <w:pPr>
        <w:pStyle w:val="null3"/>
        <w:ind w:firstLine="420"/>
        <w:jc w:val="both"/>
      </w:pPr>
      <w:r>
        <w:rPr>
          <w:sz w:val="21"/>
        </w:rPr>
        <w:t>31</w:t>
      </w:r>
      <w:r>
        <w:rPr>
          <w:sz w:val="21"/>
        </w:rPr>
        <w:t>．</w:t>
      </w:r>
      <w:r>
        <w:rPr>
          <w:sz w:val="21"/>
        </w:rPr>
        <w:t>4</w:t>
      </w:r>
      <w:r>
        <w:rPr>
          <w:sz w:val="21"/>
        </w:rPr>
        <w:t>不可抗力引起工期的处理</w:t>
      </w:r>
    </w:p>
    <w:p>
      <w:pPr>
        <w:pStyle w:val="null3"/>
        <w:ind w:firstLine="420"/>
        <w:jc w:val="both"/>
      </w:pPr>
      <w:r>
        <w:rPr>
          <w:sz w:val="21"/>
        </w:rPr>
        <w:t>因发生不可抗力事件导致工期延误的，工期相应顺延；不能按期竣工的，承包人无需为此支付任何误期赔偿费。发包人要求赶工的，承包人应采取赶工措施，赶工费用由发包人支付。</w:t>
      </w:r>
    </w:p>
    <w:p>
      <w:pPr>
        <w:pStyle w:val="null3"/>
        <w:ind w:firstLine="420"/>
        <w:jc w:val="both"/>
      </w:pPr>
      <w:r>
        <w:rPr>
          <w:sz w:val="21"/>
        </w:rPr>
        <w:t>31</w:t>
      </w:r>
      <w:r>
        <w:rPr>
          <w:sz w:val="21"/>
        </w:rPr>
        <w:t>．</w:t>
      </w:r>
      <w:r>
        <w:rPr>
          <w:sz w:val="21"/>
        </w:rPr>
        <w:t>5</w:t>
      </w:r>
      <w:r>
        <w:rPr>
          <w:sz w:val="21"/>
        </w:rPr>
        <w:t>延迟履行合同发生不可抗力的责任</w:t>
      </w:r>
    </w:p>
    <w:p>
      <w:pPr>
        <w:pStyle w:val="null3"/>
        <w:ind w:firstLine="420"/>
        <w:jc w:val="both"/>
      </w:pPr>
      <w:r>
        <w:rPr>
          <w:sz w:val="21"/>
        </w:rPr>
        <w:t>合同任何一方当事人延迟履行合同后发生不可抗力事件的，不能免除另一方当事人因不可抗力造成损失的责任。</w:t>
      </w:r>
    </w:p>
    <w:p>
      <w:pPr>
        <w:pStyle w:val="null3"/>
        <w:ind w:firstLine="420"/>
        <w:jc w:val="both"/>
      </w:pPr>
      <w:r>
        <w:rPr>
          <w:sz w:val="21"/>
        </w:rPr>
        <w:t>31</w:t>
      </w:r>
      <w:r>
        <w:rPr>
          <w:sz w:val="21"/>
        </w:rPr>
        <w:t>．</w:t>
      </w:r>
      <w:r>
        <w:rPr>
          <w:sz w:val="21"/>
        </w:rPr>
        <w:t>6</w:t>
      </w:r>
      <w:r>
        <w:rPr>
          <w:sz w:val="21"/>
        </w:rPr>
        <w:t>避免和减少不可抗力的损失</w:t>
      </w:r>
    </w:p>
    <w:p>
      <w:pPr>
        <w:pStyle w:val="null3"/>
        <w:ind w:firstLine="420"/>
        <w:jc w:val="both"/>
      </w:pPr>
      <w:r>
        <w:rPr>
          <w:sz w:val="21"/>
        </w:rPr>
        <w:t>不可抗力事件发生后，合同双方当事人应采取措施尽量避免和减少由此发生的损失。因合同任何一方当事人没有采取有效措施而导致损失扩大的，则损失扩大部分由其自身承担。</w:t>
      </w:r>
    </w:p>
    <w:p>
      <w:pPr>
        <w:pStyle w:val="null3"/>
        <w:spacing w:before="120" w:after="120"/>
        <w:ind w:firstLine="420"/>
        <w:jc w:val="both"/>
      </w:pPr>
      <w:r>
        <w:rPr>
          <w:sz w:val="21"/>
        </w:rPr>
        <w:t xml:space="preserve">32  </w:t>
      </w:r>
      <w:r>
        <w:rPr>
          <w:sz w:val="21"/>
        </w:rPr>
        <w:t>保险</w:t>
      </w:r>
    </w:p>
    <w:p>
      <w:pPr>
        <w:pStyle w:val="null3"/>
        <w:ind w:firstLine="420"/>
        <w:jc w:val="both"/>
      </w:pPr>
      <w:r>
        <w:rPr>
          <w:sz w:val="21"/>
        </w:rPr>
        <w:t>32</w:t>
      </w:r>
      <w:r>
        <w:rPr>
          <w:sz w:val="21"/>
        </w:rPr>
        <w:t>．</w:t>
      </w:r>
      <w:r>
        <w:rPr>
          <w:sz w:val="21"/>
        </w:rPr>
        <w:t>1</w:t>
      </w:r>
      <w:r>
        <w:rPr>
          <w:sz w:val="21"/>
        </w:rPr>
        <w:t>发包人办理保险</w:t>
      </w:r>
    </w:p>
    <w:p>
      <w:pPr>
        <w:pStyle w:val="null3"/>
        <w:ind w:firstLine="420"/>
        <w:jc w:val="both"/>
      </w:pPr>
      <w:r>
        <w:rPr>
          <w:sz w:val="21"/>
        </w:rPr>
        <w:t>发包人应为下列事项办理保险，并支付保险费：</w:t>
      </w:r>
    </w:p>
    <w:p>
      <w:pPr>
        <w:pStyle w:val="null3"/>
        <w:ind w:firstLine="420"/>
        <w:jc w:val="both"/>
      </w:pPr>
      <w:r>
        <w:rPr>
          <w:sz w:val="21"/>
        </w:rPr>
        <w:t xml:space="preserve">(1) </w:t>
      </w:r>
      <w:r>
        <w:rPr>
          <w:sz w:val="21"/>
        </w:rPr>
        <w:t>工程开工前，为合同工程办理建筑工程一切险、安装工程一切险；</w:t>
      </w:r>
    </w:p>
    <w:p>
      <w:pPr>
        <w:pStyle w:val="null3"/>
        <w:ind w:firstLine="420"/>
        <w:jc w:val="both"/>
      </w:pPr>
      <w:r>
        <w:rPr>
          <w:sz w:val="21"/>
        </w:rPr>
        <w:t xml:space="preserve">(2) </w:t>
      </w:r>
      <w:r>
        <w:rPr>
          <w:sz w:val="21"/>
        </w:rPr>
        <w:t>工程开工前，为施工场地内的自有人员（包括监理工程师、造价工程师在内）办理工伤保险、意外伤害保险；</w:t>
      </w:r>
    </w:p>
    <w:p>
      <w:pPr>
        <w:pStyle w:val="null3"/>
        <w:ind w:firstLine="420"/>
        <w:jc w:val="both"/>
      </w:pPr>
      <w:r>
        <w:rPr>
          <w:sz w:val="21"/>
        </w:rPr>
        <w:t xml:space="preserve">(3) </w:t>
      </w:r>
      <w:r>
        <w:rPr>
          <w:sz w:val="21"/>
        </w:rPr>
        <w:t>为第三者办理第三者责任险；</w:t>
      </w:r>
    </w:p>
    <w:p>
      <w:pPr>
        <w:pStyle w:val="null3"/>
        <w:ind w:firstLine="420"/>
        <w:jc w:val="both"/>
      </w:pPr>
      <w:r>
        <w:rPr>
          <w:sz w:val="21"/>
        </w:rPr>
        <w:t xml:space="preserve">(4) </w:t>
      </w:r>
      <w:r>
        <w:rPr>
          <w:sz w:val="21"/>
        </w:rPr>
        <w:t>为运至施工场地内用于永久工程的材料和待安装工程设备办理保险。</w:t>
      </w:r>
    </w:p>
    <w:p>
      <w:pPr>
        <w:pStyle w:val="null3"/>
        <w:ind w:firstLine="420"/>
        <w:jc w:val="both"/>
      </w:pPr>
      <w:r>
        <w:rPr>
          <w:sz w:val="21"/>
        </w:rPr>
        <w:t>保险期从办理保险之日起至工程竣工验收合格之日止。</w:t>
      </w:r>
    </w:p>
    <w:p>
      <w:pPr>
        <w:pStyle w:val="null3"/>
        <w:ind w:firstLine="420"/>
        <w:jc w:val="both"/>
      </w:pPr>
      <w:r>
        <w:rPr>
          <w:sz w:val="21"/>
        </w:rPr>
        <w:t>发包人可将其中部分事项委托给承包人办理，具体由合同双方当事人在专用条款中约定。除合同价款已包括外，由发包人承担所需保险费用，并向承包人支付合理利润。</w:t>
      </w:r>
    </w:p>
    <w:p>
      <w:pPr>
        <w:pStyle w:val="null3"/>
        <w:ind w:firstLine="420"/>
        <w:jc w:val="both"/>
      </w:pPr>
      <w:r>
        <w:rPr>
          <w:sz w:val="21"/>
        </w:rPr>
        <w:t>32</w:t>
      </w:r>
      <w:r>
        <w:rPr>
          <w:sz w:val="21"/>
        </w:rPr>
        <w:t>．</w:t>
      </w:r>
      <w:r>
        <w:rPr>
          <w:sz w:val="21"/>
        </w:rPr>
        <w:t>2</w:t>
      </w:r>
      <w:r>
        <w:rPr>
          <w:sz w:val="21"/>
        </w:rPr>
        <w:t>承包人办理保险</w:t>
      </w:r>
    </w:p>
    <w:p>
      <w:pPr>
        <w:pStyle w:val="null3"/>
        <w:ind w:firstLine="420"/>
        <w:jc w:val="both"/>
      </w:pPr>
      <w:r>
        <w:rPr>
          <w:sz w:val="21"/>
        </w:rPr>
        <w:t>承包人应按照下列规定办理保险，并支付保险费：</w:t>
      </w:r>
    </w:p>
    <w:p>
      <w:pPr>
        <w:pStyle w:val="null3"/>
        <w:ind w:firstLine="420"/>
        <w:jc w:val="both"/>
      </w:pPr>
      <w:r>
        <w:rPr>
          <w:sz w:val="21"/>
        </w:rPr>
        <w:t>(1)</w:t>
      </w:r>
      <w:r>
        <w:rPr>
          <w:sz w:val="21"/>
        </w:rPr>
        <w:t>工程开工前，为施工场地内自有人员（包括分包人在内）办理工伤保险、意外伤害保险；</w:t>
      </w:r>
    </w:p>
    <w:p>
      <w:pPr>
        <w:pStyle w:val="null3"/>
        <w:ind w:firstLine="420"/>
        <w:jc w:val="both"/>
      </w:pPr>
      <w:r>
        <w:rPr>
          <w:sz w:val="21"/>
        </w:rPr>
        <w:t>(2)</w:t>
      </w:r>
      <w:r>
        <w:rPr>
          <w:sz w:val="21"/>
        </w:rPr>
        <w:t>为施工场地内的自有施工设备、第</w:t>
      </w:r>
      <w:r>
        <w:rPr>
          <w:sz w:val="21"/>
        </w:rPr>
        <w:t>32.1</w:t>
      </w:r>
      <w:r>
        <w:rPr>
          <w:sz w:val="21"/>
        </w:rPr>
        <w:t>款第</w:t>
      </w:r>
      <w:r>
        <w:rPr>
          <w:sz w:val="21"/>
        </w:rPr>
        <w:t>(4)</w:t>
      </w:r>
      <w:r>
        <w:rPr>
          <w:sz w:val="21"/>
        </w:rPr>
        <w:t>点以外采购进场的材料和工程设备等办理保险。</w:t>
      </w:r>
    </w:p>
    <w:p>
      <w:pPr>
        <w:pStyle w:val="null3"/>
        <w:ind w:firstLine="420"/>
        <w:jc w:val="both"/>
      </w:pPr>
      <w:r>
        <w:rPr>
          <w:sz w:val="21"/>
        </w:rPr>
        <w:t>保险期从开工之日起至工程竣工验收合格之日止。</w:t>
      </w:r>
    </w:p>
    <w:p>
      <w:pPr>
        <w:pStyle w:val="null3"/>
        <w:ind w:firstLine="420"/>
        <w:jc w:val="both"/>
      </w:pPr>
      <w:r>
        <w:rPr>
          <w:sz w:val="21"/>
        </w:rPr>
        <w:t>32</w:t>
      </w:r>
      <w:r>
        <w:rPr>
          <w:sz w:val="21"/>
        </w:rPr>
        <w:t>．</w:t>
      </w:r>
      <w:r>
        <w:rPr>
          <w:sz w:val="21"/>
        </w:rPr>
        <w:t>3</w:t>
      </w:r>
      <w:r>
        <w:rPr>
          <w:sz w:val="21"/>
        </w:rPr>
        <w:t>双方提供保险单和凭证</w:t>
      </w:r>
    </w:p>
    <w:p>
      <w:pPr>
        <w:pStyle w:val="null3"/>
        <w:ind w:firstLine="420"/>
        <w:jc w:val="both"/>
      </w:pPr>
      <w:r>
        <w:rPr>
          <w:sz w:val="21"/>
        </w:rPr>
        <w:t>合同一方当事人应按照本合同要求向另一方当事人提供有效的投保保险单和保险凭证。</w:t>
      </w:r>
    </w:p>
    <w:p>
      <w:pPr>
        <w:pStyle w:val="null3"/>
        <w:ind w:firstLine="420"/>
        <w:jc w:val="both"/>
      </w:pPr>
      <w:r>
        <w:rPr>
          <w:sz w:val="21"/>
        </w:rPr>
        <w:t>32.4</w:t>
      </w:r>
      <w:r>
        <w:rPr>
          <w:sz w:val="21"/>
        </w:rPr>
        <w:t>未按规定投保的补救</w:t>
      </w:r>
    </w:p>
    <w:p>
      <w:pPr>
        <w:pStyle w:val="null3"/>
        <w:ind w:firstLine="420"/>
        <w:jc w:val="both"/>
      </w:pPr>
      <w:r>
        <w:rPr>
          <w:sz w:val="21"/>
        </w:rPr>
        <w:t>合同双方当事人应遵守本条规定办理有关保险事项。如果未按规定投保的，应按下列规定补偿：</w:t>
      </w:r>
    </w:p>
    <w:p>
      <w:pPr>
        <w:pStyle w:val="null3"/>
        <w:ind w:firstLine="420"/>
        <w:jc w:val="both"/>
      </w:pPr>
      <w:r>
        <w:rPr>
          <w:sz w:val="21"/>
        </w:rPr>
        <w:t>(1)</w:t>
      </w:r>
      <w:r>
        <w:rPr>
          <w:sz w:val="21"/>
        </w:rPr>
        <w:t>由于负有投保义务的合同一方当事人未按合同约定办理保险，或未能使保险持续有效的，则另一方当事人可代为办理，所需费用由对方当事人承担；</w:t>
      </w:r>
    </w:p>
    <w:p>
      <w:pPr>
        <w:pStyle w:val="null3"/>
        <w:ind w:firstLine="420"/>
        <w:jc w:val="both"/>
      </w:pPr>
      <w:r>
        <w:rPr>
          <w:sz w:val="21"/>
        </w:rPr>
        <w:t>(2)</w:t>
      </w:r>
      <w:r>
        <w:rPr>
          <w:sz w:val="21"/>
        </w:rPr>
        <w:t>由于负有投保义务的合同一方当事人未按合同约定办理某项保险，导致受益人未能得到保险人的赔偿，则该项保险金应由负有投保义务的一方当事人支付。</w:t>
      </w:r>
    </w:p>
    <w:p>
      <w:pPr>
        <w:pStyle w:val="null3"/>
        <w:ind w:firstLine="420"/>
        <w:jc w:val="both"/>
      </w:pPr>
      <w:r>
        <w:rPr>
          <w:sz w:val="21"/>
        </w:rPr>
        <w:t>32.5</w:t>
      </w:r>
      <w:r>
        <w:rPr>
          <w:sz w:val="21"/>
        </w:rPr>
        <w:t>发生保险事故双方应尽的责任</w:t>
      </w:r>
    </w:p>
    <w:p>
      <w:pPr>
        <w:pStyle w:val="null3"/>
        <w:ind w:firstLine="420"/>
        <w:jc w:val="both"/>
      </w:pPr>
      <w:r>
        <w:rPr>
          <w:sz w:val="21"/>
        </w:rPr>
        <w:t>当合同工程发生保险事故时</w:t>
      </w:r>
      <w:r>
        <w:rPr>
          <w:sz w:val="21"/>
        </w:rPr>
        <w:t>,</w:t>
      </w:r>
      <w:r>
        <w:rPr>
          <w:sz w:val="21"/>
        </w:rPr>
        <w:t>被保险人应及时通知保险人</w:t>
      </w:r>
      <w:r>
        <w:rPr>
          <w:sz w:val="21"/>
        </w:rPr>
        <w:t>,</w:t>
      </w:r>
      <w:r>
        <w:rPr>
          <w:sz w:val="21"/>
        </w:rPr>
        <w:t>并提供有关资料。合同双方当事人有责任采取合理有效措施防止或减少损失，并应相互协助做好向保险公司的报告和理赔工作。</w:t>
      </w:r>
    </w:p>
    <w:p>
      <w:pPr>
        <w:pStyle w:val="null3"/>
        <w:ind w:firstLine="420"/>
        <w:jc w:val="both"/>
      </w:pPr>
      <w:r>
        <w:rPr>
          <w:sz w:val="21"/>
        </w:rPr>
        <w:t>32</w:t>
      </w:r>
      <w:r>
        <w:rPr>
          <w:sz w:val="21"/>
        </w:rPr>
        <w:t>．</w:t>
      </w:r>
      <w:r>
        <w:rPr>
          <w:sz w:val="21"/>
        </w:rPr>
        <w:t>6</w:t>
      </w:r>
      <w:r>
        <w:rPr>
          <w:sz w:val="21"/>
        </w:rPr>
        <w:t>工程变更被保险人应尽的责任</w:t>
      </w:r>
    </w:p>
    <w:p>
      <w:pPr>
        <w:pStyle w:val="null3"/>
        <w:ind w:firstLine="420"/>
        <w:jc w:val="both"/>
      </w:pPr>
      <w:r>
        <w:rPr>
          <w:sz w:val="21"/>
        </w:rPr>
        <w:t>当合同工程施工的性质、规模或计划发生变更时，被保险人应及时通知保险人，在合同履行期间按本条规定保证足够的保险额，由此造成的费用由责任人承担。</w:t>
      </w:r>
    </w:p>
    <w:p>
      <w:pPr>
        <w:pStyle w:val="null3"/>
        <w:ind w:firstLine="420"/>
        <w:jc w:val="both"/>
      </w:pPr>
      <w:r>
        <w:rPr>
          <w:sz w:val="21"/>
        </w:rPr>
        <w:t>32</w:t>
      </w:r>
      <w:r>
        <w:rPr>
          <w:sz w:val="21"/>
        </w:rPr>
        <w:t>．</w:t>
      </w:r>
      <w:r>
        <w:rPr>
          <w:sz w:val="21"/>
        </w:rPr>
        <w:t>7</w:t>
      </w:r>
      <w:r>
        <w:rPr>
          <w:sz w:val="21"/>
        </w:rPr>
        <w:t>保险赔偿金的用途</w:t>
      </w:r>
    </w:p>
    <w:p>
      <w:pPr>
        <w:pStyle w:val="null3"/>
        <w:ind w:firstLine="420"/>
        <w:jc w:val="both"/>
      </w:pPr>
      <w:r>
        <w:rPr>
          <w:sz w:val="21"/>
        </w:rPr>
        <w:t>从保险人收到的因合同工程本身损失或损坏的保险金</w:t>
      </w:r>
      <w:r>
        <w:rPr>
          <w:sz w:val="21"/>
        </w:rPr>
        <w:t>,</w:t>
      </w:r>
      <w:r>
        <w:rPr>
          <w:sz w:val="21"/>
        </w:rPr>
        <w:t>应专项用于修复合同工程这些损失或损坏，或作为对未能修复合同工程这些损失或损坏的补偿。</w:t>
      </w:r>
    </w:p>
    <w:p>
      <w:pPr>
        <w:pStyle w:val="null3"/>
        <w:ind w:firstLine="420"/>
        <w:jc w:val="both"/>
      </w:pPr>
      <w:r>
        <w:rPr>
          <w:sz w:val="21"/>
        </w:rPr>
        <w:t>32</w:t>
      </w:r>
      <w:r>
        <w:rPr>
          <w:sz w:val="21"/>
        </w:rPr>
        <w:t>．</w:t>
      </w:r>
      <w:r>
        <w:rPr>
          <w:sz w:val="21"/>
        </w:rPr>
        <w:t>8</w:t>
      </w:r>
      <w:r>
        <w:rPr>
          <w:sz w:val="21"/>
        </w:rPr>
        <w:t>约定投保事项</w:t>
      </w:r>
    </w:p>
    <w:p>
      <w:pPr>
        <w:pStyle w:val="null3"/>
        <w:ind w:firstLine="420"/>
        <w:jc w:val="both"/>
      </w:pPr>
      <w:r>
        <w:rPr>
          <w:sz w:val="21"/>
        </w:rPr>
        <w:t>具体投保内容、保险金、保险期限及相关责任等事项，合同双方当事人应在专用条款中约定。</w:t>
      </w:r>
    </w:p>
    <w:p>
      <w:pPr>
        <w:pStyle w:val="null3"/>
        <w:spacing w:before="240" w:after="120"/>
        <w:ind w:firstLine="420"/>
        <w:jc w:val="center"/>
      </w:pPr>
      <w:r>
        <w:rPr>
          <w:sz w:val="21"/>
        </w:rPr>
        <w:t>四、工</w:t>
      </w:r>
      <w:r>
        <w:rPr>
          <w:sz w:val="21"/>
        </w:rPr>
        <w:t xml:space="preserve">  </w:t>
      </w:r>
      <w:r>
        <w:rPr>
          <w:sz w:val="21"/>
        </w:rPr>
        <w:t>期</w:t>
      </w:r>
    </w:p>
    <w:p>
      <w:pPr>
        <w:pStyle w:val="null3"/>
        <w:ind w:firstLine="420"/>
        <w:jc w:val="both"/>
      </w:pPr>
      <w:r>
        <w:rPr>
          <w:sz w:val="21"/>
        </w:rPr>
        <w:t xml:space="preserve">33 </w:t>
      </w:r>
      <w:r>
        <w:rPr>
          <w:sz w:val="21"/>
        </w:rPr>
        <w:t>进度计划和报告</w:t>
      </w:r>
    </w:p>
    <w:p>
      <w:pPr>
        <w:pStyle w:val="null3"/>
        <w:ind w:firstLine="420"/>
        <w:jc w:val="both"/>
      </w:pPr>
      <w:r>
        <w:rPr>
          <w:sz w:val="21"/>
        </w:rPr>
        <w:t>33</w:t>
      </w:r>
      <w:r>
        <w:rPr>
          <w:sz w:val="21"/>
        </w:rPr>
        <w:t>．</w:t>
      </w:r>
      <w:r>
        <w:rPr>
          <w:sz w:val="21"/>
        </w:rPr>
        <w:t>1</w:t>
      </w:r>
      <w:r>
        <w:rPr>
          <w:sz w:val="21"/>
        </w:rPr>
        <w:t>提交工程进度计划</w:t>
      </w:r>
    </w:p>
    <w:p>
      <w:pPr>
        <w:pStyle w:val="null3"/>
        <w:ind w:firstLine="420"/>
        <w:jc w:val="both"/>
      </w:pPr>
      <w:r>
        <w:rPr>
          <w:sz w:val="21"/>
        </w:rPr>
        <w:t>承包人应在签订本合同后的</w:t>
      </w:r>
      <w:r>
        <w:rPr>
          <w:sz w:val="21"/>
        </w:rPr>
        <w:t>31</w:t>
      </w:r>
      <w:r>
        <w:rPr>
          <w:sz w:val="21"/>
        </w:rPr>
        <w:t>天内，向监理工程师提交一式</w:t>
      </w:r>
      <w:r>
        <w:rPr>
          <w:sz w:val="21"/>
        </w:rPr>
        <w:t>2</w:t>
      </w:r>
      <w:r>
        <w:rPr>
          <w:sz w:val="21"/>
        </w:rPr>
        <w:t>份施工组织设计和合同工程进度计划。经发包人批准后，监理工程师应在收到该设计和计划后的</w:t>
      </w:r>
      <w:r>
        <w:rPr>
          <w:sz w:val="21"/>
        </w:rPr>
        <w:t>7</w:t>
      </w:r>
      <w:r>
        <w:rPr>
          <w:sz w:val="21"/>
        </w:rPr>
        <w:t>天内予以确认或提出修改意见，逾期不确认也不提出书面意见的，视为同意。工程进度计划，应对合同工程的全部施工作业提出总体上的施工方法、施工安排、作业顺序和时间表。合同约定有单项工程的，承包人还应编制单项工程进度计划。</w:t>
      </w:r>
    </w:p>
    <w:p>
      <w:pPr>
        <w:pStyle w:val="null3"/>
        <w:ind w:firstLine="420"/>
        <w:jc w:val="both"/>
      </w:pPr>
      <w:r>
        <w:rPr>
          <w:sz w:val="21"/>
        </w:rPr>
        <w:t>33</w:t>
      </w:r>
      <w:r>
        <w:rPr>
          <w:sz w:val="21"/>
        </w:rPr>
        <w:t>．</w:t>
      </w:r>
      <w:r>
        <w:rPr>
          <w:sz w:val="21"/>
        </w:rPr>
        <w:t>2</w:t>
      </w:r>
      <w:r>
        <w:rPr>
          <w:sz w:val="21"/>
        </w:rPr>
        <w:t>工程进度的监督和检查</w:t>
      </w:r>
    </w:p>
    <w:p>
      <w:pPr>
        <w:pStyle w:val="null3"/>
        <w:ind w:firstLine="420"/>
        <w:jc w:val="both"/>
      </w:pPr>
      <w:r>
        <w:rPr>
          <w:sz w:val="21"/>
        </w:rPr>
        <w:t>承包人应按经监理工程师确认并取得发包人批准的进度计划组织施工，接受监理工程师对工程进度的监督和检查。</w:t>
      </w:r>
    </w:p>
    <w:p>
      <w:pPr>
        <w:pStyle w:val="null3"/>
        <w:ind w:firstLine="420"/>
        <w:jc w:val="both"/>
      </w:pPr>
      <w:r>
        <w:rPr>
          <w:sz w:val="21"/>
        </w:rPr>
        <w:t>33</w:t>
      </w:r>
      <w:r>
        <w:rPr>
          <w:sz w:val="21"/>
        </w:rPr>
        <w:t>．</w:t>
      </w:r>
      <w:r>
        <w:rPr>
          <w:sz w:val="21"/>
        </w:rPr>
        <w:t>3</w:t>
      </w:r>
      <w:r>
        <w:rPr>
          <w:sz w:val="21"/>
        </w:rPr>
        <w:t>提交施工进度报告和修订进度计划</w:t>
      </w:r>
    </w:p>
    <w:p>
      <w:pPr>
        <w:pStyle w:val="null3"/>
        <w:ind w:firstLine="420"/>
        <w:jc w:val="both"/>
      </w:pPr>
      <w:r>
        <w:rPr>
          <w:sz w:val="21"/>
        </w:rPr>
        <w:t>除专用条款另有约定外，承包人应编制月施工进度报告，同时每季对进度计划修订一次，并在每月或季结束后的</w:t>
      </w:r>
      <w:r>
        <w:rPr>
          <w:sz w:val="21"/>
        </w:rPr>
        <w:t>7</w:t>
      </w:r>
      <w:r>
        <w:rPr>
          <w:sz w:val="21"/>
        </w:rPr>
        <w:t>天内向监理工程师提交上述报告和修订计划一式</w:t>
      </w:r>
      <w:r>
        <w:rPr>
          <w:sz w:val="21"/>
        </w:rPr>
        <w:t>2</w:t>
      </w:r>
      <w:r>
        <w:rPr>
          <w:sz w:val="21"/>
        </w:rPr>
        <w:t>份。月进度报告的内容至少应包括：</w:t>
      </w:r>
    </w:p>
    <w:p>
      <w:pPr>
        <w:pStyle w:val="null3"/>
        <w:ind w:firstLine="420"/>
        <w:jc w:val="both"/>
      </w:pPr>
      <w:r>
        <w:rPr>
          <w:sz w:val="21"/>
        </w:rPr>
        <w:t>⑴施工、安装、试验以及发包人工作等进展情况的图表和说明；</w:t>
      </w:r>
    </w:p>
    <w:p>
      <w:pPr>
        <w:pStyle w:val="null3"/>
        <w:ind w:firstLine="420"/>
        <w:jc w:val="both"/>
      </w:pPr>
      <w:r>
        <w:rPr>
          <w:sz w:val="21"/>
        </w:rPr>
        <w:t>⑵材料、设备、货物的采购和制造商名称、地点以及进入现场情况；</w:t>
      </w:r>
    </w:p>
    <w:p>
      <w:pPr>
        <w:pStyle w:val="null3"/>
        <w:ind w:firstLine="420"/>
        <w:jc w:val="both"/>
      </w:pPr>
      <w:r>
        <w:rPr>
          <w:sz w:val="21"/>
        </w:rPr>
        <w:t>⑶索赔情况和安全统计；</w:t>
      </w:r>
    </w:p>
    <w:p>
      <w:pPr>
        <w:pStyle w:val="null3"/>
        <w:ind w:firstLine="420"/>
        <w:jc w:val="both"/>
      </w:pPr>
      <w:r>
        <w:rPr>
          <w:sz w:val="21"/>
        </w:rPr>
        <w:t>⑷实际进度与计划进度的对比，以及为消除延误正在或准备采取的措施。</w:t>
      </w:r>
    </w:p>
    <w:p>
      <w:pPr>
        <w:pStyle w:val="null3"/>
        <w:ind w:firstLine="420"/>
        <w:jc w:val="both"/>
      </w:pPr>
      <w:r>
        <w:rPr>
          <w:sz w:val="21"/>
        </w:rPr>
        <w:t>33</w:t>
      </w:r>
      <w:r>
        <w:rPr>
          <w:sz w:val="21"/>
        </w:rPr>
        <w:t>．</w:t>
      </w:r>
      <w:r>
        <w:rPr>
          <w:sz w:val="21"/>
        </w:rPr>
        <w:t>4</w:t>
      </w:r>
      <w:r>
        <w:rPr>
          <w:sz w:val="21"/>
        </w:rPr>
        <w:t>实际进度与进度计划不符时的处理</w:t>
      </w:r>
    </w:p>
    <w:p>
      <w:pPr>
        <w:pStyle w:val="null3"/>
        <w:ind w:firstLine="420"/>
        <w:jc w:val="both"/>
      </w:pPr>
      <w:r>
        <w:rPr>
          <w:sz w:val="21"/>
        </w:rPr>
        <w:t>如果监理工程师指出承包人的实际进度和经确认的进度计划不符时，承包人应按监理工程师的要求提出改进措施，经监理工程师确认后执行。因承包人原因导致实际进度与计划进度不符，承包人不但无权就改进措施要求发包人支付任何附加费用，而且应按照第</w:t>
      </w:r>
      <w:r>
        <w:rPr>
          <w:sz w:val="21"/>
        </w:rPr>
        <w:t xml:space="preserve">66.2 </w:t>
      </w:r>
      <w:r>
        <w:rPr>
          <w:sz w:val="21"/>
        </w:rPr>
        <w:t>款规定向发包人支付由此产生的误期赔偿费。工程进度计划即使经监理工程师确认，也不能免除承包人按照合同约定应承担的任何责任和应履行的任何义务。</w:t>
      </w:r>
    </w:p>
    <w:p>
      <w:pPr>
        <w:pStyle w:val="null3"/>
        <w:spacing w:before="120" w:after="120"/>
        <w:ind w:firstLine="420"/>
        <w:jc w:val="both"/>
      </w:pPr>
      <w:r>
        <w:rPr>
          <w:sz w:val="21"/>
        </w:rPr>
        <w:t xml:space="preserve">34  </w:t>
      </w:r>
      <w:r>
        <w:rPr>
          <w:sz w:val="21"/>
        </w:rPr>
        <w:t>开工</w:t>
      </w:r>
    </w:p>
    <w:p>
      <w:pPr>
        <w:pStyle w:val="null3"/>
        <w:ind w:firstLine="420"/>
        <w:jc w:val="both"/>
      </w:pPr>
      <w:r>
        <w:rPr>
          <w:sz w:val="21"/>
        </w:rPr>
        <w:t>34</w:t>
      </w:r>
      <w:r>
        <w:rPr>
          <w:sz w:val="21"/>
        </w:rPr>
        <w:t>．</w:t>
      </w:r>
      <w:r>
        <w:rPr>
          <w:sz w:val="21"/>
        </w:rPr>
        <w:t>1</w:t>
      </w:r>
      <w:r>
        <w:rPr>
          <w:sz w:val="21"/>
        </w:rPr>
        <w:t>开工条件</w:t>
      </w:r>
    </w:p>
    <w:p>
      <w:pPr>
        <w:pStyle w:val="null3"/>
        <w:ind w:firstLine="420"/>
        <w:jc w:val="both"/>
      </w:pPr>
      <w:r>
        <w:rPr>
          <w:sz w:val="21"/>
        </w:rPr>
        <w:t>工程开工必须具备法律法规规定的开工条件，并已经领取了施工许可证。</w:t>
      </w:r>
    </w:p>
    <w:p>
      <w:pPr>
        <w:pStyle w:val="null3"/>
        <w:ind w:firstLine="420"/>
        <w:jc w:val="both"/>
      </w:pPr>
      <w:r>
        <w:rPr>
          <w:sz w:val="21"/>
        </w:rPr>
        <w:t>34</w:t>
      </w:r>
      <w:r>
        <w:rPr>
          <w:sz w:val="21"/>
        </w:rPr>
        <w:t>．</w:t>
      </w:r>
      <w:r>
        <w:rPr>
          <w:sz w:val="21"/>
        </w:rPr>
        <w:t xml:space="preserve">2 </w:t>
      </w:r>
      <w:r>
        <w:rPr>
          <w:sz w:val="21"/>
        </w:rPr>
        <w:t>工程进度的监督和检查</w:t>
      </w:r>
    </w:p>
    <w:p>
      <w:pPr>
        <w:pStyle w:val="null3"/>
        <w:ind w:firstLine="420"/>
        <w:jc w:val="both"/>
      </w:pPr>
      <w:r>
        <w:rPr>
          <w:sz w:val="21"/>
        </w:rPr>
        <w:t>承包人应在签订本合同后的</w:t>
      </w:r>
      <w:r>
        <w:rPr>
          <w:sz w:val="21"/>
        </w:rPr>
        <w:t>28</w:t>
      </w:r>
      <w:r>
        <w:rPr>
          <w:sz w:val="21"/>
        </w:rPr>
        <w:t>天内，向监理工程师提交开工申请书，并附上表明已做好开工准备的有关资料。除专用条款另有约定外，监理工程师应在本合同签订后的</w:t>
      </w:r>
      <w:r>
        <w:rPr>
          <w:sz w:val="21"/>
        </w:rPr>
        <w:t>42</w:t>
      </w:r>
      <w:r>
        <w:rPr>
          <w:sz w:val="21"/>
        </w:rPr>
        <w:t>天内报发包人批准后向承包人发出开工令；承包人应在接到开工令后的</w:t>
      </w:r>
      <w:r>
        <w:rPr>
          <w:sz w:val="21"/>
        </w:rPr>
        <w:t>7</w:t>
      </w:r>
      <w:r>
        <w:rPr>
          <w:sz w:val="21"/>
        </w:rPr>
        <w:t>天内开工，然后一直保持合同工程连续均衡地施工，直至其被改变为止。</w:t>
      </w:r>
    </w:p>
    <w:p>
      <w:pPr>
        <w:pStyle w:val="null3"/>
        <w:ind w:firstLine="420"/>
        <w:jc w:val="both"/>
      </w:pPr>
      <w:r>
        <w:rPr>
          <w:sz w:val="21"/>
        </w:rPr>
        <w:t>34</w:t>
      </w:r>
      <w:r>
        <w:rPr>
          <w:sz w:val="21"/>
        </w:rPr>
        <w:t>．</w:t>
      </w:r>
      <w:r>
        <w:rPr>
          <w:sz w:val="21"/>
        </w:rPr>
        <w:t>3</w:t>
      </w:r>
      <w:r>
        <w:rPr>
          <w:sz w:val="21"/>
        </w:rPr>
        <w:t>承包人未按时开工的处理程序和责任</w:t>
      </w:r>
    </w:p>
    <w:p>
      <w:pPr>
        <w:pStyle w:val="null3"/>
        <w:ind w:firstLine="420"/>
        <w:jc w:val="both"/>
      </w:pPr>
      <w:r>
        <w:rPr>
          <w:sz w:val="21"/>
        </w:rPr>
        <w:t>承包人未能按时开工，应在接到开工令后立即以书面形式向监理工程师提出延期开工的要求并说明理由。监理工程师应当在接到延期开工申请后的</w:t>
      </w:r>
      <w:r>
        <w:rPr>
          <w:sz w:val="21"/>
        </w:rPr>
        <w:t>48</w:t>
      </w:r>
      <w:r>
        <w:rPr>
          <w:sz w:val="21"/>
        </w:rPr>
        <w:t>小时内书面予以答复，否则视为同意。在该情况下造成的损失由承包人承担，工期不予顺延由此造成的损失和延误的工期由承包人承担。</w:t>
      </w:r>
    </w:p>
    <w:p>
      <w:pPr>
        <w:pStyle w:val="null3"/>
        <w:ind w:firstLine="420"/>
        <w:jc w:val="both"/>
      </w:pPr>
      <w:r>
        <w:rPr>
          <w:sz w:val="21"/>
        </w:rPr>
        <w:t>34</w:t>
      </w:r>
      <w:r>
        <w:rPr>
          <w:sz w:val="21"/>
        </w:rPr>
        <w:t>．</w:t>
      </w:r>
      <w:r>
        <w:rPr>
          <w:sz w:val="21"/>
        </w:rPr>
        <w:t>4</w:t>
      </w:r>
      <w:r>
        <w:rPr>
          <w:sz w:val="21"/>
        </w:rPr>
        <w:t>发包人推迟开工的处理程序和责任</w:t>
      </w:r>
    </w:p>
    <w:p>
      <w:pPr>
        <w:pStyle w:val="null3"/>
        <w:ind w:firstLine="420"/>
        <w:jc w:val="both"/>
      </w:pPr>
      <w:r>
        <w:rPr>
          <w:sz w:val="21"/>
        </w:rPr>
        <w:t>因发包人原因不能在第</w:t>
      </w:r>
      <w:r>
        <w:rPr>
          <w:sz w:val="21"/>
        </w:rPr>
        <w:t>34.2</w:t>
      </w:r>
      <w:r>
        <w:rPr>
          <w:sz w:val="21"/>
        </w:rPr>
        <w:t>款规定的时间内发出开工令的，监理工程师应至少提前</w:t>
      </w:r>
      <w:r>
        <w:rPr>
          <w:sz w:val="21"/>
        </w:rPr>
        <w:t>7</w:t>
      </w:r>
      <w:r>
        <w:rPr>
          <w:sz w:val="21"/>
        </w:rPr>
        <w:t xml:space="preserve">天以书面形式通知承包人推迟开工，给承包人造成损失的，由发包人承担，开工日期相应顺延。由此造成的损失由发包人承担，开工日期相应顺延。监理工程师未能提前 </w:t>
      </w:r>
      <w:r>
        <w:rPr>
          <w:sz w:val="21"/>
        </w:rPr>
        <w:t xml:space="preserve">7 </w:t>
      </w:r>
      <w:r>
        <w:rPr>
          <w:sz w:val="21"/>
        </w:rPr>
        <w:t>天通知承包人推迟开工的，由此造成损失的扩大由发包人承担。</w:t>
      </w:r>
    </w:p>
    <w:p>
      <w:pPr>
        <w:pStyle w:val="null3"/>
        <w:spacing w:before="120" w:after="120"/>
        <w:ind w:firstLine="420"/>
        <w:jc w:val="both"/>
      </w:pPr>
      <w:r>
        <w:rPr>
          <w:sz w:val="21"/>
        </w:rPr>
        <w:t xml:space="preserve">35  </w:t>
      </w:r>
      <w:r>
        <w:rPr>
          <w:sz w:val="21"/>
        </w:rPr>
        <w:t>暂停施工和复工</w:t>
      </w:r>
    </w:p>
    <w:p>
      <w:pPr>
        <w:pStyle w:val="null3"/>
        <w:ind w:firstLine="420"/>
        <w:jc w:val="both"/>
      </w:pPr>
      <w:r>
        <w:rPr>
          <w:sz w:val="21"/>
        </w:rPr>
        <w:t>35.1</w:t>
      </w:r>
      <w:r>
        <w:rPr>
          <w:sz w:val="21"/>
        </w:rPr>
        <w:t>暂停施工的指令</w:t>
      </w:r>
    </w:p>
    <w:p>
      <w:pPr>
        <w:pStyle w:val="null3"/>
        <w:ind w:firstLine="420"/>
        <w:jc w:val="both"/>
      </w:pPr>
      <w:r>
        <w:rPr>
          <w:sz w:val="21"/>
        </w:rPr>
        <w:t>监理工程师认为有必要时，可向承包人发出暂停施工令，并在</w:t>
      </w:r>
      <w:r>
        <w:rPr>
          <w:sz w:val="21"/>
        </w:rPr>
        <w:t xml:space="preserve">48 </w:t>
      </w:r>
      <w:r>
        <w:rPr>
          <w:sz w:val="21"/>
        </w:rPr>
        <w:t>小时内提出处理意见，承包人应按照监理工程师的指令停止施工。不论任何原因造成的暂停施工，暂停施工期间承包人应妥善保护已完工程并提供安全保障。</w:t>
      </w:r>
    </w:p>
    <w:p>
      <w:pPr>
        <w:pStyle w:val="null3"/>
        <w:ind w:firstLine="420"/>
        <w:jc w:val="both"/>
      </w:pPr>
      <w:r>
        <w:rPr>
          <w:sz w:val="21"/>
        </w:rPr>
        <w:t>因发包人原因引起暂停施工的合同工程发生紧急情况，且监理工程师又未及时发出暂停施工令时，承包人可先暂停施工，并及时向监理工程师提出暂停施工报告。监理工程师应在收到暂停施工报告后的</w:t>
      </w:r>
      <w:r>
        <w:rPr>
          <w:sz w:val="21"/>
        </w:rPr>
        <w:t xml:space="preserve">24 </w:t>
      </w:r>
      <w:r>
        <w:rPr>
          <w:sz w:val="21"/>
        </w:rPr>
        <w:t>小时内予以答复；逾期未答复的，视为承包人的暂停施工报告被认可。</w:t>
      </w:r>
    </w:p>
    <w:p>
      <w:pPr>
        <w:pStyle w:val="null3"/>
        <w:ind w:firstLine="420"/>
        <w:jc w:val="both"/>
      </w:pPr>
      <w:r>
        <w:rPr>
          <w:sz w:val="21"/>
        </w:rPr>
        <w:t>35</w:t>
      </w:r>
      <w:r>
        <w:rPr>
          <w:sz w:val="21"/>
        </w:rPr>
        <w:t>．</w:t>
      </w:r>
      <w:r>
        <w:rPr>
          <w:sz w:val="21"/>
        </w:rPr>
        <w:t>2</w:t>
      </w:r>
      <w:r>
        <w:rPr>
          <w:sz w:val="21"/>
        </w:rPr>
        <w:t>复工的要求</w:t>
      </w:r>
    </w:p>
    <w:p>
      <w:pPr>
        <w:pStyle w:val="null3"/>
        <w:ind w:firstLine="420"/>
        <w:jc w:val="both"/>
      </w:pPr>
      <w:r>
        <w:rPr>
          <w:sz w:val="21"/>
        </w:rPr>
        <w:t>承包人实施监理工程师的处理意见后，可向监理工程师提交复工报审表要求复工；监理工程师应在收到复工报审表后的</w:t>
      </w:r>
      <w:r>
        <w:rPr>
          <w:sz w:val="21"/>
        </w:rPr>
        <w:t xml:space="preserve">48 </w:t>
      </w:r>
      <w:r>
        <w:rPr>
          <w:sz w:val="21"/>
        </w:rPr>
        <w:t xml:space="preserve">小时内予以答复。具备复工条件时，监理工程师应立即向承包人发出复工令，承包人应立即组织复工。监理工程师在收到复工报审表后的 </w:t>
      </w:r>
      <w:r>
        <w:rPr>
          <w:sz w:val="21"/>
        </w:rPr>
        <w:t xml:space="preserve">48 </w:t>
      </w:r>
      <w:r>
        <w:rPr>
          <w:sz w:val="21"/>
        </w:rPr>
        <w:t>小时内未答复也未提出处理意见的，承包人可自行复工，监理工程师应予认可。承包人无故拖延或拒绝复工的，由此增加的费用和（或）延误的工期由承包人承担；因发包人原因无法按时复工的，承包人有权要求发包人增加发生的费用和（或）顺延工期，并支付合理利润。</w:t>
      </w:r>
    </w:p>
    <w:p>
      <w:pPr>
        <w:pStyle w:val="null3"/>
        <w:ind w:firstLine="420"/>
        <w:jc w:val="both"/>
      </w:pPr>
      <w:r>
        <w:rPr>
          <w:sz w:val="21"/>
        </w:rPr>
        <w:t>35</w:t>
      </w:r>
      <w:r>
        <w:rPr>
          <w:sz w:val="21"/>
        </w:rPr>
        <w:t>．</w:t>
      </w:r>
      <w:r>
        <w:rPr>
          <w:sz w:val="21"/>
        </w:rPr>
        <w:t>3</w:t>
      </w:r>
      <w:r>
        <w:rPr>
          <w:sz w:val="21"/>
        </w:rPr>
        <w:t>暂停施工持续</w:t>
      </w:r>
      <w:r>
        <w:rPr>
          <w:sz w:val="21"/>
        </w:rPr>
        <w:t>56</w:t>
      </w:r>
      <w:r>
        <w:rPr>
          <w:sz w:val="21"/>
        </w:rPr>
        <w:t>天以上，的复工要求</w:t>
      </w:r>
    </w:p>
    <w:p>
      <w:pPr>
        <w:pStyle w:val="null3"/>
        <w:ind w:firstLine="420"/>
        <w:jc w:val="both"/>
      </w:pPr>
      <w:r>
        <w:rPr>
          <w:sz w:val="21"/>
        </w:rPr>
        <w:t>非承包人原因造成暂停施工持续</w:t>
      </w:r>
      <w:r>
        <w:rPr>
          <w:sz w:val="21"/>
        </w:rPr>
        <w:t xml:space="preserve">56 </w:t>
      </w:r>
      <w:r>
        <w:rPr>
          <w:sz w:val="21"/>
        </w:rPr>
        <w:t xml:space="preserve">天以上时，承包人可向监理工程师提交复工报审表要求复工；监理工程师应在收到复工报审表后的 </w:t>
      </w:r>
      <w:r>
        <w:rPr>
          <w:sz w:val="21"/>
        </w:rPr>
        <w:t xml:space="preserve">28 </w:t>
      </w:r>
      <w:r>
        <w:rPr>
          <w:sz w:val="21"/>
        </w:rPr>
        <w:t>天内准许复工。如果在上述期限内监理工程师未予准许，则承包人可以作如下选择：</w:t>
      </w:r>
    </w:p>
    <w:p>
      <w:pPr>
        <w:pStyle w:val="null3"/>
        <w:ind w:firstLine="420"/>
        <w:jc w:val="both"/>
      </w:pPr>
      <w:r>
        <w:rPr>
          <w:sz w:val="21"/>
        </w:rPr>
        <w:t>(1)</w:t>
      </w:r>
      <w:r>
        <w:rPr>
          <w:sz w:val="21"/>
        </w:rPr>
        <w:t xml:space="preserve">如果此项停工仅影响合同工程的一部分时，则根据第 </w:t>
      </w:r>
      <w:r>
        <w:rPr>
          <w:sz w:val="21"/>
        </w:rPr>
        <w:t xml:space="preserve">56.2 </w:t>
      </w:r>
      <w:r>
        <w:rPr>
          <w:sz w:val="21"/>
        </w:rPr>
        <w:t>款规定及时提出工程变更，取消该部分工程，并书面通知发包人，抄送监理工程师和造价工程师；</w:t>
      </w:r>
    </w:p>
    <w:p>
      <w:pPr>
        <w:pStyle w:val="null3"/>
        <w:ind w:firstLine="420"/>
        <w:jc w:val="both"/>
      </w:pPr>
      <w:r>
        <w:rPr>
          <w:sz w:val="21"/>
        </w:rPr>
        <w:t>(2)</w:t>
      </w:r>
      <w:r>
        <w:rPr>
          <w:sz w:val="21"/>
        </w:rPr>
        <w:t xml:space="preserve">如果此项停工影响整个合同工程时，则根据第 </w:t>
      </w:r>
      <w:r>
        <w:rPr>
          <w:sz w:val="21"/>
        </w:rPr>
        <w:t xml:space="preserve">87.4 </w:t>
      </w:r>
      <w:r>
        <w:rPr>
          <w:sz w:val="21"/>
        </w:rPr>
        <w:t>款规定解除合同。</w:t>
      </w:r>
    </w:p>
    <w:p>
      <w:pPr>
        <w:pStyle w:val="null3"/>
        <w:ind w:firstLine="420"/>
        <w:jc w:val="both"/>
      </w:pPr>
      <w:r>
        <w:rPr>
          <w:sz w:val="21"/>
        </w:rPr>
        <w:t>因承包人原因引起暂停施工持续</w:t>
      </w:r>
      <w:r>
        <w:rPr>
          <w:sz w:val="21"/>
        </w:rPr>
        <w:t xml:space="preserve">56 </w:t>
      </w:r>
      <w:r>
        <w:rPr>
          <w:sz w:val="21"/>
        </w:rPr>
        <w:t xml:space="preserve">天以上，承包人不采取有效的复工措施，造成工期延误的，发包人可根据第 </w:t>
      </w:r>
      <w:r>
        <w:rPr>
          <w:sz w:val="21"/>
        </w:rPr>
        <w:t xml:space="preserve">87.3 </w:t>
      </w:r>
      <w:r>
        <w:rPr>
          <w:sz w:val="21"/>
        </w:rPr>
        <w:t>款规定解除合同。</w:t>
      </w:r>
    </w:p>
    <w:p>
      <w:pPr>
        <w:pStyle w:val="null3"/>
        <w:ind w:firstLine="420"/>
        <w:jc w:val="both"/>
      </w:pPr>
      <w:r>
        <w:rPr>
          <w:sz w:val="21"/>
        </w:rPr>
        <w:t>35.4</w:t>
      </w:r>
      <w:r>
        <w:rPr>
          <w:sz w:val="21"/>
        </w:rPr>
        <w:t>发包人、承包人原因和不可抗力因素造成暂停施工的责任</w:t>
      </w:r>
    </w:p>
    <w:p>
      <w:pPr>
        <w:pStyle w:val="null3"/>
        <w:ind w:firstLine="420"/>
        <w:jc w:val="both"/>
      </w:pPr>
      <w:r>
        <w:rPr>
          <w:sz w:val="21"/>
        </w:rPr>
        <w:t>因发包人原因引起的暂停施工造成工期延误的，承包人有权要求发包人增加由此发生的费用和（或）顺延工期，并支付合理利润。</w:t>
      </w:r>
    </w:p>
    <w:p>
      <w:pPr>
        <w:pStyle w:val="null3"/>
        <w:ind w:firstLine="420"/>
        <w:jc w:val="both"/>
      </w:pPr>
      <w:r>
        <w:rPr>
          <w:sz w:val="21"/>
        </w:rPr>
        <w:t>因承包人下列原因引起的暂停施工，增加的费用和（或）延误的工期由承包人承担：</w:t>
      </w:r>
    </w:p>
    <w:p>
      <w:pPr>
        <w:pStyle w:val="null3"/>
        <w:ind w:firstLine="420"/>
        <w:jc w:val="both"/>
      </w:pPr>
      <w:r>
        <w:rPr>
          <w:sz w:val="21"/>
        </w:rPr>
        <w:t>(1)</w:t>
      </w:r>
      <w:r>
        <w:rPr>
          <w:sz w:val="21"/>
        </w:rPr>
        <w:t>工作失误或违约造成的；</w:t>
      </w:r>
    </w:p>
    <w:p>
      <w:pPr>
        <w:pStyle w:val="null3"/>
        <w:ind w:firstLine="420"/>
        <w:jc w:val="both"/>
      </w:pPr>
      <w:r>
        <w:rPr>
          <w:sz w:val="21"/>
        </w:rPr>
        <w:t>(2)</w:t>
      </w:r>
      <w:r>
        <w:rPr>
          <w:sz w:val="21"/>
        </w:rPr>
        <w:t>为合同工程合理施工和安全保障所必需的；</w:t>
      </w:r>
    </w:p>
    <w:p>
      <w:pPr>
        <w:pStyle w:val="null3"/>
        <w:ind w:firstLine="420"/>
        <w:jc w:val="both"/>
      </w:pPr>
      <w:r>
        <w:rPr>
          <w:sz w:val="21"/>
        </w:rPr>
        <w:t>(3)</w:t>
      </w:r>
      <w:r>
        <w:rPr>
          <w:sz w:val="21"/>
        </w:rPr>
        <w:t>施工现场气候条件（除不可抗力停工外）导致的；</w:t>
      </w:r>
    </w:p>
    <w:p>
      <w:pPr>
        <w:pStyle w:val="null3"/>
        <w:ind w:firstLine="420"/>
        <w:jc w:val="both"/>
      </w:pPr>
      <w:r>
        <w:rPr>
          <w:sz w:val="21"/>
        </w:rPr>
        <w:t>(4)</w:t>
      </w:r>
      <w:r>
        <w:rPr>
          <w:sz w:val="21"/>
        </w:rPr>
        <w:t>擅自停工的；</w:t>
      </w:r>
    </w:p>
    <w:p>
      <w:pPr>
        <w:pStyle w:val="null3"/>
        <w:ind w:firstLine="420"/>
        <w:jc w:val="both"/>
      </w:pPr>
      <w:r>
        <w:rPr>
          <w:sz w:val="21"/>
        </w:rPr>
        <w:t>(5)</w:t>
      </w:r>
      <w:r>
        <w:rPr>
          <w:sz w:val="21"/>
        </w:rPr>
        <w:t>专用条款约定的其他原因情形。</w:t>
      </w:r>
    </w:p>
    <w:p>
      <w:pPr>
        <w:pStyle w:val="null3"/>
        <w:ind w:firstLine="420"/>
        <w:jc w:val="both"/>
      </w:pPr>
      <w:r>
        <w:rPr>
          <w:sz w:val="21"/>
        </w:rPr>
        <w:t xml:space="preserve"> </w:t>
      </w:r>
      <w:r>
        <w:rPr>
          <w:sz w:val="21"/>
        </w:rPr>
        <w:t>因不可抗力因素造成暂停施工的，按照第</w:t>
      </w:r>
      <w:r>
        <w:rPr>
          <w:sz w:val="21"/>
        </w:rPr>
        <w:t xml:space="preserve">31 </w:t>
      </w:r>
      <w:r>
        <w:rPr>
          <w:sz w:val="21"/>
        </w:rPr>
        <w:t>条规定处理</w:t>
      </w:r>
      <w:r>
        <w:rPr>
          <w:sz w:val="21"/>
          <w:color w:val="000000"/>
        </w:rPr>
        <w:t>。</w:t>
      </w:r>
    </w:p>
    <w:p>
      <w:pPr>
        <w:pStyle w:val="null3"/>
        <w:ind w:firstLine="420"/>
        <w:jc w:val="both"/>
      </w:pPr>
      <w:r>
        <w:rPr>
          <w:sz w:val="21"/>
        </w:rPr>
        <w:t>35</w:t>
      </w:r>
      <w:r>
        <w:rPr>
          <w:sz w:val="21"/>
        </w:rPr>
        <w:t>．</w:t>
      </w:r>
      <w:r>
        <w:rPr>
          <w:sz w:val="21"/>
        </w:rPr>
        <w:t>5</w:t>
      </w:r>
      <w:r>
        <w:rPr>
          <w:sz w:val="21"/>
        </w:rPr>
        <w:t>发包人不按规定支付工程款造成暂停施工的责任</w:t>
      </w:r>
    </w:p>
    <w:p>
      <w:pPr>
        <w:pStyle w:val="null3"/>
        <w:ind w:firstLine="420"/>
        <w:jc w:val="both"/>
      </w:pPr>
      <w:r>
        <w:rPr>
          <w:sz w:val="21"/>
        </w:rPr>
        <w:t>如果发包人未按合同约定支付工程进度款，经催告后在</w:t>
      </w:r>
      <w:r>
        <w:rPr>
          <w:sz w:val="21"/>
        </w:rPr>
        <w:t>28</w:t>
      </w:r>
      <w:r>
        <w:rPr>
          <w:sz w:val="21"/>
        </w:rPr>
        <w:t>天内仍未支付的，承包人可以暂停施工，直至收到包括第</w:t>
      </w:r>
      <w:r>
        <w:rPr>
          <w:sz w:val="21"/>
        </w:rPr>
        <w:t>78.2</w:t>
      </w:r>
      <w:r>
        <w:rPr>
          <w:sz w:val="21"/>
        </w:rPr>
        <w:t>款规定的应付利息在内的所欠全部款项。由此造成的暂停施工，视为是因发包人原因造成的，并按照第</w:t>
      </w:r>
      <w:r>
        <w:rPr>
          <w:sz w:val="21"/>
        </w:rPr>
        <w:t>35.4</w:t>
      </w:r>
      <w:r>
        <w:rPr>
          <w:sz w:val="21"/>
        </w:rPr>
        <w:t>款规定处理。</w:t>
      </w:r>
    </w:p>
    <w:p>
      <w:pPr>
        <w:pStyle w:val="null3"/>
        <w:ind w:firstLine="420"/>
        <w:jc w:val="both"/>
      </w:pPr>
      <w:r>
        <w:rPr>
          <w:sz w:val="21"/>
        </w:rPr>
        <w:t>35</w:t>
      </w:r>
      <w:r>
        <w:rPr>
          <w:sz w:val="21"/>
        </w:rPr>
        <w:t>．</w:t>
      </w:r>
      <w:r>
        <w:rPr>
          <w:sz w:val="21"/>
        </w:rPr>
        <w:t>6</w:t>
      </w:r>
      <w:r>
        <w:rPr>
          <w:sz w:val="21"/>
        </w:rPr>
        <w:t>暂停施工结束后的处理</w:t>
      </w:r>
    </w:p>
    <w:p>
      <w:pPr>
        <w:pStyle w:val="null3"/>
        <w:ind w:firstLine="420"/>
        <w:jc w:val="both"/>
      </w:pPr>
      <w:r>
        <w:rPr>
          <w:sz w:val="21"/>
        </w:rPr>
        <w:t>暂停施工结束后，承包人和监理工程师应对受暂停施工影响的工程、材料设备进行检查。承包人负责修复在暂停期间发生的任何变质、缺陷或损坏，因而发生的费用和造成的损失按第</w:t>
      </w:r>
      <w:r>
        <w:rPr>
          <w:sz w:val="21"/>
        </w:rPr>
        <w:t>35.4</w:t>
      </w:r>
      <w:r>
        <w:rPr>
          <w:sz w:val="21"/>
        </w:rPr>
        <w:t>款规定处理。</w:t>
      </w:r>
    </w:p>
    <w:p>
      <w:pPr>
        <w:pStyle w:val="null3"/>
        <w:spacing w:before="120" w:after="120"/>
        <w:ind w:firstLine="420"/>
        <w:jc w:val="both"/>
      </w:pPr>
      <w:r>
        <w:rPr>
          <w:sz w:val="21"/>
        </w:rPr>
        <w:t xml:space="preserve">36  </w:t>
      </w:r>
      <w:r>
        <w:rPr>
          <w:sz w:val="21"/>
        </w:rPr>
        <w:t>工期和工期延误</w:t>
      </w:r>
    </w:p>
    <w:p>
      <w:pPr>
        <w:pStyle w:val="null3"/>
        <w:ind w:firstLine="420"/>
        <w:jc w:val="both"/>
      </w:pPr>
      <w:r>
        <w:rPr>
          <w:sz w:val="21"/>
        </w:rPr>
        <w:t>36</w:t>
      </w:r>
      <w:r>
        <w:rPr>
          <w:sz w:val="21"/>
        </w:rPr>
        <w:t>．</w:t>
      </w:r>
      <w:r>
        <w:rPr>
          <w:sz w:val="21"/>
        </w:rPr>
        <w:t>1</w:t>
      </w:r>
      <w:r>
        <w:rPr>
          <w:sz w:val="21"/>
        </w:rPr>
        <w:t>工程工期</w:t>
      </w:r>
    </w:p>
    <w:p>
      <w:pPr>
        <w:pStyle w:val="null3"/>
        <w:ind w:firstLine="420"/>
        <w:jc w:val="both"/>
      </w:pPr>
      <w:r>
        <w:rPr>
          <w:sz w:val="21"/>
        </w:rPr>
        <w:t>合同工程的工期，由合同双方当事人根据《广东省建筑安装工程工期定额》等有关规定，结合合同工程拟实施的施工组织设计或施工方案等情况予以确定，并在合同中约定。</w:t>
      </w:r>
    </w:p>
    <w:p>
      <w:pPr>
        <w:pStyle w:val="null3"/>
        <w:ind w:firstLine="420"/>
        <w:jc w:val="both"/>
      </w:pPr>
      <w:r>
        <w:rPr>
          <w:sz w:val="21"/>
        </w:rPr>
        <w:t>禁止合同双方当事人随意压缩工期。</w:t>
      </w:r>
    </w:p>
    <w:p>
      <w:pPr>
        <w:pStyle w:val="null3"/>
        <w:ind w:firstLine="420"/>
        <w:jc w:val="both"/>
      </w:pPr>
      <w:r>
        <w:rPr>
          <w:sz w:val="21"/>
        </w:rPr>
        <w:t>36</w:t>
      </w:r>
      <w:r>
        <w:rPr>
          <w:sz w:val="21"/>
        </w:rPr>
        <w:t>．</w:t>
      </w:r>
      <w:r>
        <w:rPr>
          <w:sz w:val="21"/>
        </w:rPr>
        <w:t>2</w:t>
      </w:r>
      <w:r>
        <w:rPr>
          <w:sz w:val="21"/>
        </w:rPr>
        <w:t>工期约定的要求</w:t>
      </w:r>
    </w:p>
    <w:p>
      <w:pPr>
        <w:pStyle w:val="null3"/>
        <w:ind w:firstLine="420"/>
        <w:jc w:val="both"/>
      </w:pPr>
      <w:r>
        <w:rPr>
          <w:sz w:val="21"/>
        </w:rPr>
        <w:t>合同双方当事人应在专用条款中约定合同工程的工期，工期从开工日期开始计算。合同中包括有多个单位工程的，应在专用条款中约定各单位工程的工期。</w:t>
      </w:r>
    </w:p>
    <w:p>
      <w:pPr>
        <w:pStyle w:val="null3"/>
        <w:ind w:firstLine="420"/>
        <w:jc w:val="both"/>
      </w:pPr>
      <w:r>
        <w:rPr>
          <w:sz w:val="21"/>
        </w:rPr>
        <w:t>36</w:t>
      </w:r>
      <w:r>
        <w:rPr>
          <w:sz w:val="21"/>
        </w:rPr>
        <w:t>．</w:t>
      </w:r>
      <w:r>
        <w:rPr>
          <w:sz w:val="21"/>
        </w:rPr>
        <w:t>3</w:t>
      </w:r>
      <w:r>
        <w:rPr>
          <w:sz w:val="21"/>
        </w:rPr>
        <w:t>工期顺延</w:t>
      </w:r>
    </w:p>
    <w:p>
      <w:pPr>
        <w:pStyle w:val="null3"/>
        <w:ind w:firstLine="420"/>
        <w:jc w:val="both"/>
      </w:pPr>
      <w:r>
        <w:rPr>
          <w:sz w:val="21"/>
        </w:rPr>
        <w:t>合同履行期间，由于下列原因造成工期延误的，承包人有权要求发包人增加由此发生的费用和（或）顺延工期，并支付合理利润。本款发生顺延的工期，由承包人提出，经监理工程师核实后由合同双方当事人协商确定；协商不能达成一致的，由监理工程师确定，通知承包人并抄报发包人。构成争议的，由合同双方当事人按照第</w:t>
      </w:r>
      <w:r>
        <w:rPr>
          <w:sz w:val="21"/>
        </w:rPr>
        <w:t xml:space="preserve">86 </w:t>
      </w:r>
      <w:r>
        <w:rPr>
          <w:sz w:val="21"/>
        </w:rPr>
        <w:t>条规定处理。</w:t>
      </w:r>
    </w:p>
    <w:p>
      <w:pPr>
        <w:pStyle w:val="null3"/>
        <w:ind w:firstLine="420"/>
        <w:jc w:val="both"/>
      </w:pPr>
      <w:r>
        <w:rPr>
          <w:sz w:val="21"/>
        </w:rPr>
        <w:t>⑴包人未能按照专用条款的约定提供施工设计图纸及其它开工条件；</w:t>
      </w:r>
    </w:p>
    <w:p>
      <w:pPr>
        <w:pStyle w:val="null3"/>
        <w:ind w:firstLine="420"/>
        <w:jc w:val="both"/>
      </w:pPr>
      <w:r>
        <w:rPr>
          <w:sz w:val="21"/>
        </w:rPr>
        <w:t>（</w:t>
      </w:r>
      <w:r>
        <w:rPr>
          <w:sz w:val="21"/>
        </w:rPr>
        <w:t>2</w:t>
      </w:r>
      <w:r>
        <w:rPr>
          <w:sz w:val="21"/>
        </w:rPr>
        <w:t>）发包人未能按照专用条款约定的时间支付工程预付款、安全文明施工费和进度款；</w:t>
      </w:r>
    </w:p>
    <w:p>
      <w:pPr>
        <w:pStyle w:val="null3"/>
        <w:ind w:firstLine="420"/>
        <w:jc w:val="both"/>
      </w:pPr>
      <w:r>
        <w:rPr>
          <w:sz w:val="21"/>
        </w:rPr>
        <w:t>（</w:t>
      </w:r>
      <w:r>
        <w:rPr>
          <w:sz w:val="21"/>
        </w:rPr>
        <w:t>3</w:t>
      </w:r>
      <w:r>
        <w:rPr>
          <w:sz w:val="21"/>
        </w:rPr>
        <w:t>）发包人代表或施工现场发包人雇用的其他人员造成的人为因素；</w:t>
      </w:r>
    </w:p>
    <w:p>
      <w:pPr>
        <w:pStyle w:val="null3"/>
        <w:ind w:firstLine="420"/>
        <w:jc w:val="both"/>
      </w:pPr>
      <w:r>
        <w:rPr>
          <w:sz w:val="21"/>
        </w:rPr>
        <w:t>（</w:t>
      </w:r>
      <w:r>
        <w:rPr>
          <w:sz w:val="21"/>
        </w:rPr>
        <w:t>4</w:t>
      </w:r>
      <w:r>
        <w:rPr>
          <w:sz w:val="21"/>
        </w:rPr>
        <w:t>）监理工程师未按照合同约定及时提供所需指令、回复等；</w:t>
      </w:r>
    </w:p>
    <w:p>
      <w:pPr>
        <w:pStyle w:val="null3"/>
        <w:ind w:firstLine="420"/>
        <w:jc w:val="both"/>
      </w:pPr>
      <w:r>
        <w:rPr>
          <w:sz w:val="21"/>
        </w:rPr>
        <w:t>（</w:t>
      </w:r>
      <w:r>
        <w:rPr>
          <w:sz w:val="21"/>
        </w:rPr>
        <w:t>5</w:t>
      </w:r>
      <w:r>
        <w:rPr>
          <w:sz w:val="21"/>
        </w:rPr>
        <w:t>）工程变更（含增加合同工作内容、改变合同的任何一项工作等）；</w:t>
      </w:r>
    </w:p>
    <w:p>
      <w:pPr>
        <w:pStyle w:val="null3"/>
        <w:ind w:firstLine="420"/>
        <w:jc w:val="both"/>
      </w:pPr>
      <w:r>
        <w:rPr>
          <w:sz w:val="21"/>
        </w:rPr>
        <w:t>（</w:t>
      </w:r>
      <w:r>
        <w:rPr>
          <w:sz w:val="21"/>
        </w:rPr>
        <w:t>6</w:t>
      </w:r>
      <w:r>
        <w:rPr>
          <w:sz w:val="21"/>
        </w:rPr>
        <w:t>）工程量增加；</w:t>
      </w:r>
    </w:p>
    <w:p>
      <w:pPr>
        <w:pStyle w:val="null3"/>
        <w:ind w:firstLine="420"/>
        <w:jc w:val="both"/>
      </w:pPr>
      <w:r>
        <w:rPr>
          <w:sz w:val="21"/>
        </w:rPr>
        <w:t>（</w:t>
      </w:r>
      <w:r>
        <w:rPr>
          <w:sz w:val="21"/>
        </w:rPr>
        <w:t>7</w:t>
      </w:r>
      <w:r>
        <w:rPr>
          <w:sz w:val="21"/>
        </w:rPr>
        <w:t xml:space="preserve">）一周内非承包人原因停水、停电、停气造成停工累计超过 </w:t>
      </w:r>
      <w:r>
        <w:rPr>
          <w:sz w:val="21"/>
        </w:rPr>
        <w:t xml:space="preserve">8 </w:t>
      </w:r>
      <w:r>
        <w:rPr>
          <w:sz w:val="21"/>
        </w:rPr>
        <w:t>小时；</w:t>
      </w:r>
    </w:p>
    <w:p>
      <w:pPr>
        <w:pStyle w:val="null3"/>
        <w:ind w:firstLine="420"/>
        <w:jc w:val="both"/>
      </w:pPr>
      <w:r>
        <w:rPr>
          <w:sz w:val="21"/>
        </w:rPr>
        <w:t>（</w:t>
      </w:r>
      <w:r>
        <w:rPr>
          <w:sz w:val="21"/>
        </w:rPr>
        <w:t>8</w:t>
      </w:r>
      <w:r>
        <w:rPr>
          <w:sz w:val="21"/>
        </w:rPr>
        <w:t>）不可抗力；</w:t>
      </w:r>
    </w:p>
    <w:p>
      <w:pPr>
        <w:pStyle w:val="null3"/>
        <w:ind w:firstLine="420"/>
        <w:jc w:val="both"/>
      </w:pPr>
      <w:r>
        <w:rPr>
          <w:sz w:val="21"/>
        </w:rPr>
        <w:t>（</w:t>
      </w:r>
      <w:r>
        <w:rPr>
          <w:sz w:val="21"/>
        </w:rPr>
        <w:t>9</w:t>
      </w:r>
      <w:r>
        <w:rPr>
          <w:sz w:val="21"/>
        </w:rPr>
        <w:t>）发包人风险事件；</w:t>
      </w:r>
    </w:p>
    <w:p>
      <w:pPr>
        <w:pStyle w:val="null3"/>
        <w:ind w:firstLine="420"/>
        <w:jc w:val="both"/>
      </w:pPr>
      <w:r>
        <w:rPr>
          <w:sz w:val="21"/>
        </w:rPr>
        <w:t>（</w:t>
      </w:r>
      <w:r>
        <w:rPr>
          <w:sz w:val="21"/>
        </w:rPr>
        <w:t>10</w:t>
      </w:r>
      <w:r>
        <w:rPr>
          <w:sz w:val="21"/>
        </w:rPr>
        <w:t>）因发包人原因导致的暂停施工；</w:t>
      </w:r>
    </w:p>
    <w:p>
      <w:pPr>
        <w:pStyle w:val="null3"/>
        <w:ind w:firstLine="420"/>
        <w:jc w:val="both"/>
      </w:pPr>
      <w:r>
        <w:rPr>
          <w:sz w:val="21"/>
        </w:rPr>
        <w:t>（</w:t>
      </w:r>
      <w:r>
        <w:rPr>
          <w:sz w:val="21"/>
        </w:rPr>
        <w:t>11</w:t>
      </w:r>
      <w:r>
        <w:rPr>
          <w:sz w:val="21"/>
        </w:rPr>
        <w:t>）非承包人失误、违约，以及监理工程师同意的工期顺延。</w:t>
      </w:r>
    </w:p>
    <w:p>
      <w:pPr>
        <w:pStyle w:val="null3"/>
        <w:ind w:firstLine="420"/>
        <w:jc w:val="both"/>
      </w:pPr>
      <w:r>
        <w:rPr>
          <w:sz w:val="21"/>
        </w:rPr>
        <w:t>（</w:t>
      </w:r>
      <w:r>
        <w:rPr>
          <w:sz w:val="21"/>
        </w:rPr>
        <w:t>12</w:t>
      </w:r>
      <w:r>
        <w:rPr>
          <w:sz w:val="21"/>
        </w:rPr>
        <w:t>）发包人造成工期延误的其他原因。</w:t>
      </w:r>
    </w:p>
    <w:p>
      <w:pPr>
        <w:pStyle w:val="null3"/>
        <w:ind w:firstLine="420"/>
        <w:jc w:val="both"/>
      </w:pPr>
      <w:r>
        <w:rPr>
          <w:sz w:val="21"/>
        </w:rPr>
        <w:t>36</w:t>
      </w:r>
      <w:r>
        <w:rPr>
          <w:sz w:val="21"/>
        </w:rPr>
        <w:t>．</w:t>
      </w:r>
      <w:r>
        <w:rPr>
          <w:sz w:val="21"/>
        </w:rPr>
        <w:t>4</w:t>
      </w:r>
      <w:r>
        <w:rPr>
          <w:sz w:val="21"/>
        </w:rPr>
        <w:t>提交工期顺延报告</w:t>
      </w:r>
    </w:p>
    <w:p>
      <w:pPr>
        <w:pStyle w:val="null3"/>
        <w:ind w:firstLine="420"/>
        <w:jc w:val="both"/>
      </w:pPr>
      <w:r>
        <w:rPr>
          <w:sz w:val="21"/>
        </w:rPr>
        <w:t>当第</w:t>
      </w:r>
      <w:r>
        <w:rPr>
          <w:sz w:val="21"/>
        </w:rPr>
        <w:t>36.3</w:t>
      </w:r>
      <w:r>
        <w:rPr>
          <w:sz w:val="21"/>
        </w:rPr>
        <w:t>款所述情况首次发生后，承包人应在</w:t>
      </w:r>
      <w:r>
        <w:rPr>
          <w:sz w:val="21"/>
        </w:rPr>
        <w:t>14</w:t>
      </w:r>
      <w:r>
        <w:rPr>
          <w:sz w:val="21"/>
        </w:rPr>
        <w:t>天内向监理工程师发出工期顺延意向书，并抄送发包人。承包人应在发出工期顺延意向书后的</w:t>
      </w:r>
      <w:r>
        <w:rPr>
          <w:sz w:val="21"/>
        </w:rPr>
        <w:t>14</w:t>
      </w:r>
      <w:r>
        <w:rPr>
          <w:sz w:val="21"/>
        </w:rPr>
        <w:t>天内向监理工程师提交工期顺延报告和有关详细资料。</w:t>
      </w:r>
    </w:p>
    <w:p>
      <w:pPr>
        <w:pStyle w:val="null3"/>
        <w:ind w:firstLine="420"/>
        <w:jc w:val="both"/>
      </w:pPr>
      <w:r>
        <w:rPr>
          <w:sz w:val="21"/>
        </w:rPr>
        <w:t>36</w:t>
      </w:r>
      <w:r>
        <w:rPr>
          <w:sz w:val="21"/>
        </w:rPr>
        <w:t>．</w:t>
      </w:r>
      <w:r>
        <w:rPr>
          <w:sz w:val="21"/>
        </w:rPr>
        <w:t>5</w:t>
      </w:r>
      <w:r>
        <w:rPr>
          <w:sz w:val="21"/>
        </w:rPr>
        <w:t>延期持续发生的要求</w:t>
      </w:r>
    </w:p>
    <w:p>
      <w:pPr>
        <w:pStyle w:val="null3"/>
        <w:ind w:firstLine="420"/>
        <w:jc w:val="both"/>
      </w:pPr>
      <w:r>
        <w:rPr>
          <w:sz w:val="21"/>
        </w:rPr>
        <w:t>如果工期顺延事件持续发生时，承包人应每隔</w:t>
      </w:r>
      <w:r>
        <w:rPr>
          <w:sz w:val="21"/>
        </w:rPr>
        <w:t xml:space="preserve">7 </w:t>
      </w:r>
      <w:r>
        <w:rPr>
          <w:sz w:val="21"/>
        </w:rPr>
        <w:t xml:space="preserve">天向监理工程师发出工期顺延意向书，并在工期顺延事件终结后的 </w:t>
      </w:r>
      <w:r>
        <w:rPr>
          <w:sz w:val="21"/>
        </w:rPr>
        <w:t xml:space="preserve">14 </w:t>
      </w:r>
      <w:r>
        <w:rPr>
          <w:sz w:val="21"/>
        </w:rPr>
        <w:t>天内，向监理工程师提交最终工期顺延报告和详细资料。</w:t>
      </w:r>
    </w:p>
    <w:p>
      <w:pPr>
        <w:pStyle w:val="null3"/>
        <w:ind w:firstLine="420"/>
        <w:jc w:val="both"/>
      </w:pPr>
      <w:r>
        <w:rPr>
          <w:sz w:val="21"/>
        </w:rPr>
        <w:t>36.6</w:t>
      </w:r>
      <w:r>
        <w:rPr>
          <w:sz w:val="21"/>
        </w:rPr>
        <w:t>拒绝延期</w:t>
      </w:r>
    </w:p>
    <w:p>
      <w:pPr>
        <w:pStyle w:val="null3"/>
        <w:ind w:firstLine="420"/>
        <w:jc w:val="both"/>
      </w:pPr>
      <w:r>
        <w:rPr>
          <w:sz w:val="21"/>
        </w:rPr>
        <w:t>如果承包人未能在第</w:t>
      </w:r>
      <w:r>
        <w:rPr>
          <w:sz w:val="21"/>
        </w:rPr>
        <w:t xml:space="preserve">36.4 </w:t>
      </w:r>
      <w:r>
        <w:rPr>
          <w:sz w:val="21"/>
        </w:rPr>
        <w:t xml:space="preserve">款和第 </w:t>
      </w:r>
      <w:r>
        <w:rPr>
          <w:sz w:val="21"/>
        </w:rPr>
        <w:t xml:space="preserve">36.5 </w:t>
      </w:r>
      <w:r>
        <w:rPr>
          <w:sz w:val="21"/>
        </w:rPr>
        <w:t>款（发生时）规定的时间内提交（最终）工期顺延报告和详细资料，则视为该事件不影响施工进度或承包人放弃顺延工期的权利。</w:t>
      </w:r>
    </w:p>
    <w:p>
      <w:pPr>
        <w:pStyle w:val="null3"/>
        <w:ind w:firstLine="420"/>
        <w:jc w:val="both"/>
      </w:pPr>
      <w:r>
        <w:rPr>
          <w:sz w:val="21"/>
        </w:rPr>
        <w:t>36.7</w:t>
      </w:r>
      <w:r>
        <w:rPr>
          <w:sz w:val="21"/>
        </w:rPr>
        <w:t>工期顺延的核实与确定</w:t>
      </w:r>
    </w:p>
    <w:p>
      <w:pPr>
        <w:pStyle w:val="null3"/>
        <w:ind w:firstLine="420"/>
        <w:jc w:val="both"/>
      </w:pPr>
      <w:r>
        <w:rPr>
          <w:sz w:val="21"/>
        </w:rPr>
        <w:t>监理工程师应在收到承包人按照第</w:t>
      </w:r>
      <w:r>
        <w:rPr>
          <w:sz w:val="21"/>
        </w:rPr>
        <w:t xml:space="preserve">36.4 </w:t>
      </w:r>
      <w:r>
        <w:rPr>
          <w:sz w:val="21"/>
        </w:rPr>
        <w:t xml:space="preserve">款和第 </w:t>
      </w:r>
      <w:r>
        <w:rPr>
          <w:sz w:val="21"/>
        </w:rPr>
        <w:t xml:space="preserve">36.5 </w:t>
      </w:r>
      <w:r>
        <w:rPr>
          <w:sz w:val="21"/>
        </w:rPr>
        <w:t xml:space="preserve">款（发生时）规定提交（最终）工期顺延报告和详细资料后的 </w:t>
      </w:r>
      <w:r>
        <w:rPr>
          <w:sz w:val="21"/>
        </w:rPr>
        <w:t xml:space="preserve">28 </w:t>
      </w:r>
      <w:r>
        <w:rPr>
          <w:sz w:val="21"/>
        </w:rPr>
        <w:t xml:space="preserve">天内，按照第 </w:t>
      </w:r>
      <w:r>
        <w:rPr>
          <w:sz w:val="21"/>
        </w:rPr>
        <w:t xml:space="preserve">36.3 </w:t>
      </w:r>
      <w:r>
        <w:rPr>
          <w:sz w:val="21"/>
        </w:rPr>
        <w:t>款规定予以核实，或要求承包人进一步补充顺延工期的理由。合同双方当事人一旦协商确定顺延的工期，发包人应承担由此增加的费用，并向承包人支付合理利润。</w:t>
      </w:r>
    </w:p>
    <w:p>
      <w:pPr>
        <w:pStyle w:val="null3"/>
        <w:ind w:firstLine="420"/>
        <w:jc w:val="both"/>
      </w:pPr>
      <w:r>
        <w:rPr>
          <w:sz w:val="21"/>
        </w:rPr>
        <w:t>如果监理工程师在收到上述报告和资料后的</w:t>
      </w:r>
      <w:r>
        <w:rPr>
          <w:sz w:val="21"/>
        </w:rPr>
        <w:t>28</w:t>
      </w:r>
      <w:r>
        <w:rPr>
          <w:sz w:val="21"/>
        </w:rPr>
        <w:t>天内未予核实也未对承包人作出进一步要求，则视为监理工程师已认可承包人上述报告中提出的顺延工期天数。</w:t>
      </w:r>
    </w:p>
    <w:p>
      <w:pPr>
        <w:pStyle w:val="null3"/>
        <w:ind w:firstLine="420"/>
        <w:jc w:val="both"/>
      </w:pPr>
      <w:r>
        <w:rPr>
          <w:sz w:val="21"/>
        </w:rPr>
        <w:t>36</w:t>
      </w:r>
      <w:r>
        <w:rPr>
          <w:sz w:val="21"/>
        </w:rPr>
        <w:t>．</w:t>
      </w:r>
      <w:r>
        <w:rPr>
          <w:sz w:val="21"/>
        </w:rPr>
        <w:t>8</w:t>
      </w:r>
      <w:r>
        <w:rPr>
          <w:sz w:val="21"/>
        </w:rPr>
        <w:t>承包人误期的赔偿</w:t>
      </w:r>
    </w:p>
    <w:p>
      <w:pPr>
        <w:pStyle w:val="null3"/>
        <w:ind w:firstLine="420"/>
        <w:jc w:val="both"/>
      </w:pPr>
      <w:r>
        <w:rPr>
          <w:sz w:val="21"/>
        </w:rPr>
        <w:t>承包人未能按照合同进度计划完成工作，或因承包人原因造成工期延误，发包人可按照本条规定的时限和第</w:t>
      </w:r>
      <w:r>
        <w:rPr>
          <w:sz w:val="21"/>
        </w:rPr>
        <w:t xml:space="preserve">66.2 </w:t>
      </w:r>
      <w:r>
        <w:rPr>
          <w:sz w:val="21"/>
        </w:rPr>
        <w:t>款规定要求承包人支付该支付期的误期赔偿费。</w:t>
      </w:r>
    </w:p>
    <w:p>
      <w:pPr>
        <w:pStyle w:val="null3"/>
        <w:spacing w:before="120" w:after="120"/>
        <w:ind w:firstLine="420"/>
        <w:jc w:val="both"/>
      </w:pPr>
      <w:r>
        <w:rPr>
          <w:sz w:val="21"/>
        </w:rPr>
        <w:t xml:space="preserve">37  </w:t>
      </w:r>
      <w:r>
        <w:rPr>
          <w:sz w:val="21"/>
        </w:rPr>
        <w:t>加快进度</w:t>
      </w:r>
    </w:p>
    <w:p>
      <w:pPr>
        <w:pStyle w:val="null3"/>
        <w:ind w:firstLine="420"/>
        <w:jc w:val="both"/>
      </w:pPr>
      <w:r>
        <w:rPr>
          <w:sz w:val="21"/>
        </w:rPr>
        <w:t>37</w:t>
      </w:r>
      <w:r>
        <w:rPr>
          <w:sz w:val="21"/>
        </w:rPr>
        <w:t>．</w:t>
      </w:r>
      <w:r>
        <w:rPr>
          <w:sz w:val="21"/>
        </w:rPr>
        <w:t>1</w:t>
      </w:r>
      <w:r>
        <w:rPr>
          <w:sz w:val="21"/>
        </w:rPr>
        <w:t>承包人原因加快进度的要求</w:t>
      </w:r>
    </w:p>
    <w:p>
      <w:pPr>
        <w:pStyle w:val="null3"/>
        <w:ind w:firstLine="420"/>
        <w:jc w:val="both"/>
      </w:pPr>
      <w:r>
        <w:rPr>
          <w:sz w:val="21"/>
        </w:rPr>
        <w:t>在非发包人延误工期的情况下，如果监理工程师书面指出承包人实施合同工程或其任何部分的进度过慢，迟于进度计划或不能按期竣工，则承包人应按照第</w:t>
      </w:r>
      <w:r>
        <w:rPr>
          <w:sz w:val="21"/>
        </w:rPr>
        <w:t xml:space="preserve">33.4 </w:t>
      </w:r>
      <w:r>
        <w:rPr>
          <w:sz w:val="21"/>
        </w:rPr>
        <w:t>款规定采取改进措施，加快工程进度。</w:t>
      </w:r>
    </w:p>
    <w:p>
      <w:pPr>
        <w:pStyle w:val="null3"/>
        <w:ind w:firstLine="420"/>
        <w:jc w:val="both"/>
      </w:pPr>
      <w:r>
        <w:rPr>
          <w:sz w:val="21"/>
        </w:rPr>
        <w:t>如果承包人在接到监理工程师通知后的</w:t>
      </w:r>
      <w:r>
        <w:rPr>
          <w:sz w:val="21"/>
        </w:rPr>
        <w:t>14</w:t>
      </w:r>
      <w:r>
        <w:rPr>
          <w:sz w:val="21"/>
        </w:rPr>
        <w:t xml:space="preserve">天内，未能采取加快工程进度的措施，致使实际进度进一步延迟；或承包人虽然采取了改进措施，仍无法按期竣工，监理工程师应立即报告发包人，并抄送承包人。发包人可按照第 </w:t>
      </w:r>
      <w:r>
        <w:rPr>
          <w:sz w:val="21"/>
        </w:rPr>
        <w:t xml:space="preserve">87.3 </w:t>
      </w:r>
      <w:r>
        <w:rPr>
          <w:sz w:val="21"/>
        </w:rPr>
        <w:t>款规定解除合同，也可将合同工程中的一部分工作交由第三方完成，由此增加的一切费用由承包人承担。即使承包人承担增加的费用，也不能免除其按照合同约定应承担的任何责任和应履行的任何义务。</w:t>
      </w:r>
    </w:p>
    <w:p>
      <w:pPr>
        <w:pStyle w:val="null3"/>
        <w:ind w:firstLine="420"/>
        <w:jc w:val="both"/>
      </w:pPr>
      <w:r>
        <w:rPr>
          <w:sz w:val="21"/>
        </w:rPr>
        <w:t>37</w:t>
      </w:r>
      <w:r>
        <w:rPr>
          <w:sz w:val="21"/>
        </w:rPr>
        <w:t>．</w:t>
      </w:r>
      <w:r>
        <w:rPr>
          <w:sz w:val="21"/>
        </w:rPr>
        <w:t>2</w:t>
      </w:r>
      <w:r>
        <w:rPr>
          <w:sz w:val="21"/>
        </w:rPr>
        <w:t>发包人原因加快进度的要求</w:t>
      </w:r>
    </w:p>
    <w:p>
      <w:pPr>
        <w:pStyle w:val="null3"/>
        <w:ind w:firstLine="420"/>
        <w:jc w:val="both"/>
      </w:pPr>
      <w:r>
        <w:rPr>
          <w:sz w:val="21"/>
        </w:rPr>
        <w:t>如果发包人希望承包人提前竣工，那么发包人可要求承包人提交为加快进度而编制的提前竣工建议书。承包人应在接到发包人要求后的</w:t>
      </w:r>
      <w:r>
        <w:rPr>
          <w:sz w:val="21"/>
        </w:rPr>
        <w:t xml:space="preserve">7 </w:t>
      </w:r>
      <w:r>
        <w:rPr>
          <w:sz w:val="21"/>
        </w:rPr>
        <w:t>天内完成编制并向发包人提交提前竣工建议书，该建议书的内容至少应包括：</w:t>
      </w:r>
    </w:p>
    <w:p>
      <w:pPr>
        <w:pStyle w:val="null3"/>
        <w:ind w:firstLine="420"/>
        <w:jc w:val="both"/>
      </w:pPr>
      <w:r>
        <w:rPr>
          <w:sz w:val="21"/>
        </w:rPr>
        <w:t>⑴加快进度拟采取的措施；</w:t>
      </w:r>
    </w:p>
    <w:p>
      <w:pPr>
        <w:pStyle w:val="null3"/>
        <w:ind w:firstLine="420"/>
        <w:jc w:val="both"/>
      </w:pPr>
      <w:r>
        <w:rPr>
          <w:sz w:val="21"/>
        </w:rPr>
        <w:t>⑵加快进度后的进度计划</w:t>
      </w:r>
      <w:r>
        <w:rPr>
          <w:sz w:val="21"/>
        </w:rPr>
        <w:t>,</w:t>
      </w:r>
      <w:r>
        <w:rPr>
          <w:sz w:val="21"/>
        </w:rPr>
        <w:t>以及与原计划的对比；</w:t>
      </w:r>
    </w:p>
    <w:p>
      <w:pPr>
        <w:pStyle w:val="null3"/>
        <w:ind w:firstLine="420"/>
        <w:jc w:val="both"/>
      </w:pPr>
      <w:r>
        <w:rPr>
          <w:sz w:val="21"/>
        </w:rPr>
        <w:t xml:space="preserve">(3) </w:t>
      </w:r>
      <w:r>
        <w:rPr>
          <w:sz w:val="21"/>
        </w:rPr>
        <w:t xml:space="preserve">加快进度所需的合同价款增加额（含第 </w:t>
      </w:r>
      <w:r>
        <w:rPr>
          <w:sz w:val="21"/>
        </w:rPr>
        <w:t xml:space="preserve">66.1 </w:t>
      </w:r>
      <w:r>
        <w:rPr>
          <w:sz w:val="21"/>
        </w:rPr>
        <w:t xml:space="preserve">款规定的提前竣工奖）。该增加额按照第 </w:t>
      </w:r>
      <w:r>
        <w:rPr>
          <w:sz w:val="21"/>
        </w:rPr>
        <w:t xml:space="preserve">72.2 </w:t>
      </w:r>
      <w:r>
        <w:rPr>
          <w:sz w:val="21"/>
        </w:rPr>
        <w:t xml:space="preserve">款、第 </w:t>
      </w:r>
      <w:r>
        <w:rPr>
          <w:sz w:val="21"/>
        </w:rPr>
        <w:t xml:space="preserve">72.3 </w:t>
      </w:r>
      <w:r>
        <w:rPr>
          <w:sz w:val="21"/>
        </w:rPr>
        <w:t xml:space="preserve">款和第 </w:t>
      </w:r>
      <w:r>
        <w:rPr>
          <w:sz w:val="21"/>
        </w:rPr>
        <w:t xml:space="preserve">72.5 </w:t>
      </w:r>
      <w:r>
        <w:rPr>
          <w:sz w:val="21"/>
        </w:rPr>
        <w:t>款规定计算。</w:t>
      </w:r>
    </w:p>
    <w:p>
      <w:pPr>
        <w:pStyle w:val="null3"/>
        <w:ind w:firstLine="420"/>
        <w:jc w:val="both"/>
      </w:pPr>
      <w:r>
        <w:rPr>
          <w:sz w:val="21"/>
        </w:rPr>
        <w:t>发包人应在接到建议书后的</w:t>
      </w:r>
      <w:r>
        <w:rPr>
          <w:sz w:val="21"/>
        </w:rPr>
        <w:t xml:space="preserve">7 </w:t>
      </w:r>
      <w:r>
        <w:rPr>
          <w:sz w:val="21"/>
        </w:rPr>
        <w:t>天内予以答复。如果发包人接受了该建议书，则监理工程师应以书面形式发出变更指令，相应调整工期；造价工程师应核实并相应调整合同价款。</w:t>
      </w:r>
    </w:p>
    <w:p>
      <w:pPr>
        <w:pStyle w:val="null3"/>
        <w:spacing w:before="120" w:after="120"/>
        <w:ind w:firstLine="420"/>
        <w:jc w:val="both"/>
      </w:pPr>
      <w:r>
        <w:rPr>
          <w:sz w:val="21"/>
        </w:rPr>
        <w:t xml:space="preserve">38 </w:t>
      </w:r>
      <w:r>
        <w:rPr>
          <w:sz w:val="21"/>
        </w:rPr>
        <w:t>竣工日期</w:t>
      </w:r>
    </w:p>
    <w:p>
      <w:pPr>
        <w:pStyle w:val="null3"/>
        <w:ind w:firstLine="420"/>
        <w:jc w:val="both"/>
      </w:pPr>
      <w:r>
        <w:rPr>
          <w:sz w:val="21"/>
        </w:rPr>
        <w:t>38</w:t>
      </w:r>
      <w:r>
        <w:rPr>
          <w:sz w:val="21"/>
        </w:rPr>
        <w:t>．</w:t>
      </w:r>
      <w:r>
        <w:rPr>
          <w:sz w:val="21"/>
        </w:rPr>
        <w:t>1</w:t>
      </w:r>
      <w:r>
        <w:rPr>
          <w:sz w:val="21"/>
        </w:rPr>
        <w:t>约定计划竣工日期</w:t>
      </w:r>
    </w:p>
    <w:p>
      <w:pPr>
        <w:pStyle w:val="null3"/>
        <w:ind w:firstLine="420"/>
        <w:jc w:val="both"/>
      </w:pPr>
      <w:r>
        <w:rPr>
          <w:sz w:val="21"/>
          <w:color w:val="000000"/>
        </w:rPr>
        <w:t>合</w:t>
      </w:r>
      <w:r>
        <w:rPr>
          <w:sz w:val="21"/>
        </w:rPr>
        <w:t>同双方当事人应在协议书中约定合同工程的计划竣工日期。</w:t>
      </w:r>
    </w:p>
    <w:p>
      <w:pPr>
        <w:pStyle w:val="null3"/>
        <w:ind w:firstLine="420"/>
        <w:jc w:val="both"/>
      </w:pPr>
      <w:r>
        <w:rPr>
          <w:sz w:val="21"/>
        </w:rPr>
        <w:t>38</w:t>
      </w:r>
      <w:r>
        <w:rPr>
          <w:sz w:val="21"/>
        </w:rPr>
        <w:t>．</w:t>
      </w:r>
      <w:r>
        <w:rPr>
          <w:sz w:val="21"/>
        </w:rPr>
        <w:t>2</w:t>
      </w:r>
      <w:r>
        <w:rPr>
          <w:sz w:val="21"/>
        </w:rPr>
        <w:t>实际竣工日期的确定</w:t>
      </w:r>
    </w:p>
    <w:p>
      <w:pPr>
        <w:pStyle w:val="null3"/>
        <w:ind w:firstLine="420"/>
        <w:jc w:val="both"/>
      </w:pPr>
      <w:r>
        <w:rPr>
          <w:sz w:val="21"/>
        </w:rPr>
        <w:t>除发生不可抗力事件导致发包人不能进行竣工验收外，实际竣工日期按下列情况分别确定：</w:t>
      </w:r>
    </w:p>
    <w:p>
      <w:pPr>
        <w:pStyle w:val="null3"/>
        <w:ind w:firstLine="420"/>
        <w:jc w:val="both"/>
      </w:pPr>
      <w:r>
        <w:rPr>
          <w:sz w:val="21"/>
        </w:rPr>
        <w:t xml:space="preserve">(1) </w:t>
      </w:r>
      <w:r>
        <w:rPr>
          <w:sz w:val="21"/>
        </w:rPr>
        <w:t>工程经竣工验收合格的，以承包人提交工程竣工验收报告之日为实际竣工日期；</w:t>
      </w:r>
    </w:p>
    <w:p>
      <w:pPr>
        <w:pStyle w:val="null3"/>
        <w:ind w:firstLine="420"/>
        <w:jc w:val="both"/>
      </w:pPr>
      <w:r>
        <w:rPr>
          <w:sz w:val="21"/>
        </w:rPr>
        <w:t>(2)</w:t>
      </w:r>
      <w:r>
        <w:rPr>
          <w:sz w:val="21"/>
        </w:rPr>
        <w:t xml:space="preserve">承包人已按照第 </w:t>
      </w:r>
      <w:r>
        <w:rPr>
          <w:sz w:val="21"/>
        </w:rPr>
        <w:t xml:space="preserve">58.2 </w:t>
      </w:r>
      <w:r>
        <w:rPr>
          <w:sz w:val="21"/>
        </w:rPr>
        <w:t xml:space="preserve">款规定提交工程竣工验收报告，但发包人不按照第 </w:t>
      </w:r>
      <w:r>
        <w:rPr>
          <w:sz w:val="21"/>
        </w:rPr>
        <w:t>58.4</w:t>
      </w:r>
      <w:r>
        <w:rPr>
          <w:sz w:val="21"/>
        </w:rPr>
        <w:t>款规定导致拖延验收的，以承包人提交工程竣工验收报告之日为实际竣工日期；</w:t>
      </w:r>
    </w:p>
    <w:p>
      <w:pPr>
        <w:pStyle w:val="null3"/>
        <w:ind w:firstLine="420"/>
        <w:jc w:val="both"/>
      </w:pPr>
      <w:r>
        <w:rPr>
          <w:sz w:val="21"/>
        </w:rPr>
        <w:t>(3)</w:t>
      </w:r>
      <w:r>
        <w:rPr>
          <w:sz w:val="21"/>
        </w:rPr>
        <w:t>工程未经竣工验收，发包人擅自使用的，以转移占有工程之日为实际竣工日期。</w:t>
      </w:r>
    </w:p>
    <w:p>
      <w:pPr>
        <w:pStyle w:val="null3"/>
        <w:ind w:firstLine="420"/>
        <w:jc w:val="both"/>
      </w:pPr>
      <w:r>
        <w:rPr>
          <w:sz w:val="21"/>
        </w:rPr>
        <w:t>38.3</w:t>
      </w:r>
      <w:r>
        <w:rPr>
          <w:sz w:val="21"/>
        </w:rPr>
        <w:t>延误竣工的责任</w:t>
      </w:r>
    </w:p>
    <w:p>
      <w:pPr>
        <w:pStyle w:val="null3"/>
        <w:ind w:firstLine="420"/>
        <w:jc w:val="both"/>
      </w:pPr>
      <w:r>
        <w:rPr>
          <w:sz w:val="21"/>
        </w:rPr>
        <w:t xml:space="preserve"> </w:t>
      </w:r>
      <w:r>
        <w:rPr>
          <w:sz w:val="21"/>
        </w:rPr>
        <w:t>因发包人原因导致实际竣工日期迟于计划竣工日期的，发包人应承担由此增加的费用和（或）延误的工期，并向承包人支付合理利润。</w:t>
      </w:r>
    </w:p>
    <w:p>
      <w:pPr>
        <w:pStyle w:val="null3"/>
        <w:ind w:firstLine="420"/>
        <w:jc w:val="both"/>
      </w:pPr>
      <w:r>
        <w:rPr>
          <w:sz w:val="21"/>
        </w:rPr>
        <w:t>因承包人原因导致实际竣工日期迟于计划竣工日期的，承包人应按照第</w:t>
      </w:r>
      <w:r>
        <w:rPr>
          <w:sz w:val="21"/>
        </w:rPr>
        <w:t xml:space="preserve">40 </w:t>
      </w:r>
      <w:r>
        <w:rPr>
          <w:sz w:val="21"/>
        </w:rPr>
        <w:t>条规定赔偿发包人由此造成的损失，并向发包人支付误期赔偿费。</w:t>
      </w:r>
    </w:p>
    <w:p>
      <w:pPr>
        <w:pStyle w:val="null3"/>
        <w:spacing w:before="120" w:after="120"/>
        <w:ind w:firstLine="420"/>
        <w:jc w:val="both"/>
      </w:pPr>
      <w:r>
        <w:rPr>
          <w:sz w:val="21"/>
        </w:rPr>
        <w:t xml:space="preserve">39 </w:t>
      </w:r>
      <w:r>
        <w:rPr>
          <w:sz w:val="21"/>
        </w:rPr>
        <w:t>提前竣工</w:t>
      </w:r>
    </w:p>
    <w:p>
      <w:pPr>
        <w:pStyle w:val="null3"/>
        <w:ind w:firstLine="420"/>
        <w:jc w:val="both"/>
      </w:pPr>
      <w:r>
        <w:rPr>
          <w:sz w:val="21"/>
        </w:rPr>
        <w:t>39</w:t>
      </w:r>
      <w:r>
        <w:rPr>
          <w:sz w:val="21"/>
        </w:rPr>
        <w:t>．</w:t>
      </w:r>
      <w:r>
        <w:rPr>
          <w:sz w:val="21"/>
        </w:rPr>
        <w:t>1</w:t>
      </w:r>
      <w:r>
        <w:rPr>
          <w:sz w:val="21"/>
        </w:rPr>
        <w:t>提前竣工的要求</w:t>
      </w:r>
    </w:p>
    <w:p>
      <w:pPr>
        <w:pStyle w:val="null3"/>
        <w:ind w:firstLine="420"/>
        <w:jc w:val="both"/>
      </w:pPr>
      <w:r>
        <w:rPr>
          <w:sz w:val="21"/>
        </w:rPr>
        <w:t>发包人要求承包人提前竣工，或承包人按照第</w:t>
      </w:r>
      <w:r>
        <w:rPr>
          <w:sz w:val="21"/>
        </w:rPr>
        <w:t xml:space="preserve">37.2 </w:t>
      </w:r>
      <w:r>
        <w:rPr>
          <w:sz w:val="21"/>
        </w:rPr>
        <w:t>款规定提交提前竣工建议书为发包人接受的，监理工程师应与承包人商定采取加快工程进度的措施，并修订合同工程进度计划。</w:t>
      </w:r>
    </w:p>
    <w:p>
      <w:pPr>
        <w:pStyle w:val="null3"/>
        <w:ind w:firstLine="420"/>
        <w:jc w:val="both"/>
      </w:pPr>
      <w:r>
        <w:rPr>
          <w:sz w:val="21"/>
        </w:rPr>
        <w:t>39</w:t>
      </w:r>
      <w:r>
        <w:rPr>
          <w:sz w:val="21"/>
        </w:rPr>
        <w:t>．</w:t>
      </w:r>
      <w:r>
        <w:rPr>
          <w:sz w:val="21"/>
        </w:rPr>
        <w:t>2</w:t>
      </w:r>
      <w:r>
        <w:rPr>
          <w:sz w:val="21"/>
        </w:rPr>
        <w:t>提前竣工天数的计算</w:t>
      </w:r>
    </w:p>
    <w:p>
      <w:pPr>
        <w:pStyle w:val="null3"/>
        <w:ind w:firstLine="420"/>
        <w:jc w:val="both"/>
      </w:pPr>
      <w:r>
        <w:rPr>
          <w:sz w:val="21"/>
        </w:rPr>
        <w:t>提前竣工天数按照第</w:t>
      </w:r>
      <w:r>
        <w:rPr>
          <w:sz w:val="21"/>
        </w:rPr>
        <w:t xml:space="preserve">38.2 </w:t>
      </w:r>
      <w:r>
        <w:rPr>
          <w:sz w:val="21"/>
        </w:rPr>
        <w:t>款规定确定的实际竣工天数减去计划竣工天数计算，其公式为：</w:t>
      </w:r>
    </w:p>
    <w:p>
      <w:pPr>
        <w:pStyle w:val="null3"/>
        <w:ind w:firstLine="420"/>
        <w:jc w:val="both"/>
      </w:pPr>
      <w:r>
        <w:rPr>
          <w:sz w:val="21"/>
        </w:rPr>
        <w:t>提前竣工天数</w:t>
      </w:r>
      <w:r>
        <w:rPr>
          <w:sz w:val="21"/>
        </w:rPr>
        <w:t>=</w:t>
      </w:r>
      <w:r>
        <w:rPr>
          <w:sz w:val="21"/>
        </w:rPr>
        <w:t>实际竣工天数—计划竣工天数合同工程提前竣工，发包人应承担承包人由此增加的费用，并按照第</w:t>
      </w:r>
      <w:r>
        <w:rPr>
          <w:sz w:val="21"/>
        </w:rPr>
        <w:t xml:space="preserve">66.1 </w:t>
      </w:r>
      <w:r>
        <w:rPr>
          <w:sz w:val="21"/>
        </w:rPr>
        <w:t>款规定向承包人支付提前竣工奖。</w:t>
      </w:r>
    </w:p>
    <w:p>
      <w:pPr>
        <w:pStyle w:val="null3"/>
        <w:spacing w:before="120" w:after="120"/>
        <w:ind w:firstLine="420"/>
        <w:jc w:val="both"/>
      </w:pPr>
      <w:r>
        <w:rPr>
          <w:sz w:val="21"/>
        </w:rPr>
        <w:t xml:space="preserve">40  </w:t>
      </w:r>
      <w:r>
        <w:rPr>
          <w:sz w:val="21"/>
        </w:rPr>
        <w:t>误期赔偿</w:t>
      </w:r>
    </w:p>
    <w:p>
      <w:pPr>
        <w:pStyle w:val="null3"/>
        <w:ind w:firstLine="420"/>
        <w:jc w:val="both"/>
      </w:pPr>
      <w:r>
        <w:rPr>
          <w:sz w:val="21"/>
        </w:rPr>
        <w:t>40</w:t>
      </w:r>
      <w:r>
        <w:rPr>
          <w:sz w:val="21"/>
        </w:rPr>
        <w:t>．</w:t>
      </w:r>
      <w:r>
        <w:rPr>
          <w:sz w:val="21"/>
        </w:rPr>
        <w:t>1</w:t>
      </w:r>
      <w:r>
        <w:rPr>
          <w:sz w:val="21"/>
        </w:rPr>
        <w:t>误期的赔偿</w:t>
      </w:r>
    </w:p>
    <w:p>
      <w:pPr>
        <w:pStyle w:val="null3"/>
        <w:ind w:firstLine="420"/>
        <w:jc w:val="both"/>
      </w:pPr>
      <w:r>
        <w:rPr>
          <w:sz w:val="21"/>
        </w:rPr>
        <w:t>如果承包人未按照第</w:t>
      </w:r>
      <w:r>
        <w:rPr>
          <w:sz w:val="21"/>
        </w:rPr>
        <w:t xml:space="preserve">33.4 </w:t>
      </w:r>
      <w:r>
        <w:rPr>
          <w:sz w:val="21"/>
        </w:rPr>
        <w:t>款规定按计划进度施工，导致实际进度迟于计划进度的，承包人应向发包人支付误期赔偿费。即使承包人支付误期赔偿费，也不能免除承包人按照合同约定应承担的任何责任和应履行的任何义务。</w:t>
      </w:r>
    </w:p>
    <w:p>
      <w:pPr>
        <w:pStyle w:val="null3"/>
        <w:ind w:firstLine="420"/>
        <w:jc w:val="both"/>
      </w:pPr>
      <w:r>
        <w:rPr>
          <w:sz w:val="21"/>
        </w:rPr>
        <w:t>40</w:t>
      </w:r>
      <w:r>
        <w:rPr>
          <w:sz w:val="21"/>
        </w:rPr>
        <w:t>．</w:t>
      </w:r>
      <w:r>
        <w:rPr>
          <w:sz w:val="21"/>
        </w:rPr>
        <w:t xml:space="preserve">2 </w:t>
      </w:r>
      <w:r>
        <w:rPr>
          <w:sz w:val="21"/>
        </w:rPr>
        <w:t>实际延误天数的计算</w:t>
      </w:r>
    </w:p>
    <w:p>
      <w:pPr>
        <w:pStyle w:val="null3"/>
        <w:ind w:firstLine="420"/>
        <w:jc w:val="both"/>
      </w:pPr>
      <w:r>
        <w:rPr>
          <w:sz w:val="21"/>
        </w:rPr>
        <w:t>误期（实际延误天数）按照实际施工天数减去计划施工天数计算，其公式为：</w:t>
      </w:r>
    </w:p>
    <w:p>
      <w:pPr>
        <w:pStyle w:val="null3"/>
        <w:ind w:firstLine="420"/>
        <w:jc w:val="both"/>
      </w:pPr>
      <w:r>
        <w:rPr>
          <w:sz w:val="21"/>
        </w:rPr>
        <w:t>实际延误竣工天数＝实际施工天数</w:t>
      </w:r>
      <w:r>
        <w:rPr>
          <w:sz w:val="21"/>
        </w:rPr>
        <w:t>— 计划施工天数</w:t>
      </w:r>
    </w:p>
    <w:p>
      <w:pPr>
        <w:pStyle w:val="null3"/>
        <w:ind w:firstLine="420"/>
        <w:jc w:val="both"/>
      </w:pPr>
      <w:r>
        <w:rPr>
          <w:sz w:val="21"/>
        </w:rPr>
        <w:t>合同工程发生误期，承包人应赔偿发包人由此造成的损失，并按照第</w:t>
      </w:r>
      <w:r>
        <w:rPr>
          <w:sz w:val="21"/>
        </w:rPr>
        <w:t xml:space="preserve">66.2 </w:t>
      </w:r>
      <w:r>
        <w:rPr>
          <w:sz w:val="21"/>
        </w:rPr>
        <w:t>款规定向发包人支付误期赔偿费。</w:t>
      </w:r>
    </w:p>
    <w:p>
      <w:pPr>
        <w:pStyle w:val="null3"/>
        <w:spacing w:before="240" w:after="120"/>
        <w:ind w:firstLine="420"/>
        <w:jc w:val="center"/>
      </w:pPr>
      <w:r>
        <w:rPr>
          <w:sz w:val="21"/>
        </w:rPr>
        <w:t>五、质量与安全</w:t>
      </w:r>
    </w:p>
    <w:p>
      <w:pPr>
        <w:pStyle w:val="null3"/>
        <w:spacing w:before="120" w:after="120"/>
        <w:ind w:firstLine="420"/>
        <w:jc w:val="both"/>
      </w:pPr>
      <w:r>
        <w:rPr>
          <w:sz w:val="21"/>
        </w:rPr>
        <w:t xml:space="preserve">41 </w:t>
      </w:r>
      <w:r>
        <w:rPr>
          <w:sz w:val="21"/>
        </w:rPr>
        <w:t>质量与安全管理</w:t>
      </w:r>
    </w:p>
    <w:p>
      <w:pPr>
        <w:pStyle w:val="null3"/>
        <w:ind w:firstLine="420"/>
        <w:jc w:val="both"/>
      </w:pPr>
      <w:r>
        <w:rPr>
          <w:sz w:val="21"/>
        </w:rPr>
        <w:t>41</w:t>
      </w:r>
      <w:r>
        <w:rPr>
          <w:sz w:val="21"/>
        </w:rPr>
        <w:t>．</w:t>
      </w:r>
      <w:r>
        <w:rPr>
          <w:sz w:val="21"/>
        </w:rPr>
        <w:t>1</w:t>
      </w:r>
      <w:r>
        <w:rPr>
          <w:sz w:val="21"/>
        </w:rPr>
        <w:t>履行职责和义务</w:t>
      </w:r>
    </w:p>
    <w:p>
      <w:pPr>
        <w:pStyle w:val="null3"/>
        <w:ind w:firstLine="420"/>
        <w:jc w:val="both"/>
      </w:pPr>
      <w:r>
        <w:rPr>
          <w:sz w:val="21"/>
        </w:rPr>
        <w:t>合同双方当事人应严格遵守国家、省有关工程质量和施工安全的法律法规、标准与规范等规定，认真履行合同约定的工程质量和施工安全的职责和义务。</w:t>
      </w:r>
    </w:p>
    <w:p>
      <w:pPr>
        <w:pStyle w:val="null3"/>
        <w:ind w:firstLine="420"/>
        <w:jc w:val="both"/>
      </w:pPr>
      <w:r>
        <w:rPr>
          <w:sz w:val="21"/>
        </w:rPr>
        <w:t>41</w:t>
      </w:r>
      <w:r>
        <w:rPr>
          <w:sz w:val="21"/>
        </w:rPr>
        <w:t>．</w:t>
      </w:r>
      <w:r>
        <w:rPr>
          <w:sz w:val="21"/>
        </w:rPr>
        <w:t>2</w:t>
      </w:r>
      <w:r>
        <w:rPr>
          <w:sz w:val="21"/>
        </w:rPr>
        <w:t>质量与安全的监管</w:t>
      </w:r>
    </w:p>
    <w:p>
      <w:pPr>
        <w:pStyle w:val="null3"/>
        <w:ind w:firstLine="420"/>
        <w:jc w:val="both"/>
      </w:pPr>
      <w:r>
        <w:rPr>
          <w:sz w:val="21"/>
        </w:rPr>
        <w:t>发包人在领取施工许可证或者开工报告之前，应按照国家有关规定办理合同工程质量和施工安全监督手续。承包人应在施工场地设置专门的工程质量和施工安全管理机构，配备专职管理人员，建立完善的管理制度。</w:t>
      </w:r>
    </w:p>
    <w:p>
      <w:pPr>
        <w:pStyle w:val="null3"/>
        <w:ind w:firstLine="420"/>
        <w:jc w:val="both"/>
      </w:pPr>
      <w:r>
        <w:rPr>
          <w:sz w:val="21"/>
        </w:rPr>
        <w:t>41</w:t>
      </w:r>
      <w:r>
        <w:rPr>
          <w:sz w:val="21"/>
        </w:rPr>
        <w:t>．</w:t>
      </w:r>
      <w:r>
        <w:rPr>
          <w:sz w:val="21"/>
        </w:rPr>
        <w:t>3</w:t>
      </w:r>
      <w:r>
        <w:rPr>
          <w:sz w:val="21"/>
        </w:rPr>
        <w:t>管理的要求</w:t>
      </w:r>
    </w:p>
    <w:p>
      <w:pPr>
        <w:pStyle w:val="null3"/>
        <w:ind w:firstLine="420"/>
        <w:jc w:val="both"/>
      </w:pPr>
      <w:r>
        <w:rPr>
          <w:sz w:val="21"/>
        </w:rPr>
        <w:t>发包人不得以任何理由，要求承包人在施工作业中违反法律法规、工程建设强制性标准，以及工程质量和施工安全标准，降低合同工程质量。承包人应加强对施工作业人员的工程质量和施工安全教育培训，定期考核施工作业人员的劳动技能，加强工程质量和施工安全管理。</w:t>
      </w:r>
    </w:p>
    <w:p>
      <w:pPr>
        <w:pStyle w:val="null3"/>
        <w:ind w:firstLine="420"/>
        <w:jc w:val="both"/>
      </w:pPr>
      <w:r>
        <w:rPr>
          <w:sz w:val="21"/>
        </w:rPr>
        <w:t>41</w:t>
      </w:r>
      <w:r>
        <w:rPr>
          <w:sz w:val="21"/>
        </w:rPr>
        <w:t>．</w:t>
      </w:r>
      <w:r>
        <w:rPr>
          <w:sz w:val="21"/>
        </w:rPr>
        <w:t>4</w:t>
      </w:r>
      <w:r>
        <w:rPr>
          <w:sz w:val="21"/>
        </w:rPr>
        <w:t>承包人对质量与安全负责</w:t>
      </w:r>
    </w:p>
    <w:p>
      <w:pPr>
        <w:pStyle w:val="null3"/>
        <w:ind w:firstLine="420"/>
        <w:jc w:val="both"/>
      </w:pPr>
      <w:r>
        <w:rPr>
          <w:sz w:val="21"/>
        </w:rPr>
        <w:t>承包人应对合同工程施工质量负责，严格执行国家、省有关施工标准、规范和操作规程，按照施工设计图纸和施工技术标准施工，不得偷工减料，不得擅自修改施工设计图纸，确保合同工程质量和施工安全。</w:t>
      </w:r>
    </w:p>
    <w:p>
      <w:pPr>
        <w:pStyle w:val="null3"/>
        <w:spacing w:before="120" w:after="120"/>
        <w:ind w:firstLine="420"/>
        <w:jc w:val="both"/>
      </w:pPr>
      <w:r>
        <w:rPr>
          <w:sz w:val="21"/>
        </w:rPr>
        <w:t xml:space="preserve">42  </w:t>
      </w:r>
      <w:r>
        <w:rPr>
          <w:sz w:val="21"/>
        </w:rPr>
        <w:t>质量标准</w:t>
      </w:r>
    </w:p>
    <w:p>
      <w:pPr>
        <w:pStyle w:val="null3"/>
        <w:ind w:firstLine="420"/>
        <w:jc w:val="both"/>
      </w:pPr>
      <w:r>
        <w:rPr>
          <w:sz w:val="21"/>
        </w:rPr>
        <w:t>42.1</w:t>
      </w:r>
      <w:r>
        <w:rPr>
          <w:sz w:val="21"/>
        </w:rPr>
        <w:t>约定工程质量标准</w:t>
      </w:r>
    </w:p>
    <w:p>
      <w:pPr>
        <w:pStyle w:val="null3"/>
        <w:ind w:firstLine="420"/>
        <w:jc w:val="both"/>
      </w:pPr>
      <w:r>
        <w:rPr>
          <w:sz w:val="21"/>
        </w:rPr>
        <w:t>合同双方当事人应在专用条款中约定工程质量标准，但不得低于国家或行业的强制性标准。工程质量应当达到专用条款约定的质量标准。工程质量验收，按照合同约定的标准执行；合同没有约定的，按国家或行业的质量验收标准执行。</w:t>
      </w:r>
    </w:p>
    <w:p>
      <w:pPr>
        <w:pStyle w:val="null3"/>
        <w:ind w:firstLine="420"/>
        <w:jc w:val="both"/>
      </w:pPr>
      <w:r>
        <w:rPr>
          <w:sz w:val="21"/>
        </w:rPr>
        <w:t>42.2</w:t>
      </w:r>
      <w:r>
        <w:rPr>
          <w:sz w:val="21"/>
        </w:rPr>
        <w:t>承包人保证工程质量的职责</w:t>
      </w:r>
    </w:p>
    <w:p>
      <w:pPr>
        <w:pStyle w:val="null3"/>
        <w:ind w:firstLine="420"/>
        <w:jc w:val="both"/>
      </w:pPr>
      <w:r>
        <w:rPr>
          <w:sz w:val="21"/>
        </w:rPr>
        <w:t>合同双方当事人对工程质量有争议的，按照第</w:t>
      </w:r>
      <w:r>
        <w:rPr>
          <w:sz w:val="21"/>
        </w:rPr>
        <w:t xml:space="preserve">86.4 </w:t>
      </w:r>
      <w:r>
        <w:rPr>
          <w:sz w:val="21"/>
        </w:rPr>
        <w:t>款规定调解或认定，所需的费用及由此造成的损失，由责任方承担。双方均有责任的，由双方根据其责任划分分别承担。</w:t>
      </w:r>
    </w:p>
    <w:p>
      <w:pPr>
        <w:pStyle w:val="null3"/>
        <w:ind w:firstLine="420"/>
        <w:jc w:val="both"/>
      </w:pPr>
      <w:r>
        <w:rPr>
          <w:sz w:val="21"/>
        </w:rPr>
        <w:t>42</w:t>
      </w:r>
      <w:r>
        <w:rPr>
          <w:sz w:val="21"/>
        </w:rPr>
        <w:t>．</w:t>
      </w:r>
      <w:r>
        <w:rPr>
          <w:sz w:val="21"/>
        </w:rPr>
        <w:t>3</w:t>
      </w:r>
      <w:r>
        <w:rPr>
          <w:sz w:val="21"/>
        </w:rPr>
        <w:t>质量保证体系</w:t>
      </w:r>
    </w:p>
    <w:p>
      <w:pPr>
        <w:pStyle w:val="null3"/>
        <w:ind w:firstLine="420"/>
        <w:jc w:val="both"/>
      </w:pPr>
      <w:r>
        <w:rPr>
          <w:sz w:val="21"/>
        </w:rPr>
        <w:t>承包人对合同工程的质量向发包人负责，其职责包括但不限于下列内容：</w:t>
      </w:r>
    </w:p>
    <w:p>
      <w:pPr>
        <w:pStyle w:val="null3"/>
        <w:ind w:firstLine="420"/>
        <w:jc w:val="both"/>
      </w:pPr>
      <w:r>
        <w:rPr>
          <w:sz w:val="21"/>
        </w:rPr>
        <w:t>(1)</w:t>
      </w:r>
      <w:r>
        <w:rPr>
          <w:sz w:val="21"/>
        </w:rPr>
        <w:t>编制施工技术方案，确定施工技术措施；</w:t>
      </w:r>
    </w:p>
    <w:p>
      <w:pPr>
        <w:pStyle w:val="null3"/>
        <w:ind w:firstLine="420"/>
        <w:jc w:val="both"/>
      </w:pPr>
      <w:r>
        <w:rPr>
          <w:sz w:val="21"/>
        </w:rPr>
        <w:t>(2)</w:t>
      </w:r>
      <w:r>
        <w:rPr>
          <w:sz w:val="21"/>
        </w:rPr>
        <w:t>提供和组织足够的工程技术人员，检查和控制工程施工质量；</w:t>
      </w:r>
    </w:p>
    <w:p>
      <w:pPr>
        <w:pStyle w:val="null3"/>
        <w:ind w:firstLine="420"/>
        <w:jc w:val="both"/>
      </w:pPr>
      <w:r>
        <w:rPr>
          <w:sz w:val="21"/>
        </w:rPr>
        <w:t>(3)</w:t>
      </w:r>
      <w:r>
        <w:rPr>
          <w:sz w:val="21"/>
        </w:rPr>
        <w:t>控制施工所用的材料和工程设备，使其符合标准与规范、设计要求及合同约定的标准；</w:t>
      </w:r>
    </w:p>
    <w:p>
      <w:pPr>
        <w:pStyle w:val="null3"/>
        <w:ind w:firstLine="420"/>
        <w:jc w:val="both"/>
      </w:pPr>
      <w:r>
        <w:rPr>
          <w:sz w:val="21"/>
        </w:rPr>
        <w:t>(4)</w:t>
      </w:r>
      <w:r>
        <w:rPr>
          <w:sz w:val="21"/>
        </w:rPr>
        <w:t>负责合同工程施工中出现质量问题或竣工验收不合格的返修工作；</w:t>
      </w:r>
    </w:p>
    <w:p>
      <w:pPr>
        <w:pStyle w:val="null3"/>
        <w:ind w:firstLine="420"/>
        <w:jc w:val="both"/>
      </w:pPr>
      <w:r>
        <w:rPr>
          <w:sz w:val="21"/>
        </w:rPr>
        <w:t>(5)</w:t>
      </w:r>
      <w:r>
        <w:rPr>
          <w:sz w:val="21"/>
        </w:rPr>
        <w:t>参加合同工程的所有验收工作，包括隐蔽验收、中间验收；参加竣工验收，组织分包人参加工程验收工作；</w:t>
      </w:r>
    </w:p>
    <w:p>
      <w:pPr>
        <w:pStyle w:val="null3"/>
        <w:ind w:firstLine="420"/>
        <w:jc w:val="both"/>
      </w:pPr>
      <w:r>
        <w:rPr>
          <w:sz w:val="21"/>
        </w:rPr>
        <w:t>(6)</w:t>
      </w:r>
      <w:r>
        <w:rPr>
          <w:sz w:val="21"/>
        </w:rPr>
        <w:t>承担质量保修期的工程保修责任；</w:t>
      </w:r>
    </w:p>
    <w:p>
      <w:pPr>
        <w:pStyle w:val="null3"/>
        <w:ind w:firstLine="420"/>
        <w:jc w:val="both"/>
      </w:pPr>
      <w:r>
        <w:rPr>
          <w:sz w:val="21"/>
        </w:rPr>
        <w:t>(7)</w:t>
      </w:r>
      <w:r>
        <w:rPr>
          <w:sz w:val="21"/>
        </w:rPr>
        <w:t>承担其他工程质量责任。</w:t>
      </w:r>
    </w:p>
    <w:p>
      <w:pPr>
        <w:pStyle w:val="null3"/>
        <w:ind w:firstLine="420"/>
        <w:jc w:val="both"/>
      </w:pPr>
      <w:r>
        <w:rPr>
          <w:sz w:val="21"/>
        </w:rPr>
        <w:t>42</w:t>
      </w:r>
      <w:r>
        <w:rPr>
          <w:sz w:val="21"/>
        </w:rPr>
        <w:t>．</w:t>
      </w:r>
      <w:r>
        <w:rPr>
          <w:sz w:val="21"/>
        </w:rPr>
        <w:t>4</w:t>
      </w:r>
      <w:r>
        <w:rPr>
          <w:sz w:val="21"/>
        </w:rPr>
        <w:t>工程质量有争议的处理</w:t>
      </w:r>
    </w:p>
    <w:p>
      <w:pPr>
        <w:pStyle w:val="null3"/>
        <w:ind w:firstLine="420"/>
        <w:jc w:val="both"/>
      </w:pPr>
      <w:r>
        <w:rPr>
          <w:sz w:val="21"/>
        </w:rPr>
        <w:t>承包人应建立和维持完善的质量保证体系。在合同工程实施前，监理工程师有权要求承包人提交质量保证体系实施程序和贯彻质量要求的文件的规定。即使承包人遵守质量保证体系，也不能免除其按照合同约定应承担的任何责任和应履行的任何义务。</w:t>
      </w:r>
    </w:p>
    <w:p>
      <w:pPr>
        <w:pStyle w:val="null3"/>
        <w:spacing w:before="120" w:after="120"/>
        <w:ind w:firstLine="420"/>
        <w:jc w:val="both"/>
      </w:pPr>
      <w:r>
        <w:rPr>
          <w:sz w:val="21"/>
        </w:rPr>
        <w:t xml:space="preserve">43  </w:t>
      </w:r>
      <w:r>
        <w:rPr>
          <w:sz w:val="21"/>
        </w:rPr>
        <w:t>工程质量创优</w:t>
      </w:r>
    </w:p>
    <w:p>
      <w:pPr>
        <w:pStyle w:val="null3"/>
        <w:ind w:firstLine="420"/>
        <w:jc w:val="both"/>
      </w:pPr>
      <w:r>
        <w:rPr>
          <w:sz w:val="21"/>
        </w:rPr>
        <w:t>43</w:t>
      </w:r>
      <w:r>
        <w:rPr>
          <w:sz w:val="21"/>
        </w:rPr>
        <w:t>．</w:t>
      </w:r>
      <w:r>
        <w:rPr>
          <w:sz w:val="21"/>
        </w:rPr>
        <w:t>1</w:t>
      </w:r>
      <w:r>
        <w:rPr>
          <w:sz w:val="21"/>
        </w:rPr>
        <w:t>发包人鼓励质量创优</w:t>
      </w:r>
    </w:p>
    <w:p>
      <w:pPr>
        <w:pStyle w:val="null3"/>
        <w:ind w:firstLine="420"/>
        <w:jc w:val="both"/>
      </w:pPr>
      <w:r>
        <w:rPr>
          <w:sz w:val="21"/>
        </w:rPr>
        <w:t>发包人应配合承包人加强合同工程质量与施工安全管理，鼓励承包人实施合同工程质量创优。对于合同工程质量标准高于国家规定或合同约定的质量验收合格标准的，应按照第</w:t>
      </w:r>
      <w:r>
        <w:rPr>
          <w:sz w:val="21"/>
        </w:rPr>
        <w:t xml:space="preserve">67 </w:t>
      </w:r>
      <w:r>
        <w:rPr>
          <w:sz w:val="21"/>
        </w:rPr>
        <w:t>条给予承包人奖励。</w:t>
      </w:r>
    </w:p>
    <w:p>
      <w:pPr>
        <w:pStyle w:val="null3"/>
        <w:ind w:firstLine="420"/>
        <w:jc w:val="both"/>
      </w:pPr>
      <w:r>
        <w:rPr>
          <w:sz w:val="21"/>
        </w:rPr>
        <w:t>43</w:t>
      </w:r>
      <w:r>
        <w:rPr>
          <w:sz w:val="21"/>
        </w:rPr>
        <w:t>．</w:t>
      </w:r>
      <w:r>
        <w:rPr>
          <w:sz w:val="21"/>
        </w:rPr>
        <w:t>2</w:t>
      </w:r>
      <w:r>
        <w:rPr>
          <w:sz w:val="21"/>
        </w:rPr>
        <w:t>承包人争取质量创优</w:t>
      </w:r>
    </w:p>
    <w:p>
      <w:pPr>
        <w:pStyle w:val="null3"/>
        <w:ind w:firstLine="420"/>
        <w:jc w:val="both"/>
      </w:pPr>
      <w:r>
        <w:rPr>
          <w:sz w:val="21"/>
        </w:rPr>
        <w:t>承包人应采取有效措施确保合同工程质量与施工安全，在保证工程质量、施工安全达到国家或行业的强制性标准的前提下，提高工程质量与施工安全管理水平，争取合同工程质量创优。</w:t>
      </w:r>
    </w:p>
    <w:p>
      <w:pPr>
        <w:pStyle w:val="null3"/>
        <w:spacing w:before="120" w:after="120"/>
        <w:ind w:firstLine="420"/>
        <w:jc w:val="both"/>
      </w:pPr>
      <w:r>
        <w:rPr>
          <w:sz w:val="21"/>
        </w:rPr>
        <w:t xml:space="preserve">44  </w:t>
      </w:r>
      <w:r>
        <w:rPr>
          <w:sz w:val="21"/>
        </w:rPr>
        <w:t>工程的照管</w:t>
      </w:r>
    </w:p>
    <w:p>
      <w:pPr>
        <w:pStyle w:val="null3"/>
        <w:ind w:firstLine="420"/>
        <w:jc w:val="both"/>
      </w:pPr>
      <w:r>
        <w:rPr>
          <w:sz w:val="21"/>
        </w:rPr>
        <w:t xml:space="preserve">44.1  </w:t>
      </w:r>
      <w:r>
        <w:rPr>
          <w:sz w:val="21"/>
        </w:rPr>
        <w:t>工程照管</w:t>
      </w:r>
    </w:p>
    <w:p>
      <w:pPr>
        <w:pStyle w:val="null3"/>
        <w:ind w:firstLine="420"/>
        <w:jc w:val="both"/>
      </w:pPr>
      <w:r>
        <w:rPr>
          <w:sz w:val="21"/>
        </w:rPr>
        <w:t>从开工之日起，承包人应全面负责照管合同工程及运至现场将用于和安装在合同工程中的材料设备，直到发包人颁发合同工程竣工验收证书之日止。此后，工程的照管即转由发包人负责。</w:t>
      </w:r>
    </w:p>
    <w:p>
      <w:pPr>
        <w:pStyle w:val="null3"/>
        <w:ind w:firstLine="420"/>
        <w:jc w:val="both"/>
      </w:pPr>
      <w:r>
        <w:rPr>
          <w:sz w:val="21"/>
        </w:rPr>
        <w:t>如果在整个工程移交前，合同双方当事人已经确认移交或发包人提前使用其中任一单位工程，则从确认移交或提前使用之日起承包人无须对该单位工程负责照管，而转由发包人负责。但是，承包人应继续负责照管尚未完成的工程和将用于或安装在合同工程中的材料和工程设备，直至完成上述工作并经合同双方当事人确认整个工程移交之日止。</w:t>
      </w:r>
    </w:p>
    <w:p>
      <w:pPr>
        <w:pStyle w:val="null3"/>
        <w:ind w:firstLine="420"/>
        <w:jc w:val="both"/>
      </w:pPr>
      <w:r>
        <w:rPr>
          <w:sz w:val="21"/>
        </w:rPr>
        <w:t>44.2</w:t>
      </w:r>
      <w:r>
        <w:rPr>
          <w:sz w:val="21"/>
        </w:rPr>
        <w:t>照管期间承包人造成损失的责任</w:t>
      </w:r>
    </w:p>
    <w:p>
      <w:pPr>
        <w:pStyle w:val="null3"/>
        <w:ind w:firstLine="420"/>
        <w:jc w:val="both"/>
      </w:pPr>
      <w:r>
        <w:rPr>
          <w:sz w:val="21"/>
        </w:rPr>
        <w:t>承包人在负责工程照管期间，如因自身原因造成合同工程或其任何部分，以及材料设备或临时工程的损坏，承包人应自费弥补上述损坏，保证工程质量在各方面都符合合同约定的标准。</w:t>
      </w:r>
    </w:p>
    <w:p>
      <w:pPr>
        <w:pStyle w:val="null3"/>
        <w:spacing w:before="120" w:after="120"/>
        <w:ind w:firstLine="420"/>
        <w:jc w:val="both"/>
      </w:pPr>
      <w:r>
        <w:rPr>
          <w:sz w:val="21"/>
        </w:rPr>
        <w:t xml:space="preserve">45  </w:t>
      </w:r>
      <w:r>
        <w:rPr>
          <w:sz w:val="21"/>
        </w:rPr>
        <w:t>安全文明施工</w:t>
      </w:r>
    </w:p>
    <w:p>
      <w:pPr>
        <w:pStyle w:val="null3"/>
        <w:ind w:firstLine="420"/>
        <w:jc w:val="both"/>
      </w:pPr>
      <w:r>
        <w:rPr>
          <w:sz w:val="21"/>
        </w:rPr>
        <w:t>45.1</w:t>
      </w:r>
      <w:r>
        <w:rPr>
          <w:sz w:val="21"/>
        </w:rPr>
        <w:t>安全文明施工的要求</w:t>
      </w:r>
    </w:p>
    <w:p>
      <w:pPr>
        <w:pStyle w:val="null3"/>
        <w:ind w:firstLine="420"/>
        <w:jc w:val="both"/>
      </w:pPr>
      <w:r>
        <w:rPr>
          <w:sz w:val="21"/>
        </w:rPr>
        <w:t>发包人应组织承包人和有关单位进行安全检查，授权监理工程师按合同约定的安全文明施工内容监督、检查承包人实施安全文明施工，并按照第</w:t>
      </w:r>
      <w:r>
        <w:rPr>
          <w:sz w:val="21"/>
        </w:rPr>
        <w:t>80</w:t>
      </w:r>
      <w:r>
        <w:rPr>
          <w:sz w:val="21"/>
        </w:rPr>
        <w:t>条规定向承包人支付安全文明施工费。</w:t>
      </w:r>
    </w:p>
    <w:p>
      <w:pPr>
        <w:pStyle w:val="null3"/>
        <w:ind w:firstLine="420"/>
        <w:jc w:val="both"/>
      </w:pPr>
      <w:r>
        <w:rPr>
          <w:sz w:val="21"/>
        </w:rPr>
        <w:t>承包人应及时执行监理工程师发出的安全文明施工的工作指令，并按合同约定的期限和安全文明施工内容编制安全文明施工措施计划，提交给监理工程师并由其报发包人批准后实施。</w:t>
      </w:r>
    </w:p>
    <w:p>
      <w:pPr>
        <w:pStyle w:val="null3"/>
        <w:ind w:firstLine="420"/>
        <w:jc w:val="both"/>
      </w:pPr>
      <w:r>
        <w:rPr>
          <w:sz w:val="21"/>
        </w:rPr>
        <w:t>45.2</w:t>
      </w:r>
      <w:r>
        <w:rPr>
          <w:sz w:val="21"/>
        </w:rPr>
        <w:t>发包人责任</w:t>
      </w:r>
    </w:p>
    <w:p>
      <w:pPr>
        <w:pStyle w:val="null3"/>
        <w:ind w:firstLine="420"/>
        <w:jc w:val="both"/>
      </w:pPr>
      <w:r>
        <w:rPr>
          <w:sz w:val="21"/>
        </w:rPr>
        <w:t>在合同工程实施、完成及保修期间，发包人承担下列责任：</w:t>
      </w:r>
    </w:p>
    <w:p>
      <w:pPr>
        <w:pStyle w:val="null3"/>
        <w:ind w:firstLine="420"/>
        <w:jc w:val="both"/>
      </w:pPr>
      <w:r>
        <w:rPr>
          <w:sz w:val="21"/>
        </w:rPr>
        <w:t>（</w:t>
      </w:r>
      <w:r>
        <w:rPr>
          <w:sz w:val="21"/>
        </w:rPr>
        <w:t>1</w:t>
      </w:r>
      <w:r>
        <w:rPr>
          <w:sz w:val="21"/>
        </w:rPr>
        <w:t>）发包人应配合承包人做好安全文明施工工作，定期对其派驻施工现场管理人员进行安全文明施工教育培训，对他们的安全负责。</w:t>
      </w:r>
    </w:p>
    <w:p>
      <w:pPr>
        <w:pStyle w:val="null3"/>
        <w:ind w:firstLine="420"/>
        <w:jc w:val="both"/>
      </w:pPr>
      <w:r>
        <w:rPr>
          <w:sz w:val="21"/>
        </w:rPr>
        <w:t>（</w:t>
      </w:r>
      <w:r>
        <w:rPr>
          <w:sz w:val="21"/>
        </w:rPr>
        <w:t>2</w:t>
      </w:r>
      <w:r>
        <w:rPr>
          <w:sz w:val="21"/>
        </w:rPr>
        <w:t>）发包人有下列行为之一或由于发包人原因造成安全事故的，由发包人承担责任，由此增加的费用和延误的工期由发包人承担；但由于承包人原因造成安全事故的，由承包人承担责任。</w:t>
      </w:r>
    </w:p>
    <w:p>
      <w:pPr>
        <w:pStyle w:val="null3"/>
        <w:ind w:firstLine="420"/>
        <w:jc w:val="both"/>
      </w:pPr>
      <w:r>
        <w:rPr>
          <w:sz w:val="21"/>
        </w:rPr>
        <w:t>1</w:t>
      </w:r>
      <w:r>
        <w:rPr>
          <w:sz w:val="21"/>
        </w:rPr>
        <w:t>）要求承包人违反安全文明施工操作规程施工的；</w:t>
      </w:r>
    </w:p>
    <w:p>
      <w:pPr>
        <w:pStyle w:val="null3"/>
        <w:ind w:firstLine="420"/>
        <w:jc w:val="both"/>
      </w:pPr>
      <w:r>
        <w:rPr>
          <w:sz w:val="21"/>
        </w:rPr>
        <w:t>2</w:t>
      </w:r>
      <w:r>
        <w:rPr>
          <w:sz w:val="21"/>
        </w:rPr>
        <w:t>）对承包人提出不符合国家、省有关安全文明施工法律法规和强制性标准规定要求的；</w:t>
      </w:r>
    </w:p>
    <w:p>
      <w:pPr>
        <w:pStyle w:val="null3"/>
        <w:ind w:firstLine="420"/>
        <w:jc w:val="both"/>
      </w:pPr>
      <w:r>
        <w:rPr>
          <w:sz w:val="21"/>
        </w:rPr>
        <w:t>3</w:t>
      </w:r>
      <w:r>
        <w:rPr>
          <w:sz w:val="21"/>
        </w:rPr>
        <w:t>）明示或暗示承包人购买、租赁、使用不符合安全施工要求的安全防护用具、机械设备、施工机具及配件、消防设施和器材的。</w:t>
      </w:r>
    </w:p>
    <w:p>
      <w:pPr>
        <w:pStyle w:val="null3"/>
        <w:ind w:firstLine="420"/>
        <w:jc w:val="both"/>
      </w:pPr>
      <w:r>
        <w:rPr>
          <w:sz w:val="21"/>
        </w:rPr>
        <w:t>（</w:t>
      </w:r>
      <w:r>
        <w:rPr>
          <w:sz w:val="21"/>
        </w:rPr>
        <w:t>3</w:t>
      </w:r>
      <w:r>
        <w:rPr>
          <w:sz w:val="21"/>
        </w:rPr>
        <w:t>）发包人应负责赔偿下列情形造成的第三者人身伤亡和财产损失。</w:t>
      </w:r>
    </w:p>
    <w:p>
      <w:pPr>
        <w:pStyle w:val="null3"/>
        <w:ind w:firstLine="420"/>
        <w:jc w:val="both"/>
      </w:pPr>
      <w:r>
        <w:rPr>
          <w:sz w:val="21"/>
        </w:rPr>
        <w:t>1</w:t>
      </w:r>
      <w:r>
        <w:rPr>
          <w:sz w:val="21"/>
        </w:rPr>
        <w:t>）工程或工程的任何部分对土地的占用所造成的第三者财产损失；</w:t>
      </w:r>
    </w:p>
    <w:p>
      <w:pPr>
        <w:pStyle w:val="null3"/>
        <w:ind w:firstLine="420"/>
        <w:jc w:val="both"/>
      </w:pPr>
      <w:r>
        <w:rPr>
          <w:sz w:val="21"/>
        </w:rPr>
        <w:t>2</w:t>
      </w:r>
      <w:r>
        <w:rPr>
          <w:sz w:val="21"/>
        </w:rPr>
        <w:t>）由于发包人原因在施工场地及其毗邻造成的第三者人身伤亡和财产损失。</w:t>
      </w:r>
    </w:p>
    <w:p>
      <w:pPr>
        <w:pStyle w:val="null3"/>
        <w:ind w:firstLine="420"/>
        <w:jc w:val="both"/>
      </w:pPr>
      <w:r>
        <w:rPr>
          <w:sz w:val="21"/>
        </w:rPr>
        <w:t>45.3</w:t>
      </w:r>
      <w:r>
        <w:rPr>
          <w:sz w:val="21"/>
        </w:rPr>
        <w:t>承包人责任</w:t>
      </w:r>
    </w:p>
    <w:p>
      <w:pPr>
        <w:pStyle w:val="null3"/>
        <w:ind w:firstLine="420"/>
        <w:jc w:val="both"/>
      </w:pPr>
      <w:r>
        <w:rPr>
          <w:sz w:val="21"/>
        </w:rPr>
        <w:t>在合同工程实施、完成及保修期间，承包人承担下列责任：</w:t>
      </w:r>
    </w:p>
    <w:p>
      <w:pPr>
        <w:pStyle w:val="null3"/>
        <w:ind w:firstLine="420"/>
        <w:jc w:val="both"/>
      </w:pPr>
      <w:r>
        <w:rPr>
          <w:sz w:val="21"/>
        </w:rPr>
        <w:t>（</w:t>
      </w:r>
      <w:r>
        <w:rPr>
          <w:sz w:val="21"/>
        </w:rPr>
        <w:t>1</w:t>
      </w:r>
      <w:r>
        <w:rPr>
          <w:sz w:val="21"/>
        </w:rPr>
        <w:t>）承包人应严格按照国家有关安全文明施工的标准与规范制定安全文明施工操作规程，配备必要的安全生产和劳动保护设施，加强对施工作业人员的施工安全教育培训，对他们的安全负责。</w:t>
      </w:r>
    </w:p>
    <w:p>
      <w:pPr>
        <w:pStyle w:val="null3"/>
        <w:ind w:firstLine="420"/>
        <w:jc w:val="both"/>
      </w:pPr>
      <w:r>
        <w:rPr>
          <w:sz w:val="21"/>
        </w:rPr>
        <w:t>（</w:t>
      </w:r>
      <w:r>
        <w:rPr>
          <w:sz w:val="21"/>
        </w:rPr>
        <w:t>2</w:t>
      </w:r>
      <w:r>
        <w:rPr>
          <w:sz w:val="21"/>
        </w:rPr>
        <w:t>）承包人应对合同工程的安全文明施工负责，采取有效的安全措施消除安全事故隐患，并接受和配合依法实施的监督检查。</w:t>
      </w:r>
    </w:p>
    <w:p>
      <w:pPr>
        <w:pStyle w:val="null3"/>
        <w:ind w:firstLine="420"/>
        <w:jc w:val="both"/>
      </w:pPr>
      <w:r>
        <w:rPr>
          <w:sz w:val="21"/>
        </w:rPr>
        <w:t>（</w:t>
      </w:r>
      <w:r>
        <w:rPr>
          <w:sz w:val="21"/>
        </w:rPr>
        <w:t>3</w:t>
      </w:r>
      <w:r>
        <w:rPr>
          <w:sz w:val="21"/>
        </w:rPr>
        <w:t>）承包人应加强施工作业安全管理，特别应加强经监理工程师同意并由其报发包人批准的输送电线路工程，使用易燃、易爆材料、火工器材、有毒与腐蚀性材料等危险品工程，以及爆破作业和地下工程施工等危险作业的安全管理，尽量避免人员伤亡和财产损失。</w:t>
      </w:r>
    </w:p>
    <w:p>
      <w:pPr>
        <w:pStyle w:val="null3"/>
        <w:ind w:firstLine="420"/>
        <w:jc w:val="both"/>
      </w:pPr>
      <w:r>
        <w:rPr>
          <w:sz w:val="21"/>
        </w:rPr>
        <w:t>（</w:t>
      </w:r>
      <w:r>
        <w:rPr>
          <w:sz w:val="21"/>
        </w:rPr>
        <w:t>4</w:t>
      </w:r>
      <w:r>
        <w:rPr>
          <w:sz w:val="21"/>
        </w:rPr>
        <w:t>）承包人应按监理工程师的指令制定应对灾害的紧急预案，并按预案做好安全检查，配置必要的救助物资和器材，切实保护好有关人员的人身和财产安全。</w:t>
      </w:r>
    </w:p>
    <w:p>
      <w:pPr>
        <w:pStyle w:val="null3"/>
        <w:ind w:firstLine="420"/>
        <w:jc w:val="both"/>
      </w:pPr>
      <w:r>
        <w:rPr>
          <w:sz w:val="21"/>
        </w:rPr>
        <w:t>（</w:t>
      </w:r>
      <w:r>
        <w:rPr>
          <w:sz w:val="21"/>
        </w:rPr>
        <w:t>5</w:t>
      </w:r>
      <w:r>
        <w:rPr>
          <w:sz w:val="21"/>
        </w:rPr>
        <w:t>）承包人违反本条规定或由于承包人原因造成安全事故的，由承包人承担责任，由此增加的费用和延误的工期由承包人承担；但由于发包人原因造成安全事故的，由发包人承担责任。</w:t>
      </w:r>
    </w:p>
    <w:p>
      <w:pPr>
        <w:pStyle w:val="null3"/>
        <w:ind w:firstLine="420"/>
        <w:jc w:val="both"/>
      </w:pPr>
      <w:r>
        <w:rPr>
          <w:sz w:val="21"/>
        </w:rPr>
        <w:t>（</w:t>
      </w:r>
      <w:r>
        <w:rPr>
          <w:sz w:val="21"/>
        </w:rPr>
        <w:t>6</w:t>
      </w:r>
      <w:r>
        <w:rPr>
          <w:sz w:val="21"/>
        </w:rPr>
        <w:t>）由于承包人原因在施工场地内及其毗邻造成的第三者人身伤亡和财产损失，由承包人负责赔偿。</w:t>
      </w:r>
    </w:p>
    <w:p>
      <w:pPr>
        <w:pStyle w:val="null3"/>
        <w:ind w:firstLine="420"/>
        <w:jc w:val="both"/>
      </w:pPr>
      <w:r>
        <w:rPr>
          <w:sz w:val="21"/>
        </w:rPr>
        <w:t>45.4</w:t>
      </w:r>
      <w:r>
        <w:rPr>
          <w:sz w:val="21"/>
        </w:rPr>
        <w:t>施工措施的审查与整改</w:t>
      </w:r>
    </w:p>
    <w:p>
      <w:pPr>
        <w:pStyle w:val="null3"/>
        <w:ind w:firstLine="420"/>
        <w:jc w:val="both"/>
      </w:pPr>
      <w:r>
        <w:rPr>
          <w:sz w:val="21"/>
        </w:rPr>
        <w:t>监理工程师应当审查施工组织设计中的安全技术措施或者专项施工方案是否符合建设行政主管部门的有关规定。监理工程师发现承包人未遵守安全生产和文明施工规定或施工现场存在安全事故隐患的，应以书面形式通知承包人整改；情况严重的，应要求承包人暂停施工，并及时报告发包人。承包人在收到监理工程师发出书面通知后的</w:t>
      </w:r>
      <w:r>
        <w:rPr>
          <w:sz w:val="21"/>
        </w:rPr>
        <w:t>48</w:t>
      </w:r>
      <w:r>
        <w:rPr>
          <w:sz w:val="21"/>
        </w:rPr>
        <w:t>小时内仍未整改的，监理工程师可在报经发包人批准后指派第三方采取措施。该款项经造价工程师核实后，由发包人从应付或将付给承包人的款项中扣除。</w:t>
      </w:r>
    </w:p>
    <w:p>
      <w:pPr>
        <w:pStyle w:val="null3"/>
        <w:ind w:firstLine="420"/>
        <w:jc w:val="both"/>
      </w:pPr>
      <w:r>
        <w:rPr>
          <w:sz w:val="21"/>
        </w:rPr>
        <w:t>45.5</w:t>
      </w:r>
      <w:r>
        <w:rPr>
          <w:sz w:val="21"/>
        </w:rPr>
        <w:t>治安管理</w:t>
      </w:r>
    </w:p>
    <w:p>
      <w:pPr>
        <w:pStyle w:val="null3"/>
        <w:ind w:firstLine="420"/>
        <w:jc w:val="both"/>
      </w:pPr>
      <w:r>
        <w:rPr>
          <w:sz w:val="21"/>
        </w:rPr>
        <w:t>监理工程师应当审查施工组织设计中的安全技术措施或者专项施工方案是否符合建设行政主管部门的有关规定。监理工程师发现承包人未遵守安全生产和文明施工规定或施工现场存在安全事故隐患的，应以书面形式通知承包人整改；</w:t>
      </w:r>
    </w:p>
    <w:p>
      <w:pPr>
        <w:pStyle w:val="null3"/>
        <w:ind w:firstLine="420"/>
        <w:jc w:val="both"/>
      </w:pPr>
      <w:r>
        <w:rPr>
          <w:sz w:val="21"/>
        </w:rPr>
        <w:t>情况严重的，应要求承包人暂停施工，并及时报告发包人。承包人在收到监理工程师发出书面通知后的</w:t>
      </w:r>
      <w:r>
        <w:rPr>
          <w:sz w:val="21"/>
        </w:rPr>
        <w:t xml:space="preserve">48 </w:t>
      </w:r>
      <w:r>
        <w:rPr>
          <w:sz w:val="21"/>
        </w:rPr>
        <w:t>小时内仍未整改的，监理工程师可在报经发包人批准后委托第三方采取措施。该款项经造价工程师核实后，由发包人从应付或将付给承包人的款项中扣除。</w:t>
      </w:r>
    </w:p>
    <w:p>
      <w:pPr>
        <w:pStyle w:val="null3"/>
        <w:ind w:firstLine="420"/>
        <w:jc w:val="both"/>
      </w:pPr>
      <w:r>
        <w:rPr>
          <w:sz w:val="21"/>
        </w:rPr>
        <w:t>45</w:t>
      </w:r>
      <w:r>
        <w:rPr>
          <w:sz w:val="21"/>
        </w:rPr>
        <w:t>．</w:t>
      </w:r>
      <w:r>
        <w:rPr>
          <w:sz w:val="21"/>
        </w:rPr>
        <w:t>6</w:t>
      </w:r>
      <w:r>
        <w:rPr>
          <w:sz w:val="21"/>
        </w:rPr>
        <w:t>施工场地的环保、卫生要求</w:t>
      </w:r>
    </w:p>
    <w:p>
      <w:pPr>
        <w:pStyle w:val="null3"/>
        <w:ind w:firstLine="420"/>
        <w:jc w:val="both"/>
      </w:pPr>
      <w:r>
        <w:rPr>
          <w:sz w:val="21"/>
        </w:rPr>
        <w:t>合同双方当事人不仅应协助现场治安管理机构或联防组织维护施工场地的社会治安，而且应做好包括有关人员现场生活、居住场所在内的施工场地内的治安保卫工作。</w:t>
      </w:r>
    </w:p>
    <w:p>
      <w:pPr>
        <w:pStyle w:val="null3"/>
        <w:ind w:firstLine="420"/>
        <w:jc w:val="both"/>
      </w:pPr>
      <w:r>
        <w:rPr>
          <w:sz w:val="21"/>
        </w:rPr>
        <w:t>除专用条款另有约定外，合同双方当事人应在工程开工后，共同编制施工场地治安管理计划，并制定应对突发治安事件的紧急预案。在施工过程中，发生暴乱、爆炸等恐怖事件，以及群殴、械斗等群体性突发治安事件的，应立即向当地政府有关部门报告，积极协助当地政府有关部门采取措施平息事件，防止事态扩大，尽量减少财产损失和避免人员伤亡。</w:t>
      </w:r>
    </w:p>
    <w:p>
      <w:pPr>
        <w:pStyle w:val="null3"/>
        <w:spacing w:before="120" w:after="120"/>
        <w:ind w:firstLine="420"/>
        <w:jc w:val="both"/>
      </w:pPr>
      <w:r>
        <w:rPr>
          <w:sz w:val="21"/>
        </w:rPr>
        <w:t xml:space="preserve">46  </w:t>
      </w:r>
      <w:r>
        <w:rPr>
          <w:sz w:val="21"/>
        </w:rPr>
        <w:t>测量放线</w:t>
      </w:r>
    </w:p>
    <w:p>
      <w:pPr>
        <w:pStyle w:val="null3"/>
        <w:ind w:firstLine="420"/>
        <w:jc w:val="both"/>
      </w:pPr>
      <w:r>
        <w:rPr>
          <w:sz w:val="21"/>
        </w:rPr>
        <w:t>46.1</w:t>
      </w:r>
      <w:r>
        <w:rPr>
          <w:sz w:val="21"/>
        </w:rPr>
        <w:t>测设施工控制网</w:t>
      </w:r>
    </w:p>
    <w:p>
      <w:pPr>
        <w:pStyle w:val="null3"/>
        <w:ind w:firstLine="420"/>
        <w:jc w:val="both"/>
      </w:pPr>
      <w:r>
        <w:rPr>
          <w:sz w:val="21"/>
        </w:rPr>
        <w:t>监理工程师应在发出开工令后的</w:t>
      </w:r>
      <w:r>
        <w:rPr>
          <w:sz w:val="21"/>
        </w:rPr>
        <w:t xml:space="preserve">7 </w:t>
      </w:r>
      <w:r>
        <w:rPr>
          <w:sz w:val="21"/>
        </w:rPr>
        <w:t>天内，向承包人提供原始基准点、基准线、基准高程等书面资料。承包人应根据国家测绘基准、测绘系统和工程测量技术规范，按照上述资料以及合同工程精度要求，测绘施工控制网，并在专用条款约定的期限内，将施工控制网资料提交监理工程师确认。</w:t>
      </w:r>
    </w:p>
    <w:p>
      <w:pPr>
        <w:pStyle w:val="null3"/>
        <w:ind w:firstLine="420"/>
        <w:jc w:val="both"/>
      </w:pPr>
      <w:r>
        <w:rPr>
          <w:sz w:val="21"/>
        </w:rPr>
        <w:t>46.2</w:t>
      </w:r>
      <w:r>
        <w:rPr>
          <w:sz w:val="21"/>
        </w:rPr>
        <w:t>施工控制网（点）管理与使用</w:t>
      </w:r>
    </w:p>
    <w:p>
      <w:pPr>
        <w:pStyle w:val="null3"/>
        <w:ind w:firstLine="420"/>
        <w:jc w:val="both"/>
      </w:pPr>
      <w:r>
        <w:rPr>
          <w:sz w:val="21"/>
        </w:rPr>
        <w:t>承包人应负责施工控制网点的管理。施工控制网点丢失或损坏的，承包人应及时修复。承包人应承担施工控制网点的管理与修复费用，并在工程竣工后将施工控制网点移交发包人。</w:t>
      </w:r>
    </w:p>
    <w:p>
      <w:pPr>
        <w:pStyle w:val="null3"/>
        <w:ind w:firstLine="420"/>
        <w:jc w:val="both"/>
      </w:pPr>
      <w:r>
        <w:rPr>
          <w:sz w:val="21"/>
        </w:rPr>
        <w:t>监理工程师需要使用施工控制网的，承包人应提供必要的协助，发包人无需为此支付任何费用。</w:t>
      </w:r>
    </w:p>
    <w:p>
      <w:pPr>
        <w:pStyle w:val="null3"/>
        <w:ind w:firstLine="420"/>
        <w:jc w:val="both"/>
      </w:pPr>
      <w:r>
        <w:rPr>
          <w:sz w:val="21"/>
        </w:rPr>
        <w:t>46.3</w:t>
      </w:r>
      <w:r>
        <w:rPr>
          <w:sz w:val="21"/>
        </w:rPr>
        <w:t>承包人测量放线的责任</w:t>
      </w:r>
    </w:p>
    <w:p>
      <w:pPr>
        <w:pStyle w:val="null3"/>
        <w:ind w:firstLine="420"/>
        <w:jc w:val="both"/>
      </w:pPr>
      <w:r>
        <w:rPr>
          <w:sz w:val="21"/>
        </w:rPr>
        <w:t>承包人应配置合格的人员、仪器、设备和其他物品，根据监理工程师书面确定的原始基准点、基准线、基准高程等资料，准确完成对合同工程的全部施工测量放线工作，并对工程各部分的位置、标高、尺寸或定线的正确性负责。</w:t>
      </w:r>
    </w:p>
    <w:p>
      <w:pPr>
        <w:pStyle w:val="null3"/>
        <w:ind w:firstLine="420"/>
        <w:jc w:val="both"/>
      </w:pPr>
      <w:r>
        <w:rPr>
          <w:sz w:val="21"/>
        </w:rPr>
        <w:t>46.4</w:t>
      </w:r>
      <w:r>
        <w:rPr>
          <w:sz w:val="21"/>
        </w:rPr>
        <w:t>测量放线误差的处理</w:t>
      </w:r>
    </w:p>
    <w:p>
      <w:pPr>
        <w:pStyle w:val="null3"/>
        <w:ind w:firstLine="420"/>
        <w:jc w:val="both"/>
      </w:pPr>
      <w:r>
        <w:rPr>
          <w:sz w:val="21"/>
        </w:rPr>
        <w:t>监理工程师有权对承包人施工测量放线工作进行检查验收。如果发现永久工程任何部分的位置、标高、尺寸或定线超过合同约定误差的，承包人应自费纠正，直到监理工程师认为符合合同约定为止。如果这些误差是由于监理工程师书面提供的数据错误导致的，发包人应当承担由此增加的费用和（或）工期延误，并向承包人支付合理利润。</w:t>
      </w:r>
    </w:p>
    <w:p>
      <w:pPr>
        <w:pStyle w:val="null3"/>
        <w:ind w:firstLine="420"/>
        <w:jc w:val="both"/>
      </w:pPr>
      <w:r>
        <w:rPr>
          <w:sz w:val="21"/>
        </w:rPr>
        <w:t>46.5</w:t>
      </w:r>
      <w:r>
        <w:rPr>
          <w:sz w:val="21"/>
        </w:rPr>
        <w:t>保护基准点或线等标志</w:t>
      </w:r>
    </w:p>
    <w:p>
      <w:pPr>
        <w:pStyle w:val="null3"/>
        <w:ind w:firstLine="420"/>
        <w:jc w:val="both"/>
      </w:pPr>
      <w:r>
        <w:rPr>
          <w:sz w:val="21"/>
        </w:rPr>
        <w:t>监理工程师对工程位置、标高、尺寸、定线的检查，不能免除承包人测量放线工作准确性应承担的任何责任和应履行的任何义务。承包人应有效地保护一切基准点、基准线和其他有关的标志，直到永久工程竣工验收合格为止。</w:t>
      </w:r>
    </w:p>
    <w:p>
      <w:pPr>
        <w:pStyle w:val="null3"/>
        <w:spacing w:before="120" w:after="120"/>
        <w:ind w:firstLine="420"/>
        <w:jc w:val="both"/>
      </w:pPr>
      <w:r>
        <w:rPr>
          <w:sz w:val="21"/>
        </w:rPr>
        <w:t xml:space="preserve">47  </w:t>
      </w:r>
      <w:r>
        <w:rPr>
          <w:sz w:val="21"/>
        </w:rPr>
        <w:t>钻孔与勘探性开挖</w:t>
      </w:r>
    </w:p>
    <w:p>
      <w:pPr>
        <w:pStyle w:val="null3"/>
        <w:ind w:firstLine="420"/>
        <w:jc w:val="both"/>
      </w:pPr>
      <w:r>
        <w:rPr>
          <w:sz w:val="21"/>
        </w:rPr>
        <w:t>47</w:t>
      </w:r>
      <w:r>
        <w:rPr>
          <w:sz w:val="21"/>
        </w:rPr>
        <w:t>．</w:t>
      </w:r>
      <w:r>
        <w:rPr>
          <w:sz w:val="21"/>
        </w:rPr>
        <w:t>1</w:t>
      </w:r>
      <w:r>
        <w:rPr>
          <w:sz w:val="21"/>
        </w:rPr>
        <w:t>发出钻孔和勘探性开挖工作指令</w:t>
      </w:r>
    </w:p>
    <w:p>
      <w:pPr>
        <w:pStyle w:val="null3"/>
        <w:ind w:firstLine="420"/>
        <w:jc w:val="both"/>
      </w:pPr>
      <w:r>
        <w:rPr>
          <w:sz w:val="21"/>
        </w:rPr>
        <w:t xml:space="preserve"> </w:t>
      </w:r>
      <w:r>
        <w:rPr>
          <w:sz w:val="21"/>
        </w:rPr>
        <w:t>在施工过程中，如果需要承包人进行钻孔或勘探性开挖（含疏浚工作在内）工作的，监理工程师应就此项工作按照第</w:t>
      </w:r>
      <w:r>
        <w:rPr>
          <w:sz w:val="21"/>
        </w:rPr>
        <w:t xml:space="preserve">56 </w:t>
      </w:r>
      <w:r>
        <w:rPr>
          <w:sz w:val="21"/>
        </w:rPr>
        <w:t>条规定书面发出专项指令。承包人在接到监理工程师指令后，应及时实施相关工作。</w:t>
      </w:r>
    </w:p>
    <w:p>
      <w:pPr>
        <w:pStyle w:val="null3"/>
        <w:ind w:firstLine="420"/>
        <w:jc w:val="both"/>
      </w:pPr>
      <w:r>
        <w:rPr>
          <w:sz w:val="21"/>
        </w:rPr>
        <w:t>47.2</w:t>
      </w:r>
      <w:r>
        <w:rPr>
          <w:sz w:val="21"/>
        </w:rPr>
        <w:t>钻孔和勘探性开挖工作的费用</w:t>
      </w:r>
    </w:p>
    <w:p>
      <w:pPr>
        <w:pStyle w:val="null3"/>
        <w:ind w:firstLine="420"/>
        <w:jc w:val="both"/>
      </w:pPr>
      <w:r>
        <w:rPr>
          <w:sz w:val="21"/>
        </w:rPr>
        <w:t>除工程量清单中已列有此类工作的支付项目和额度外，此项工作所发生的一切费用，经造价工程师核实后，由合同双方当事人按照第</w:t>
      </w:r>
      <w:r>
        <w:rPr>
          <w:sz w:val="21"/>
        </w:rPr>
        <w:t xml:space="preserve">72 </w:t>
      </w:r>
      <w:r>
        <w:rPr>
          <w:sz w:val="21"/>
        </w:rPr>
        <w:t>条规定办理。</w:t>
      </w:r>
    </w:p>
    <w:p>
      <w:pPr>
        <w:pStyle w:val="null3"/>
        <w:spacing w:before="120" w:after="120"/>
        <w:ind w:firstLine="420"/>
        <w:jc w:val="both"/>
      </w:pPr>
      <w:r>
        <w:rPr>
          <w:sz w:val="21"/>
        </w:rPr>
        <w:t xml:space="preserve">48  </w:t>
      </w:r>
      <w:r>
        <w:rPr>
          <w:sz w:val="21"/>
        </w:rPr>
        <w:t>发包人供应材料和工程设备</w:t>
      </w:r>
    </w:p>
    <w:p>
      <w:pPr>
        <w:pStyle w:val="null3"/>
        <w:ind w:firstLine="420"/>
        <w:jc w:val="both"/>
      </w:pPr>
      <w:r>
        <w:rPr>
          <w:sz w:val="21"/>
        </w:rPr>
        <w:t>48</w:t>
      </w:r>
      <w:r>
        <w:rPr>
          <w:sz w:val="21"/>
        </w:rPr>
        <w:t>．</w:t>
      </w:r>
      <w:r>
        <w:rPr>
          <w:sz w:val="21"/>
        </w:rPr>
        <w:t>1</w:t>
      </w:r>
      <w:r>
        <w:rPr>
          <w:sz w:val="21"/>
        </w:rPr>
        <w:t>约定供应的材料和工程设备</w:t>
      </w:r>
    </w:p>
    <w:p>
      <w:pPr>
        <w:pStyle w:val="null3"/>
        <w:ind w:firstLine="420"/>
        <w:jc w:val="both"/>
      </w:pPr>
      <w:r>
        <w:rPr>
          <w:sz w:val="21"/>
        </w:rPr>
        <w:t>发包人供应材料和工程设备的，应在供应材料和工程设备前，与承包人约定</w:t>
      </w:r>
      <w:r>
        <w:rPr>
          <w:sz w:val="21"/>
        </w:rPr>
        <w:t>“发包人供应材料和工程设备一览表”，作为本合同的附件。一览表应包括发包人供应材料和工程设备的品种、规格、型号、数量、单价、质量标准、交货计划和地点等内容。</w:t>
      </w:r>
    </w:p>
    <w:p>
      <w:pPr>
        <w:pStyle w:val="null3"/>
        <w:ind w:firstLine="420"/>
        <w:jc w:val="both"/>
      </w:pPr>
      <w:r>
        <w:rPr>
          <w:sz w:val="21"/>
        </w:rPr>
        <w:t>48</w:t>
      </w:r>
      <w:r>
        <w:rPr>
          <w:sz w:val="21"/>
        </w:rPr>
        <w:t>．</w:t>
      </w:r>
      <w:r>
        <w:rPr>
          <w:sz w:val="21"/>
        </w:rPr>
        <w:t>2</w:t>
      </w:r>
      <w:r>
        <w:rPr>
          <w:sz w:val="21"/>
        </w:rPr>
        <w:t>发包人交货日期的要求</w:t>
      </w:r>
    </w:p>
    <w:p>
      <w:pPr>
        <w:pStyle w:val="null3"/>
        <w:ind w:firstLine="420"/>
        <w:jc w:val="both"/>
      </w:pPr>
      <w:r>
        <w:rPr>
          <w:sz w:val="21"/>
        </w:rPr>
        <w:t>发包人供应材料和工程设备的，承包人应根据合同工程进度计划向监理工程师提交发包人交货的日期计划。经合同双方当事人商定交货日期后，发包人应准时向承包人供应材料和工程设备。</w:t>
      </w:r>
    </w:p>
    <w:p>
      <w:pPr>
        <w:pStyle w:val="null3"/>
        <w:ind w:firstLine="420"/>
        <w:jc w:val="both"/>
      </w:pPr>
      <w:r>
        <w:rPr>
          <w:sz w:val="21"/>
        </w:rPr>
        <w:t>由发包人供应的材料设备，承包人派人参加清点后由承包人妥善保管，保管费由发包人承担，因承包人保管不善或承包人原因导致的丢失或损害由承包人负责赔偿。除工程量清单中已列有此类工作的支付项目外，造价工程师应与发包人承包人协商确定保管费，并增加到合同价款中；协商不能达成一致的，由造价工程师确定，通知承包人并抄报发包人。</w:t>
      </w:r>
    </w:p>
    <w:p>
      <w:pPr>
        <w:pStyle w:val="null3"/>
        <w:ind w:firstLine="420"/>
        <w:jc w:val="both"/>
      </w:pPr>
      <w:r>
        <w:rPr>
          <w:sz w:val="21"/>
        </w:rPr>
        <w:t>48</w:t>
      </w:r>
      <w:r>
        <w:rPr>
          <w:sz w:val="21"/>
        </w:rPr>
        <w:t>．</w:t>
      </w:r>
      <w:r>
        <w:rPr>
          <w:sz w:val="21"/>
        </w:rPr>
        <w:t>3</w:t>
      </w:r>
      <w:r>
        <w:rPr>
          <w:sz w:val="21"/>
        </w:rPr>
        <w:t>发包人供应材料和工程设备</w:t>
      </w:r>
    </w:p>
    <w:p>
      <w:pPr>
        <w:pStyle w:val="null3"/>
        <w:ind w:firstLine="420"/>
        <w:jc w:val="both"/>
      </w:pPr>
      <w:r>
        <w:rPr>
          <w:sz w:val="21"/>
        </w:rPr>
        <w:t>发包人应按照一览表内容和第</w:t>
      </w:r>
      <w:r>
        <w:rPr>
          <w:sz w:val="21"/>
        </w:rPr>
        <w:t xml:space="preserve">48.2 </w:t>
      </w:r>
      <w:r>
        <w:rPr>
          <w:sz w:val="21"/>
        </w:rPr>
        <w:t xml:space="preserve">款交货日期向承包人供应材料和工程设备，并提供产品质量合格证明文件，对材料和工程设备质量负责。发包人应在材料和工程设备到货前至少提前 </w:t>
      </w:r>
      <w:r>
        <w:rPr>
          <w:sz w:val="21"/>
        </w:rPr>
        <w:t xml:space="preserve">24 </w:t>
      </w:r>
      <w:r>
        <w:rPr>
          <w:sz w:val="21"/>
        </w:rPr>
        <w:t>小时，以书面形式通知承包人和监理工程师，并在监理工程师的见证下与承包人共同清点，同时在施工现场内合理堆放。</w:t>
      </w:r>
    </w:p>
    <w:p>
      <w:pPr>
        <w:pStyle w:val="null3"/>
        <w:ind w:firstLine="420"/>
        <w:jc w:val="both"/>
      </w:pPr>
      <w:r>
        <w:rPr>
          <w:sz w:val="21"/>
        </w:rPr>
        <w:t>48</w:t>
      </w:r>
      <w:r>
        <w:rPr>
          <w:sz w:val="21"/>
        </w:rPr>
        <w:t>．</w:t>
      </w:r>
      <w:r>
        <w:rPr>
          <w:sz w:val="21"/>
        </w:rPr>
        <w:t>4</w:t>
      </w:r>
      <w:r>
        <w:rPr>
          <w:sz w:val="21"/>
        </w:rPr>
        <w:t>发包人供应材料和工程设备的责任</w:t>
      </w:r>
    </w:p>
    <w:p>
      <w:pPr>
        <w:pStyle w:val="null3"/>
        <w:ind w:firstLine="420"/>
        <w:jc w:val="both"/>
      </w:pPr>
      <w:r>
        <w:rPr>
          <w:sz w:val="21"/>
        </w:rPr>
        <w:t>发包人应保证供应的材料和工程设备符合标准与规范、设计要求和合同约定的要求。出现不符合要求时，承包人有权拒绝，并要求发包人将其运出施工现场，重新供应符合要求的产品，发包人应承担由此增加的费用和（或）延误的工期，并向承包人支付合理利润。</w:t>
      </w:r>
    </w:p>
    <w:p>
      <w:pPr>
        <w:pStyle w:val="null3"/>
        <w:ind w:firstLine="420"/>
        <w:jc w:val="both"/>
      </w:pPr>
      <w:r>
        <w:rPr>
          <w:sz w:val="21"/>
        </w:rPr>
        <w:t>48</w:t>
      </w:r>
      <w:r>
        <w:rPr>
          <w:sz w:val="21"/>
        </w:rPr>
        <w:t>．</w:t>
      </w:r>
      <w:r>
        <w:rPr>
          <w:sz w:val="21"/>
        </w:rPr>
        <w:t>5</w:t>
      </w:r>
      <w:r>
        <w:rPr>
          <w:sz w:val="21"/>
        </w:rPr>
        <w:t>承包人保管发包人供应的材料和工程设备</w:t>
      </w:r>
    </w:p>
    <w:p>
      <w:pPr>
        <w:pStyle w:val="null3"/>
        <w:ind w:firstLine="420"/>
        <w:jc w:val="both"/>
      </w:pPr>
      <w:r>
        <w:rPr>
          <w:sz w:val="21"/>
        </w:rPr>
        <w:t>发包人供应材料和工程设备的，经合同双方当事人共同清点后由承包人妥善保管，保管费由发包人承担；因承包人保管不善或承包人其它原因导致丢失或损害的，承包人应予赔偿。除工程量清单中已列有此类工作的支付项目和额度外，造价工程师应与合同双方当事人协商确定保管费，并增加到合同价款中；协商不能达成一致的，由造价工程师确定，通知承包人并抄报发包人。</w:t>
      </w:r>
    </w:p>
    <w:p>
      <w:pPr>
        <w:pStyle w:val="null3"/>
        <w:ind w:firstLine="420"/>
        <w:jc w:val="both"/>
      </w:pPr>
      <w:r>
        <w:rPr>
          <w:sz w:val="21"/>
        </w:rPr>
        <w:t>48</w:t>
      </w:r>
      <w:r>
        <w:rPr>
          <w:sz w:val="21"/>
        </w:rPr>
        <w:t>．</w:t>
      </w:r>
      <w:r>
        <w:rPr>
          <w:sz w:val="21"/>
        </w:rPr>
        <w:t>6</w:t>
      </w:r>
      <w:r>
        <w:rPr>
          <w:sz w:val="21"/>
        </w:rPr>
        <w:t>供应材料和工程设备与约定不符时发包人的责任</w:t>
      </w:r>
    </w:p>
    <w:p>
      <w:pPr>
        <w:pStyle w:val="null3"/>
        <w:ind w:firstLine="420"/>
        <w:jc w:val="both"/>
      </w:pPr>
      <w:r>
        <w:rPr>
          <w:sz w:val="21"/>
        </w:rPr>
        <w:t>发包人供应的材料和工程设备与一览表不符时，发包人应按照下列规定承担相应责任：</w:t>
      </w:r>
    </w:p>
    <w:p>
      <w:pPr>
        <w:pStyle w:val="null3"/>
        <w:ind w:firstLine="420"/>
        <w:jc w:val="both"/>
      </w:pPr>
      <w:r>
        <w:rPr>
          <w:sz w:val="21"/>
        </w:rPr>
        <w:t>(1)</w:t>
      </w:r>
      <w:r>
        <w:rPr>
          <w:sz w:val="21"/>
        </w:rPr>
        <w:t>材料和工程设备的单价与一览表不符，由发包人承担所有价差；</w:t>
      </w:r>
    </w:p>
    <w:p>
      <w:pPr>
        <w:pStyle w:val="null3"/>
        <w:ind w:firstLine="420"/>
        <w:jc w:val="both"/>
      </w:pPr>
      <w:r>
        <w:rPr>
          <w:sz w:val="21"/>
        </w:rPr>
        <w:t>(2)</w:t>
      </w:r>
      <w:r>
        <w:rPr>
          <w:sz w:val="21"/>
        </w:rPr>
        <w:t>材料和工程设备的品种、规格、型号、质量标准与一览表不符，承包人可以拒绝接受保管，由发包人运出施工场地并重新采购；</w:t>
      </w:r>
    </w:p>
    <w:p>
      <w:pPr>
        <w:pStyle w:val="null3"/>
        <w:ind w:firstLine="420"/>
        <w:jc w:val="both"/>
      </w:pPr>
      <w:r>
        <w:rPr>
          <w:sz w:val="21"/>
        </w:rPr>
        <w:t>(3)</w:t>
      </w:r>
      <w:r>
        <w:rPr>
          <w:sz w:val="21"/>
        </w:rPr>
        <w:t>材料和工程设备的品种、规格、型号、质量标准与一览表不符，经发包人同意，承包人可代为调剂替换，由发包人承担相应费用；</w:t>
      </w:r>
    </w:p>
    <w:p>
      <w:pPr>
        <w:pStyle w:val="null3"/>
        <w:ind w:firstLine="420"/>
        <w:jc w:val="both"/>
      </w:pPr>
      <w:r>
        <w:rPr>
          <w:sz w:val="21"/>
        </w:rPr>
        <w:t>(4)</w:t>
      </w:r>
      <w:r>
        <w:rPr>
          <w:sz w:val="21"/>
        </w:rPr>
        <w:t>交货地点与一览表不符，除合同双方当事人协商确定外，由发包人重新运至一览表指定地点，并承担由此增加的费用和（或）延误的工期；</w:t>
      </w:r>
    </w:p>
    <w:p>
      <w:pPr>
        <w:pStyle w:val="null3"/>
        <w:ind w:firstLine="420"/>
        <w:jc w:val="both"/>
      </w:pPr>
      <w:r>
        <w:rPr>
          <w:sz w:val="21"/>
        </w:rPr>
        <w:t xml:space="preserve">(5) </w:t>
      </w:r>
      <w:r>
        <w:rPr>
          <w:sz w:val="21"/>
        </w:rPr>
        <w:t>供应数量少于一览表约定的数量时，由发包人补齐；多于一览表约定数量时，发包人应将多出的部分运出施工场地；</w:t>
      </w:r>
    </w:p>
    <w:p>
      <w:pPr>
        <w:pStyle w:val="null3"/>
        <w:ind w:firstLine="420"/>
        <w:jc w:val="both"/>
      </w:pPr>
      <w:r>
        <w:rPr>
          <w:sz w:val="21"/>
        </w:rPr>
        <w:t xml:space="preserve">(6) </w:t>
      </w:r>
      <w:r>
        <w:rPr>
          <w:sz w:val="21"/>
        </w:rPr>
        <w:t xml:space="preserve">交货时间早于一览表约定计划和第 </w:t>
      </w:r>
      <w:r>
        <w:rPr>
          <w:sz w:val="21"/>
        </w:rPr>
        <w:t xml:space="preserve">48.2 </w:t>
      </w:r>
      <w:r>
        <w:rPr>
          <w:sz w:val="21"/>
        </w:rPr>
        <w:t xml:space="preserve">款交货日期，由发包人承担由此发生的保管费；交货时间迟于一览表约定计划和第 </w:t>
      </w:r>
      <w:r>
        <w:rPr>
          <w:sz w:val="21"/>
        </w:rPr>
        <w:t xml:space="preserve">48.2 </w:t>
      </w:r>
      <w:r>
        <w:rPr>
          <w:sz w:val="21"/>
        </w:rPr>
        <w:t>款交货日期，由发包人承担由此增加的费用和（或）延误的工期。</w:t>
      </w:r>
    </w:p>
    <w:p>
      <w:pPr>
        <w:pStyle w:val="null3"/>
        <w:ind w:firstLine="420"/>
        <w:jc w:val="both"/>
      </w:pPr>
      <w:r>
        <w:rPr>
          <w:sz w:val="21"/>
        </w:rPr>
        <w:t>48</w:t>
      </w:r>
      <w:r>
        <w:rPr>
          <w:sz w:val="21"/>
        </w:rPr>
        <w:t>．</w:t>
      </w:r>
      <w:r>
        <w:rPr>
          <w:sz w:val="21"/>
        </w:rPr>
        <w:t>7</w:t>
      </w:r>
      <w:r>
        <w:rPr>
          <w:sz w:val="21"/>
        </w:rPr>
        <w:t>供应材料和工程设备使用前的检验</w:t>
      </w:r>
    </w:p>
    <w:p>
      <w:pPr>
        <w:pStyle w:val="null3"/>
        <w:ind w:firstLine="420"/>
        <w:jc w:val="both"/>
      </w:pPr>
      <w:r>
        <w:rPr>
          <w:sz w:val="21"/>
        </w:rPr>
        <w:t>发包人供应的材料和工程设备使用前，由监理工程师会同承包人进行检验试验，查验材料合格证明和产品合格证书。合同双方当事人应做好检验书面记录，并要求指定人选及时办理签认手续。不合格的，禁止在合同工程中使用。</w:t>
      </w:r>
    </w:p>
    <w:p>
      <w:pPr>
        <w:pStyle w:val="null3"/>
        <w:ind w:firstLine="420"/>
        <w:jc w:val="both"/>
      </w:pPr>
      <w:r>
        <w:rPr>
          <w:sz w:val="21"/>
        </w:rPr>
        <w:t>48</w:t>
      </w:r>
      <w:r>
        <w:rPr>
          <w:sz w:val="21"/>
        </w:rPr>
        <w:t>．</w:t>
      </w:r>
      <w:r>
        <w:rPr>
          <w:sz w:val="21"/>
        </w:rPr>
        <w:t>8</w:t>
      </w:r>
      <w:r>
        <w:rPr>
          <w:sz w:val="21"/>
        </w:rPr>
        <w:t>约定结算方式</w:t>
      </w:r>
    </w:p>
    <w:p>
      <w:pPr>
        <w:pStyle w:val="null3"/>
        <w:ind w:firstLine="420"/>
        <w:jc w:val="both"/>
      </w:pPr>
      <w:r>
        <w:rPr>
          <w:sz w:val="21"/>
        </w:rPr>
        <w:t>发包人供应材料和工程设备的结算方式，由合同双方当事人在专用条款中约定。除工程量清单中已列有规费、税金项目的计算方法和额度，可由承包人代收代缴外，该结算方式发包人应按照政府有关部门和税务部门规定缴纳合同工程的规费、税金。</w:t>
      </w:r>
    </w:p>
    <w:p>
      <w:pPr>
        <w:pStyle w:val="null3"/>
        <w:spacing w:before="120" w:after="120"/>
        <w:ind w:firstLine="420"/>
        <w:jc w:val="both"/>
      </w:pPr>
      <w:r>
        <w:rPr>
          <w:sz w:val="21"/>
        </w:rPr>
        <w:t xml:space="preserve">49  </w:t>
      </w:r>
      <w:r>
        <w:rPr>
          <w:sz w:val="21"/>
        </w:rPr>
        <w:t>承包人采购材料和工程设备</w:t>
      </w:r>
    </w:p>
    <w:p>
      <w:pPr>
        <w:pStyle w:val="null3"/>
        <w:ind w:firstLine="420"/>
        <w:jc w:val="both"/>
      </w:pPr>
      <w:r>
        <w:rPr>
          <w:sz w:val="21"/>
        </w:rPr>
        <w:t>49.1</w:t>
      </w:r>
      <w:r>
        <w:rPr>
          <w:sz w:val="21"/>
        </w:rPr>
        <w:t>承包人采购材料和工程设备</w:t>
      </w:r>
    </w:p>
    <w:p>
      <w:pPr>
        <w:pStyle w:val="null3"/>
        <w:ind w:firstLine="420"/>
        <w:jc w:val="both"/>
      </w:pPr>
      <w:r>
        <w:rPr>
          <w:sz w:val="21"/>
        </w:rPr>
        <w:t>承包人负责采购材料和工程设备的，应按照标准与规范、设计要求和合同约定的要求采购，并提供产品质量合格证明文件，对材料和工程设备质量负责。承包人采购招标工程的材料和工程设备，应与其提交的投标文件相应内容一致。</w:t>
      </w:r>
    </w:p>
    <w:p>
      <w:pPr>
        <w:pStyle w:val="null3"/>
        <w:ind w:firstLine="420"/>
        <w:jc w:val="both"/>
      </w:pPr>
      <w:r>
        <w:rPr>
          <w:sz w:val="21"/>
        </w:rPr>
        <w:t>除专用条款另有约定外，上述材料和工程设备均由承包人负责运输和保管。</w:t>
      </w:r>
    </w:p>
    <w:p>
      <w:pPr>
        <w:pStyle w:val="null3"/>
        <w:ind w:firstLine="420"/>
        <w:jc w:val="both"/>
      </w:pPr>
      <w:r>
        <w:rPr>
          <w:sz w:val="21"/>
        </w:rPr>
        <w:t>49</w:t>
      </w:r>
      <w:r>
        <w:rPr>
          <w:sz w:val="21"/>
        </w:rPr>
        <w:t>．</w:t>
      </w:r>
      <w:r>
        <w:rPr>
          <w:sz w:val="21"/>
        </w:rPr>
        <w:t>2</w:t>
      </w:r>
      <w:r>
        <w:rPr>
          <w:sz w:val="21"/>
        </w:rPr>
        <w:t>承包人供货与清点要求</w:t>
      </w:r>
    </w:p>
    <w:p>
      <w:pPr>
        <w:pStyle w:val="null3"/>
        <w:ind w:firstLine="420"/>
        <w:jc w:val="both"/>
      </w:pPr>
      <w:r>
        <w:rPr>
          <w:sz w:val="21"/>
        </w:rPr>
        <w:t>承包人应按照专用条款的约定，将各项材料和工程设备的供货人及品种、规格、数量和供货时间等情况以书面形式提交监理工程师确认，并由其报发包人批准后实施供货。承包人应在材料和工程设备到货前至少提前</w:t>
      </w:r>
      <w:r>
        <w:rPr>
          <w:sz w:val="21"/>
        </w:rPr>
        <w:t xml:space="preserve">24 </w:t>
      </w:r>
      <w:r>
        <w:rPr>
          <w:sz w:val="21"/>
        </w:rPr>
        <w:t>小时，以书面形式通知发包人和监理工程师，并在监理工程师的见证下与发包人共同清点。</w:t>
      </w:r>
    </w:p>
    <w:p>
      <w:pPr>
        <w:pStyle w:val="null3"/>
        <w:ind w:firstLine="420"/>
        <w:jc w:val="both"/>
      </w:pPr>
      <w:r>
        <w:rPr>
          <w:sz w:val="21"/>
        </w:rPr>
        <w:t>49</w:t>
      </w:r>
      <w:r>
        <w:rPr>
          <w:sz w:val="21"/>
        </w:rPr>
        <w:t>．</w:t>
      </w:r>
      <w:r>
        <w:rPr>
          <w:sz w:val="21"/>
        </w:rPr>
        <w:t>3</w:t>
      </w:r>
      <w:r>
        <w:rPr>
          <w:sz w:val="21"/>
        </w:rPr>
        <w:t>承包人采购材料和工程设备的责任</w:t>
      </w:r>
    </w:p>
    <w:p>
      <w:pPr>
        <w:pStyle w:val="null3"/>
        <w:ind w:firstLine="420"/>
        <w:jc w:val="both"/>
      </w:pPr>
      <w:r>
        <w:rPr>
          <w:sz w:val="21"/>
        </w:rPr>
        <w:t>承包人采购的材料和工程设备不符合标准与规范、设计要求和合同约定的要求时，应按照监理工程师的指令将其运出施工场地，重新采购符合要求的产品，由此增加的费用和（或）延误的工期由承包人承担。</w:t>
      </w:r>
    </w:p>
    <w:p>
      <w:pPr>
        <w:pStyle w:val="null3"/>
        <w:ind w:firstLine="420"/>
        <w:jc w:val="both"/>
      </w:pPr>
      <w:r>
        <w:rPr>
          <w:sz w:val="21"/>
        </w:rPr>
        <w:t>49</w:t>
      </w:r>
      <w:r>
        <w:rPr>
          <w:sz w:val="21"/>
        </w:rPr>
        <w:t>．</w:t>
      </w:r>
      <w:r>
        <w:rPr>
          <w:sz w:val="21"/>
        </w:rPr>
        <w:t>4</w:t>
      </w:r>
      <w:r>
        <w:rPr>
          <w:sz w:val="21"/>
        </w:rPr>
        <w:t>承包人使用采购的材料和工程设备的责任</w:t>
      </w:r>
    </w:p>
    <w:p>
      <w:pPr>
        <w:pStyle w:val="null3"/>
        <w:ind w:firstLine="420"/>
        <w:jc w:val="both"/>
      </w:pPr>
      <w:r>
        <w:rPr>
          <w:sz w:val="21"/>
        </w:rPr>
        <w:t>监理工程师发现承包人使用不符合标准与规范、设计要求和合同约定要求的材料和工程设备时，应迅速发出指令要求承包人立即停止使用，并拆除、修复或重新采购，由此增加的费用和（或）延误的工期由承包人承担。</w:t>
      </w:r>
    </w:p>
    <w:p>
      <w:pPr>
        <w:pStyle w:val="null3"/>
        <w:ind w:firstLine="420"/>
        <w:jc w:val="both"/>
      </w:pPr>
      <w:r>
        <w:rPr>
          <w:sz w:val="21"/>
        </w:rPr>
        <w:t>49</w:t>
      </w:r>
      <w:r>
        <w:rPr>
          <w:sz w:val="21"/>
        </w:rPr>
        <w:t>．</w:t>
      </w:r>
      <w:r>
        <w:rPr>
          <w:sz w:val="21"/>
        </w:rPr>
        <w:t>5</w:t>
      </w:r>
      <w:r>
        <w:rPr>
          <w:sz w:val="21"/>
        </w:rPr>
        <w:t>承包人不执行指令的责任</w:t>
      </w:r>
    </w:p>
    <w:p>
      <w:pPr>
        <w:pStyle w:val="null3"/>
        <w:ind w:firstLine="420"/>
        <w:jc w:val="both"/>
      </w:pPr>
      <w:r>
        <w:rPr>
          <w:sz w:val="21"/>
        </w:rPr>
        <w:t>如果承包人不执行监理工程师依据第</w:t>
      </w:r>
      <w:r>
        <w:rPr>
          <w:sz w:val="21"/>
        </w:rPr>
        <w:t xml:space="preserve">49.3 </w:t>
      </w:r>
      <w:r>
        <w:rPr>
          <w:sz w:val="21"/>
        </w:rPr>
        <w:t xml:space="preserve">款和第 </w:t>
      </w:r>
      <w:r>
        <w:rPr>
          <w:sz w:val="21"/>
        </w:rPr>
        <w:t xml:space="preserve">49.4 </w:t>
      </w:r>
      <w:r>
        <w:rPr>
          <w:sz w:val="21"/>
        </w:rPr>
        <w:t>款规定发出的指令</w:t>
      </w:r>
      <w:r>
        <w:rPr>
          <w:sz w:val="21"/>
        </w:rPr>
        <w:t>,</w:t>
      </w:r>
      <w:r>
        <w:rPr>
          <w:sz w:val="21"/>
        </w:rPr>
        <w:t>则发包人可自行或指派第三方执行该指令，由此发生的费用由承包人承担。该笔款项经造价工程师核实后，由发包人从应付或将付给或将付给承包人的工程款中扣除。</w:t>
      </w:r>
    </w:p>
    <w:p>
      <w:pPr>
        <w:pStyle w:val="null3"/>
        <w:ind w:firstLine="420"/>
        <w:jc w:val="both"/>
      </w:pPr>
      <w:r>
        <w:rPr>
          <w:sz w:val="21"/>
        </w:rPr>
        <w:t>49</w:t>
      </w:r>
      <w:r>
        <w:rPr>
          <w:sz w:val="21"/>
        </w:rPr>
        <w:t>．</w:t>
      </w:r>
      <w:r>
        <w:rPr>
          <w:sz w:val="21"/>
        </w:rPr>
        <w:t>6</w:t>
      </w:r>
      <w:r>
        <w:rPr>
          <w:sz w:val="21"/>
        </w:rPr>
        <w:t>使用替换材料的申请与批准</w:t>
      </w:r>
    </w:p>
    <w:p>
      <w:pPr>
        <w:pStyle w:val="null3"/>
        <w:ind w:firstLine="420"/>
        <w:jc w:val="both"/>
      </w:pPr>
      <w:r>
        <w:rPr>
          <w:sz w:val="21"/>
        </w:rPr>
        <w:t>承包人需要使用替换材料的，应经监理工程师同意并由其报发包人批准后方可实施，由此引起合同价款的增减由造价工程师与合同双方当事人协商确定；协商不能达成一致的，由造价工程师确定，通知承包人并抄报发包人。</w:t>
      </w:r>
    </w:p>
    <w:p>
      <w:pPr>
        <w:pStyle w:val="null3"/>
        <w:ind w:firstLine="420"/>
        <w:jc w:val="both"/>
      </w:pPr>
      <w:r>
        <w:rPr>
          <w:sz w:val="21"/>
        </w:rPr>
        <w:t>49</w:t>
      </w:r>
      <w:r>
        <w:rPr>
          <w:sz w:val="21"/>
        </w:rPr>
        <w:t>．</w:t>
      </w:r>
      <w:r>
        <w:rPr>
          <w:sz w:val="21"/>
        </w:rPr>
        <w:t>7</w:t>
      </w:r>
      <w:r>
        <w:rPr>
          <w:sz w:val="21"/>
        </w:rPr>
        <w:t>采购材料和工程设备使用前的检验</w:t>
      </w:r>
    </w:p>
    <w:p>
      <w:pPr>
        <w:pStyle w:val="null3"/>
        <w:ind w:firstLine="420"/>
        <w:jc w:val="both"/>
      </w:pPr>
      <w:r>
        <w:rPr>
          <w:sz w:val="21"/>
        </w:rPr>
        <w:t>承包人采购的材料和工程设备在使用前，应会同监理工程师进行检验试验，查验材料合格证明和产品合格证书。合同双方当事人应做好检验书面记录，并要求指定人选及时办理签认手续。不合格的，禁止在合同工程中使用。</w:t>
      </w:r>
    </w:p>
    <w:p>
      <w:pPr>
        <w:pStyle w:val="null3"/>
        <w:ind w:firstLine="420"/>
        <w:jc w:val="both"/>
      </w:pPr>
      <w:r>
        <w:rPr>
          <w:sz w:val="21"/>
        </w:rPr>
        <w:t>49</w:t>
      </w:r>
      <w:r>
        <w:rPr>
          <w:sz w:val="21"/>
        </w:rPr>
        <w:t>．</w:t>
      </w:r>
      <w:r>
        <w:rPr>
          <w:sz w:val="21"/>
        </w:rPr>
        <w:t>8</w:t>
      </w:r>
      <w:r>
        <w:rPr>
          <w:sz w:val="21"/>
        </w:rPr>
        <w:t>禁止指定采购材料和工程设备</w:t>
      </w:r>
    </w:p>
    <w:p>
      <w:pPr>
        <w:pStyle w:val="null3"/>
        <w:ind w:firstLine="420"/>
        <w:jc w:val="both"/>
      </w:pPr>
      <w:r>
        <w:rPr>
          <w:sz w:val="21"/>
        </w:rPr>
        <w:t>承包人采购材料和工程设备的，除专用条款另有约定外，发包人不得指定生产厂家或供应商。</w:t>
      </w:r>
    </w:p>
    <w:p>
      <w:pPr>
        <w:pStyle w:val="null3"/>
        <w:spacing w:before="120" w:after="120"/>
        <w:ind w:firstLine="420"/>
        <w:jc w:val="both"/>
      </w:pPr>
      <w:r>
        <w:rPr>
          <w:sz w:val="21"/>
        </w:rPr>
        <w:t xml:space="preserve">50  </w:t>
      </w:r>
      <w:r>
        <w:rPr>
          <w:sz w:val="21"/>
        </w:rPr>
        <w:t>材料和工程设备的检验试验</w:t>
      </w:r>
    </w:p>
    <w:p>
      <w:pPr>
        <w:pStyle w:val="null3"/>
        <w:ind w:firstLine="420"/>
        <w:jc w:val="both"/>
      </w:pPr>
      <w:r>
        <w:rPr>
          <w:sz w:val="21"/>
        </w:rPr>
        <w:t>50</w:t>
      </w:r>
      <w:r>
        <w:rPr>
          <w:sz w:val="21"/>
        </w:rPr>
        <w:t>．</w:t>
      </w:r>
      <w:r>
        <w:rPr>
          <w:sz w:val="21"/>
        </w:rPr>
        <w:t>1</w:t>
      </w:r>
      <w:r>
        <w:rPr>
          <w:sz w:val="21"/>
        </w:rPr>
        <w:t>进入现场检验</w:t>
      </w:r>
    </w:p>
    <w:p>
      <w:pPr>
        <w:pStyle w:val="null3"/>
        <w:ind w:firstLine="420"/>
        <w:jc w:val="both"/>
      </w:pPr>
      <w:r>
        <w:rPr>
          <w:sz w:val="21"/>
        </w:rPr>
        <w:t>监理工程师及其委派的代表可进入施工场地、材料设备的制造、加工或制配的所有车间和场所进行检验。承包人应为他们进入上述场及开展相关工作所提供便利和协助。</w:t>
      </w:r>
    </w:p>
    <w:p>
      <w:pPr>
        <w:pStyle w:val="null3"/>
        <w:ind w:firstLine="420"/>
        <w:jc w:val="both"/>
      </w:pPr>
      <w:r>
        <w:rPr>
          <w:sz w:val="21"/>
        </w:rPr>
        <w:t>50</w:t>
      </w:r>
      <w:r>
        <w:rPr>
          <w:sz w:val="21"/>
        </w:rPr>
        <w:t>．</w:t>
      </w:r>
      <w:r>
        <w:rPr>
          <w:sz w:val="21"/>
        </w:rPr>
        <w:t>2</w:t>
      </w:r>
      <w:r>
        <w:rPr>
          <w:sz w:val="21"/>
        </w:rPr>
        <w:t>材料和工程设备的见证取样与不见证取样检验试验</w:t>
      </w:r>
    </w:p>
    <w:p>
      <w:pPr>
        <w:pStyle w:val="null3"/>
        <w:ind w:firstLine="420"/>
        <w:jc w:val="both"/>
      </w:pPr>
      <w:r>
        <w:rPr>
          <w:sz w:val="21"/>
        </w:rPr>
        <w:t>材料和工程设备的检验试验，包括见证取样和不见证取样两种情形：</w:t>
      </w:r>
    </w:p>
    <w:p>
      <w:pPr>
        <w:pStyle w:val="null3"/>
        <w:ind w:firstLine="420"/>
        <w:jc w:val="both"/>
      </w:pPr>
      <w:r>
        <w:rPr>
          <w:sz w:val="21"/>
        </w:rPr>
        <w:t>(1)</w:t>
      </w:r>
      <w:r>
        <w:rPr>
          <w:sz w:val="21"/>
        </w:rPr>
        <w:t xml:space="preserve">标准与规范、涉及结构安全要求或合同约定进行见证取样检验试验的材料和工程设备，承包人应在取样前至少提前 </w:t>
      </w:r>
      <w:r>
        <w:rPr>
          <w:sz w:val="21"/>
        </w:rPr>
        <w:t xml:space="preserve">24 </w:t>
      </w:r>
      <w:r>
        <w:rPr>
          <w:sz w:val="21"/>
        </w:rPr>
        <w:t>小时通知监理工程师参加，并在监理工程师的见证下现场取样，同时送至具有相应资质等级的质量检测机构进行检验试验。</w:t>
      </w:r>
    </w:p>
    <w:p>
      <w:pPr>
        <w:pStyle w:val="null3"/>
        <w:ind w:firstLine="420"/>
        <w:jc w:val="both"/>
      </w:pPr>
      <w:r>
        <w:rPr>
          <w:sz w:val="21"/>
        </w:rPr>
        <w:t>(2)</w:t>
      </w:r>
      <w:r>
        <w:rPr>
          <w:sz w:val="21"/>
        </w:rPr>
        <w:t xml:space="preserve">标准与规范没要求或合同没约定进行见证取样检验试验的材料和工程设备，承包人和监理工程师应按照合同约定进行材料和工程设备的检验试验。承包人和监理工程师应事先协商确定检验试验的时间和地点，并按时到场参加检验试验。如果监理工程师或其委派的代表不能按时到场参加的，监理工程师应至少提前 </w:t>
      </w:r>
      <w:r>
        <w:rPr>
          <w:sz w:val="21"/>
        </w:rPr>
        <w:t xml:space="preserve">24 </w:t>
      </w:r>
      <w:r>
        <w:rPr>
          <w:sz w:val="21"/>
        </w:rPr>
        <w:t xml:space="preserve">小时发出延期检验试验指令并书面说明理由，延期不得超过 </w:t>
      </w:r>
      <w:r>
        <w:rPr>
          <w:sz w:val="21"/>
        </w:rPr>
        <w:t xml:space="preserve">48 </w:t>
      </w:r>
      <w:r>
        <w:rPr>
          <w:sz w:val="21"/>
        </w:rPr>
        <w:t>小时。</w:t>
      </w:r>
    </w:p>
    <w:p>
      <w:pPr>
        <w:pStyle w:val="null3"/>
        <w:ind w:firstLine="420"/>
        <w:jc w:val="both"/>
      </w:pPr>
      <w:r>
        <w:rPr>
          <w:sz w:val="21"/>
        </w:rPr>
        <w:t>如果监理工程师或其委派的代表未发出延期指令也未能按时到场检验试验，承包人可自行检验试验，并认为该检验试验是经监理工程师同意下完成的；检验试验完成后，承包人应立即向监理工程师提交检验试验结果的有效证据，监理工程师应予认可。</w:t>
      </w:r>
    </w:p>
    <w:p>
      <w:pPr>
        <w:pStyle w:val="null3"/>
        <w:ind w:firstLine="420"/>
        <w:jc w:val="both"/>
      </w:pPr>
      <w:r>
        <w:rPr>
          <w:sz w:val="21"/>
        </w:rPr>
        <w:t>50</w:t>
      </w:r>
      <w:r>
        <w:rPr>
          <w:sz w:val="21"/>
        </w:rPr>
        <w:t>．</w:t>
      </w:r>
      <w:r>
        <w:rPr>
          <w:sz w:val="21"/>
        </w:rPr>
        <w:t>3</w:t>
      </w:r>
      <w:r>
        <w:rPr>
          <w:sz w:val="21"/>
        </w:rPr>
        <w:t>材料和工程设备的使用</w:t>
      </w:r>
    </w:p>
    <w:p>
      <w:pPr>
        <w:pStyle w:val="null3"/>
        <w:ind w:firstLine="420"/>
        <w:jc w:val="both"/>
      </w:pPr>
      <w:r>
        <w:rPr>
          <w:sz w:val="21"/>
        </w:rPr>
        <w:t>材料和工程设备检验试验合格的，可在合同工程中使用。材料和工程设备检验试验不合格的，禁止在合同工程中使用，并及时清出施工场地。</w:t>
      </w:r>
    </w:p>
    <w:p>
      <w:pPr>
        <w:pStyle w:val="null3"/>
        <w:ind w:firstLine="420"/>
        <w:jc w:val="both"/>
      </w:pPr>
      <w:r>
        <w:rPr>
          <w:sz w:val="21"/>
        </w:rPr>
        <w:t>50</w:t>
      </w:r>
      <w:r>
        <w:rPr>
          <w:sz w:val="21"/>
        </w:rPr>
        <w:t>．</w:t>
      </w:r>
      <w:r>
        <w:rPr>
          <w:sz w:val="21"/>
        </w:rPr>
        <w:t>4</w:t>
      </w:r>
      <w:r>
        <w:rPr>
          <w:sz w:val="21"/>
        </w:rPr>
        <w:t>材料和工程设备的检验试验费用</w:t>
      </w:r>
    </w:p>
    <w:p>
      <w:pPr>
        <w:pStyle w:val="null3"/>
        <w:ind w:firstLine="420"/>
        <w:jc w:val="both"/>
      </w:pPr>
      <w:r>
        <w:rPr>
          <w:sz w:val="21"/>
        </w:rPr>
        <w:t>除合同价款已包括外，材料和工程设备的检验试验费，按照实际发生的费用计算。</w:t>
      </w:r>
    </w:p>
    <w:p>
      <w:pPr>
        <w:pStyle w:val="null3"/>
        <w:ind w:firstLine="420"/>
        <w:jc w:val="both"/>
      </w:pPr>
      <w:r>
        <w:rPr>
          <w:sz w:val="21"/>
        </w:rPr>
        <w:t>（</w:t>
      </w:r>
      <w:r>
        <w:rPr>
          <w:sz w:val="21"/>
        </w:rPr>
        <w:t>1</w:t>
      </w:r>
      <w:r>
        <w:rPr>
          <w:sz w:val="21"/>
        </w:rPr>
        <w:t>）材料和工程设备使用前的检验试验，发包人供应材料和工程设备的，检验试验费由发包人承担；承包人采购材料和工程设备的，检验试验费由承包人承担。</w:t>
      </w:r>
    </w:p>
    <w:p>
      <w:pPr>
        <w:pStyle w:val="null3"/>
        <w:ind w:firstLine="420"/>
        <w:jc w:val="both"/>
      </w:pPr>
      <w:r>
        <w:rPr>
          <w:sz w:val="21"/>
        </w:rPr>
        <w:t>（</w:t>
      </w:r>
      <w:r>
        <w:rPr>
          <w:sz w:val="21"/>
        </w:rPr>
        <w:t>2</w:t>
      </w:r>
      <w:r>
        <w:rPr>
          <w:sz w:val="21"/>
        </w:rPr>
        <w:t>）施工过程中材料和工程设备的检验试验，合格的，检验试验费由发包人承担。不合格的，发包人供应材料和工程设备的、检验试验费由发包人承担；承包人采购材料和工程设备的，检验试验费由承包人承担。</w:t>
      </w:r>
    </w:p>
    <w:p>
      <w:pPr>
        <w:pStyle w:val="null3"/>
        <w:ind w:firstLine="420"/>
        <w:jc w:val="both"/>
      </w:pPr>
      <w:r>
        <w:rPr>
          <w:sz w:val="21"/>
        </w:rPr>
        <w:t>50</w:t>
      </w:r>
      <w:r>
        <w:rPr>
          <w:sz w:val="21"/>
        </w:rPr>
        <w:t>．</w:t>
      </w:r>
      <w:r>
        <w:rPr>
          <w:sz w:val="21"/>
        </w:rPr>
        <w:t>5</w:t>
      </w:r>
      <w:r>
        <w:rPr>
          <w:sz w:val="21"/>
        </w:rPr>
        <w:t>再次检验试验及其费用承担</w:t>
      </w:r>
    </w:p>
    <w:p>
      <w:pPr>
        <w:pStyle w:val="null3"/>
        <w:ind w:firstLine="420"/>
        <w:jc w:val="both"/>
      </w:pPr>
      <w:r>
        <w:rPr>
          <w:sz w:val="21"/>
        </w:rPr>
        <w:t>监理工程师对承包人自行检验试验结果有疑问的，或查验承包人检验试验结果的，可要求承包人对材料和工程设备进行再次检验试验。发包人供应的材料和工程设备，再次检验试验费和（或）延误的工期由发包人承担，并向承包人支付合理利润。承包人采购的材料和工程设备，再次检验试验结果表明该材料和工程设备不符合标准与规范、设计要求的，再次检验试验费和（或）延误的工期，由承包人承担；再次检验试验结果表明该材料和工程设备符合标准与规范、设计要求的，再次检验试验费和（或）延误的工期由发包人承担。</w:t>
      </w:r>
    </w:p>
    <w:p>
      <w:pPr>
        <w:pStyle w:val="null3"/>
        <w:ind w:firstLine="420"/>
        <w:jc w:val="both"/>
      </w:pPr>
      <w:r>
        <w:rPr>
          <w:sz w:val="21"/>
        </w:rPr>
        <w:t>50</w:t>
      </w:r>
      <w:r>
        <w:rPr>
          <w:sz w:val="21"/>
        </w:rPr>
        <w:t>．</w:t>
      </w:r>
      <w:r>
        <w:rPr>
          <w:sz w:val="21"/>
        </w:rPr>
        <w:t>6</w:t>
      </w:r>
      <w:r>
        <w:rPr>
          <w:sz w:val="21"/>
        </w:rPr>
        <w:t>材料和工程设备质量有争议的处理</w:t>
      </w:r>
    </w:p>
    <w:p>
      <w:pPr>
        <w:pStyle w:val="null3"/>
        <w:ind w:firstLine="420"/>
        <w:jc w:val="both"/>
      </w:pPr>
      <w:r>
        <w:rPr>
          <w:sz w:val="21"/>
        </w:rPr>
        <w:t>合同双方当事人对材料和工程设备质量有争议的，所需的检验试验费由责任方承担。双方均有责任的，由双方根据其责任划分分别承担。</w:t>
      </w:r>
    </w:p>
    <w:p>
      <w:pPr>
        <w:pStyle w:val="null3"/>
        <w:spacing w:before="120" w:after="120"/>
        <w:ind w:firstLine="420"/>
        <w:jc w:val="both"/>
      </w:pPr>
      <w:r>
        <w:rPr>
          <w:sz w:val="21"/>
        </w:rPr>
        <w:t xml:space="preserve">51 </w:t>
      </w:r>
      <w:r>
        <w:rPr>
          <w:sz w:val="21"/>
        </w:rPr>
        <w:t>施工设备和临时设施</w:t>
      </w:r>
    </w:p>
    <w:p>
      <w:pPr>
        <w:pStyle w:val="null3"/>
        <w:ind w:firstLine="420"/>
        <w:jc w:val="both"/>
      </w:pPr>
      <w:r>
        <w:rPr>
          <w:sz w:val="21"/>
        </w:rPr>
        <w:t>51</w:t>
      </w:r>
      <w:r>
        <w:rPr>
          <w:sz w:val="21"/>
        </w:rPr>
        <w:t>．</w:t>
      </w:r>
      <w:r>
        <w:rPr>
          <w:sz w:val="21"/>
        </w:rPr>
        <w:t>1</w:t>
      </w:r>
      <w:r>
        <w:rPr>
          <w:sz w:val="21"/>
        </w:rPr>
        <w:t>承包人自备的施工设备和临时设施</w:t>
      </w:r>
    </w:p>
    <w:p>
      <w:pPr>
        <w:pStyle w:val="null3"/>
        <w:ind w:firstLine="420"/>
        <w:jc w:val="both"/>
      </w:pPr>
      <w:r>
        <w:rPr>
          <w:sz w:val="21"/>
          <w:color w:val="000000"/>
        </w:rPr>
        <w:t>承包人应按合同工程进度计划的要求，及时配置施工设备和修建临时设施。除专用条款另有约定外，承包人应自行承担修建临时设施的费用。需要临时占地的，发包人应办理其申请手续并承担相应费用。</w:t>
      </w:r>
    </w:p>
    <w:p>
      <w:pPr>
        <w:pStyle w:val="null3"/>
        <w:ind w:firstLine="420"/>
        <w:jc w:val="both"/>
      </w:pPr>
      <w:r>
        <w:rPr>
          <w:sz w:val="21"/>
          <w:color w:val="000000"/>
        </w:rPr>
        <w:t>进入施工场地的承包人施工设备，需经监理工程师核查后才能投入使用。承包人更换合同约定自身施工设备的，应经监理工程师同意并由其报发包人批准后方可实施。</w:t>
      </w:r>
    </w:p>
    <w:p>
      <w:pPr>
        <w:pStyle w:val="null3"/>
        <w:ind w:firstLine="420"/>
        <w:jc w:val="both"/>
      </w:pPr>
      <w:r>
        <w:rPr>
          <w:sz w:val="21"/>
        </w:rPr>
        <w:t>51.2</w:t>
      </w:r>
      <w:r>
        <w:rPr>
          <w:sz w:val="21"/>
        </w:rPr>
        <w:t>发包人提供的施工设备和临时设施</w:t>
      </w:r>
    </w:p>
    <w:p>
      <w:pPr>
        <w:pStyle w:val="null3"/>
        <w:ind w:firstLine="420"/>
        <w:jc w:val="both"/>
      </w:pPr>
      <w:r>
        <w:rPr>
          <w:sz w:val="21"/>
          <w:color w:val="000000"/>
        </w:rPr>
        <w:t>如果发包人提供施工设备或临时设施的，合同双方当事人应在专用条款中约定施工设备或临时设施的品种、规格、型号和提供的时间、地点等内容。</w:t>
      </w:r>
    </w:p>
    <w:p>
      <w:pPr>
        <w:pStyle w:val="null3"/>
        <w:ind w:firstLine="420"/>
        <w:jc w:val="both"/>
      </w:pPr>
      <w:r>
        <w:rPr>
          <w:sz w:val="21"/>
        </w:rPr>
        <w:t>51.3</w:t>
      </w:r>
      <w:r>
        <w:rPr>
          <w:sz w:val="21"/>
        </w:rPr>
        <w:t>承包人增加或更换施工设备</w:t>
      </w:r>
    </w:p>
    <w:p>
      <w:pPr>
        <w:pStyle w:val="null3"/>
        <w:ind w:firstLine="420"/>
        <w:jc w:val="both"/>
      </w:pPr>
      <w:r>
        <w:rPr>
          <w:sz w:val="21"/>
          <w:color w:val="000000"/>
        </w:rPr>
        <w:t>如果承包人使用的施工设备不能满足合同工程进度计划和（或）质量要求的，监理工程师有权要求承包人增加或更换施工设备，承包人应及时增加或更换，由此增加的费用和（或）延误的工期由承包人承担。</w:t>
      </w:r>
    </w:p>
    <w:p>
      <w:pPr>
        <w:pStyle w:val="null3"/>
        <w:ind w:firstLine="420"/>
        <w:jc w:val="both"/>
      </w:pPr>
      <w:r>
        <w:rPr>
          <w:sz w:val="21"/>
        </w:rPr>
        <w:t>51.4</w:t>
      </w:r>
      <w:r>
        <w:rPr>
          <w:sz w:val="21"/>
        </w:rPr>
        <w:t>施工设备和临时设施的使用要求</w:t>
      </w:r>
    </w:p>
    <w:p>
      <w:pPr>
        <w:pStyle w:val="null3"/>
        <w:ind w:firstLine="420"/>
        <w:jc w:val="both"/>
      </w:pPr>
      <w:r>
        <w:rPr>
          <w:sz w:val="21"/>
          <w:color w:val="000000"/>
        </w:rPr>
        <w:t>运至施工现场的施工设备和在施工现场修建的临时设施，均应视为专门用于实施合同工程。除经监理工程师同意并由其报发包人批准，承包人可根据合同工程进度计划撤走闲置的施工设备外，承包人不得将上述施工设备和临时设施中的任何部分运出施工场地或挪作他用。</w:t>
      </w:r>
    </w:p>
    <w:p>
      <w:pPr>
        <w:pStyle w:val="null3"/>
        <w:spacing w:before="120" w:after="120"/>
        <w:ind w:firstLine="420"/>
        <w:jc w:val="both"/>
      </w:pPr>
      <w:r>
        <w:rPr>
          <w:sz w:val="21"/>
        </w:rPr>
        <w:t xml:space="preserve">52 </w:t>
      </w:r>
      <w:r>
        <w:rPr>
          <w:sz w:val="21"/>
        </w:rPr>
        <w:t>工程质量检查</w:t>
      </w:r>
    </w:p>
    <w:p>
      <w:pPr>
        <w:pStyle w:val="null3"/>
        <w:ind w:firstLine="420"/>
        <w:jc w:val="both"/>
      </w:pPr>
      <w:r>
        <w:rPr>
          <w:sz w:val="21"/>
        </w:rPr>
        <w:t>52</w:t>
      </w:r>
      <w:r>
        <w:rPr>
          <w:sz w:val="21"/>
        </w:rPr>
        <w:t>．</w:t>
      </w:r>
      <w:r>
        <w:rPr>
          <w:sz w:val="21"/>
        </w:rPr>
        <w:t>1</w:t>
      </w:r>
      <w:r>
        <w:rPr>
          <w:sz w:val="21"/>
        </w:rPr>
        <w:t>承包人对工程质量检查的义务</w:t>
      </w:r>
    </w:p>
    <w:p>
      <w:pPr>
        <w:pStyle w:val="null3"/>
        <w:ind w:firstLine="420"/>
        <w:jc w:val="both"/>
      </w:pPr>
      <w:r>
        <w:rPr>
          <w:sz w:val="21"/>
          <w:color w:val="000000"/>
        </w:rPr>
        <w:t>承包人应按照标准与规范、设计要求以及监理工程师依据合同发出的指令施工，确保工程质量，随时接受监理工程师的检查，并为监理工程师的检查（包括监理工程师到施工场地，或合同约定的其他地方察看和查阅施工原始记录等）提供便利和协助。</w:t>
      </w:r>
    </w:p>
    <w:p>
      <w:pPr>
        <w:pStyle w:val="null3"/>
        <w:ind w:firstLine="420"/>
        <w:jc w:val="both"/>
      </w:pPr>
      <w:r>
        <w:rPr>
          <w:sz w:val="21"/>
        </w:rPr>
        <w:t>52</w:t>
      </w:r>
      <w:r>
        <w:rPr>
          <w:sz w:val="21"/>
        </w:rPr>
        <w:t>．</w:t>
      </w:r>
      <w:r>
        <w:rPr>
          <w:sz w:val="21"/>
        </w:rPr>
        <w:t>2</w:t>
      </w:r>
      <w:r>
        <w:rPr>
          <w:sz w:val="21"/>
        </w:rPr>
        <w:t>工程质量检查的要求</w:t>
      </w:r>
    </w:p>
    <w:p>
      <w:pPr>
        <w:pStyle w:val="null3"/>
        <w:ind w:firstLine="420"/>
        <w:jc w:val="both"/>
      </w:pPr>
      <w:r>
        <w:rPr>
          <w:sz w:val="21"/>
          <w:color w:val="000000"/>
        </w:rPr>
        <w:t>承包人应按照合同约定对合同工程的所有部位及其施工工艺进行全过程的质量检查，并做好详细记录，编制工程质量报表，提交监理工程师核实并由其报发包人审批。发包人应通知监理工程师及时对合同工程的所有部位及其施工工艺进行检查；发现质量不合格的，监理工程师应迅速向承包人发出书面指令，通知承包人立即拆除和重新施工。即使经监理工程师检查，也不能免除承包人按照合同约定应承担的任何责任和应履行的任何义务。</w:t>
      </w:r>
    </w:p>
    <w:p>
      <w:pPr>
        <w:pStyle w:val="null3"/>
        <w:ind w:firstLine="420"/>
        <w:jc w:val="both"/>
      </w:pPr>
      <w:r>
        <w:rPr>
          <w:sz w:val="21"/>
        </w:rPr>
        <w:t>52</w:t>
      </w:r>
      <w:r>
        <w:rPr>
          <w:sz w:val="21"/>
        </w:rPr>
        <w:t>．</w:t>
      </w:r>
      <w:r>
        <w:rPr>
          <w:sz w:val="21"/>
        </w:rPr>
        <w:t>3</w:t>
      </w:r>
      <w:r>
        <w:rPr>
          <w:sz w:val="21"/>
        </w:rPr>
        <w:t>工程质量不达标准的处理和责任</w:t>
      </w:r>
    </w:p>
    <w:p>
      <w:pPr>
        <w:pStyle w:val="null3"/>
        <w:ind w:firstLine="420"/>
        <w:jc w:val="both"/>
      </w:pPr>
      <w:r>
        <w:rPr>
          <w:sz w:val="21"/>
          <w:color w:val="000000"/>
        </w:rPr>
        <w:t>发现工程质量达不到合同约定验收标准，承包人应拆除和重新施工，直到符合合同约定验收标准为止。因承包人原因达不到合同约定验收标准的，由承包人承担由此增加的费用和（或）延误的工期；因发包人原因达不到合同约定验收标准的，由发包人承担包括承包人拆除和重新施工在内增加的费用和（或）延误的工期，并向承包人支付合理利润。</w:t>
      </w:r>
    </w:p>
    <w:p>
      <w:pPr>
        <w:pStyle w:val="null3"/>
        <w:ind w:firstLine="420"/>
        <w:jc w:val="both"/>
      </w:pPr>
      <w:r>
        <w:rPr>
          <w:sz w:val="21"/>
        </w:rPr>
        <w:t>52</w:t>
      </w:r>
      <w:r>
        <w:rPr>
          <w:sz w:val="21"/>
        </w:rPr>
        <w:t>．</w:t>
      </w:r>
      <w:r>
        <w:rPr>
          <w:sz w:val="21"/>
        </w:rPr>
        <w:t>4</w:t>
      </w:r>
      <w:r>
        <w:rPr>
          <w:sz w:val="21"/>
        </w:rPr>
        <w:t>质量检查不得影响施工</w:t>
      </w:r>
    </w:p>
    <w:p>
      <w:pPr>
        <w:pStyle w:val="null3"/>
        <w:ind w:firstLine="420"/>
        <w:jc w:val="both"/>
      </w:pPr>
      <w:r>
        <w:rPr>
          <w:sz w:val="21"/>
          <w:color w:val="000000"/>
        </w:rPr>
        <w:t>监理工程师对合同工程质量的检查，不得影响承包人的正常施工。如影响施工正常进行，承包人应向监理工程师或发包人发出纠正通知；监理工程师应及时予以纠正，否则承包人有权得到补偿。</w:t>
      </w:r>
    </w:p>
    <w:p>
      <w:pPr>
        <w:pStyle w:val="null3"/>
        <w:ind w:firstLine="420"/>
        <w:jc w:val="both"/>
      </w:pPr>
      <w:r>
        <w:rPr>
          <w:sz w:val="21"/>
        </w:rPr>
        <w:t>52</w:t>
      </w:r>
      <w:r>
        <w:rPr>
          <w:sz w:val="21"/>
        </w:rPr>
        <w:t>．</w:t>
      </w:r>
      <w:r>
        <w:rPr>
          <w:sz w:val="21"/>
        </w:rPr>
        <w:t>5</w:t>
      </w:r>
      <w:r>
        <w:rPr>
          <w:sz w:val="21"/>
        </w:rPr>
        <w:t>现场工艺试验</w:t>
      </w:r>
    </w:p>
    <w:p>
      <w:pPr>
        <w:pStyle w:val="null3"/>
        <w:ind w:firstLine="420"/>
        <w:jc w:val="both"/>
      </w:pPr>
      <w:r>
        <w:rPr>
          <w:sz w:val="21"/>
          <w:color w:val="000000"/>
        </w:rPr>
        <w:t>如合同有约定或监理工程师发出书面指令，承包人应进行现场工艺试验。监理工程师报发包人批准后，认为有必要进行大型现场工艺试验的，承包人应根据监理工程师提出的书面要求，编制工艺试验措施计划，提交监理工程师确认并由其报发包人审批。除工程量清单中已经列有此类工作的支付项目和额度外，由此增加的费用和（或）延误的工期由发包人承担。</w:t>
      </w:r>
    </w:p>
    <w:p>
      <w:pPr>
        <w:pStyle w:val="null3"/>
        <w:spacing w:before="120" w:after="120"/>
        <w:ind w:firstLine="420"/>
        <w:jc w:val="both"/>
      </w:pPr>
      <w:r>
        <w:rPr>
          <w:sz w:val="21"/>
        </w:rPr>
        <w:t xml:space="preserve">53  </w:t>
      </w:r>
      <w:r>
        <w:rPr>
          <w:sz w:val="21"/>
        </w:rPr>
        <w:t>隐蔽工程和中间验收</w:t>
      </w:r>
    </w:p>
    <w:p>
      <w:pPr>
        <w:pStyle w:val="null3"/>
        <w:ind w:firstLine="420"/>
        <w:jc w:val="both"/>
      </w:pPr>
      <w:r>
        <w:rPr>
          <w:sz w:val="21"/>
        </w:rPr>
        <w:t>53</w:t>
      </w:r>
      <w:r>
        <w:rPr>
          <w:sz w:val="21"/>
        </w:rPr>
        <w:t>．</w:t>
      </w:r>
      <w:r>
        <w:rPr>
          <w:sz w:val="21"/>
        </w:rPr>
        <w:t>1</w:t>
      </w:r>
      <w:r>
        <w:rPr>
          <w:sz w:val="21"/>
        </w:rPr>
        <w:t>隐蔽工程和中间验收的通知</w:t>
      </w:r>
    </w:p>
    <w:p>
      <w:pPr>
        <w:pStyle w:val="null3"/>
        <w:ind w:firstLine="420"/>
        <w:jc w:val="both"/>
      </w:pPr>
      <w:r>
        <w:rPr>
          <w:sz w:val="21"/>
          <w:color w:val="000000"/>
        </w:rPr>
        <w:t>没有经监理工程师验收同意，任何工程均不得覆盖或隐蔽。工程具备隐蔽条件或达到专用条款约定的中间验收部位，承包人应进行自检，并在隐蔽或中间验收前</w:t>
      </w:r>
      <w:r>
        <w:rPr>
          <w:sz w:val="21"/>
          <w:color w:val="000000"/>
        </w:rPr>
        <w:t>48</w:t>
      </w:r>
      <w:r>
        <w:rPr>
          <w:sz w:val="21"/>
          <w:color w:val="000000"/>
        </w:rPr>
        <w:t>小时向监理工程师提出隐蔽工程或中间验收申请，通知监理工程师验收。通知的内容包括隐蔽或中间验收的内容、时间、地点，以及自检记录和必要的验收资料。承包人应准备验收记录，并提供必要的资料和协助。</w:t>
      </w:r>
    </w:p>
    <w:p>
      <w:pPr>
        <w:pStyle w:val="null3"/>
        <w:ind w:firstLine="420"/>
        <w:jc w:val="both"/>
      </w:pPr>
      <w:r>
        <w:rPr>
          <w:sz w:val="21"/>
        </w:rPr>
        <w:t>53</w:t>
      </w:r>
      <w:r>
        <w:rPr>
          <w:sz w:val="21"/>
        </w:rPr>
        <w:t>．</w:t>
      </w:r>
      <w:r>
        <w:rPr>
          <w:sz w:val="21"/>
        </w:rPr>
        <w:t>2</w:t>
      </w:r>
      <w:r>
        <w:rPr>
          <w:sz w:val="21"/>
        </w:rPr>
        <w:t>参加验收的限制</w:t>
      </w:r>
    </w:p>
    <w:p>
      <w:pPr>
        <w:pStyle w:val="null3"/>
        <w:ind w:firstLine="420"/>
        <w:jc w:val="both"/>
      </w:pPr>
      <w:r>
        <w:rPr>
          <w:sz w:val="21"/>
          <w:color w:val="000000"/>
        </w:rPr>
        <w:t>如果监理工程师不能按时参加验收，应至少提前</w:t>
      </w:r>
      <w:r>
        <w:rPr>
          <w:sz w:val="21"/>
          <w:color w:val="000000"/>
        </w:rPr>
        <w:t xml:space="preserve">24 </w:t>
      </w:r>
      <w:r>
        <w:rPr>
          <w:sz w:val="21"/>
          <w:color w:val="000000"/>
        </w:rPr>
        <w:t xml:space="preserve">小时发出延期验收指令并书面说明理由，延期不得超过 </w:t>
      </w:r>
      <w:r>
        <w:rPr>
          <w:sz w:val="21"/>
          <w:color w:val="000000"/>
        </w:rPr>
        <w:t xml:space="preserve">48 </w:t>
      </w:r>
      <w:r>
        <w:rPr>
          <w:sz w:val="21"/>
          <w:color w:val="000000"/>
        </w:rPr>
        <w:t xml:space="preserve">小时。如果监理工程师或其委派的代表未发出延期验收指令也未能到场验收，承包人可自行验收，并认为该验收是经监理工程师同意下完成的；验收完成后，承包人应立即向监理工程师提交验收记录，监理工程师应予认可。监理工程师事后对验收记录有疑问的，可按照第 </w:t>
      </w:r>
      <w:r>
        <w:rPr>
          <w:sz w:val="21"/>
          <w:color w:val="000000"/>
        </w:rPr>
        <w:t xml:space="preserve">54.1 </w:t>
      </w:r>
      <w:r>
        <w:rPr>
          <w:sz w:val="21"/>
          <w:color w:val="000000"/>
        </w:rPr>
        <w:t>款规定重新验收。</w:t>
      </w:r>
    </w:p>
    <w:p>
      <w:pPr>
        <w:pStyle w:val="null3"/>
        <w:ind w:firstLine="420"/>
        <w:jc w:val="both"/>
      </w:pPr>
      <w:r>
        <w:rPr>
          <w:sz w:val="21"/>
        </w:rPr>
        <w:t>53</w:t>
      </w:r>
      <w:r>
        <w:rPr>
          <w:sz w:val="21"/>
        </w:rPr>
        <w:t>．</w:t>
      </w:r>
      <w:r>
        <w:rPr>
          <w:sz w:val="21"/>
        </w:rPr>
        <w:t>3</w:t>
      </w:r>
      <w:r>
        <w:rPr>
          <w:sz w:val="21"/>
        </w:rPr>
        <w:t>验收结果的确认</w:t>
      </w:r>
    </w:p>
    <w:p>
      <w:pPr>
        <w:pStyle w:val="null3"/>
        <w:ind w:firstLine="420"/>
        <w:jc w:val="both"/>
      </w:pPr>
      <w:r>
        <w:rPr>
          <w:sz w:val="21"/>
          <w:color w:val="000000"/>
        </w:rPr>
        <w:t>经验收工程质量符合标准与规范、设计要求的，监理工程师应在验收记录上签字，承包人可进行隐蔽或继续施工。验收合格</w:t>
      </w:r>
      <w:r>
        <w:rPr>
          <w:sz w:val="21"/>
          <w:color w:val="000000"/>
        </w:rPr>
        <w:t xml:space="preserve">24 </w:t>
      </w:r>
      <w:r>
        <w:rPr>
          <w:sz w:val="21"/>
          <w:color w:val="000000"/>
        </w:rPr>
        <w:t>小时后，监理工程师仍不在验收记录上签字，视为监理工程师已认可验收记录。验收不合格的，承包人应按照监理工程师的指令修改后重新验收，并承担由此增加的费用和（或）延误的工期。</w:t>
      </w:r>
    </w:p>
    <w:p>
      <w:pPr>
        <w:pStyle w:val="null3"/>
        <w:ind w:firstLine="420"/>
        <w:jc w:val="both"/>
      </w:pPr>
      <w:r>
        <w:rPr>
          <w:sz w:val="21"/>
        </w:rPr>
        <w:t>53</w:t>
      </w:r>
      <w:r>
        <w:rPr>
          <w:sz w:val="21"/>
        </w:rPr>
        <w:t>．</w:t>
      </w:r>
      <w:r>
        <w:rPr>
          <w:sz w:val="21"/>
        </w:rPr>
        <w:t>4</w:t>
      </w:r>
      <w:r>
        <w:rPr>
          <w:sz w:val="21"/>
        </w:rPr>
        <w:t>隐蔽工程的拍摄或照相</w:t>
      </w:r>
    </w:p>
    <w:p>
      <w:pPr>
        <w:pStyle w:val="null3"/>
        <w:ind w:firstLine="420"/>
        <w:jc w:val="both"/>
      </w:pPr>
      <w:r>
        <w:rPr>
          <w:sz w:val="21"/>
          <w:color w:val="000000"/>
        </w:rPr>
        <w:t>如监理工程师有指令，承包人应对隐蔽工程进行拍摄或照相，保证监理工程师能充分检查和测量覆盖或隐蔽的工程。</w:t>
      </w:r>
    </w:p>
    <w:p>
      <w:pPr>
        <w:pStyle w:val="null3"/>
        <w:ind w:firstLine="420"/>
        <w:jc w:val="both"/>
      </w:pPr>
      <w:r>
        <w:rPr>
          <w:sz w:val="21"/>
        </w:rPr>
        <w:t>53</w:t>
      </w:r>
      <w:r>
        <w:rPr>
          <w:sz w:val="21"/>
        </w:rPr>
        <w:t>．</w:t>
      </w:r>
      <w:r>
        <w:rPr>
          <w:sz w:val="21"/>
        </w:rPr>
        <w:t>5</w:t>
      </w:r>
      <w:r>
        <w:rPr>
          <w:sz w:val="21"/>
        </w:rPr>
        <w:t>承包人私自隐蔽</w:t>
      </w:r>
    </w:p>
    <w:p>
      <w:pPr>
        <w:pStyle w:val="null3"/>
        <w:ind w:firstLine="420"/>
        <w:jc w:val="both"/>
      </w:pPr>
      <w:r>
        <w:rPr>
          <w:sz w:val="21"/>
          <w:color w:val="000000"/>
        </w:rPr>
        <w:t>承包人未通知监理工程师到场验收，私自将工程隐蔽部位覆盖的，监理工程师有权指示承包人进行钻孔探测或剥露验收，由此增加的费用和（或）延误的工期由承包人承担。</w:t>
      </w:r>
    </w:p>
    <w:p>
      <w:pPr>
        <w:pStyle w:val="null3"/>
        <w:spacing w:before="120" w:after="120"/>
        <w:ind w:firstLine="420"/>
        <w:jc w:val="both"/>
      </w:pPr>
      <w:r>
        <w:rPr>
          <w:sz w:val="21"/>
        </w:rPr>
        <w:t xml:space="preserve">54 </w:t>
      </w:r>
      <w:r>
        <w:rPr>
          <w:sz w:val="21"/>
        </w:rPr>
        <w:t>重新验收和额外检查检验</w:t>
      </w:r>
    </w:p>
    <w:p>
      <w:pPr>
        <w:pStyle w:val="null3"/>
        <w:ind w:firstLine="420"/>
        <w:jc w:val="both"/>
      </w:pPr>
      <w:r>
        <w:rPr>
          <w:sz w:val="21"/>
        </w:rPr>
        <w:t>54</w:t>
      </w:r>
      <w:r>
        <w:rPr>
          <w:sz w:val="21"/>
        </w:rPr>
        <w:t>．</w:t>
      </w:r>
      <w:r>
        <w:rPr>
          <w:sz w:val="21"/>
        </w:rPr>
        <w:t>1</w:t>
      </w:r>
      <w:r>
        <w:rPr>
          <w:sz w:val="21"/>
        </w:rPr>
        <w:t>重新验收</w:t>
      </w:r>
    </w:p>
    <w:p>
      <w:pPr>
        <w:pStyle w:val="null3"/>
        <w:ind w:firstLine="420"/>
        <w:jc w:val="both"/>
      </w:pPr>
      <w:r>
        <w:rPr>
          <w:sz w:val="21"/>
          <w:color w:val="000000"/>
        </w:rPr>
        <w:t>当监理工程师对已经覆盖的隐蔽工程有疑问，要求重新验收时，承包人应按照要求对已覆盖的部位进行钻孔探测或剥露，并在验收后重新覆盖恢复原状。验收合格的，由发包人承担由此增加的费用和（或）延误的工期，并向承包人支付合理利润；验收不合格的，由承包人应按照监理工程师的指令重新施工，承担由此增加的费用和（或）延误的工期。</w:t>
      </w:r>
    </w:p>
    <w:p>
      <w:pPr>
        <w:pStyle w:val="null3"/>
        <w:ind w:firstLine="420"/>
        <w:jc w:val="both"/>
      </w:pPr>
      <w:r>
        <w:rPr>
          <w:sz w:val="21"/>
        </w:rPr>
        <w:t>54</w:t>
      </w:r>
      <w:r>
        <w:rPr>
          <w:sz w:val="21"/>
        </w:rPr>
        <w:t>．</w:t>
      </w:r>
      <w:r>
        <w:rPr>
          <w:sz w:val="21"/>
        </w:rPr>
        <w:t>2</w:t>
      </w:r>
      <w:r>
        <w:rPr>
          <w:sz w:val="21"/>
        </w:rPr>
        <w:t>额外检查检验</w:t>
      </w:r>
    </w:p>
    <w:p>
      <w:pPr>
        <w:pStyle w:val="null3"/>
        <w:ind w:firstLine="420"/>
        <w:jc w:val="both"/>
      </w:pPr>
      <w:r>
        <w:rPr>
          <w:sz w:val="21"/>
          <w:color w:val="000000"/>
        </w:rPr>
        <w:t>当监理工程师指示承包人进行合同中没有约定的检查检验，以核实合同工程某一部位或某种材料和工程设备是否有缺陷时，承包人应按照要求进行检查检验。存在缺陷的，分别按照第</w:t>
      </w:r>
      <w:r>
        <w:rPr>
          <w:sz w:val="21"/>
          <w:color w:val="000000"/>
        </w:rPr>
        <w:t xml:space="preserve">50.5 </w:t>
      </w:r>
      <w:r>
        <w:rPr>
          <w:sz w:val="21"/>
          <w:color w:val="000000"/>
        </w:rPr>
        <w:t xml:space="preserve">款、第 </w:t>
      </w:r>
      <w:r>
        <w:rPr>
          <w:sz w:val="21"/>
          <w:color w:val="000000"/>
        </w:rPr>
        <w:t xml:space="preserve">52.3 </w:t>
      </w:r>
      <w:r>
        <w:rPr>
          <w:sz w:val="21"/>
          <w:color w:val="000000"/>
        </w:rPr>
        <w:t>款规定处理；没有缺陷的，由发包人承担检查检验的费用和（或）延误的工期，并向承包人支付合理利润。</w:t>
      </w:r>
    </w:p>
    <w:p>
      <w:pPr>
        <w:pStyle w:val="null3"/>
        <w:spacing w:before="120" w:after="120"/>
        <w:ind w:firstLine="420"/>
        <w:jc w:val="both"/>
      </w:pPr>
      <w:r>
        <w:rPr>
          <w:sz w:val="21"/>
        </w:rPr>
        <w:t xml:space="preserve">55  </w:t>
      </w:r>
      <w:r>
        <w:rPr>
          <w:sz w:val="21"/>
        </w:rPr>
        <w:t>工程试车</w:t>
      </w:r>
    </w:p>
    <w:p>
      <w:pPr>
        <w:pStyle w:val="null3"/>
        <w:ind w:firstLine="420"/>
        <w:jc w:val="both"/>
      </w:pPr>
      <w:r>
        <w:rPr>
          <w:sz w:val="21"/>
        </w:rPr>
        <w:t>55</w:t>
      </w:r>
      <w:r>
        <w:rPr>
          <w:sz w:val="21"/>
        </w:rPr>
        <w:t>．</w:t>
      </w:r>
      <w:r>
        <w:rPr>
          <w:sz w:val="21"/>
        </w:rPr>
        <w:t>1</w:t>
      </w:r>
      <w:r>
        <w:rPr>
          <w:sz w:val="21"/>
        </w:rPr>
        <w:t>试车内容</w:t>
      </w:r>
    </w:p>
    <w:p>
      <w:pPr>
        <w:pStyle w:val="null3"/>
        <w:ind w:firstLine="420"/>
        <w:jc w:val="both"/>
      </w:pPr>
      <w:r>
        <w:rPr>
          <w:sz w:val="21"/>
          <w:color w:val="000000"/>
        </w:rPr>
        <w:t>按照合同约定需要试车的，试车的内容应与承包人承包的安装范围相一致。</w:t>
      </w:r>
    </w:p>
    <w:p>
      <w:pPr>
        <w:pStyle w:val="null3"/>
        <w:ind w:firstLine="420"/>
        <w:jc w:val="both"/>
      </w:pPr>
      <w:r>
        <w:rPr>
          <w:sz w:val="21"/>
        </w:rPr>
        <w:t>55</w:t>
      </w:r>
      <w:r>
        <w:rPr>
          <w:sz w:val="21"/>
        </w:rPr>
        <w:t>．</w:t>
      </w:r>
      <w:r>
        <w:rPr>
          <w:sz w:val="21"/>
        </w:rPr>
        <w:t>2</w:t>
      </w:r>
      <w:r>
        <w:rPr>
          <w:sz w:val="21"/>
        </w:rPr>
        <w:t>单机试车的通知和限制</w:t>
      </w:r>
    </w:p>
    <w:p>
      <w:pPr>
        <w:pStyle w:val="null3"/>
        <w:ind w:firstLine="420"/>
        <w:jc w:val="both"/>
      </w:pPr>
      <w:r>
        <w:rPr>
          <w:sz w:val="21"/>
          <w:color w:val="000000"/>
        </w:rPr>
        <w:t>设备安装工程具备单机无负荷试车条件时，承包人应组织试车，并在试车前</w:t>
      </w:r>
      <w:r>
        <w:rPr>
          <w:sz w:val="21"/>
          <w:color w:val="000000"/>
        </w:rPr>
        <w:t>48</w:t>
      </w:r>
      <w:r>
        <w:rPr>
          <w:sz w:val="21"/>
          <w:color w:val="000000"/>
        </w:rPr>
        <w:t>小时以书面形式通知监理工程师。通知包括试车内容、时间和地点。承包人应自行准备试车记录，发包人应为承包人试车提供便利和协助。</w:t>
      </w:r>
    </w:p>
    <w:p>
      <w:pPr>
        <w:pStyle w:val="null3"/>
        <w:ind w:firstLine="420"/>
        <w:jc w:val="both"/>
      </w:pPr>
      <w:r>
        <w:rPr>
          <w:sz w:val="21"/>
          <w:color w:val="000000"/>
        </w:rPr>
        <w:t>监理工程师不能按时参加试车的，应在开始试车前至少提前</w:t>
      </w:r>
      <w:r>
        <w:rPr>
          <w:sz w:val="21"/>
          <w:color w:val="000000"/>
        </w:rPr>
        <w:t xml:space="preserve">24 </w:t>
      </w:r>
      <w:r>
        <w:rPr>
          <w:sz w:val="21"/>
          <w:color w:val="000000"/>
        </w:rPr>
        <w:t xml:space="preserve">小时发出延期试车指令并书面说明理由，延期不能超过 </w:t>
      </w:r>
      <w:r>
        <w:rPr>
          <w:sz w:val="21"/>
          <w:color w:val="000000"/>
        </w:rPr>
        <w:t xml:space="preserve">48 </w:t>
      </w:r>
      <w:r>
        <w:rPr>
          <w:sz w:val="21"/>
          <w:color w:val="000000"/>
        </w:rPr>
        <w:t>小时。监理工程师未发出延期试车指令也未能按时参加试车的，承包人可自行试车，并认为试车是经监理工程师同意下完成的。试车完成后，承包人应立即向监理工程师提交试车记录，监理工程师应予认可。</w:t>
      </w:r>
    </w:p>
    <w:p>
      <w:pPr>
        <w:pStyle w:val="null3"/>
        <w:ind w:firstLine="420"/>
        <w:jc w:val="both"/>
      </w:pPr>
      <w:r>
        <w:rPr>
          <w:sz w:val="21"/>
        </w:rPr>
        <w:t>55</w:t>
      </w:r>
      <w:r>
        <w:rPr>
          <w:sz w:val="21"/>
        </w:rPr>
        <w:t>．</w:t>
      </w:r>
      <w:r>
        <w:rPr>
          <w:sz w:val="21"/>
        </w:rPr>
        <w:t>3</w:t>
      </w:r>
      <w:r>
        <w:rPr>
          <w:sz w:val="21"/>
        </w:rPr>
        <w:t>单机试车结果的确认</w:t>
      </w:r>
    </w:p>
    <w:p>
      <w:pPr>
        <w:pStyle w:val="null3"/>
        <w:ind w:firstLine="420"/>
        <w:jc w:val="both"/>
      </w:pPr>
      <w:r>
        <w:rPr>
          <w:sz w:val="21"/>
          <w:color w:val="000000"/>
        </w:rPr>
        <w:t>单机试车合格，监理工程师应在试车记录上签字，承包人可继续施工或申请办理竣工验收手续。单机试车合格</w:t>
      </w:r>
      <w:r>
        <w:rPr>
          <w:sz w:val="21"/>
          <w:color w:val="000000"/>
        </w:rPr>
        <w:t xml:space="preserve">24 </w:t>
      </w:r>
      <w:r>
        <w:rPr>
          <w:sz w:val="21"/>
          <w:color w:val="000000"/>
        </w:rPr>
        <w:t>小时后，监理工程师仍不在试车记录上签字的，视为监理工程师已认可试车记录。</w:t>
      </w:r>
    </w:p>
    <w:p>
      <w:pPr>
        <w:pStyle w:val="null3"/>
        <w:ind w:firstLine="420"/>
        <w:jc w:val="both"/>
      </w:pPr>
      <w:r>
        <w:rPr>
          <w:sz w:val="21"/>
        </w:rPr>
        <w:t>55.4</w:t>
      </w:r>
      <w:r>
        <w:rPr>
          <w:sz w:val="21"/>
        </w:rPr>
        <w:t>联动试车通知和结果的确认</w:t>
      </w:r>
    </w:p>
    <w:p>
      <w:pPr>
        <w:pStyle w:val="null3"/>
        <w:ind w:firstLine="420"/>
        <w:jc w:val="both"/>
      </w:pPr>
      <w:r>
        <w:rPr>
          <w:sz w:val="21"/>
          <w:color w:val="000000"/>
        </w:rPr>
        <w:t>设备安装工程具备联动无负荷试车条件时，发包人应组织试车，并在试车前</w:t>
      </w:r>
      <w:r>
        <w:rPr>
          <w:sz w:val="21"/>
          <w:color w:val="000000"/>
        </w:rPr>
        <w:t>48</w:t>
      </w:r>
      <w:r>
        <w:rPr>
          <w:sz w:val="21"/>
          <w:color w:val="000000"/>
        </w:rPr>
        <w:t>小时以书面形式通知承包人。通知包括试车内容、时间、地点和对承包人的要求，承包人应按照要求做好准备工作。试车合格，合同双方当事人均应在试车记录上签字。</w:t>
      </w:r>
    </w:p>
    <w:p>
      <w:pPr>
        <w:pStyle w:val="null3"/>
        <w:ind w:firstLine="420"/>
        <w:jc w:val="both"/>
      </w:pPr>
      <w:r>
        <w:rPr>
          <w:sz w:val="21"/>
        </w:rPr>
        <w:t>55.5</w:t>
      </w:r>
      <w:r>
        <w:rPr>
          <w:sz w:val="21"/>
        </w:rPr>
        <w:t>试车费用和不达要求处理</w:t>
      </w:r>
    </w:p>
    <w:p>
      <w:pPr>
        <w:pStyle w:val="null3"/>
        <w:ind w:firstLine="420"/>
        <w:jc w:val="both"/>
      </w:pPr>
      <w:r>
        <w:rPr>
          <w:sz w:val="21"/>
          <w:color w:val="000000"/>
        </w:rPr>
        <w:t>试车费用，除已含在合同价款外，由发包人承担。试车达不到验收要求的，按照下列规定处理：</w:t>
      </w:r>
    </w:p>
    <w:p>
      <w:pPr>
        <w:pStyle w:val="null3"/>
        <w:ind w:firstLine="420"/>
        <w:jc w:val="both"/>
      </w:pPr>
      <w:r>
        <w:rPr>
          <w:sz w:val="21"/>
          <w:color w:val="000000"/>
        </w:rPr>
        <w:t>(1)</w:t>
      </w:r>
      <w:r>
        <w:rPr>
          <w:sz w:val="21"/>
          <w:color w:val="000000"/>
        </w:rPr>
        <w:t>由于设计原因试车达不到验收要求，发包人应要求设计人修改设计，承包人按照修改后的设计重新安装。发包人承担修改设计、拆除及重新安装的全部费用和延误的工期。</w:t>
      </w:r>
    </w:p>
    <w:p>
      <w:pPr>
        <w:pStyle w:val="null3"/>
        <w:ind w:firstLine="420"/>
        <w:jc w:val="both"/>
      </w:pPr>
      <w:r>
        <w:rPr>
          <w:sz w:val="21"/>
          <w:color w:val="000000"/>
        </w:rPr>
        <w:t>(2)</w:t>
      </w:r>
      <w:r>
        <w:rPr>
          <w:sz w:val="21"/>
          <w:color w:val="000000"/>
        </w:rPr>
        <w:t>由于设备制造质量原因试车达不到验收要求，由该责任方重新购置或修理，承包人负责拆除和重新安装。设备由承包人采购的，由承包人承担修理或重新采购、拆除及重新安装的费用和延误的工期；设备由发包人供应的，发包人承担上述各项费用和延误的工期。</w:t>
      </w:r>
    </w:p>
    <w:p>
      <w:pPr>
        <w:pStyle w:val="null3"/>
        <w:ind w:firstLine="420"/>
        <w:jc w:val="both"/>
      </w:pPr>
      <w:r>
        <w:rPr>
          <w:sz w:val="21"/>
          <w:color w:val="000000"/>
        </w:rPr>
        <w:t>(3)</w:t>
      </w:r>
      <w:r>
        <w:rPr>
          <w:sz w:val="21"/>
          <w:color w:val="000000"/>
        </w:rPr>
        <w:t>由于承包人施工原因试车达不到验收要求，承包人应按照监理工程师要求重新安装和试车，并承担拆除、重新安装和重新试车的费用和延误的工期。</w:t>
      </w:r>
    </w:p>
    <w:p>
      <w:pPr>
        <w:pStyle w:val="null3"/>
        <w:ind w:firstLine="420"/>
        <w:jc w:val="both"/>
      </w:pPr>
      <w:r>
        <w:rPr>
          <w:sz w:val="21"/>
        </w:rPr>
        <w:t>55.6</w:t>
      </w:r>
      <w:r>
        <w:rPr>
          <w:sz w:val="21"/>
        </w:rPr>
        <w:t>投料试车</w:t>
      </w:r>
    </w:p>
    <w:p>
      <w:pPr>
        <w:pStyle w:val="null3"/>
        <w:ind w:firstLine="420"/>
        <w:jc w:val="both"/>
      </w:pPr>
      <w:r>
        <w:rPr>
          <w:sz w:val="21"/>
          <w:color w:val="000000"/>
        </w:rPr>
        <w:t>投料试车应在永久工程竣工验收后，由发包人负责。如果发包人要求在永久工程竣工验收前进行试车或需要承包人配合时，应事先取得承包人同意，并另行签订补充协议。</w:t>
      </w:r>
    </w:p>
    <w:p>
      <w:pPr>
        <w:pStyle w:val="null3"/>
        <w:spacing w:before="120" w:after="120"/>
        <w:ind w:firstLine="420"/>
        <w:jc w:val="both"/>
      </w:pPr>
      <w:r>
        <w:rPr>
          <w:sz w:val="21"/>
        </w:rPr>
        <w:t xml:space="preserve">56 </w:t>
      </w:r>
      <w:r>
        <w:rPr>
          <w:sz w:val="21"/>
        </w:rPr>
        <w:t>工程变更</w:t>
      </w:r>
    </w:p>
    <w:p>
      <w:pPr>
        <w:pStyle w:val="null3"/>
        <w:ind w:firstLine="420"/>
        <w:jc w:val="both"/>
      </w:pPr>
      <w:r>
        <w:rPr>
          <w:sz w:val="21"/>
        </w:rPr>
        <w:t>56</w:t>
      </w:r>
      <w:r>
        <w:rPr>
          <w:sz w:val="21"/>
        </w:rPr>
        <w:t>．</w:t>
      </w:r>
      <w:r>
        <w:rPr>
          <w:sz w:val="21"/>
        </w:rPr>
        <w:t>1</w:t>
      </w:r>
      <w:r>
        <w:rPr>
          <w:sz w:val="21"/>
        </w:rPr>
        <w:t>工程变更权限</w:t>
      </w:r>
    </w:p>
    <w:p>
      <w:pPr>
        <w:pStyle w:val="null3"/>
        <w:ind w:firstLine="420"/>
        <w:jc w:val="both"/>
      </w:pPr>
      <w:r>
        <w:rPr>
          <w:sz w:val="21"/>
          <w:color w:val="000000"/>
        </w:rPr>
        <w:t>合同履行期间，经发包人批准，监理工程师可按照第</w:t>
      </w:r>
      <w:r>
        <w:rPr>
          <w:sz w:val="21"/>
          <w:color w:val="000000"/>
        </w:rPr>
        <w:t xml:space="preserve">56.3 </w:t>
      </w:r>
      <w:r>
        <w:rPr>
          <w:sz w:val="21"/>
          <w:color w:val="000000"/>
        </w:rPr>
        <w:t>款约定的变更程序向承包人发出变更指令，承包人应按照合同约定实施变更工作。</w:t>
      </w:r>
    </w:p>
    <w:p>
      <w:pPr>
        <w:pStyle w:val="null3"/>
        <w:ind w:firstLine="420"/>
        <w:jc w:val="both"/>
      </w:pPr>
      <w:r>
        <w:rPr>
          <w:sz w:val="21"/>
          <w:color w:val="000000"/>
        </w:rPr>
        <w:t>没有经发包人批准也没有监理工程师的工程变更指令，承包人应按照合同约定施工，无权对合同工程作出任何变更。</w:t>
      </w:r>
    </w:p>
    <w:p>
      <w:pPr>
        <w:pStyle w:val="null3"/>
        <w:ind w:firstLine="420"/>
        <w:jc w:val="both"/>
      </w:pPr>
      <w:r>
        <w:rPr>
          <w:sz w:val="21"/>
          <w:color w:val="000000"/>
        </w:rPr>
        <w:t>工程量偏差不属于工程变更，该项工程量增减不需要任何指令。</w:t>
      </w:r>
    </w:p>
    <w:p>
      <w:pPr>
        <w:pStyle w:val="null3"/>
        <w:ind w:firstLine="420"/>
        <w:jc w:val="both"/>
      </w:pPr>
      <w:r>
        <w:rPr>
          <w:sz w:val="21"/>
        </w:rPr>
        <w:t>56</w:t>
      </w:r>
      <w:r>
        <w:rPr>
          <w:sz w:val="21"/>
        </w:rPr>
        <w:t>．</w:t>
      </w:r>
      <w:r>
        <w:rPr>
          <w:sz w:val="21"/>
        </w:rPr>
        <w:t>2</w:t>
      </w:r>
      <w:r>
        <w:rPr>
          <w:sz w:val="21"/>
        </w:rPr>
        <w:t>工程变更内容</w:t>
      </w:r>
    </w:p>
    <w:p>
      <w:pPr>
        <w:pStyle w:val="null3"/>
        <w:ind w:firstLine="420"/>
        <w:jc w:val="both"/>
      </w:pPr>
      <w:r>
        <w:rPr>
          <w:sz w:val="21"/>
          <w:color w:val="000000"/>
        </w:rPr>
        <w:t>合同履行期间，发包人可对合同工程或其任何部分的形式、质量或数量作出变更。发生下列情形之一，应按照本条规定进行变更。</w:t>
      </w:r>
    </w:p>
    <w:p>
      <w:pPr>
        <w:pStyle w:val="null3"/>
        <w:ind w:firstLine="420"/>
        <w:jc w:val="both"/>
      </w:pPr>
      <w:r>
        <w:rPr>
          <w:sz w:val="21"/>
          <w:color w:val="000000"/>
        </w:rPr>
        <w:t>(1)</w:t>
      </w:r>
      <w:r>
        <w:rPr>
          <w:sz w:val="21"/>
          <w:color w:val="000000"/>
        </w:rPr>
        <w:t>改变合同工程中任何工程数量（不含工程量的偏差）；</w:t>
      </w:r>
    </w:p>
    <w:p>
      <w:pPr>
        <w:pStyle w:val="null3"/>
        <w:ind w:firstLine="420"/>
        <w:jc w:val="both"/>
      </w:pPr>
      <w:r>
        <w:rPr>
          <w:sz w:val="21"/>
          <w:color w:val="000000"/>
        </w:rPr>
        <w:t>(2)</w:t>
      </w:r>
      <w:r>
        <w:rPr>
          <w:sz w:val="21"/>
          <w:color w:val="000000"/>
        </w:rPr>
        <w:t>删减任何工作，但删减的工作不能转由发包人或其他人实施；</w:t>
      </w:r>
    </w:p>
    <w:p>
      <w:pPr>
        <w:pStyle w:val="null3"/>
        <w:ind w:firstLine="420"/>
        <w:jc w:val="both"/>
      </w:pPr>
      <w:r>
        <w:rPr>
          <w:sz w:val="21"/>
          <w:color w:val="000000"/>
        </w:rPr>
        <w:t>(3)</w:t>
      </w:r>
      <w:r>
        <w:rPr>
          <w:sz w:val="21"/>
          <w:color w:val="000000"/>
        </w:rPr>
        <w:t>改变任何工作内容的性质、质量或其他特征；</w:t>
      </w:r>
    </w:p>
    <w:p>
      <w:pPr>
        <w:pStyle w:val="null3"/>
        <w:ind w:firstLine="420"/>
        <w:jc w:val="both"/>
      </w:pPr>
      <w:r>
        <w:rPr>
          <w:sz w:val="21"/>
          <w:color w:val="000000"/>
        </w:rPr>
        <w:t>(4)</w:t>
      </w:r>
      <w:r>
        <w:rPr>
          <w:sz w:val="21"/>
          <w:color w:val="000000"/>
        </w:rPr>
        <w:t>改变工程任何部分的标高、基线、位置和</w:t>
      </w:r>
      <w:r>
        <w:rPr>
          <w:sz w:val="21"/>
          <w:color w:val="000000"/>
        </w:rPr>
        <w:t>(</w:t>
      </w:r>
      <w:r>
        <w:rPr>
          <w:sz w:val="21"/>
          <w:color w:val="000000"/>
        </w:rPr>
        <w:t>或</w:t>
      </w:r>
      <w:r>
        <w:rPr>
          <w:sz w:val="21"/>
          <w:color w:val="000000"/>
        </w:rPr>
        <w:t>)</w:t>
      </w:r>
      <w:r>
        <w:rPr>
          <w:sz w:val="21"/>
          <w:color w:val="000000"/>
        </w:rPr>
        <w:t>尺寸；</w:t>
      </w:r>
    </w:p>
    <w:p>
      <w:pPr>
        <w:pStyle w:val="null3"/>
        <w:ind w:firstLine="420"/>
        <w:jc w:val="both"/>
      </w:pPr>
      <w:r>
        <w:rPr>
          <w:sz w:val="21"/>
          <w:color w:val="000000"/>
        </w:rPr>
        <w:t>(5)</w:t>
      </w:r>
      <w:r>
        <w:rPr>
          <w:sz w:val="21"/>
          <w:color w:val="000000"/>
        </w:rPr>
        <w:t>为完成永久工程所必须的任何额外工作；</w:t>
      </w:r>
    </w:p>
    <w:p>
      <w:pPr>
        <w:pStyle w:val="null3"/>
        <w:ind w:firstLine="420"/>
        <w:jc w:val="both"/>
      </w:pPr>
      <w:r>
        <w:rPr>
          <w:sz w:val="21"/>
          <w:color w:val="000000"/>
        </w:rPr>
        <w:t>(6)</w:t>
      </w:r>
      <w:r>
        <w:rPr>
          <w:sz w:val="21"/>
          <w:color w:val="000000"/>
        </w:rPr>
        <w:t>改变合同工程的施工时间和已批准的施工工艺或顺序。</w:t>
      </w:r>
    </w:p>
    <w:p>
      <w:pPr>
        <w:pStyle w:val="null3"/>
        <w:ind w:firstLine="420"/>
        <w:jc w:val="both"/>
      </w:pPr>
      <w:r>
        <w:rPr>
          <w:sz w:val="21"/>
          <w:color w:val="000000"/>
        </w:rPr>
        <w:t>但对合同工程工期、质量标准等实质性变更的，应在作出变更前，与承包人签订补充协议书，作为本合同的补充文件。</w:t>
      </w:r>
    </w:p>
    <w:p>
      <w:pPr>
        <w:pStyle w:val="null3"/>
        <w:ind w:firstLine="420"/>
        <w:jc w:val="both"/>
      </w:pPr>
      <w:r>
        <w:rPr>
          <w:sz w:val="21"/>
        </w:rPr>
        <w:t>56</w:t>
      </w:r>
      <w:r>
        <w:rPr>
          <w:sz w:val="21"/>
        </w:rPr>
        <w:t>．</w:t>
      </w:r>
      <w:r>
        <w:rPr>
          <w:sz w:val="21"/>
        </w:rPr>
        <w:t>3</w:t>
      </w:r>
      <w:r>
        <w:rPr>
          <w:sz w:val="21"/>
        </w:rPr>
        <w:t>工程变更程序</w:t>
      </w:r>
    </w:p>
    <w:p>
      <w:pPr>
        <w:pStyle w:val="null3"/>
        <w:ind w:firstLine="420"/>
        <w:jc w:val="both"/>
      </w:pPr>
      <w:r>
        <w:rPr>
          <w:sz w:val="21"/>
          <w:color w:val="000000"/>
        </w:rPr>
        <w:t>合同工程发生变更，合同双方当事人以及监理工程师、造价工程师应遵循下列程序实施工程变更的相关工作。</w:t>
      </w:r>
    </w:p>
    <w:p>
      <w:pPr>
        <w:pStyle w:val="null3"/>
        <w:ind w:firstLine="420"/>
        <w:jc w:val="both"/>
      </w:pPr>
      <w:r>
        <w:rPr>
          <w:sz w:val="21"/>
          <w:color w:val="000000"/>
        </w:rPr>
        <w:t>(1)</w:t>
      </w:r>
      <w:r>
        <w:rPr>
          <w:sz w:val="21"/>
          <w:color w:val="000000"/>
        </w:rPr>
        <w:t>合同工程可能发生或发生工程变更时，监理工程师或承包人可依据下列情况及时提出。</w:t>
      </w:r>
    </w:p>
    <w:p>
      <w:pPr>
        <w:pStyle w:val="null3"/>
        <w:ind w:firstLine="420"/>
        <w:jc w:val="both"/>
      </w:pPr>
      <w:r>
        <w:rPr>
          <w:sz w:val="21"/>
          <w:color w:val="000000"/>
        </w:rPr>
        <w:t>1</w:t>
      </w:r>
      <w:r>
        <w:rPr>
          <w:sz w:val="21"/>
          <w:color w:val="000000"/>
        </w:rPr>
        <w:t xml:space="preserve">）合同工程可能发生第 </w:t>
      </w:r>
      <w:r>
        <w:rPr>
          <w:sz w:val="21"/>
          <w:color w:val="000000"/>
        </w:rPr>
        <w:t xml:space="preserve">56.2 </w:t>
      </w:r>
      <w:r>
        <w:rPr>
          <w:sz w:val="21"/>
          <w:color w:val="000000"/>
        </w:rPr>
        <w:t xml:space="preserve">款所列情形的，监理工程师可向承包人发出变更意向书，并附必要的施工设计图纸及其说明等资料。承包人应在收到变更意向书后的 </w:t>
      </w:r>
      <w:r>
        <w:rPr>
          <w:sz w:val="21"/>
          <w:color w:val="000000"/>
        </w:rPr>
        <w:t xml:space="preserve">7 </w:t>
      </w:r>
      <w:r>
        <w:rPr>
          <w:sz w:val="21"/>
          <w:color w:val="000000"/>
        </w:rPr>
        <w:t xml:space="preserve">天内，向监理工程师书面提交包括拟实施变更工作的计划、措施、竣工时间、修改内容和所需金额等在内的实施方案。发包人应在收到实施方案后的 </w:t>
      </w:r>
      <w:r>
        <w:rPr>
          <w:sz w:val="21"/>
          <w:color w:val="000000"/>
        </w:rPr>
        <w:t xml:space="preserve">7 </w:t>
      </w:r>
      <w:r>
        <w:rPr>
          <w:sz w:val="21"/>
          <w:color w:val="000000"/>
        </w:rPr>
        <w:t xml:space="preserve">天内予以答复；同意承包人提交的实施方案的，监理工程师应在收到实施方案后的 </w:t>
      </w:r>
      <w:r>
        <w:rPr>
          <w:sz w:val="21"/>
          <w:color w:val="000000"/>
        </w:rPr>
        <w:t xml:space="preserve">14 </w:t>
      </w:r>
      <w:r>
        <w:rPr>
          <w:sz w:val="21"/>
          <w:color w:val="000000"/>
        </w:rPr>
        <w:t>天内发出变更指令。</w:t>
      </w:r>
    </w:p>
    <w:p>
      <w:pPr>
        <w:pStyle w:val="null3"/>
        <w:ind w:firstLine="420"/>
        <w:jc w:val="both"/>
      </w:pPr>
      <w:r>
        <w:rPr>
          <w:sz w:val="21"/>
          <w:color w:val="000000"/>
        </w:rPr>
        <w:t>2</w:t>
      </w:r>
      <w:r>
        <w:rPr>
          <w:sz w:val="21"/>
          <w:color w:val="000000"/>
        </w:rPr>
        <w:t xml:space="preserve">）合同工程发生第 </w:t>
      </w:r>
      <w:r>
        <w:rPr>
          <w:sz w:val="21"/>
          <w:color w:val="000000"/>
        </w:rPr>
        <w:t xml:space="preserve">56.2 </w:t>
      </w:r>
      <w:r>
        <w:rPr>
          <w:sz w:val="21"/>
          <w:color w:val="000000"/>
        </w:rPr>
        <w:t xml:space="preserve">款所列情形的，监理工程师应至少提前 </w:t>
      </w:r>
      <w:r>
        <w:rPr>
          <w:sz w:val="21"/>
          <w:color w:val="000000"/>
        </w:rPr>
        <w:t xml:space="preserve">14 </w:t>
      </w:r>
      <w:r>
        <w:rPr>
          <w:sz w:val="21"/>
          <w:color w:val="000000"/>
        </w:rPr>
        <w:t>天以书面形式向承包人发出变更指令，并提供变更的施工设计图纸及其说明等资料。</w:t>
      </w:r>
    </w:p>
    <w:p>
      <w:pPr>
        <w:pStyle w:val="null3"/>
        <w:ind w:firstLine="420"/>
        <w:jc w:val="both"/>
      </w:pPr>
      <w:r>
        <w:rPr>
          <w:sz w:val="21"/>
          <w:color w:val="000000"/>
        </w:rPr>
        <w:t>3</w:t>
      </w:r>
      <w:r>
        <w:rPr>
          <w:sz w:val="21"/>
          <w:color w:val="000000"/>
        </w:rPr>
        <w:t xml:space="preserve">）承包人收到发包人为实施合同工程所提供的施工设计图纸和文件，经检查认为存在第 </w:t>
      </w:r>
      <w:r>
        <w:rPr>
          <w:sz w:val="21"/>
          <w:color w:val="000000"/>
        </w:rPr>
        <w:t xml:space="preserve">56.2 </w:t>
      </w:r>
      <w:r>
        <w:rPr>
          <w:sz w:val="21"/>
          <w:color w:val="000000"/>
        </w:rPr>
        <w:t>款所列情形的，可向监理工程师提出书面建议。监理工程师收到承包人书面建议后，应提出确认意见并报发包人审批；确认存在变更的，监理工程师应在收到承包人书面建议后的</w:t>
      </w:r>
      <w:r>
        <w:rPr>
          <w:sz w:val="21"/>
          <w:color w:val="000000"/>
        </w:rPr>
        <w:t>14</w:t>
      </w:r>
      <w:r>
        <w:rPr>
          <w:sz w:val="21"/>
          <w:color w:val="000000"/>
        </w:rPr>
        <w:t>天内发出变更指令。不同意作为变更的，应由监理工程师书面答复承包人。</w:t>
      </w:r>
    </w:p>
    <w:p>
      <w:pPr>
        <w:pStyle w:val="null3"/>
        <w:ind w:firstLine="420"/>
        <w:jc w:val="both"/>
      </w:pPr>
      <w:r>
        <w:rPr>
          <w:sz w:val="21"/>
          <w:color w:val="000000"/>
        </w:rPr>
        <w:t>4</w:t>
      </w:r>
      <w:r>
        <w:rPr>
          <w:sz w:val="21"/>
          <w:color w:val="000000"/>
        </w:rPr>
        <w:t>）若承包人收到监理工程师的变更意向书后认为难以实施此项变更的，应立即通知监理工程师，说明原因并附详细依据。监理工程师与合同双方当事人协商后确定撤销、改变或不改变原变更意向书。</w:t>
      </w:r>
    </w:p>
    <w:p>
      <w:pPr>
        <w:pStyle w:val="null3"/>
        <w:ind w:firstLine="420"/>
        <w:jc w:val="both"/>
      </w:pPr>
      <w:r>
        <w:rPr>
          <w:sz w:val="21"/>
          <w:color w:val="000000"/>
        </w:rPr>
        <w:t>(2</w:t>
      </w:r>
      <w:r>
        <w:rPr>
          <w:sz w:val="21"/>
          <w:color w:val="000000"/>
        </w:rPr>
        <w:t xml:space="preserve">）承包人应在收到监理工程师发出变更指令或变更意向书后的 </w:t>
      </w:r>
      <w:r>
        <w:rPr>
          <w:sz w:val="21"/>
          <w:color w:val="000000"/>
        </w:rPr>
        <w:t xml:space="preserve">14 </w:t>
      </w:r>
      <w:r>
        <w:rPr>
          <w:sz w:val="21"/>
          <w:color w:val="000000"/>
        </w:rPr>
        <w:t>天内，向发包人提交工程变更报告，并抄送监理工程师、造价工程师。报告内容应包括变更原因、根据第</w:t>
      </w:r>
      <w:r>
        <w:rPr>
          <w:sz w:val="21"/>
          <w:color w:val="000000"/>
        </w:rPr>
        <w:t>72</w:t>
      </w:r>
      <w:r>
        <w:rPr>
          <w:sz w:val="21"/>
          <w:color w:val="000000"/>
        </w:rPr>
        <w:t>条约定详细开列变更工作的价格组成和依据，并附变更的施工设计图纸及其相关说明。</w:t>
      </w:r>
    </w:p>
    <w:p>
      <w:pPr>
        <w:pStyle w:val="null3"/>
        <w:ind w:firstLine="420"/>
        <w:jc w:val="both"/>
      </w:pPr>
      <w:r>
        <w:rPr>
          <w:sz w:val="21"/>
          <w:color w:val="000000"/>
        </w:rPr>
        <w:t>变更工作影响工期的，承包人应提出调整工期的要求。发包人认为有必要时，可要求承包人提交提前或者延长工期的施工进度计划或相应施工措施等资料。</w:t>
      </w:r>
    </w:p>
    <w:p>
      <w:pPr>
        <w:pStyle w:val="null3"/>
        <w:ind w:firstLine="420"/>
        <w:jc w:val="both"/>
      </w:pPr>
      <w:r>
        <w:rPr>
          <w:sz w:val="21"/>
          <w:color w:val="000000"/>
        </w:rPr>
        <w:t>(3)</w:t>
      </w:r>
      <w:r>
        <w:rPr>
          <w:sz w:val="21"/>
          <w:color w:val="000000"/>
        </w:rPr>
        <w:t>发包人在收到承包人工程变更报告后，应通知监理工程师、造价工程师及时对报告内容予以核实，并在收到报告后的</w:t>
      </w:r>
      <w:r>
        <w:rPr>
          <w:sz w:val="21"/>
          <w:color w:val="000000"/>
        </w:rPr>
        <w:t>14</w:t>
      </w:r>
      <w:r>
        <w:rPr>
          <w:sz w:val="21"/>
          <w:color w:val="000000"/>
        </w:rPr>
        <w:t>天内予以确定或提出修改意见。发包人在收到承包人工程变更报告后的</w:t>
      </w:r>
      <w:r>
        <w:rPr>
          <w:sz w:val="21"/>
          <w:color w:val="000000"/>
        </w:rPr>
        <w:t>14</w:t>
      </w:r>
      <w:r>
        <w:rPr>
          <w:sz w:val="21"/>
          <w:color w:val="000000"/>
        </w:rPr>
        <w:t>天内未确定也未提出修改意见的，视为承包人提交的工程变更报告已被认可。</w:t>
      </w:r>
    </w:p>
    <w:p>
      <w:pPr>
        <w:pStyle w:val="null3"/>
        <w:ind w:firstLine="420"/>
        <w:jc w:val="both"/>
      </w:pPr>
      <w:r>
        <w:rPr>
          <w:sz w:val="21"/>
          <w:color w:val="000000"/>
        </w:rPr>
        <w:t>(4)</w:t>
      </w:r>
      <w:r>
        <w:rPr>
          <w:sz w:val="21"/>
          <w:color w:val="000000"/>
        </w:rPr>
        <w:t xml:space="preserve">承包人应在发包人确定工程变更报告后的 </w:t>
      </w:r>
      <w:r>
        <w:rPr>
          <w:sz w:val="21"/>
          <w:color w:val="000000"/>
        </w:rPr>
        <w:t xml:space="preserve">7 </w:t>
      </w:r>
      <w:r>
        <w:rPr>
          <w:sz w:val="21"/>
          <w:color w:val="000000"/>
        </w:rPr>
        <w:t>天内，按照监理工程师发出的变更指令及时组织实施变更工作。否则，由此引起的损失和（或）延误的工期由承包人承担。</w:t>
      </w:r>
    </w:p>
    <w:p>
      <w:pPr>
        <w:pStyle w:val="null3"/>
        <w:ind w:firstLine="420"/>
        <w:jc w:val="both"/>
      </w:pPr>
      <w:r>
        <w:rPr>
          <w:sz w:val="21"/>
        </w:rPr>
        <w:t>56</w:t>
      </w:r>
      <w:r>
        <w:rPr>
          <w:sz w:val="21"/>
        </w:rPr>
        <w:t>．</w:t>
      </w:r>
      <w:r>
        <w:rPr>
          <w:sz w:val="21"/>
        </w:rPr>
        <w:t>4</w:t>
      </w:r>
      <w:r>
        <w:rPr>
          <w:sz w:val="21"/>
        </w:rPr>
        <w:t>承包人提出工程变更更建议</w:t>
      </w:r>
    </w:p>
    <w:p>
      <w:pPr>
        <w:pStyle w:val="null3"/>
        <w:ind w:firstLine="420"/>
        <w:jc w:val="both"/>
      </w:pPr>
      <w:r>
        <w:rPr>
          <w:sz w:val="21"/>
          <w:color w:val="000000"/>
        </w:rPr>
        <w:t>合同履行期间，承包人可提出工程变更建议。变更建议应以书面形式向监理工程师提出，同时抄送发包人，详细说明变更的原因、变更方案及合同价格的增减情况，并附必要的施工设计图纸及其说明等资料。变更建议被采纳的，监理工程师应按照第</w:t>
      </w:r>
      <w:r>
        <w:rPr>
          <w:sz w:val="21"/>
          <w:color w:val="000000"/>
        </w:rPr>
        <w:t xml:space="preserve">56.3 </w:t>
      </w:r>
      <w:r>
        <w:rPr>
          <w:sz w:val="21"/>
          <w:color w:val="000000"/>
        </w:rPr>
        <w:t>款规定向承包人发出变更指令。</w:t>
      </w:r>
    </w:p>
    <w:p>
      <w:pPr>
        <w:pStyle w:val="null3"/>
        <w:ind w:firstLine="420"/>
        <w:jc w:val="both"/>
      </w:pPr>
      <w:r>
        <w:rPr>
          <w:sz w:val="21"/>
          <w:color w:val="000000"/>
        </w:rPr>
        <w:t>发包人采纳承包人的建议，给发包人带来降低合同价款、缩短工期或提交工程经济效益等利益的，发包人应按照国家有关规定并在专用条款中约定的额度予以奖励。</w:t>
      </w:r>
    </w:p>
    <w:p>
      <w:pPr>
        <w:pStyle w:val="null3"/>
        <w:ind w:firstLine="420"/>
        <w:jc w:val="both"/>
      </w:pPr>
      <w:r>
        <w:rPr>
          <w:sz w:val="21"/>
        </w:rPr>
        <w:t>56</w:t>
      </w:r>
      <w:r>
        <w:rPr>
          <w:sz w:val="21"/>
        </w:rPr>
        <w:t>．</w:t>
      </w:r>
      <w:r>
        <w:rPr>
          <w:sz w:val="21"/>
        </w:rPr>
        <w:t>5</w:t>
      </w:r>
      <w:r>
        <w:rPr>
          <w:sz w:val="21"/>
        </w:rPr>
        <w:t>工程变更导致合同价款和工期的调整</w:t>
      </w:r>
    </w:p>
    <w:p>
      <w:pPr>
        <w:pStyle w:val="null3"/>
        <w:ind w:firstLine="420"/>
        <w:jc w:val="both"/>
      </w:pPr>
      <w:r>
        <w:rPr>
          <w:sz w:val="21"/>
          <w:color w:val="000000"/>
        </w:rPr>
        <w:t>工程变更不应使合同作废或无效。工程变更应按照第</w:t>
      </w:r>
      <w:r>
        <w:rPr>
          <w:sz w:val="21"/>
          <w:color w:val="000000"/>
        </w:rPr>
        <w:t xml:space="preserve">72 </w:t>
      </w:r>
      <w:r>
        <w:rPr>
          <w:sz w:val="21"/>
          <w:color w:val="000000"/>
        </w:rPr>
        <w:t>条规定确定变更的工程款；影响工期的，工期应相应调整。但由于下列原因引起的变更，承包人无权要求任何额外或附加的费用，工期不予顺延：</w:t>
      </w:r>
    </w:p>
    <w:p>
      <w:pPr>
        <w:pStyle w:val="null3"/>
        <w:ind w:firstLine="420"/>
        <w:jc w:val="both"/>
      </w:pPr>
      <w:r>
        <w:rPr>
          <w:sz w:val="21"/>
          <w:color w:val="000000"/>
        </w:rPr>
        <w:t>(1)</w:t>
      </w:r>
      <w:r>
        <w:rPr>
          <w:sz w:val="21"/>
          <w:color w:val="000000"/>
        </w:rPr>
        <w:t>为了便于组织施工而采取的技术措施变更或临时工程变更；</w:t>
      </w:r>
    </w:p>
    <w:p>
      <w:pPr>
        <w:pStyle w:val="null3"/>
        <w:ind w:firstLine="420"/>
        <w:jc w:val="both"/>
      </w:pPr>
      <w:r>
        <w:rPr>
          <w:sz w:val="21"/>
          <w:color w:val="000000"/>
        </w:rPr>
        <w:t>(2)</w:t>
      </w:r>
      <w:r>
        <w:rPr>
          <w:sz w:val="21"/>
          <w:color w:val="000000"/>
        </w:rPr>
        <w:t>为了施工安全、避免干扰等原因而采取的技术措施变更或临时工程变更；</w:t>
      </w:r>
    </w:p>
    <w:p>
      <w:pPr>
        <w:pStyle w:val="null3"/>
        <w:ind w:firstLine="420"/>
        <w:jc w:val="both"/>
      </w:pPr>
      <w:r>
        <w:rPr>
          <w:sz w:val="21"/>
          <w:color w:val="000000"/>
        </w:rPr>
        <w:t xml:space="preserve">(3) </w:t>
      </w:r>
      <w:r>
        <w:rPr>
          <w:sz w:val="21"/>
          <w:color w:val="000000"/>
        </w:rPr>
        <w:t>因承包人违约、过错或承包人引起的其他变更。</w:t>
      </w:r>
    </w:p>
    <w:p>
      <w:pPr>
        <w:pStyle w:val="null3"/>
        <w:spacing w:before="120" w:after="120"/>
        <w:ind w:firstLine="420"/>
        <w:jc w:val="both"/>
      </w:pPr>
      <w:r>
        <w:rPr>
          <w:sz w:val="21"/>
        </w:rPr>
        <w:t xml:space="preserve">57  </w:t>
      </w:r>
      <w:r>
        <w:rPr>
          <w:sz w:val="21"/>
        </w:rPr>
        <w:t>竣工验收条件</w:t>
      </w:r>
    </w:p>
    <w:p>
      <w:pPr>
        <w:pStyle w:val="null3"/>
        <w:ind w:firstLine="420"/>
        <w:jc w:val="both"/>
      </w:pPr>
      <w:r>
        <w:rPr>
          <w:sz w:val="21"/>
        </w:rPr>
        <w:t>57</w:t>
      </w:r>
      <w:r>
        <w:rPr>
          <w:sz w:val="21"/>
        </w:rPr>
        <w:t>．</w:t>
      </w:r>
      <w:r>
        <w:rPr>
          <w:sz w:val="21"/>
        </w:rPr>
        <w:t>1</w:t>
      </w:r>
      <w:r>
        <w:rPr>
          <w:sz w:val="21"/>
        </w:rPr>
        <w:t>竣工验收条件</w:t>
      </w:r>
    </w:p>
    <w:p>
      <w:pPr>
        <w:pStyle w:val="null3"/>
        <w:ind w:firstLine="420"/>
        <w:jc w:val="both"/>
      </w:pPr>
      <w:r>
        <w:rPr>
          <w:sz w:val="21"/>
          <w:color w:val="000000"/>
        </w:rPr>
        <w:t>承包人实施、完成合同工程的全部工作内容，并具备第</w:t>
      </w:r>
      <w:r>
        <w:rPr>
          <w:sz w:val="21"/>
          <w:color w:val="000000"/>
        </w:rPr>
        <w:t xml:space="preserve">58.2 </w:t>
      </w:r>
      <w:r>
        <w:rPr>
          <w:sz w:val="21"/>
          <w:color w:val="000000"/>
        </w:rPr>
        <w:t>款条件的，则表明合同工程已具备竣工验收条件。</w:t>
      </w:r>
    </w:p>
    <w:p>
      <w:pPr>
        <w:pStyle w:val="null3"/>
        <w:ind w:firstLine="420"/>
        <w:jc w:val="both"/>
      </w:pPr>
      <w:r>
        <w:rPr>
          <w:sz w:val="21"/>
        </w:rPr>
        <w:t>57</w:t>
      </w:r>
      <w:r>
        <w:rPr>
          <w:sz w:val="21"/>
        </w:rPr>
        <w:t>．</w:t>
      </w:r>
      <w:r>
        <w:rPr>
          <w:sz w:val="21"/>
        </w:rPr>
        <w:t>2</w:t>
      </w:r>
      <w:r>
        <w:rPr>
          <w:sz w:val="21"/>
        </w:rPr>
        <w:t>竣工验收条件的要求</w:t>
      </w:r>
    </w:p>
    <w:p>
      <w:pPr>
        <w:pStyle w:val="null3"/>
        <w:ind w:firstLine="420"/>
        <w:jc w:val="both"/>
      </w:pPr>
      <w:r>
        <w:rPr>
          <w:sz w:val="21"/>
          <w:color w:val="000000"/>
        </w:rPr>
        <w:t>合同工程具备竣工验收条件，承包人应按照国家、省规定的工程竣工验收技术资料格式和要求，向发包人提交符合要求的完整竣工资料及竣工验收申请报告，合同双方当事人应按照第</w:t>
      </w:r>
      <w:r>
        <w:rPr>
          <w:sz w:val="21"/>
          <w:color w:val="000000"/>
        </w:rPr>
        <w:t xml:space="preserve">58 </w:t>
      </w:r>
      <w:r>
        <w:rPr>
          <w:sz w:val="21"/>
          <w:color w:val="000000"/>
        </w:rPr>
        <w:t>条规定进行验收。</w:t>
      </w:r>
    </w:p>
    <w:p>
      <w:pPr>
        <w:pStyle w:val="null3"/>
        <w:ind w:firstLine="420"/>
        <w:jc w:val="both"/>
      </w:pPr>
      <w:r>
        <w:rPr>
          <w:sz w:val="21"/>
        </w:rPr>
        <w:t>57</w:t>
      </w:r>
      <w:r>
        <w:rPr>
          <w:sz w:val="21"/>
        </w:rPr>
        <w:t>．</w:t>
      </w:r>
      <w:r>
        <w:rPr>
          <w:sz w:val="21"/>
        </w:rPr>
        <w:t>3</w:t>
      </w:r>
      <w:r>
        <w:rPr>
          <w:sz w:val="21"/>
        </w:rPr>
        <w:t>竣工验收条件的限制</w:t>
      </w:r>
    </w:p>
    <w:p>
      <w:pPr>
        <w:pStyle w:val="null3"/>
        <w:ind w:firstLine="420"/>
        <w:jc w:val="both"/>
      </w:pPr>
      <w:r>
        <w:rPr>
          <w:sz w:val="21"/>
          <w:color w:val="000000"/>
        </w:rPr>
        <w:t>如果承包人不按照规定提交竣工资料或提交的资料不符合要求，则认为合同工程尚未达到竣工验收条件。</w:t>
      </w:r>
    </w:p>
    <w:p>
      <w:pPr>
        <w:pStyle w:val="null3"/>
        <w:spacing w:before="120" w:after="120"/>
        <w:ind w:firstLine="420"/>
        <w:jc w:val="both"/>
      </w:pPr>
      <w:r>
        <w:rPr>
          <w:sz w:val="21"/>
        </w:rPr>
        <w:t xml:space="preserve">58 </w:t>
      </w:r>
      <w:r>
        <w:rPr>
          <w:sz w:val="21"/>
        </w:rPr>
        <w:t>竣工验收</w:t>
      </w:r>
    </w:p>
    <w:p>
      <w:pPr>
        <w:pStyle w:val="null3"/>
        <w:ind w:firstLine="420"/>
        <w:jc w:val="both"/>
      </w:pPr>
      <w:r>
        <w:rPr>
          <w:sz w:val="21"/>
        </w:rPr>
        <w:t>58</w:t>
      </w:r>
      <w:r>
        <w:rPr>
          <w:sz w:val="21"/>
        </w:rPr>
        <w:t>．</w:t>
      </w:r>
      <w:r>
        <w:rPr>
          <w:sz w:val="21"/>
        </w:rPr>
        <w:t>1</w:t>
      </w:r>
      <w:r>
        <w:rPr>
          <w:sz w:val="21"/>
        </w:rPr>
        <w:t>竣工验收标准</w:t>
      </w:r>
    </w:p>
    <w:p>
      <w:pPr>
        <w:pStyle w:val="null3"/>
        <w:ind w:firstLine="420"/>
        <w:jc w:val="both"/>
      </w:pPr>
      <w:r>
        <w:rPr>
          <w:sz w:val="21"/>
          <w:color w:val="000000"/>
        </w:rPr>
        <w:t>竣工验收所采用的各项验收和评定标准，应符合国家、省规定的工程竣工验收标准。合同双方当事人为竣工验收提供的各项竣工验收资料，应按照国家、省规定的工程竣工验收技术资料格式和要求。</w:t>
      </w:r>
    </w:p>
    <w:p>
      <w:pPr>
        <w:pStyle w:val="null3"/>
        <w:ind w:firstLine="420"/>
        <w:jc w:val="both"/>
      </w:pPr>
      <w:r>
        <w:rPr>
          <w:sz w:val="21"/>
          <w:color w:val="000000"/>
        </w:rPr>
        <w:t>合同工程需要进行国家验收的，竣工验收是国家验收的一部分。</w:t>
      </w:r>
    </w:p>
    <w:p>
      <w:pPr>
        <w:pStyle w:val="null3"/>
        <w:ind w:firstLine="420"/>
        <w:jc w:val="both"/>
      </w:pPr>
      <w:r>
        <w:rPr>
          <w:sz w:val="21"/>
        </w:rPr>
        <w:t>58</w:t>
      </w:r>
      <w:r>
        <w:rPr>
          <w:sz w:val="21"/>
        </w:rPr>
        <w:t>．</w:t>
      </w:r>
      <w:r>
        <w:rPr>
          <w:sz w:val="21"/>
        </w:rPr>
        <w:t>2</w:t>
      </w:r>
      <w:r>
        <w:rPr>
          <w:sz w:val="21"/>
        </w:rPr>
        <w:t>核查竣工验收申请报告</w:t>
      </w:r>
    </w:p>
    <w:p>
      <w:pPr>
        <w:pStyle w:val="null3"/>
        <w:ind w:firstLine="420"/>
        <w:jc w:val="both"/>
      </w:pPr>
      <w:r>
        <w:rPr>
          <w:sz w:val="21"/>
          <w:color w:val="000000"/>
        </w:rPr>
        <w:t>当合同工程具备以下条件时，承包人应向发包人提交竣工验收申请报告：</w:t>
      </w:r>
    </w:p>
    <w:p>
      <w:pPr>
        <w:pStyle w:val="null3"/>
        <w:ind w:firstLine="420"/>
        <w:jc w:val="both"/>
      </w:pPr>
      <w:r>
        <w:rPr>
          <w:sz w:val="21"/>
          <w:color w:val="000000"/>
        </w:rPr>
        <w:t>(1</w:t>
      </w:r>
      <w:r>
        <w:rPr>
          <w:sz w:val="21"/>
          <w:color w:val="000000"/>
        </w:rPr>
        <w:t>）除监理工程师同意列入缺陷责任期内完成的尾工（甩项）工程和缺陷修补工作外，合同范围内的全部单位工程以及有关工作，包括合同要求的试验、检验和验收等均已完成，并符合合同要求；</w:t>
      </w:r>
    </w:p>
    <w:p>
      <w:pPr>
        <w:pStyle w:val="null3"/>
        <w:ind w:firstLine="420"/>
        <w:jc w:val="both"/>
      </w:pPr>
      <w:r>
        <w:rPr>
          <w:sz w:val="21"/>
          <w:color w:val="000000"/>
        </w:rPr>
        <w:t>(2</w:t>
      </w:r>
      <w:r>
        <w:rPr>
          <w:sz w:val="21"/>
          <w:color w:val="000000"/>
        </w:rPr>
        <w:t>）已按照合同约定的内容和份数备齐了符合要求的竣工资料；</w:t>
      </w:r>
    </w:p>
    <w:p>
      <w:pPr>
        <w:pStyle w:val="null3"/>
        <w:ind w:firstLine="420"/>
        <w:jc w:val="both"/>
      </w:pPr>
      <w:r>
        <w:rPr>
          <w:sz w:val="21"/>
          <w:color w:val="000000"/>
        </w:rPr>
        <w:t>(3</w:t>
      </w:r>
      <w:r>
        <w:rPr>
          <w:sz w:val="21"/>
          <w:color w:val="000000"/>
        </w:rPr>
        <w:t>）已按照监理工程师的要求编制了在缺陷责任期内完成的尾工（甩项）工程和缺陷修补工作清单以及相应施工计划；</w:t>
      </w:r>
    </w:p>
    <w:p>
      <w:pPr>
        <w:pStyle w:val="null3"/>
        <w:ind w:firstLine="420"/>
        <w:jc w:val="both"/>
      </w:pPr>
      <w:r>
        <w:rPr>
          <w:sz w:val="21"/>
          <w:color w:val="000000"/>
        </w:rPr>
        <w:t>(4</w:t>
      </w:r>
      <w:r>
        <w:rPr>
          <w:sz w:val="21"/>
          <w:color w:val="000000"/>
        </w:rPr>
        <w:t>）监理工程师要求在竣工验收前应完成的其他工作：</w:t>
      </w:r>
    </w:p>
    <w:p>
      <w:pPr>
        <w:pStyle w:val="null3"/>
        <w:ind w:firstLine="420"/>
        <w:jc w:val="both"/>
      </w:pPr>
      <w:r>
        <w:rPr>
          <w:sz w:val="21"/>
          <w:color w:val="000000"/>
        </w:rPr>
        <w:t>(5</w:t>
      </w:r>
      <w:r>
        <w:rPr>
          <w:sz w:val="21"/>
          <w:color w:val="000000"/>
        </w:rPr>
        <w:t>）监理工程师要求提交的竣工验收资料清单。</w:t>
      </w:r>
    </w:p>
    <w:p>
      <w:pPr>
        <w:pStyle w:val="null3"/>
        <w:ind w:firstLine="420"/>
        <w:jc w:val="both"/>
      </w:pPr>
      <w:r>
        <w:rPr>
          <w:sz w:val="21"/>
        </w:rPr>
        <w:t>58</w:t>
      </w:r>
      <w:r>
        <w:rPr>
          <w:sz w:val="21"/>
        </w:rPr>
        <w:t>．</w:t>
      </w:r>
      <w:r>
        <w:rPr>
          <w:sz w:val="21"/>
        </w:rPr>
        <w:t>3</w:t>
      </w:r>
      <w:r>
        <w:rPr>
          <w:sz w:val="21"/>
        </w:rPr>
        <w:t>组织验收和确认</w:t>
      </w:r>
    </w:p>
    <w:p>
      <w:pPr>
        <w:pStyle w:val="null3"/>
        <w:ind w:firstLine="420"/>
        <w:jc w:val="both"/>
      </w:pPr>
      <w:r>
        <w:rPr>
          <w:sz w:val="21"/>
          <w:color w:val="000000"/>
        </w:rPr>
        <w:t>发包人收到承包人按照第</w:t>
      </w:r>
      <w:r>
        <w:rPr>
          <w:sz w:val="21"/>
          <w:color w:val="000000"/>
        </w:rPr>
        <w:t>58.2</w:t>
      </w:r>
      <w:r>
        <w:rPr>
          <w:sz w:val="21"/>
          <w:color w:val="000000"/>
        </w:rPr>
        <w:t>款约定提交的竣工验收申请报告后，应通知监理工程师及时进行核查。</w:t>
      </w:r>
    </w:p>
    <w:p>
      <w:pPr>
        <w:pStyle w:val="null3"/>
        <w:ind w:firstLine="420"/>
        <w:jc w:val="both"/>
      </w:pPr>
      <w:r>
        <w:rPr>
          <w:sz w:val="21"/>
          <w:color w:val="000000"/>
        </w:rPr>
        <w:t>（</w:t>
      </w:r>
      <w:r>
        <w:rPr>
          <w:sz w:val="21"/>
          <w:color w:val="000000"/>
        </w:rPr>
        <w:t>1</w:t>
      </w:r>
      <w:r>
        <w:rPr>
          <w:sz w:val="21"/>
          <w:color w:val="000000"/>
        </w:rPr>
        <w:t xml:space="preserve">）监理工程师核查后认为尚不具备竣工验收条件的，应在收到竣工验收申请报告后的 </w:t>
      </w:r>
      <w:r>
        <w:rPr>
          <w:sz w:val="21"/>
          <w:color w:val="000000"/>
        </w:rPr>
        <w:t xml:space="preserve">14 </w:t>
      </w:r>
      <w:r>
        <w:rPr>
          <w:sz w:val="21"/>
          <w:color w:val="000000"/>
        </w:rPr>
        <w:t>天内通知承包人，指出在颁发接收证书前承包人应进一步完成的工作内容。承包人完成监理工程师通知的全部工作内容后，应再次提交竣工验收申请报告，直至监理工程师同意为止。</w:t>
      </w:r>
    </w:p>
    <w:p>
      <w:pPr>
        <w:pStyle w:val="null3"/>
        <w:ind w:firstLine="420"/>
        <w:jc w:val="both"/>
      </w:pPr>
      <w:r>
        <w:rPr>
          <w:sz w:val="21"/>
          <w:color w:val="000000"/>
        </w:rPr>
        <w:t>（</w:t>
      </w:r>
      <w:r>
        <w:rPr>
          <w:sz w:val="21"/>
          <w:color w:val="000000"/>
        </w:rPr>
        <w:t>2</w:t>
      </w:r>
      <w:r>
        <w:rPr>
          <w:sz w:val="21"/>
          <w:color w:val="000000"/>
        </w:rPr>
        <w:t xml:space="preserve">）监理工程师核查后认为已具备竣工验收条件的，应在收到竣工验收申请报告后的 </w:t>
      </w:r>
      <w:r>
        <w:rPr>
          <w:sz w:val="21"/>
          <w:color w:val="000000"/>
        </w:rPr>
        <w:t xml:space="preserve">14 </w:t>
      </w:r>
      <w:r>
        <w:rPr>
          <w:sz w:val="21"/>
          <w:color w:val="000000"/>
        </w:rPr>
        <w:t>天内提请发包人组织合同工程验收。</w:t>
      </w:r>
    </w:p>
    <w:p>
      <w:pPr>
        <w:pStyle w:val="null3"/>
        <w:ind w:firstLine="420"/>
        <w:jc w:val="both"/>
      </w:pPr>
      <w:r>
        <w:rPr>
          <w:sz w:val="21"/>
        </w:rPr>
        <w:t>58</w:t>
      </w:r>
      <w:r>
        <w:rPr>
          <w:sz w:val="21"/>
        </w:rPr>
        <w:t>．</w:t>
      </w:r>
      <w:r>
        <w:rPr>
          <w:sz w:val="21"/>
        </w:rPr>
        <w:t>4</w:t>
      </w:r>
      <w:r>
        <w:rPr>
          <w:sz w:val="21"/>
        </w:rPr>
        <w:t>组织验收的限制</w:t>
      </w:r>
    </w:p>
    <w:p>
      <w:pPr>
        <w:pStyle w:val="null3"/>
        <w:ind w:firstLine="420"/>
        <w:jc w:val="both"/>
      </w:pPr>
      <w:r>
        <w:rPr>
          <w:sz w:val="21"/>
          <w:color w:val="000000"/>
        </w:rPr>
        <w:t>发包人在收到承包人提交的竣工验收申请报告后</w:t>
      </w:r>
      <w:r>
        <w:rPr>
          <w:sz w:val="21"/>
          <w:color w:val="000000"/>
        </w:rPr>
        <w:t xml:space="preserve">28 </w:t>
      </w:r>
      <w:r>
        <w:rPr>
          <w:sz w:val="21"/>
          <w:color w:val="000000"/>
        </w:rPr>
        <w:t>天内组织验收，并在验收后</w:t>
      </w:r>
      <w:r>
        <w:rPr>
          <w:sz w:val="21"/>
          <w:color w:val="000000"/>
        </w:rPr>
        <w:t xml:space="preserve">28 </w:t>
      </w:r>
      <w:r>
        <w:rPr>
          <w:sz w:val="21"/>
          <w:color w:val="000000"/>
        </w:rPr>
        <w:t>天内予以确认或提出修改意见。</w:t>
      </w:r>
    </w:p>
    <w:p>
      <w:pPr>
        <w:pStyle w:val="null3"/>
        <w:ind w:firstLine="420"/>
        <w:jc w:val="both"/>
      </w:pPr>
      <w:r>
        <w:rPr>
          <w:sz w:val="21"/>
        </w:rPr>
        <w:t>58</w:t>
      </w:r>
      <w:r>
        <w:rPr>
          <w:sz w:val="21"/>
        </w:rPr>
        <w:t>．</w:t>
      </w:r>
      <w:r>
        <w:rPr>
          <w:sz w:val="21"/>
        </w:rPr>
        <w:t>5</w:t>
      </w:r>
      <w:r>
        <w:rPr>
          <w:sz w:val="21"/>
        </w:rPr>
        <w:t>不组织验收的责任</w:t>
      </w:r>
    </w:p>
    <w:p>
      <w:pPr>
        <w:pStyle w:val="null3"/>
        <w:ind w:firstLine="420"/>
        <w:jc w:val="both"/>
      </w:pPr>
      <w:r>
        <w:rPr>
          <w:sz w:val="21"/>
          <w:color w:val="000000"/>
        </w:rPr>
        <w:t>发包人在收到承包人提交的竣工验收申请报告后</w:t>
      </w:r>
      <w:r>
        <w:rPr>
          <w:sz w:val="21"/>
          <w:color w:val="000000"/>
        </w:rPr>
        <w:t xml:space="preserve">28 </w:t>
      </w:r>
      <w:r>
        <w:rPr>
          <w:sz w:val="21"/>
          <w:color w:val="000000"/>
        </w:rPr>
        <w:t>天内不组织验收，或验收后</w:t>
      </w:r>
      <w:r>
        <w:rPr>
          <w:sz w:val="21"/>
          <w:color w:val="000000"/>
        </w:rPr>
        <w:t xml:space="preserve">28 </w:t>
      </w:r>
      <w:r>
        <w:rPr>
          <w:sz w:val="21"/>
          <w:color w:val="000000"/>
        </w:rPr>
        <w:t>天内不提出修改意见，视为承包人提交的竣工验收申请报告已被认可。</w:t>
      </w:r>
    </w:p>
    <w:p>
      <w:pPr>
        <w:pStyle w:val="null3"/>
        <w:ind w:firstLine="420"/>
        <w:jc w:val="both"/>
      </w:pPr>
      <w:r>
        <w:rPr>
          <w:sz w:val="21"/>
        </w:rPr>
        <w:t>58</w:t>
      </w:r>
      <w:r>
        <w:rPr>
          <w:sz w:val="21"/>
        </w:rPr>
        <w:t>．</w:t>
      </w:r>
      <w:r>
        <w:rPr>
          <w:sz w:val="21"/>
        </w:rPr>
        <w:t>6</w:t>
      </w:r>
      <w:r>
        <w:rPr>
          <w:sz w:val="21"/>
        </w:rPr>
        <w:t>接收工程</w:t>
      </w:r>
    </w:p>
    <w:p>
      <w:pPr>
        <w:pStyle w:val="null3"/>
        <w:ind w:firstLine="420"/>
        <w:jc w:val="both"/>
      </w:pPr>
      <w:r>
        <w:rPr>
          <w:sz w:val="21"/>
          <w:color w:val="000000"/>
        </w:rPr>
        <w:t>发包人收到承包人提交的竣工验收申请报告后</w:t>
      </w:r>
      <w:r>
        <w:rPr>
          <w:sz w:val="21"/>
          <w:color w:val="000000"/>
        </w:rPr>
        <w:t xml:space="preserve">28 </w:t>
      </w:r>
      <w:r>
        <w:rPr>
          <w:sz w:val="21"/>
          <w:color w:val="000000"/>
        </w:rPr>
        <w:t xml:space="preserve">天内不组织验收，从第 </w:t>
      </w:r>
      <w:r>
        <w:rPr>
          <w:sz w:val="21"/>
          <w:color w:val="000000"/>
        </w:rPr>
        <w:t xml:space="preserve">29 </w:t>
      </w:r>
      <w:r>
        <w:rPr>
          <w:sz w:val="21"/>
          <w:color w:val="000000"/>
        </w:rPr>
        <w:t>天起承担工程照管责任和其他一切意外责任。</w:t>
      </w:r>
    </w:p>
    <w:p>
      <w:pPr>
        <w:pStyle w:val="null3"/>
        <w:ind w:firstLine="420"/>
        <w:jc w:val="both"/>
      </w:pPr>
      <w:r>
        <w:rPr>
          <w:sz w:val="21"/>
        </w:rPr>
        <w:t>58</w:t>
      </w:r>
      <w:r>
        <w:rPr>
          <w:sz w:val="21"/>
        </w:rPr>
        <w:t>．</w:t>
      </w:r>
      <w:r>
        <w:rPr>
          <w:sz w:val="21"/>
        </w:rPr>
        <w:t>7</w:t>
      </w:r>
      <w:r>
        <w:rPr>
          <w:sz w:val="21"/>
        </w:rPr>
        <w:t>竣工日期的写明</w:t>
      </w:r>
    </w:p>
    <w:p>
      <w:pPr>
        <w:pStyle w:val="null3"/>
        <w:ind w:firstLine="420"/>
        <w:jc w:val="both"/>
      </w:pPr>
      <w:r>
        <w:rPr>
          <w:sz w:val="21"/>
          <w:color w:val="000000"/>
        </w:rPr>
        <w:t>竣工验收申请报告被认可，则表明已完成合同工程，并视为竣工验收合格，发包人应向承包人颁发工程接收证书。</w:t>
      </w:r>
    </w:p>
    <w:p>
      <w:pPr>
        <w:pStyle w:val="null3"/>
        <w:ind w:firstLine="420"/>
        <w:jc w:val="both"/>
      </w:pPr>
      <w:r>
        <w:rPr>
          <w:sz w:val="21"/>
        </w:rPr>
        <w:t>58</w:t>
      </w:r>
      <w:r>
        <w:rPr>
          <w:sz w:val="21"/>
        </w:rPr>
        <w:t>．</w:t>
      </w:r>
      <w:r>
        <w:rPr>
          <w:sz w:val="21"/>
        </w:rPr>
        <w:t>8</w:t>
      </w:r>
      <w:r>
        <w:rPr>
          <w:sz w:val="21"/>
        </w:rPr>
        <w:t>单位工程和工程部位验收</w:t>
      </w:r>
    </w:p>
    <w:p>
      <w:pPr>
        <w:pStyle w:val="null3"/>
        <w:ind w:firstLine="420"/>
        <w:jc w:val="both"/>
      </w:pPr>
      <w:r>
        <w:rPr>
          <w:sz w:val="21"/>
          <w:color w:val="000000"/>
        </w:rPr>
        <w:t>发包人验收后同意接收工程的，应在监理工程师收到竣工验收申请报告后的</w:t>
      </w:r>
      <w:r>
        <w:rPr>
          <w:sz w:val="21"/>
          <w:color w:val="000000"/>
        </w:rPr>
        <w:t>56</w:t>
      </w:r>
      <w:r>
        <w:rPr>
          <w:sz w:val="21"/>
          <w:color w:val="000000"/>
        </w:rPr>
        <w:t>天内，向承包人颁发工程接收证书。发包人验收后同意接收工程但提出限期整</w:t>
      </w:r>
    </w:p>
    <w:p>
      <w:pPr>
        <w:pStyle w:val="null3"/>
        <w:ind w:firstLine="420"/>
        <w:jc w:val="both"/>
      </w:pPr>
      <w:r>
        <w:rPr>
          <w:sz w:val="21"/>
          <w:color w:val="000000"/>
        </w:rPr>
        <w:t>修和完善要求的，缓发工程接收证书。承包人整修和完善工作完成后，监理工程师核查达到要求的，发包人应向承包人颁发工程接收证书。</w:t>
      </w:r>
    </w:p>
    <w:p>
      <w:pPr>
        <w:pStyle w:val="null3"/>
        <w:ind w:firstLine="420"/>
        <w:jc w:val="both"/>
      </w:pPr>
      <w:r>
        <w:rPr>
          <w:sz w:val="21"/>
          <w:color w:val="000000"/>
        </w:rPr>
        <w:t>发包人验收后不同意接收工程的，监理工程师应按照发包人的验收意见发出指令，要求承包人对合同工程不合格部分返工重做或补救处理，并承担由此产生的费用。承包人在完成合同工程不合格部分的返工重做或补救处理后，应再次提交竣工验收申请报告。</w:t>
      </w:r>
    </w:p>
    <w:p>
      <w:pPr>
        <w:pStyle w:val="null3"/>
        <w:ind w:firstLine="420"/>
        <w:jc w:val="both"/>
      </w:pPr>
      <w:r>
        <w:rPr>
          <w:sz w:val="21"/>
        </w:rPr>
        <w:t>58</w:t>
      </w:r>
      <w:r>
        <w:rPr>
          <w:sz w:val="21"/>
        </w:rPr>
        <w:t>．</w:t>
      </w:r>
      <w:r>
        <w:rPr>
          <w:sz w:val="21"/>
        </w:rPr>
        <w:t>9</w:t>
      </w:r>
      <w:r>
        <w:rPr>
          <w:sz w:val="21"/>
        </w:rPr>
        <w:t>施工期运行</w:t>
      </w:r>
    </w:p>
    <w:p>
      <w:pPr>
        <w:pStyle w:val="null3"/>
        <w:ind w:firstLine="420"/>
        <w:jc w:val="both"/>
      </w:pPr>
      <w:r>
        <w:rPr>
          <w:sz w:val="21"/>
          <w:color w:val="000000"/>
        </w:rPr>
        <w:t>经验收合格的合同工程，发包人应按照第</w:t>
      </w:r>
      <w:r>
        <w:rPr>
          <w:sz w:val="21"/>
          <w:color w:val="000000"/>
        </w:rPr>
        <w:t xml:space="preserve">38.2 </w:t>
      </w:r>
      <w:r>
        <w:rPr>
          <w:sz w:val="21"/>
          <w:color w:val="000000"/>
        </w:rPr>
        <w:t>款规定在工程接收证书上写明合同工程的实际竣工日期。</w:t>
      </w:r>
    </w:p>
    <w:p>
      <w:pPr>
        <w:pStyle w:val="null3"/>
        <w:ind w:firstLine="420"/>
        <w:jc w:val="both"/>
      </w:pPr>
      <w:r>
        <w:rPr>
          <w:sz w:val="21"/>
        </w:rPr>
        <w:t>58</w:t>
      </w:r>
      <w:r>
        <w:rPr>
          <w:sz w:val="21"/>
        </w:rPr>
        <w:t>．</w:t>
      </w:r>
      <w:r>
        <w:rPr>
          <w:sz w:val="21"/>
        </w:rPr>
        <w:t>10</w:t>
      </w:r>
      <w:r>
        <w:rPr>
          <w:sz w:val="21"/>
        </w:rPr>
        <w:t>竣工清场</w:t>
      </w:r>
    </w:p>
    <w:p>
      <w:pPr>
        <w:pStyle w:val="null3"/>
        <w:ind w:firstLine="420"/>
        <w:jc w:val="both"/>
      </w:pPr>
      <w:r>
        <w:rPr>
          <w:sz w:val="21"/>
          <w:color w:val="000000"/>
        </w:rPr>
        <w:t>发包人要求某一单位工程或任一工程部位提前办理竣工验收的，应与承包人签订单位工程或工程部位竣工验收协议，作为本合同的附件。</w:t>
      </w:r>
    </w:p>
    <w:p>
      <w:pPr>
        <w:pStyle w:val="null3"/>
        <w:ind w:firstLine="420"/>
        <w:jc w:val="both"/>
      </w:pPr>
      <w:r>
        <w:rPr>
          <w:sz w:val="21"/>
          <w:color w:val="000000"/>
        </w:rPr>
        <w:t>（</w:t>
      </w:r>
      <w:r>
        <w:rPr>
          <w:sz w:val="21"/>
          <w:color w:val="000000"/>
        </w:rPr>
        <w:t>1</w:t>
      </w:r>
      <w:r>
        <w:rPr>
          <w:sz w:val="21"/>
          <w:color w:val="000000"/>
        </w:rPr>
        <w:t xml:space="preserve">）发包人根据合同进度计划安排，在全部工程竣工前需要使用已经竣工的单位工程或工程部位时，或承包人提出经发包人同意时，可进行单位工程或工程部位验收。验收的程序可按照第 </w:t>
      </w:r>
      <w:r>
        <w:rPr>
          <w:sz w:val="21"/>
          <w:color w:val="000000"/>
        </w:rPr>
        <w:t>58.3</w:t>
      </w:r>
      <w:r>
        <w:rPr>
          <w:sz w:val="21"/>
          <w:color w:val="000000"/>
        </w:rPr>
        <w:t xml:space="preserve">款、第 </w:t>
      </w:r>
      <w:r>
        <w:rPr>
          <w:sz w:val="21"/>
          <w:color w:val="000000"/>
        </w:rPr>
        <w:t>58.8</w:t>
      </w:r>
      <w:r>
        <w:rPr>
          <w:sz w:val="21"/>
          <w:color w:val="000000"/>
        </w:rPr>
        <w:t>款规定进行。验收合格后，发包人应向承包人颁发单位工程或工程部位接收证书，并负责照管。单位工程或工程部位的验收成果和结论，作为全部工程竣工验收申请报告的附件。</w:t>
      </w:r>
    </w:p>
    <w:p>
      <w:pPr>
        <w:pStyle w:val="null3"/>
        <w:ind w:firstLine="420"/>
        <w:jc w:val="both"/>
      </w:pPr>
      <w:r>
        <w:rPr>
          <w:sz w:val="21"/>
          <w:color w:val="000000"/>
        </w:rPr>
        <w:t>（</w:t>
      </w:r>
      <w:r>
        <w:rPr>
          <w:sz w:val="21"/>
          <w:color w:val="000000"/>
        </w:rPr>
        <w:t>2</w:t>
      </w:r>
      <w:r>
        <w:rPr>
          <w:sz w:val="21"/>
          <w:color w:val="000000"/>
        </w:rPr>
        <w:t>）发包人在全部工程竣工前，使用已接收的单位工程或工程部位导致承包人费用增加的，发包人应承担由此增加的费用和（或）延误的工期，并向承包人支付合理利润。</w:t>
      </w:r>
    </w:p>
    <w:p>
      <w:pPr>
        <w:pStyle w:val="null3"/>
        <w:ind w:firstLine="420"/>
        <w:jc w:val="both"/>
      </w:pPr>
      <w:r>
        <w:rPr>
          <w:sz w:val="21"/>
        </w:rPr>
        <w:t>58</w:t>
      </w:r>
      <w:r>
        <w:rPr>
          <w:sz w:val="21"/>
        </w:rPr>
        <w:t>．</w:t>
      </w:r>
      <w:r>
        <w:rPr>
          <w:sz w:val="21"/>
        </w:rPr>
        <w:t>11</w:t>
      </w:r>
      <w:r>
        <w:rPr>
          <w:sz w:val="21"/>
        </w:rPr>
        <w:t>施工队伍的撤离</w:t>
      </w:r>
    </w:p>
    <w:p>
      <w:pPr>
        <w:pStyle w:val="null3"/>
        <w:ind w:firstLine="420"/>
        <w:jc w:val="both"/>
      </w:pPr>
      <w:r>
        <w:rPr>
          <w:sz w:val="21"/>
          <w:color w:val="000000"/>
        </w:rPr>
        <w:t>合同工程尚未全部竣工（其中某项或某几项单位工程或工程部位已竣工），根据合同约定需要在施工期运行的，应由发包人按照第</w:t>
      </w:r>
      <w:r>
        <w:rPr>
          <w:sz w:val="21"/>
          <w:color w:val="000000"/>
        </w:rPr>
        <w:t>58.10</w:t>
      </w:r>
      <w:r>
        <w:rPr>
          <w:sz w:val="21"/>
          <w:color w:val="000000"/>
        </w:rPr>
        <w:t>款规定验收合格，并确保安全后，才能投入施工期运行。</w:t>
      </w:r>
    </w:p>
    <w:p>
      <w:pPr>
        <w:pStyle w:val="null3"/>
        <w:ind w:firstLine="420"/>
        <w:jc w:val="both"/>
      </w:pPr>
      <w:r>
        <w:rPr>
          <w:sz w:val="21"/>
          <w:color w:val="000000"/>
        </w:rPr>
        <w:t>在施工期运行中，发现单位工程或工程部位存在缺陷或损坏的，由承包人按照第</w:t>
      </w:r>
      <w:r>
        <w:rPr>
          <w:sz w:val="21"/>
          <w:color w:val="000000"/>
        </w:rPr>
        <w:t xml:space="preserve">59.3 </w:t>
      </w:r>
      <w:r>
        <w:rPr>
          <w:sz w:val="21"/>
          <w:color w:val="000000"/>
        </w:rPr>
        <w:t>款规定进行修复。</w:t>
      </w:r>
    </w:p>
    <w:p>
      <w:pPr>
        <w:pStyle w:val="null3"/>
        <w:ind w:firstLine="420"/>
        <w:jc w:val="both"/>
      </w:pPr>
      <w:r>
        <w:rPr>
          <w:sz w:val="21"/>
        </w:rPr>
        <w:t>58</w:t>
      </w:r>
      <w:r>
        <w:rPr>
          <w:sz w:val="21"/>
        </w:rPr>
        <w:t>．</w:t>
      </w:r>
      <w:r>
        <w:rPr>
          <w:sz w:val="21"/>
        </w:rPr>
        <w:t>12</w:t>
      </w:r>
      <w:r>
        <w:rPr>
          <w:sz w:val="21"/>
        </w:rPr>
        <w:t>使用未验收或验收未通过工程的责任</w:t>
      </w:r>
    </w:p>
    <w:p>
      <w:pPr>
        <w:pStyle w:val="null3"/>
        <w:ind w:firstLine="420"/>
        <w:jc w:val="both"/>
      </w:pPr>
      <w:r>
        <w:rPr>
          <w:sz w:val="21"/>
          <w:color w:val="000000"/>
        </w:rPr>
        <w:t>除专用条款另有约定外，工程接收证书颁发后，承包人应按照以下要求对施工场地进行清理，直至监理工程师检验合格为止。竣工清场费用由承包人承担。</w:t>
      </w:r>
    </w:p>
    <w:p>
      <w:pPr>
        <w:pStyle w:val="null3"/>
        <w:ind w:firstLine="420"/>
        <w:jc w:val="both"/>
      </w:pPr>
      <w:r>
        <w:rPr>
          <w:sz w:val="21"/>
          <w:color w:val="000000"/>
        </w:rPr>
        <w:t>（</w:t>
      </w:r>
      <w:r>
        <w:rPr>
          <w:sz w:val="21"/>
          <w:color w:val="000000"/>
        </w:rPr>
        <w:t>1</w:t>
      </w:r>
      <w:r>
        <w:rPr>
          <w:sz w:val="21"/>
          <w:color w:val="000000"/>
        </w:rPr>
        <w:t>）施工场地内残留的垃圾已全部清除出场；</w:t>
      </w:r>
    </w:p>
    <w:p>
      <w:pPr>
        <w:pStyle w:val="null3"/>
        <w:ind w:firstLine="420"/>
        <w:jc w:val="both"/>
      </w:pPr>
      <w:r>
        <w:rPr>
          <w:sz w:val="21"/>
          <w:color w:val="000000"/>
        </w:rPr>
        <w:t>（</w:t>
      </w:r>
      <w:r>
        <w:rPr>
          <w:sz w:val="21"/>
          <w:color w:val="000000"/>
        </w:rPr>
        <w:t>2</w:t>
      </w:r>
      <w:r>
        <w:rPr>
          <w:sz w:val="21"/>
          <w:color w:val="000000"/>
        </w:rPr>
        <w:t>）临时设施已拆除，场地已按照合同要求进行清理、平整或复原；</w:t>
      </w:r>
    </w:p>
    <w:p>
      <w:pPr>
        <w:pStyle w:val="null3"/>
        <w:ind w:firstLine="420"/>
        <w:jc w:val="both"/>
      </w:pPr>
      <w:r>
        <w:rPr>
          <w:sz w:val="21"/>
          <w:color w:val="000000"/>
        </w:rPr>
        <w:t>（</w:t>
      </w:r>
      <w:r>
        <w:rPr>
          <w:sz w:val="21"/>
          <w:color w:val="000000"/>
        </w:rPr>
        <w:t>3</w:t>
      </w:r>
      <w:r>
        <w:rPr>
          <w:sz w:val="21"/>
          <w:color w:val="000000"/>
        </w:rPr>
        <w:t>）按照合同约定应撤离的承包人设备和剩余的材料，包括废弃的施工设备和材料，已按照计划撤离施工场地；</w:t>
      </w:r>
    </w:p>
    <w:p>
      <w:pPr>
        <w:pStyle w:val="null3"/>
        <w:ind w:firstLine="420"/>
        <w:jc w:val="both"/>
      </w:pPr>
      <w:r>
        <w:rPr>
          <w:sz w:val="21"/>
          <w:color w:val="000000"/>
        </w:rPr>
        <w:t>（</w:t>
      </w:r>
      <w:r>
        <w:rPr>
          <w:sz w:val="21"/>
          <w:color w:val="000000"/>
        </w:rPr>
        <w:t>4</w:t>
      </w:r>
      <w:r>
        <w:rPr>
          <w:sz w:val="21"/>
          <w:color w:val="000000"/>
        </w:rPr>
        <w:t>）建筑物周边及其附近道路、河道的施工堆积物，已按照监理工程师指示全部清理；</w:t>
      </w:r>
    </w:p>
    <w:p>
      <w:pPr>
        <w:pStyle w:val="null3"/>
        <w:ind w:firstLine="420"/>
        <w:jc w:val="both"/>
      </w:pPr>
      <w:r>
        <w:rPr>
          <w:sz w:val="21"/>
          <w:color w:val="000000"/>
        </w:rPr>
        <w:t>（</w:t>
      </w:r>
      <w:r>
        <w:rPr>
          <w:sz w:val="21"/>
          <w:color w:val="000000"/>
        </w:rPr>
        <w:t>5</w:t>
      </w:r>
      <w:r>
        <w:rPr>
          <w:sz w:val="21"/>
          <w:color w:val="000000"/>
        </w:rPr>
        <w:t>）监理工程师指示的其他场地清理工作已全部完成。</w:t>
      </w:r>
    </w:p>
    <w:p>
      <w:pPr>
        <w:pStyle w:val="null3"/>
        <w:ind w:firstLine="420"/>
        <w:jc w:val="both"/>
      </w:pPr>
      <w:r>
        <w:rPr>
          <w:sz w:val="21"/>
          <w:color w:val="000000"/>
        </w:rPr>
        <w:t>如承包人未按照监理工程师的要求恢复临时占地，或者场地清理未达到合同约定的，发包人可自行或委托第三方恢复或清理，所发生的费用从应支付或将支付给承包人的款项中扣除。</w:t>
      </w:r>
    </w:p>
    <w:p>
      <w:pPr>
        <w:pStyle w:val="null3"/>
        <w:ind w:firstLine="420"/>
        <w:jc w:val="both"/>
      </w:pPr>
      <w:r>
        <w:rPr>
          <w:sz w:val="21"/>
        </w:rPr>
        <w:t>58.13</w:t>
      </w:r>
      <w:r>
        <w:rPr>
          <w:sz w:val="21"/>
        </w:rPr>
        <w:t>工程竣工质量争议的责任</w:t>
      </w:r>
    </w:p>
    <w:p>
      <w:pPr>
        <w:pStyle w:val="null3"/>
        <w:ind w:firstLine="420"/>
        <w:jc w:val="both"/>
      </w:pPr>
      <w:r>
        <w:rPr>
          <w:sz w:val="21"/>
          <w:color w:val="000000"/>
        </w:rPr>
        <w:t>工程接收证书颁发后的</w:t>
      </w:r>
      <w:r>
        <w:rPr>
          <w:sz w:val="21"/>
          <w:color w:val="000000"/>
        </w:rPr>
        <w:t xml:space="preserve">56 </w:t>
      </w:r>
      <w:r>
        <w:rPr>
          <w:sz w:val="21"/>
          <w:color w:val="000000"/>
        </w:rPr>
        <w:t>天内，除经监理工程师同意需在缺陷责任期内继续工作的人员、使用的施工设备和临时设施外，其余的人员、施工设备和临时设备均应撤离施工场地或拆除。除专用条款另有约定外，缺陷责任期满时，承包人的人员和施工设备应全部撤离施工场地。</w:t>
      </w:r>
    </w:p>
    <w:p>
      <w:pPr>
        <w:pStyle w:val="null3"/>
        <w:ind w:firstLine="420"/>
        <w:jc w:val="both"/>
      </w:pPr>
      <w:r>
        <w:rPr>
          <w:sz w:val="21"/>
        </w:rPr>
        <w:t>58.14</w:t>
      </w:r>
      <w:r>
        <w:rPr>
          <w:sz w:val="21"/>
        </w:rPr>
        <w:t>使用未验收或验收未通过的责任</w:t>
      </w:r>
    </w:p>
    <w:p>
      <w:pPr>
        <w:pStyle w:val="null3"/>
        <w:ind w:firstLine="420"/>
        <w:jc w:val="both"/>
      </w:pPr>
      <w:r>
        <w:rPr>
          <w:sz w:val="21"/>
          <w:color w:val="000000"/>
        </w:rPr>
        <w:t>合同工程未经竣工验收或竣工验收未通过的，发包人不得使用。发包人强行使用的，由此发生的质量问题及其他问题，由发包人承担责任。</w:t>
      </w:r>
    </w:p>
    <w:p>
      <w:pPr>
        <w:pStyle w:val="null3"/>
        <w:ind w:firstLine="420"/>
        <w:jc w:val="both"/>
      </w:pPr>
      <w:r>
        <w:rPr>
          <w:sz w:val="21"/>
        </w:rPr>
        <w:t>58.15</w:t>
      </w:r>
      <w:r>
        <w:rPr>
          <w:sz w:val="21"/>
        </w:rPr>
        <w:t>工程竣工质量争议的责任</w:t>
      </w:r>
    </w:p>
    <w:p>
      <w:pPr>
        <w:pStyle w:val="null3"/>
        <w:ind w:firstLine="420"/>
        <w:jc w:val="both"/>
      </w:pPr>
      <w:r>
        <w:rPr>
          <w:sz w:val="21"/>
          <w:color w:val="000000"/>
        </w:rPr>
        <w:t>合同工程竣工验收时发生工程质量争议，经第</w:t>
      </w:r>
      <w:r>
        <w:rPr>
          <w:sz w:val="21"/>
          <w:color w:val="000000"/>
        </w:rPr>
        <w:t xml:space="preserve">86.4 </w:t>
      </w:r>
      <w:r>
        <w:rPr>
          <w:sz w:val="21"/>
          <w:color w:val="000000"/>
        </w:rPr>
        <w:t>款规定调解或认定工程质量符合合同要求的，由发包人承担由此增加的费用和（或）延误的工期。</w:t>
      </w:r>
    </w:p>
    <w:p>
      <w:pPr>
        <w:pStyle w:val="null3"/>
        <w:spacing w:before="120" w:after="120"/>
        <w:ind w:firstLine="420"/>
        <w:jc w:val="both"/>
      </w:pPr>
      <w:r>
        <w:rPr>
          <w:sz w:val="21"/>
        </w:rPr>
        <w:t xml:space="preserve">59 </w:t>
      </w:r>
      <w:r>
        <w:rPr>
          <w:sz w:val="21"/>
        </w:rPr>
        <w:t>缺陷责任与质量保修</w:t>
      </w:r>
    </w:p>
    <w:p>
      <w:pPr>
        <w:pStyle w:val="null3"/>
        <w:ind w:firstLine="420"/>
        <w:jc w:val="both"/>
      </w:pPr>
      <w:r>
        <w:rPr>
          <w:sz w:val="21"/>
        </w:rPr>
        <w:t>59</w:t>
      </w:r>
      <w:r>
        <w:rPr>
          <w:sz w:val="21"/>
        </w:rPr>
        <w:t>．</w:t>
      </w:r>
      <w:r>
        <w:rPr>
          <w:sz w:val="21"/>
        </w:rPr>
        <w:t>1</w:t>
      </w:r>
      <w:r>
        <w:rPr>
          <w:sz w:val="21"/>
        </w:rPr>
        <w:t>缺陷责任期计算</w:t>
      </w:r>
    </w:p>
    <w:p>
      <w:pPr>
        <w:pStyle w:val="null3"/>
        <w:ind w:firstLine="420"/>
        <w:jc w:val="both"/>
      </w:pPr>
      <w:r>
        <w:rPr>
          <w:sz w:val="21"/>
          <w:color w:val="000000"/>
        </w:rPr>
        <w:t>缺陷责任期自实际竣工之日起计算。在全部工程竣工验收前，已经发包人提前验收的单位工程，其缺陷责任期的起算日期相应提前。</w:t>
      </w:r>
    </w:p>
    <w:p>
      <w:pPr>
        <w:pStyle w:val="null3"/>
        <w:ind w:firstLine="420"/>
        <w:jc w:val="both"/>
      </w:pPr>
      <w:r>
        <w:rPr>
          <w:sz w:val="21"/>
        </w:rPr>
        <w:t>59</w:t>
      </w:r>
      <w:r>
        <w:rPr>
          <w:sz w:val="21"/>
        </w:rPr>
        <w:t>．</w:t>
      </w:r>
      <w:r>
        <w:rPr>
          <w:sz w:val="21"/>
        </w:rPr>
        <w:t>2</w:t>
      </w:r>
      <w:r>
        <w:rPr>
          <w:sz w:val="21"/>
        </w:rPr>
        <w:t>缺陷责任期延长</w:t>
      </w:r>
    </w:p>
    <w:p>
      <w:pPr>
        <w:pStyle w:val="null3"/>
        <w:ind w:firstLine="420"/>
        <w:jc w:val="both"/>
      </w:pPr>
      <w:r>
        <w:rPr>
          <w:sz w:val="21"/>
          <w:color w:val="000000"/>
        </w:rPr>
        <w:t>由于承包人原因造成某项缺陷或损坏使某项工程或工程设备不能按照原定目标使用而需要再次检查、检验和修复的，发包人有权要求承包人相应延长缺陷责任期，但缺陷责任期最长不超过</w:t>
      </w:r>
      <w:r>
        <w:rPr>
          <w:sz w:val="21"/>
          <w:color w:val="000000"/>
        </w:rPr>
        <w:t xml:space="preserve">2 </w:t>
      </w:r>
      <w:r>
        <w:rPr>
          <w:sz w:val="21"/>
          <w:color w:val="000000"/>
        </w:rPr>
        <w:t>年。</w:t>
      </w:r>
    </w:p>
    <w:p>
      <w:pPr>
        <w:pStyle w:val="null3"/>
        <w:ind w:firstLine="420"/>
        <w:jc w:val="both"/>
      </w:pPr>
      <w:r>
        <w:rPr>
          <w:sz w:val="21"/>
        </w:rPr>
        <w:t>59</w:t>
      </w:r>
      <w:r>
        <w:rPr>
          <w:sz w:val="21"/>
        </w:rPr>
        <w:t>．</w:t>
      </w:r>
      <w:r>
        <w:rPr>
          <w:sz w:val="21"/>
        </w:rPr>
        <w:t>3</w:t>
      </w:r>
      <w:r>
        <w:rPr>
          <w:sz w:val="21"/>
        </w:rPr>
        <w:t>缺陷责任</w:t>
      </w:r>
    </w:p>
    <w:p>
      <w:pPr>
        <w:pStyle w:val="null3"/>
        <w:ind w:firstLine="420"/>
        <w:jc w:val="both"/>
      </w:pPr>
      <w:r>
        <w:rPr>
          <w:sz w:val="21"/>
          <w:color w:val="000000"/>
        </w:rPr>
        <w:t>合同工程存在某项缺陷或损坏的，合同双方当事人应按照下列规定承担缺陷责任以及由此产生的费用。</w:t>
      </w:r>
    </w:p>
    <w:p>
      <w:pPr>
        <w:pStyle w:val="null3"/>
        <w:ind w:firstLine="420"/>
        <w:jc w:val="both"/>
      </w:pPr>
      <w:r>
        <w:rPr>
          <w:sz w:val="21"/>
          <w:color w:val="000000"/>
        </w:rPr>
        <w:t>（</w:t>
      </w:r>
      <w:r>
        <w:rPr>
          <w:sz w:val="21"/>
          <w:color w:val="000000"/>
        </w:rPr>
        <w:t>1</w:t>
      </w:r>
      <w:r>
        <w:rPr>
          <w:sz w:val="21"/>
          <w:color w:val="000000"/>
        </w:rPr>
        <w:t>）承包人应在缺陷责任期内对已交付使用的工程承担缺陷责任。</w:t>
      </w:r>
    </w:p>
    <w:p>
      <w:pPr>
        <w:pStyle w:val="null3"/>
        <w:ind w:firstLine="420"/>
        <w:jc w:val="both"/>
      </w:pPr>
      <w:r>
        <w:rPr>
          <w:sz w:val="21"/>
          <w:color w:val="000000"/>
        </w:rPr>
        <w:t>（</w:t>
      </w:r>
      <w:r>
        <w:rPr>
          <w:sz w:val="21"/>
          <w:color w:val="000000"/>
        </w:rPr>
        <w:t>2</w:t>
      </w:r>
      <w:r>
        <w:rPr>
          <w:sz w:val="21"/>
          <w:color w:val="000000"/>
        </w:rPr>
        <w:t xml:space="preserve">）缺陷责任期内，发包人对已接收使用的工程负责日常维护工作。发包人在使用过程中，发现已接收的工程存在新的缺陷或已修复的缺陷部位或部件又遭损坏的，应及时通知承包人修复，承包人应在收到通知后的 </w:t>
      </w:r>
      <w:r>
        <w:rPr>
          <w:sz w:val="21"/>
          <w:color w:val="000000"/>
        </w:rPr>
        <w:t xml:space="preserve">7 </w:t>
      </w:r>
      <w:r>
        <w:rPr>
          <w:sz w:val="21"/>
          <w:color w:val="000000"/>
        </w:rPr>
        <w:t>天内派人修复，直至检验合格为止。承包人未能在规定时间内修复的，发包人可自行或委托第三方修复，所需费用和利润按照本款第（</w:t>
      </w:r>
      <w:r>
        <w:rPr>
          <w:sz w:val="21"/>
          <w:color w:val="000000"/>
        </w:rPr>
        <w:t>3</w:t>
      </w:r>
      <w:r>
        <w:rPr>
          <w:sz w:val="21"/>
          <w:color w:val="000000"/>
        </w:rPr>
        <w:t>）点规定办理。</w:t>
      </w:r>
    </w:p>
    <w:p>
      <w:pPr>
        <w:pStyle w:val="null3"/>
        <w:ind w:firstLine="420"/>
        <w:jc w:val="both"/>
      </w:pPr>
      <w:r>
        <w:rPr>
          <w:sz w:val="21"/>
          <w:color w:val="000000"/>
        </w:rPr>
        <w:t>（</w:t>
      </w:r>
      <w:r>
        <w:rPr>
          <w:sz w:val="21"/>
          <w:color w:val="000000"/>
        </w:rPr>
        <w:t>3</w:t>
      </w:r>
      <w:r>
        <w:rPr>
          <w:sz w:val="21"/>
          <w:color w:val="000000"/>
        </w:rPr>
        <w:t>）监理工程师应会同承包人共同查清缺陷和（或）损坏的原因，并由造价工程师提出或核实由此发生的费用。经查明，因承包人原因造成的，由承包人承担修复和查验的费用；因发包人原因造成的，发包人承担修复和查验的费用，并向承包人支付合理利润。</w:t>
      </w:r>
    </w:p>
    <w:p>
      <w:pPr>
        <w:pStyle w:val="null3"/>
        <w:ind w:firstLine="420"/>
        <w:jc w:val="both"/>
      </w:pPr>
      <w:r>
        <w:rPr>
          <w:sz w:val="21"/>
        </w:rPr>
        <w:t>59</w:t>
      </w:r>
      <w:r>
        <w:rPr>
          <w:sz w:val="21"/>
        </w:rPr>
        <w:t>．</w:t>
      </w:r>
      <w:r>
        <w:rPr>
          <w:sz w:val="21"/>
        </w:rPr>
        <w:t>4</w:t>
      </w:r>
      <w:r>
        <w:rPr>
          <w:sz w:val="21"/>
        </w:rPr>
        <w:t>重新检（试）验</w:t>
      </w:r>
    </w:p>
    <w:p>
      <w:pPr>
        <w:pStyle w:val="null3"/>
        <w:ind w:firstLine="420"/>
        <w:jc w:val="both"/>
      </w:pPr>
      <w:r>
        <w:rPr>
          <w:sz w:val="21"/>
          <w:color w:val="000000"/>
        </w:rPr>
        <w:t>任何一项缺陷或损坏修复后，经检查证明其影响了工程或工程设备的使用性能，承包人应按照第</w:t>
      </w:r>
      <w:r>
        <w:rPr>
          <w:sz w:val="21"/>
          <w:color w:val="000000"/>
        </w:rPr>
        <w:t xml:space="preserve">54 </w:t>
      </w:r>
      <w:r>
        <w:rPr>
          <w:sz w:val="21"/>
          <w:color w:val="000000"/>
        </w:rPr>
        <w:t>条规定重新检（试）验，重新检（试）验的费用由责任方承担。</w:t>
      </w:r>
    </w:p>
    <w:p>
      <w:pPr>
        <w:pStyle w:val="null3"/>
        <w:ind w:firstLine="420"/>
        <w:jc w:val="both"/>
      </w:pPr>
      <w:r>
        <w:rPr>
          <w:sz w:val="21"/>
        </w:rPr>
        <w:t>59.5</w:t>
      </w:r>
      <w:r>
        <w:rPr>
          <w:sz w:val="21"/>
        </w:rPr>
        <w:t>承包人的进入权</w:t>
      </w:r>
    </w:p>
    <w:p>
      <w:pPr>
        <w:pStyle w:val="null3"/>
        <w:ind w:firstLine="420"/>
        <w:jc w:val="both"/>
      </w:pPr>
      <w:r>
        <w:rPr>
          <w:sz w:val="21"/>
          <w:color w:val="000000"/>
        </w:rPr>
        <w:t>缺陷责任期内承包人为缺陷修复工作需要，有权进入工程现场，但应遵守发包人的保安和保密等规定。</w:t>
      </w:r>
    </w:p>
    <w:p>
      <w:pPr>
        <w:pStyle w:val="null3"/>
        <w:ind w:firstLine="420"/>
        <w:jc w:val="both"/>
      </w:pPr>
      <w:r>
        <w:rPr>
          <w:sz w:val="21"/>
        </w:rPr>
        <w:t>59.6</w:t>
      </w:r>
      <w:r>
        <w:rPr>
          <w:sz w:val="21"/>
        </w:rPr>
        <w:t>颁发缺陷责任期终止证书</w:t>
      </w:r>
    </w:p>
    <w:p>
      <w:pPr>
        <w:pStyle w:val="null3"/>
        <w:ind w:firstLine="420"/>
        <w:jc w:val="both"/>
      </w:pPr>
      <w:r>
        <w:rPr>
          <w:sz w:val="21"/>
          <w:color w:val="000000"/>
        </w:rPr>
        <w:t>在专用条款约定的缺陷责任期（包括第</w:t>
      </w:r>
      <w:r>
        <w:rPr>
          <w:sz w:val="21"/>
          <w:color w:val="000000"/>
        </w:rPr>
        <w:t xml:space="preserve">59.2 </w:t>
      </w:r>
      <w:r>
        <w:rPr>
          <w:sz w:val="21"/>
          <w:color w:val="000000"/>
        </w:rPr>
        <w:t xml:space="preserve">款延长的期限）终止后的 </w:t>
      </w:r>
      <w:r>
        <w:rPr>
          <w:sz w:val="21"/>
          <w:color w:val="000000"/>
        </w:rPr>
        <w:t xml:space="preserve">14 </w:t>
      </w:r>
      <w:r>
        <w:rPr>
          <w:sz w:val="21"/>
          <w:color w:val="000000"/>
        </w:rPr>
        <w:t>天内，发包人应向承包人颁发缺陷责任期终止证书。</w:t>
      </w:r>
    </w:p>
    <w:p>
      <w:pPr>
        <w:pStyle w:val="null3"/>
        <w:ind w:firstLine="420"/>
        <w:jc w:val="both"/>
      </w:pPr>
      <w:r>
        <w:rPr>
          <w:sz w:val="21"/>
        </w:rPr>
        <w:t>59.7</w:t>
      </w:r>
      <w:r>
        <w:rPr>
          <w:sz w:val="21"/>
        </w:rPr>
        <w:t>签订工程质量保修书</w:t>
      </w:r>
    </w:p>
    <w:p>
      <w:pPr>
        <w:pStyle w:val="null3"/>
        <w:ind w:firstLine="420"/>
        <w:jc w:val="both"/>
      </w:pPr>
      <w:r>
        <w:rPr>
          <w:sz w:val="21"/>
          <w:color w:val="000000"/>
        </w:rPr>
        <w:t>合同双方当事人应根据法律法规的有关规定，在承包人向发包人提交竣工验收申请报告时，共同签署合同工程质量保修书，作为本合同的附件。工程质量保修书应具体明确质量保修范围、期限、责任和费用等事项。</w:t>
      </w:r>
    </w:p>
    <w:p>
      <w:pPr>
        <w:pStyle w:val="null3"/>
        <w:ind w:firstLine="420"/>
        <w:jc w:val="both"/>
      </w:pPr>
      <w:r>
        <w:rPr>
          <w:sz w:val="21"/>
        </w:rPr>
        <w:t>59.8</w:t>
      </w:r>
      <w:r>
        <w:rPr>
          <w:sz w:val="21"/>
        </w:rPr>
        <w:t>质量保修期计算</w:t>
      </w:r>
    </w:p>
    <w:p>
      <w:pPr>
        <w:pStyle w:val="null3"/>
        <w:ind w:firstLine="420"/>
        <w:jc w:val="both"/>
      </w:pPr>
      <w:r>
        <w:rPr>
          <w:sz w:val="21"/>
          <w:color w:val="000000"/>
        </w:rPr>
        <w:t>质量保修期自实际竣工之日期起计算。在全部工程竣工验收前，已经发包人提前验收的单位工程，其质量保修期的起算日期相应提前。</w:t>
      </w:r>
    </w:p>
    <w:p>
      <w:pPr>
        <w:pStyle w:val="null3"/>
        <w:ind w:firstLine="420"/>
        <w:jc w:val="both"/>
      </w:pPr>
      <w:r>
        <w:rPr>
          <w:sz w:val="21"/>
        </w:rPr>
        <w:t>59.9</w:t>
      </w:r>
      <w:r>
        <w:rPr>
          <w:sz w:val="21"/>
        </w:rPr>
        <w:t>工程质量保修</w:t>
      </w:r>
    </w:p>
    <w:p>
      <w:pPr>
        <w:pStyle w:val="null3"/>
        <w:ind w:firstLine="420"/>
        <w:jc w:val="both"/>
      </w:pPr>
      <w:r>
        <w:rPr>
          <w:sz w:val="21"/>
          <w:color w:val="000000"/>
        </w:rPr>
        <w:t>承包人应在质量保修期内对交付发包人使用的合同工程承担质量保修责任。发生紧急抢修事故的，承包人应在接到通知后立即到达事故现场抢修。质量保修完成后，发包人应及时组织验收。</w:t>
      </w:r>
    </w:p>
    <w:p>
      <w:pPr>
        <w:pStyle w:val="null3"/>
        <w:ind w:firstLine="420"/>
        <w:jc w:val="both"/>
      </w:pPr>
      <w:r>
        <w:rPr>
          <w:sz w:val="21"/>
        </w:rPr>
        <w:t>59.10</w:t>
      </w:r>
      <w:r>
        <w:rPr>
          <w:sz w:val="21"/>
        </w:rPr>
        <w:t>修复质量缺陷以外的费用</w:t>
      </w:r>
    </w:p>
    <w:p>
      <w:pPr>
        <w:pStyle w:val="null3"/>
        <w:ind w:firstLine="420"/>
        <w:jc w:val="both"/>
      </w:pPr>
      <w:r>
        <w:rPr>
          <w:sz w:val="21"/>
          <w:color w:val="000000"/>
        </w:rPr>
        <w:t>承包人修复属于质量缺陷以外的费用，由责任方承担。</w:t>
      </w:r>
    </w:p>
    <w:p>
      <w:pPr>
        <w:pStyle w:val="null3"/>
        <w:spacing w:before="240" w:after="120"/>
        <w:ind w:firstLine="420"/>
        <w:jc w:val="center"/>
      </w:pPr>
      <w:r>
        <w:rPr>
          <w:sz w:val="21"/>
        </w:rPr>
        <w:t>六、造</w:t>
      </w:r>
      <w:r>
        <w:rPr>
          <w:sz w:val="21"/>
        </w:rPr>
        <w:t xml:space="preserve">  </w:t>
      </w:r>
      <w:r>
        <w:rPr>
          <w:sz w:val="21"/>
        </w:rPr>
        <w:t>价</w:t>
      </w:r>
    </w:p>
    <w:p>
      <w:pPr>
        <w:pStyle w:val="null3"/>
        <w:spacing w:before="120" w:after="120"/>
        <w:ind w:firstLine="420"/>
        <w:jc w:val="both"/>
      </w:pPr>
      <w:r>
        <w:rPr>
          <w:sz w:val="21"/>
        </w:rPr>
        <w:t xml:space="preserve">60  </w:t>
      </w:r>
      <w:r>
        <w:rPr>
          <w:sz w:val="21"/>
        </w:rPr>
        <w:t>资金计划和安排</w:t>
      </w:r>
    </w:p>
    <w:p>
      <w:pPr>
        <w:pStyle w:val="null3"/>
        <w:ind w:firstLine="420"/>
        <w:jc w:val="both"/>
      </w:pPr>
      <w:r>
        <w:rPr>
          <w:sz w:val="21"/>
        </w:rPr>
        <w:t>60.1</w:t>
      </w:r>
      <w:r>
        <w:rPr>
          <w:sz w:val="21"/>
        </w:rPr>
        <w:t>提交资金要求计划书</w:t>
      </w:r>
    </w:p>
    <w:p>
      <w:pPr>
        <w:pStyle w:val="null3"/>
        <w:ind w:firstLine="420"/>
        <w:jc w:val="both"/>
      </w:pPr>
      <w:r>
        <w:rPr>
          <w:sz w:val="21"/>
          <w:color w:val="000000"/>
        </w:rPr>
        <w:t>工程进度计划被批准后，承包人应向发包人提交一份合同工程资金需求计划书；工程进度计划更新后，承包人应及时向发包人提交一份更新后的工程资金需求计划书。</w:t>
      </w:r>
    </w:p>
    <w:p>
      <w:pPr>
        <w:pStyle w:val="null3"/>
        <w:ind w:firstLine="420"/>
        <w:jc w:val="both"/>
      </w:pPr>
      <w:r>
        <w:rPr>
          <w:sz w:val="21"/>
        </w:rPr>
        <w:t>60.2</w:t>
      </w:r>
      <w:r>
        <w:rPr>
          <w:sz w:val="21"/>
        </w:rPr>
        <w:t>提供资金安排证据</w:t>
      </w:r>
    </w:p>
    <w:p>
      <w:pPr>
        <w:pStyle w:val="null3"/>
        <w:ind w:firstLine="420"/>
        <w:jc w:val="both"/>
      </w:pPr>
      <w:r>
        <w:rPr>
          <w:sz w:val="21"/>
          <w:color w:val="000000"/>
        </w:rPr>
        <w:t>发包人应在收到承包人提交的工程资金需求计划书后</w:t>
      </w:r>
      <w:r>
        <w:rPr>
          <w:sz w:val="21"/>
          <w:color w:val="000000"/>
        </w:rPr>
        <w:t xml:space="preserve">28 </w:t>
      </w:r>
      <w:r>
        <w:rPr>
          <w:sz w:val="21"/>
          <w:color w:val="000000"/>
        </w:rPr>
        <w:t xml:space="preserve">天内，根据合同约定，提供已做出资金安排的合理证据，表明有能力按照第 </w:t>
      </w:r>
      <w:r>
        <w:rPr>
          <w:sz w:val="21"/>
          <w:color w:val="000000"/>
        </w:rPr>
        <w:t xml:space="preserve">78 </w:t>
      </w:r>
      <w:r>
        <w:rPr>
          <w:sz w:val="21"/>
          <w:color w:val="000000"/>
        </w:rPr>
        <w:t>条规定支付合同价款。如果发包人对资金安排作出任何变更时，应及时将变更的详情通知承包人。</w:t>
      </w:r>
    </w:p>
    <w:p>
      <w:pPr>
        <w:pStyle w:val="null3"/>
        <w:spacing w:before="120" w:after="120"/>
        <w:ind w:firstLine="420"/>
        <w:jc w:val="both"/>
      </w:pPr>
      <w:r>
        <w:rPr>
          <w:sz w:val="21"/>
        </w:rPr>
        <w:t xml:space="preserve">61  </w:t>
      </w:r>
      <w:r>
        <w:rPr>
          <w:sz w:val="21"/>
        </w:rPr>
        <w:t>工程量</w:t>
      </w:r>
    </w:p>
    <w:p>
      <w:pPr>
        <w:pStyle w:val="null3"/>
        <w:ind w:firstLine="420"/>
        <w:jc w:val="both"/>
      </w:pPr>
      <w:r>
        <w:rPr>
          <w:sz w:val="21"/>
        </w:rPr>
        <w:t>61.1</w:t>
      </w:r>
      <w:r>
        <w:rPr>
          <w:sz w:val="21"/>
        </w:rPr>
        <w:t>清单工程量包括的工作内容</w:t>
      </w:r>
    </w:p>
    <w:p>
      <w:pPr>
        <w:pStyle w:val="null3"/>
        <w:ind w:firstLine="420"/>
        <w:jc w:val="both"/>
      </w:pPr>
      <w:r>
        <w:rPr>
          <w:sz w:val="21"/>
          <w:color w:val="000000"/>
        </w:rPr>
        <w:t>工程量清单中开列的工程量应包括由承包人完成的施工、安装等工作内容，其任何遗漏或错误既不能使合同无效，也不能免除承包人按照图纸、标准与规范实施合同工程的任何责任。对于依据图纸、标准与规范应在工程量清单中计量但未计量的工作，应根据第</w:t>
      </w:r>
      <w:r>
        <w:rPr>
          <w:sz w:val="21"/>
          <w:color w:val="000000"/>
        </w:rPr>
        <w:t xml:space="preserve">72 </w:t>
      </w:r>
      <w:r>
        <w:rPr>
          <w:sz w:val="21"/>
          <w:color w:val="000000"/>
        </w:rPr>
        <w:t>条规定确定合同价款的增加额。</w:t>
      </w:r>
    </w:p>
    <w:p>
      <w:pPr>
        <w:pStyle w:val="null3"/>
        <w:ind w:firstLine="420"/>
        <w:jc w:val="both"/>
      </w:pPr>
      <w:r>
        <w:rPr>
          <w:sz w:val="21"/>
        </w:rPr>
        <w:t>61.2</w:t>
      </w:r>
      <w:r>
        <w:rPr>
          <w:sz w:val="21"/>
        </w:rPr>
        <w:t>清单的工程量</w:t>
      </w:r>
    </w:p>
    <w:p>
      <w:pPr>
        <w:pStyle w:val="null3"/>
        <w:ind w:firstLine="420"/>
        <w:jc w:val="both"/>
      </w:pPr>
      <w:r>
        <w:rPr>
          <w:sz w:val="21"/>
          <w:color w:val="000000"/>
        </w:rPr>
        <w:t>工程量清单中开列的工程量是根据合同工程施工设计图纸提供的预计工程量，不能作为承包人履行合同义务中应予完成合同工程的实际和准确工程量。</w:t>
      </w:r>
    </w:p>
    <w:p>
      <w:pPr>
        <w:pStyle w:val="null3"/>
        <w:ind w:firstLine="420"/>
        <w:jc w:val="both"/>
      </w:pPr>
      <w:r>
        <w:rPr>
          <w:sz w:val="21"/>
          <w:color w:val="000000"/>
        </w:rPr>
        <w:t>发包人应按照承包人实际完成的应予计量的工程量与其在工程量清单中填报的单价或总价的乘积向承包人支付工程款。</w:t>
      </w:r>
    </w:p>
    <w:p>
      <w:pPr>
        <w:pStyle w:val="null3"/>
        <w:spacing w:before="120" w:after="120"/>
        <w:ind w:firstLine="420"/>
        <w:jc w:val="both"/>
      </w:pPr>
      <w:r>
        <w:rPr>
          <w:sz w:val="21"/>
        </w:rPr>
        <w:t xml:space="preserve">62  </w:t>
      </w:r>
      <w:r>
        <w:rPr>
          <w:sz w:val="21"/>
        </w:rPr>
        <w:t>工程计量和计价</w:t>
      </w:r>
    </w:p>
    <w:p>
      <w:pPr>
        <w:pStyle w:val="null3"/>
        <w:ind w:firstLine="420"/>
        <w:jc w:val="both"/>
      </w:pPr>
      <w:r>
        <w:rPr>
          <w:sz w:val="21"/>
        </w:rPr>
        <w:t>62</w:t>
      </w:r>
      <w:r>
        <w:rPr>
          <w:sz w:val="21"/>
        </w:rPr>
        <w:t>．</w:t>
      </w:r>
      <w:r>
        <w:rPr>
          <w:sz w:val="21"/>
        </w:rPr>
        <w:t>1</w:t>
      </w:r>
      <w:r>
        <w:rPr>
          <w:sz w:val="21"/>
        </w:rPr>
        <w:t>工程计量和计价的依据</w:t>
      </w:r>
    </w:p>
    <w:p>
      <w:pPr>
        <w:pStyle w:val="null3"/>
        <w:ind w:firstLine="420"/>
        <w:jc w:val="both"/>
      </w:pPr>
      <w:r>
        <w:rPr>
          <w:sz w:val="21"/>
          <w:color w:val="000000"/>
        </w:rPr>
        <w:t>工程的计量规则和计价办法，以国家标准《建设工程工程量清单计价规范》为准；《建设工程工程量清单计价规范》没有规定的，以广东省统一工程计价依据为准；广东省统一工程计价依据没有规定的，可参照专业部门颁发的工程计价依据。</w:t>
      </w:r>
    </w:p>
    <w:p>
      <w:pPr>
        <w:pStyle w:val="null3"/>
        <w:ind w:firstLine="420"/>
        <w:jc w:val="both"/>
      </w:pPr>
      <w:r>
        <w:rPr>
          <w:sz w:val="21"/>
        </w:rPr>
        <w:t>62</w:t>
      </w:r>
      <w:r>
        <w:rPr>
          <w:sz w:val="21"/>
        </w:rPr>
        <w:t>．</w:t>
      </w:r>
      <w:r>
        <w:rPr>
          <w:sz w:val="21"/>
        </w:rPr>
        <w:t>2</w:t>
      </w:r>
      <w:r>
        <w:rPr>
          <w:sz w:val="21"/>
        </w:rPr>
        <w:t>工程计量和计价的要求</w:t>
      </w:r>
    </w:p>
    <w:p>
      <w:pPr>
        <w:pStyle w:val="null3"/>
        <w:ind w:firstLine="420"/>
        <w:jc w:val="both"/>
      </w:pPr>
      <w:r>
        <w:rPr>
          <w:sz w:val="21"/>
          <w:color w:val="000000"/>
        </w:rPr>
        <w:t>合同双方当事人应按照合同约定，依据国家标准《建设工程工程量清单计价规范》、广东省统一工程计价依据或专业部门的工程计价依据以及工程造价管理机构制订的有关计价规定进行工程计量和计价。</w:t>
      </w:r>
    </w:p>
    <w:p>
      <w:pPr>
        <w:pStyle w:val="null3"/>
        <w:ind w:firstLine="420"/>
        <w:jc w:val="both"/>
      </w:pPr>
      <w:r>
        <w:rPr>
          <w:sz w:val="21"/>
          <w:color w:val="000000"/>
        </w:rPr>
        <w:t>造价工程师负责工程计量和计价的核实工作。</w:t>
      </w:r>
    </w:p>
    <w:p>
      <w:pPr>
        <w:pStyle w:val="null3"/>
        <w:ind w:firstLine="420"/>
        <w:jc w:val="both"/>
      </w:pPr>
      <w:r>
        <w:rPr>
          <w:sz w:val="21"/>
        </w:rPr>
        <w:t>62</w:t>
      </w:r>
      <w:r>
        <w:rPr>
          <w:sz w:val="21"/>
        </w:rPr>
        <w:t>．</w:t>
      </w:r>
      <w:r>
        <w:rPr>
          <w:sz w:val="21"/>
        </w:rPr>
        <w:t>3</w:t>
      </w:r>
      <w:r>
        <w:rPr>
          <w:sz w:val="21"/>
        </w:rPr>
        <w:t>已完工程款额报告的提交和核实</w:t>
      </w:r>
    </w:p>
    <w:p>
      <w:pPr>
        <w:pStyle w:val="null3"/>
        <w:ind w:firstLine="420"/>
        <w:jc w:val="both"/>
      </w:pPr>
      <w:r>
        <w:rPr>
          <w:sz w:val="21"/>
          <w:color w:val="000000"/>
        </w:rPr>
        <w:t>承包人应按照第</w:t>
      </w:r>
      <w:r>
        <w:rPr>
          <w:sz w:val="21"/>
          <w:color w:val="000000"/>
        </w:rPr>
        <w:t xml:space="preserve">81.1 </w:t>
      </w:r>
      <w:r>
        <w:rPr>
          <w:sz w:val="21"/>
          <w:color w:val="000000"/>
        </w:rPr>
        <w:t xml:space="preserve">款规定向造价工程师提交已完工程款额报告。造价工程师应在收到报告后的 </w:t>
      </w:r>
      <w:r>
        <w:rPr>
          <w:sz w:val="21"/>
          <w:color w:val="000000"/>
        </w:rPr>
        <w:t xml:space="preserve">14 </w:t>
      </w:r>
      <w:r>
        <w:rPr>
          <w:sz w:val="21"/>
          <w:color w:val="000000"/>
        </w:rPr>
        <w:t>天内核实工程量，并将核实结果通知承包人、抄报发包人，作为工程计价和工程款支付的依据。</w:t>
      </w:r>
    </w:p>
    <w:p>
      <w:pPr>
        <w:pStyle w:val="null3"/>
        <w:ind w:firstLine="420"/>
        <w:jc w:val="both"/>
      </w:pPr>
      <w:r>
        <w:rPr>
          <w:sz w:val="21"/>
        </w:rPr>
        <w:t>62</w:t>
      </w:r>
      <w:r>
        <w:rPr>
          <w:sz w:val="21"/>
        </w:rPr>
        <w:t>．</w:t>
      </w:r>
      <w:r>
        <w:rPr>
          <w:sz w:val="21"/>
        </w:rPr>
        <w:t>4</w:t>
      </w:r>
      <w:r>
        <w:rPr>
          <w:sz w:val="21"/>
        </w:rPr>
        <w:t>现场计量</w:t>
      </w:r>
    </w:p>
    <w:p>
      <w:pPr>
        <w:pStyle w:val="null3"/>
        <w:ind w:firstLine="420"/>
        <w:jc w:val="both"/>
      </w:pPr>
      <w:r>
        <w:rPr>
          <w:sz w:val="21"/>
          <w:color w:val="000000"/>
        </w:rPr>
        <w:t>当造价工程师进行现场计量时，应在计量前</w:t>
      </w:r>
      <w:r>
        <w:rPr>
          <w:sz w:val="21"/>
          <w:color w:val="000000"/>
        </w:rPr>
        <w:t xml:space="preserve">24 </w:t>
      </w:r>
      <w:r>
        <w:rPr>
          <w:sz w:val="21"/>
          <w:color w:val="000000"/>
        </w:rPr>
        <w:t>小时通知承包人，承包人应为计量提供便利条件并派人参加。承包人收到通知后不派人参加计量，视为认可计量结果。造价工程师不按照约定时间通知承包人，致使承包人未能派人参加计量，计量结果无效。</w:t>
      </w:r>
    </w:p>
    <w:p>
      <w:pPr>
        <w:pStyle w:val="null3"/>
        <w:ind w:firstLine="420"/>
        <w:jc w:val="both"/>
      </w:pPr>
      <w:r>
        <w:rPr>
          <w:sz w:val="21"/>
        </w:rPr>
        <w:t>62</w:t>
      </w:r>
      <w:r>
        <w:rPr>
          <w:sz w:val="21"/>
        </w:rPr>
        <w:t>．</w:t>
      </w:r>
      <w:r>
        <w:rPr>
          <w:sz w:val="21"/>
        </w:rPr>
        <w:t>5</w:t>
      </w:r>
      <w:r>
        <w:rPr>
          <w:sz w:val="21"/>
        </w:rPr>
        <w:t>收到已完工程款额报告的限制</w:t>
      </w:r>
    </w:p>
    <w:p>
      <w:pPr>
        <w:pStyle w:val="null3"/>
        <w:ind w:firstLine="420"/>
        <w:jc w:val="both"/>
      </w:pPr>
      <w:r>
        <w:rPr>
          <w:sz w:val="21"/>
          <w:color w:val="000000"/>
        </w:rPr>
        <w:t>造价工程师收到承包人按照第</w:t>
      </w:r>
      <w:r>
        <w:rPr>
          <w:sz w:val="21"/>
          <w:color w:val="000000"/>
        </w:rPr>
        <w:t xml:space="preserve">81.1 </w:t>
      </w:r>
      <w:r>
        <w:rPr>
          <w:sz w:val="21"/>
          <w:color w:val="000000"/>
        </w:rPr>
        <w:t xml:space="preserve">款规定提交的已完工程款额报告后 </w:t>
      </w:r>
      <w:r>
        <w:rPr>
          <w:sz w:val="21"/>
          <w:color w:val="000000"/>
        </w:rPr>
        <w:t xml:space="preserve">14 </w:t>
      </w:r>
      <w:r>
        <w:rPr>
          <w:sz w:val="21"/>
          <w:color w:val="000000"/>
        </w:rPr>
        <w:t xml:space="preserve">天内，未进行计量或未向承包人通知计量结果的，从第 </w:t>
      </w:r>
      <w:r>
        <w:rPr>
          <w:sz w:val="21"/>
          <w:color w:val="000000"/>
        </w:rPr>
        <w:t xml:space="preserve">15 </w:t>
      </w:r>
      <w:r>
        <w:rPr>
          <w:sz w:val="21"/>
          <w:color w:val="000000"/>
        </w:rPr>
        <w:t>天起，承包人报告中开列的工程量即视为被确认，作为工程计价和工程款支付的依据。</w:t>
      </w:r>
    </w:p>
    <w:p>
      <w:pPr>
        <w:pStyle w:val="null3"/>
        <w:ind w:firstLine="420"/>
        <w:jc w:val="both"/>
      </w:pPr>
      <w:r>
        <w:rPr>
          <w:sz w:val="21"/>
        </w:rPr>
        <w:t>62</w:t>
      </w:r>
      <w:r>
        <w:rPr>
          <w:sz w:val="21"/>
        </w:rPr>
        <w:t>．</w:t>
      </w:r>
      <w:r>
        <w:rPr>
          <w:sz w:val="21"/>
        </w:rPr>
        <w:t>6</w:t>
      </w:r>
      <w:r>
        <w:rPr>
          <w:sz w:val="21"/>
        </w:rPr>
        <w:t>复核计量结果</w:t>
      </w:r>
    </w:p>
    <w:p>
      <w:pPr>
        <w:pStyle w:val="null3"/>
        <w:ind w:firstLine="420"/>
        <w:jc w:val="both"/>
      </w:pPr>
      <w:r>
        <w:rPr>
          <w:sz w:val="21"/>
          <w:color w:val="000000"/>
        </w:rPr>
        <w:t>如果承包人认为造价工程师的计量结果有误，应在收到计量结果通知后的</w:t>
      </w:r>
      <w:r>
        <w:rPr>
          <w:sz w:val="21"/>
          <w:color w:val="000000"/>
        </w:rPr>
        <w:t xml:space="preserve">7 </w:t>
      </w:r>
      <w:r>
        <w:rPr>
          <w:sz w:val="21"/>
          <w:color w:val="000000"/>
        </w:rPr>
        <w:t xml:space="preserve">天内向造价工程师提出书面意见，并附上其认为正确的计量结果和详细的计算过程等资料。造价工程师收到书面意见后，应立即会同承包人对计量结果进行复核，并在签发支付证书前确定计量结果，同时通知承包人、抄报发包人。承包人对复核计量结果仍有异议或发包人对计量结果有异议的，按照第 </w:t>
      </w:r>
      <w:r>
        <w:rPr>
          <w:sz w:val="21"/>
          <w:color w:val="000000"/>
        </w:rPr>
        <w:t xml:space="preserve">86 </w:t>
      </w:r>
      <w:r>
        <w:rPr>
          <w:sz w:val="21"/>
          <w:color w:val="000000"/>
        </w:rPr>
        <w:t>条规定处理。</w:t>
      </w:r>
    </w:p>
    <w:p>
      <w:pPr>
        <w:pStyle w:val="null3"/>
        <w:ind w:firstLine="420"/>
        <w:jc w:val="both"/>
      </w:pPr>
      <w:r>
        <w:rPr>
          <w:sz w:val="21"/>
        </w:rPr>
        <w:t>62</w:t>
      </w:r>
      <w:r>
        <w:rPr>
          <w:sz w:val="21"/>
        </w:rPr>
        <w:t>．</w:t>
      </w:r>
      <w:r>
        <w:rPr>
          <w:sz w:val="21"/>
        </w:rPr>
        <w:t>7</w:t>
      </w:r>
      <w:r>
        <w:rPr>
          <w:sz w:val="21"/>
        </w:rPr>
        <w:t>不予计量</w:t>
      </w:r>
    </w:p>
    <w:p>
      <w:pPr>
        <w:pStyle w:val="null3"/>
        <w:ind w:firstLine="420"/>
        <w:jc w:val="both"/>
      </w:pPr>
      <w:r>
        <w:rPr>
          <w:sz w:val="21"/>
          <w:color w:val="000000"/>
        </w:rPr>
        <w:t>对承包人超出施工设计图纸范围或因承包人原因造成返工的工程量，造价工程师均不予计量。</w:t>
      </w:r>
    </w:p>
    <w:p>
      <w:pPr>
        <w:pStyle w:val="null3"/>
        <w:ind w:firstLine="420"/>
        <w:jc w:val="both"/>
      </w:pPr>
      <w:r>
        <w:rPr>
          <w:sz w:val="21"/>
        </w:rPr>
        <w:t>62</w:t>
      </w:r>
      <w:r>
        <w:rPr>
          <w:sz w:val="21"/>
        </w:rPr>
        <w:t>．</w:t>
      </w:r>
      <w:r>
        <w:rPr>
          <w:sz w:val="21"/>
        </w:rPr>
        <w:t>8</w:t>
      </w:r>
      <w:r>
        <w:rPr>
          <w:sz w:val="21"/>
        </w:rPr>
        <w:t>各项工作价款的计算</w:t>
      </w:r>
    </w:p>
    <w:p>
      <w:pPr>
        <w:pStyle w:val="null3"/>
        <w:ind w:firstLine="420"/>
        <w:jc w:val="both"/>
      </w:pPr>
      <w:r>
        <w:rPr>
          <w:sz w:val="21"/>
          <w:color w:val="000000"/>
        </w:rPr>
        <w:t>除按照第</w:t>
      </w:r>
      <w:r>
        <w:rPr>
          <w:sz w:val="21"/>
          <w:color w:val="000000"/>
        </w:rPr>
        <w:t xml:space="preserve">69 </w:t>
      </w:r>
      <w:r>
        <w:rPr>
          <w:sz w:val="21"/>
          <w:color w:val="000000"/>
        </w:rPr>
        <w:t xml:space="preserve">条至第 </w:t>
      </w:r>
      <w:r>
        <w:rPr>
          <w:sz w:val="21"/>
          <w:color w:val="000000"/>
        </w:rPr>
        <w:t xml:space="preserve">73 </w:t>
      </w:r>
      <w:r>
        <w:rPr>
          <w:sz w:val="21"/>
          <w:color w:val="000000"/>
        </w:rPr>
        <w:t xml:space="preserve">条、第 </w:t>
      </w:r>
      <w:r>
        <w:rPr>
          <w:sz w:val="21"/>
          <w:color w:val="000000"/>
        </w:rPr>
        <w:t xml:space="preserve">76 </w:t>
      </w:r>
      <w:r>
        <w:rPr>
          <w:sz w:val="21"/>
          <w:color w:val="000000"/>
        </w:rPr>
        <w:t>条规定所做的调整外，每项工作所适用的单价</w:t>
      </w:r>
      <w:r>
        <w:rPr>
          <w:sz w:val="21"/>
          <w:color w:val="000000"/>
        </w:rPr>
        <w:t>(</w:t>
      </w:r>
      <w:r>
        <w:rPr>
          <w:sz w:val="21"/>
          <w:color w:val="000000"/>
        </w:rPr>
        <w:t>费率</w:t>
      </w:r>
      <w:r>
        <w:rPr>
          <w:sz w:val="21"/>
          <w:color w:val="000000"/>
        </w:rPr>
        <w:t>)</w:t>
      </w:r>
      <w:r>
        <w:rPr>
          <w:sz w:val="21"/>
          <w:color w:val="000000"/>
        </w:rPr>
        <w:t>或总价应按照合同约定的该项工作的单价（费率）或总价，并按照本条规定计量得到的工程量与适用的单价（费率）或总价的乘积确定该项工作的价款。造价工程师根据各个支付期所有各项工作的价款计算该支付期工程款，并将各支付期的价款汇总计算合同价款。</w:t>
      </w:r>
    </w:p>
    <w:p>
      <w:pPr>
        <w:pStyle w:val="null3"/>
        <w:spacing w:before="120" w:after="120"/>
        <w:ind w:firstLine="420"/>
        <w:jc w:val="both"/>
      </w:pPr>
      <w:r>
        <w:rPr>
          <w:sz w:val="21"/>
        </w:rPr>
        <w:t xml:space="preserve">63 </w:t>
      </w:r>
      <w:r>
        <w:rPr>
          <w:sz w:val="21"/>
        </w:rPr>
        <w:t>暂列金额</w:t>
      </w:r>
    </w:p>
    <w:p>
      <w:pPr>
        <w:pStyle w:val="null3"/>
        <w:ind w:firstLine="420"/>
        <w:jc w:val="both"/>
      </w:pPr>
      <w:r>
        <w:rPr>
          <w:sz w:val="21"/>
        </w:rPr>
        <w:t>63</w:t>
      </w:r>
      <w:r>
        <w:rPr>
          <w:sz w:val="21"/>
        </w:rPr>
        <w:t>．</w:t>
      </w:r>
      <w:r>
        <w:rPr>
          <w:sz w:val="21"/>
        </w:rPr>
        <w:t>1</w:t>
      </w:r>
      <w:r>
        <w:rPr>
          <w:sz w:val="21"/>
        </w:rPr>
        <w:t>暂列金额的用途</w:t>
      </w:r>
    </w:p>
    <w:p>
      <w:pPr>
        <w:pStyle w:val="null3"/>
        <w:ind w:firstLine="420"/>
        <w:jc w:val="both"/>
      </w:pPr>
      <w:r>
        <w:rPr>
          <w:sz w:val="21"/>
          <w:color w:val="000000"/>
        </w:rPr>
        <w:t>程量清单中开列的已标价的暂列金额是用于实施合同工程的任一增加部分，或用于提供不可预见的货物、材料和工程设备，或用于工程变更等因素发生的工程款调增，以及经确认的索赔、现场签证，或用于提供相关服务或意外事件的一笔款项。</w:t>
      </w:r>
    </w:p>
    <w:p>
      <w:pPr>
        <w:pStyle w:val="null3"/>
        <w:ind w:firstLine="420"/>
        <w:jc w:val="both"/>
      </w:pPr>
      <w:r>
        <w:rPr>
          <w:sz w:val="21"/>
        </w:rPr>
        <w:t>63</w:t>
      </w:r>
      <w:r>
        <w:rPr>
          <w:sz w:val="21"/>
        </w:rPr>
        <w:t>．</w:t>
      </w:r>
      <w:r>
        <w:rPr>
          <w:sz w:val="21"/>
        </w:rPr>
        <w:t>2</w:t>
      </w:r>
      <w:r>
        <w:rPr>
          <w:sz w:val="21"/>
        </w:rPr>
        <w:t>暂列金额的支付</w:t>
      </w:r>
    </w:p>
    <w:p>
      <w:pPr>
        <w:pStyle w:val="null3"/>
        <w:ind w:firstLine="420"/>
        <w:jc w:val="both"/>
      </w:pPr>
      <w:r>
        <w:rPr>
          <w:sz w:val="21"/>
          <w:color w:val="000000"/>
        </w:rPr>
        <w:t>经发包人批准后，监理工程师应就承包人实施第</w:t>
      </w:r>
      <w:r>
        <w:rPr>
          <w:sz w:val="21"/>
          <w:color w:val="000000"/>
        </w:rPr>
        <w:t xml:space="preserve">63.1 </w:t>
      </w:r>
      <w:r>
        <w:rPr>
          <w:sz w:val="21"/>
          <w:color w:val="000000"/>
        </w:rPr>
        <w:t>款规定的工作发出书面指令。造价工程师就此项指令提出所需价款，经发包人确认后向承包人支付。</w:t>
      </w:r>
    </w:p>
    <w:p>
      <w:pPr>
        <w:pStyle w:val="null3"/>
        <w:ind w:firstLine="420"/>
        <w:jc w:val="both"/>
      </w:pPr>
      <w:r>
        <w:rPr>
          <w:sz w:val="21"/>
        </w:rPr>
        <w:t>63</w:t>
      </w:r>
      <w:r>
        <w:rPr>
          <w:sz w:val="21"/>
        </w:rPr>
        <w:t>．</w:t>
      </w:r>
      <w:r>
        <w:rPr>
          <w:sz w:val="21"/>
        </w:rPr>
        <w:t>3</w:t>
      </w:r>
      <w:r>
        <w:rPr>
          <w:sz w:val="21"/>
        </w:rPr>
        <w:t>提供暂列金额支付票据</w:t>
      </w:r>
    </w:p>
    <w:p>
      <w:pPr>
        <w:pStyle w:val="null3"/>
        <w:ind w:firstLine="420"/>
        <w:jc w:val="both"/>
      </w:pPr>
      <w:r>
        <w:rPr>
          <w:sz w:val="21"/>
          <w:color w:val="000000"/>
        </w:rPr>
        <w:t>造价工程师有要求时，承包人应提供使用暂列金额支付项目的所有报价单、发票、账单或收据。</w:t>
      </w:r>
    </w:p>
    <w:p>
      <w:pPr>
        <w:pStyle w:val="null3"/>
        <w:spacing w:before="120" w:after="120"/>
        <w:ind w:firstLine="420"/>
        <w:jc w:val="both"/>
      </w:pPr>
      <w:r>
        <w:rPr>
          <w:sz w:val="21"/>
        </w:rPr>
        <w:t xml:space="preserve">64 </w:t>
      </w:r>
      <w:r>
        <w:rPr>
          <w:sz w:val="21"/>
        </w:rPr>
        <w:t>计日工</w:t>
      </w:r>
    </w:p>
    <w:p>
      <w:pPr>
        <w:pStyle w:val="null3"/>
        <w:ind w:firstLine="420"/>
        <w:jc w:val="both"/>
      </w:pPr>
      <w:r>
        <w:rPr>
          <w:sz w:val="21"/>
        </w:rPr>
        <w:t>64</w:t>
      </w:r>
      <w:r>
        <w:rPr>
          <w:sz w:val="21"/>
        </w:rPr>
        <w:t>．</w:t>
      </w:r>
      <w:r>
        <w:rPr>
          <w:sz w:val="21"/>
        </w:rPr>
        <w:t>1</w:t>
      </w:r>
      <w:r>
        <w:rPr>
          <w:sz w:val="21"/>
        </w:rPr>
        <w:t>计日工单价的用途</w:t>
      </w:r>
    </w:p>
    <w:p>
      <w:pPr>
        <w:pStyle w:val="null3"/>
        <w:ind w:firstLine="420"/>
        <w:jc w:val="both"/>
      </w:pPr>
      <w:r>
        <w:rPr>
          <w:sz w:val="21"/>
          <w:color w:val="000000"/>
        </w:rPr>
        <w:t>承包人投标文件中填报的计日工单价或价格是用于实施发包人要求的合同以外零星工作项目所需的人工单价、材料、工程设备价格和施工设备机械台班单价。</w:t>
      </w:r>
    </w:p>
    <w:p>
      <w:pPr>
        <w:pStyle w:val="null3"/>
        <w:ind w:firstLine="420"/>
        <w:jc w:val="both"/>
      </w:pPr>
      <w:r>
        <w:rPr>
          <w:sz w:val="21"/>
        </w:rPr>
        <w:t>64</w:t>
      </w:r>
      <w:r>
        <w:rPr>
          <w:sz w:val="21"/>
        </w:rPr>
        <w:t>．</w:t>
      </w:r>
      <w:r>
        <w:rPr>
          <w:sz w:val="21"/>
        </w:rPr>
        <w:t>2</w:t>
      </w:r>
      <w:r>
        <w:rPr>
          <w:sz w:val="21"/>
        </w:rPr>
        <w:t>计日工的确认</w:t>
      </w:r>
    </w:p>
    <w:p>
      <w:pPr>
        <w:pStyle w:val="null3"/>
        <w:ind w:firstLine="420"/>
        <w:jc w:val="both"/>
      </w:pPr>
      <w:r>
        <w:rPr>
          <w:sz w:val="21"/>
          <w:color w:val="000000"/>
        </w:rPr>
        <w:t>任一按照计日工方式计价的工作，承包人应在该项工作实施结束后的</w:t>
      </w:r>
      <w:r>
        <w:rPr>
          <w:sz w:val="21"/>
          <w:color w:val="000000"/>
        </w:rPr>
        <w:t>24</w:t>
      </w:r>
      <w:r>
        <w:rPr>
          <w:sz w:val="21"/>
          <w:color w:val="000000"/>
        </w:rPr>
        <w:t xml:space="preserve">小时内，向发包人提交有计日工记录的现场签证报告一式两份。当此工作持续进行时，承包人应每天向监理工程师提交当天计日工记录完毕的现场签证报告。监理工程师在收到承包人提交现场签证报告后的 </w:t>
      </w:r>
      <w:r>
        <w:rPr>
          <w:sz w:val="21"/>
          <w:color w:val="000000"/>
        </w:rPr>
        <w:t xml:space="preserve">2 </w:t>
      </w:r>
      <w:r>
        <w:rPr>
          <w:sz w:val="21"/>
          <w:color w:val="000000"/>
        </w:rPr>
        <w:t>天内予以确认，并将其中一份返还给承包人，作为计日工计价和支付的依据。监理工程师逾期未确认也未提出修改意见的，视为承包人提交的现场签证报告已被认可。</w:t>
      </w:r>
    </w:p>
    <w:p>
      <w:pPr>
        <w:pStyle w:val="null3"/>
        <w:ind w:firstLine="420"/>
        <w:jc w:val="both"/>
      </w:pPr>
      <w:r>
        <w:rPr>
          <w:sz w:val="21"/>
        </w:rPr>
        <w:t>64</w:t>
      </w:r>
      <w:r>
        <w:rPr>
          <w:sz w:val="21"/>
        </w:rPr>
        <w:t>．</w:t>
      </w:r>
      <w:r>
        <w:rPr>
          <w:sz w:val="21"/>
        </w:rPr>
        <w:t>3</w:t>
      </w:r>
      <w:r>
        <w:rPr>
          <w:sz w:val="21"/>
        </w:rPr>
        <w:t>计日工的支付</w:t>
      </w:r>
    </w:p>
    <w:p>
      <w:pPr>
        <w:pStyle w:val="null3"/>
        <w:ind w:firstLine="420"/>
        <w:jc w:val="both"/>
      </w:pPr>
      <w:r>
        <w:rPr>
          <w:sz w:val="21"/>
          <w:color w:val="000000"/>
        </w:rPr>
        <w:t>计日工工作，应从暂列金额中支付。经发包人批准后，监理工程师应就使用计日工项目发出书面指令。造价工程师应按照监理工程师确认的现场签证报告核实该类项目的工程数量，并根据核实的工程数量和承包人投标文件中填报的计日工子目单价或价格的乘积计算、提出应付价款，经合同双方当事人确认后，与工程进度款同期支付。</w:t>
      </w:r>
    </w:p>
    <w:p>
      <w:pPr>
        <w:pStyle w:val="null3"/>
        <w:ind w:firstLine="420"/>
        <w:jc w:val="both"/>
      </w:pPr>
      <w:r>
        <w:rPr>
          <w:sz w:val="21"/>
          <w:color w:val="000000"/>
        </w:rPr>
        <w:t>每个支付期末，承包人应按照第</w:t>
      </w:r>
      <w:r>
        <w:rPr>
          <w:sz w:val="21"/>
          <w:color w:val="000000"/>
        </w:rPr>
        <w:t xml:space="preserve">81.1 </w:t>
      </w:r>
      <w:r>
        <w:rPr>
          <w:sz w:val="21"/>
          <w:color w:val="000000"/>
        </w:rPr>
        <w:t>款规定向发包人提交本期间所有计日工记录的签证汇总表，以说明本期间自己认为有权得到的计日工价款。</w:t>
      </w:r>
    </w:p>
    <w:p>
      <w:pPr>
        <w:pStyle w:val="null3"/>
        <w:spacing w:before="120" w:after="120"/>
        <w:ind w:firstLine="420"/>
        <w:jc w:val="both"/>
      </w:pPr>
      <w:r>
        <w:rPr>
          <w:sz w:val="21"/>
        </w:rPr>
        <w:t xml:space="preserve">65 </w:t>
      </w:r>
      <w:r>
        <w:rPr>
          <w:sz w:val="21"/>
        </w:rPr>
        <w:t>暂估价</w:t>
      </w:r>
    </w:p>
    <w:p>
      <w:pPr>
        <w:pStyle w:val="null3"/>
        <w:ind w:firstLine="420"/>
        <w:jc w:val="both"/>
      </w:pPr>
      <w:r>
        <w:rPr>
          <w:sz w:val="21"/>
        </w:rPr>
        <w:t>65</w:t>
      </w:r>
      <w:r>
        <w:rPr>
          <w:sz w:val="21"/>
        </w:rPr>
        <w:t>．</w:t>
      </w:r>
      <w:r>
        <w:rPr>
          <w:sz w:val="21"/>
        </w:rPr>
        <w:t>1</w:t>
      </w:r>
      <w:r>
        <w:rPr>
          <w:sz w:val="21"/>
        </w:rPr>
        <w:t>招标暂估价项目的要求</w:t>
      </w:r>
    </w:p>
    <w:p>
      <w:pPr>
        <w:pStyle w:val="null3"/>
        <w:ind w:firstLine="420"/>
        <w:jc w:val="both"/>
      </w:pPr>
      <w:r>
        <w:rPr>
          <w:sz w:val="21"/>
          <w:color w:val="000000"/>
        </w:rPr>
        <w:t>发包人在工程量清单中给定暂估价的材料、工程设备和专业工程属于依法必须招标的且达到规定的规模标准的，由合同双方当事人以招标的方式选择供应商或分包人。合同双方当事人应在专用条款中约定各自的权利、义务。中标价格与工程量清单中所列的暂估价的差额以及相应的规费、税金等其他费用，应列入合同价款。</w:t>
      </w:r>
    </w:p>
    <w:p>
      <w:pPr>
        <w:pStyle w:val="null3"/>
        <w:ind w:firstLine="420"/>
        <w:jc w:val="both"/>
      </w:pPr>
      <w:r>
        <w:rPr>
          <w:sz w:val="21"/>
        </w:rPr>
        <w:t>65</w:t>
      </w:r>
      <w:r>
        <w:rPr>
          <w:sz w:val="21"/>
        </w:rPr>
        <w:t>．</w:t>
      </w:r>
      <w:r>
        <w:rPr>
          <w:sz w:val="21"/>
        </w:rPr>
        <w:t>2</w:t>
      </w:r>
      <w:r>
        <w:rPr>
          <w:sz w:val="21"/>
        </w:rPr>
        <w:t>非招标材料和工程设备暂估价的</w:t>
      </w:r>
    </w:p>
    <w:p>
      <w:pPr>
        <w:pStyle w:val="null3"/>
        <w:ind w:firstLine="420"/>
        <w:jc w:val="both"/>
      </w:pPr>
      <w:r>
        <w:rPr>
          <w:sz w:val="21"/>
          <w:color w:val="000000"/>
        </w:rPr>
        <w:t>发包人在工程量清单中给定暂估价的材料和工程设备不属于依法必须招标的或未达到规定的规模标准的，由承包人按照第</w:t>
      </w:r>
      <w:r>
        <w:rPr>
          <w:sz w:val="21"/>
          <w:color w:val="000000"/>
        </w:rPr>
        <w:t xml:space="preserve">49 </w:t>
      </w:r>
      <w:r>
        <w:rPr>
          <w:sz w:val="21"/>
          <w:color w:val="000000"/>
        </w:rPr>
        <w:t>条规定采购。经造价工程师确认的材料和工程设备价格与工程量清单中所列的暂估价的差额以及相应的规费、税金等其他费用，应列入合同价款。</w:t>
      </w:r>
    </w:p>
    <w:p>
      <w:pPr>
        <w:pStyle w:val="null3"/>
        <w:ind w:firstLine="420"/>
        <w:jc w:val="both"/>
      </w:pPr>
      <w:r>
        <w:rPr>
          <w:sz w:val="21"/>
        </w:rPr>
        <w:t>65</w:t>
      </w:r>
      <w:r>
        <w:rPr>
          <w:sz w:val="21"/>
        </w:rPr>
        <w:t>．</w:t>
      </w:r>
      <w:r>
        <w:rPr>
          <w:sz w:val="21"/>
        </w:rPr>
        <w:t>3</w:t>
      </w:r>
      <w:r>
        <w:rPr>
          <w:sz w:val="21"/>
        </w:rPr>
        <w:t>非招标专业工程暂估价的要求</w:t>
      </w:r>
    </w:p>
    <w:p>
      <w:pPr>
        <w:pStyle w:val="null3"/>
        <w:ind w:firstLine="420"/>
        <w:jc w:val="both"/>
      </w:pPr>
      <w:r>
        <w:rPr>
          <w:sz w:val="21"/>
          <w:color w:val="000000"/>
        </w:rPr>
        <w:t>发包人在工程量清单中给定暂估价的专业工程不属于依法必须招标的或未达到规定的规模标准的，除专用条款另有约定外，在合同双方当事人同意下，由造价工程师与分包人按照第</w:t>
      </w:r>
      <w:r>
        <w:rPr>
          <w:sz w:val="21"/>
          <w:color w:val="000000"/>
        </w:rPr>
        <w:t xml:space="preserve">72.2 </w:t>
      </w:r>
      <w:r>
        <w:rPr>
          <w:sz w:val="21"/>
          <w:color w:val="000000"/>
        </w:rPr>
        <w:t>款规定确定专业工程款。经确认的专业工程款与工程量清单中所列的暂估价的差额以及相应的规费、税金等其他费用，应列入合同价款。</w:t>
      </w:r>
    </w:p>
    <w:p>
      <w:pPr>
        <w:pStyle w:val="null3"/>
        <w:spacing w:before="120" w:after="120"/>
        <w:ind w:firstLine="420"/>
        <w:jc w:val="both"/>
      </w:pPr>
      <w:r>
        <w:rPr>
          <w:sz w:val="21"/>
        </w:rPr>
        <w:t xml:space="preserve">66  </w:t>
      </w:r>
      <w:r>
        <w:rPr>
          <w:sz w:val="21"/>
        </w:rPr>
        <w:t>提前竣工奖与误期赔偿费</w:t>
      </w:r>
    </w:p>
    <w:p>
      <w:pPr>
        <w:pStyle w:val="null3"/>
        <w:ind w:firstLine="420"/>
        <w:jc w:val="both"/>
      </w:pPr>
      <w:r>
        <w:rPr>
          <w:sz w:val="21"/>
        </w:rPr>
        <w:t>66</w:t>
      </w:r>
      <w:r>
        <w:rPr>
          <w:sz w:val="21"/>
        </w:rPr>
        <w:t>．</w:t>
      </w:r>
      <w:r>
        <w:rPr>
          <w:sz w:val="21"/>
        </w:rPr>
        <w:t>1</w:t>
      </w:r>
      <w:r>
        <w:rPr>
          <w:sz w:val="21"/>
        </w:rPr>
        <w:t>提前竣工奖</w:t>
      </w:r>
    </w:p>
    <w:p>
      <w:pPr>
        <w:pStyle w:val="null3"/>
        <w:ind w:firstLine="420"/>
        <w:jc w:val="both"/>
      </w:pPr>
      <w:r>
        <w:rPr>
          <w:sz w:val="21"/>
          <w:color w:val="000000"/>
        </w:rPr>
        <w:t>合同双方当事人可在专用条款中约定提前竣工奖，明确每日历天应奖额度。约定提前竣工奖的，如果承包人的实际竣工日期早于计划竣工日期，承包人有权向发包人提出并得到提前竣工天数和专用条款约定的每日历天应奖额度的乘积计算的提前竣工奖。除专用条款另有约定外，提前竣工奖的最高限额为合同价款的</w:t>
      </w:r>
      <w:r>
        <w:rPr>
          <w:sz w:val="21"/>
          <w:color w:val="000000"/>
        </w:rPr>
        <w:t>5%</w:t>
      </w:r>
      <w:r>
        <w:rPr>
          <w:sz w:val="21"/>
          <w:color w:val="000000"/>
        </w:rPr>
        <w:t>。提前竣工奖列入竣工结算文件中，与结算款一并支付。</w:t>
      </w:r>
    </w:p>
    <w:p>
      <w:pPr>
        <w:pStyle w:val="null3"/>
        <w:ind w:firstLine="420"/>
        <w:jc w:val="both"/>
      </w:pPr>
      <w:r>
        <w:rPr>
          <w:sz w:val="21"/>
        </w:rPr>
        <w:t>66</w:t>
      </w:r>
      <w:r>
        <w:rPr>
          <w:sz w:val="21"/>
        </w:rPr>
        <w:t>．</w:t>
      </w:r>
      <w:r>
        <w:rPr>
          <w:sz w:val="21"/>
        </w:rPr>
        <w:t>2</w:t>
      </w:r>
      <w:r>
        <w:rPr>
          <w:sz w:val="21"/>
        </w:rPr>
        <w:t>误期赔偿费</w:t>
      </w:r>
    </w:p>
    <w:p>
      <w:pPr>
        <w:pStyle w:val="null3"/>
        <w:ind w:firstLine="420"/>
        <w:jc w:val="both"/>
      </w:pPr>
      <w:r>
        <w:rPr>
          <w:sz w:val="21"/>
          <w:color w:val="000000"/>
        </w:rPr>
        <w:t>合同双方当事人应在专用条款中约定误期赔偿费，明确每日历天应赔额度。如果承包人的实际进度迟于计划进度，发包人有权向承包人索取并得到实际延误天数和专用条款约定的每日历天应赔额度的乘积计算的误期赔偿费。除专用条款另有约定外，误期赔偿费的最高限额为合同价款的</w:t>
      </w:r>
      <w:r>
        <w:rPr>
          <w:sz w:val="21"/>
          <w:color w:val="000000"/>
        </w:rPr>
        <w:t>5%</w:t>
      </w:r>
      <w:r>
        <w:rPr>
          <w:sz w:val="21"/>
          <w:color w:val="000000"/>
        </w:rPr>
        <w:t>。误期赔偿费列入进度支付文件或竣工结算文件中，在进度款或结算款中扣除。</w:t>
      </w:r>
    </w:p>
    <w:p>
      <w:pPr>
        <w:pStyle w:val="null3"/>
        <w:ind w:firstLine="420"/>
        <w:jc w:val="both"/>
      </w:pPr>
      <w:r>
        <w:rPr>
          <w:sz w:val="21"/>
          <w:color w:val="000000"/>
        </w:rPr>
        <w:t>如果在工程竣工之前，合同工程内的某单位工程已通过了竣工验收，且该单位工程接收证书中表明的竣工日期并未延误，而是合同工程的其他部分产生了工期延误，则误期赔偿费应按照已颁发工程接收证书的单位工程造价占合同价款的比例幅度予以扣减。</w:t>
      </w:r>
    </w:p>
    <w:p>
      <w:pPr>
        <w:pStyle w:val="null3"/>
        <w:spacing w:before="120" w:after="120"/>
        <w:ind w:firstLine="420"/>
        <w:jc w:val="both"/>
      </w:pPr>
      <w:r>
        <w:rPr>
          <w:sz w:val="21"/>
        </w:rPr>
        <w:t xml:space="preserve">67  </w:t>
      </w:r>
      <w:r>
        <w:rPr>
          <w:sz w:val="21"/>
        </w:rPr>
        <w:t>优质优价奖</w:t>
      </w:r>
    </w:p>
    <w:p>
      <w:pPr>
        <w:pStyle w:val="null3"/>
        <w:ind w:firstLine="420"/>
        <w:jc w:val="both"/>
      </w:pPr>
      <w:r>
        <w:rPr>
          <w:sz w:val="21"/>
        </w:rPr>
        <w:t>67</w:t>
      </w:r>
      <w:r>
        <w:rPr>
          <w:sz w:val="21"/>
        </w:rPr>
        <w:t>．</w:t>
      </w:r>
      <w:r>
        <w:rPr>
          <w:sz w:val="21"/>
        </w:rPr>
        <w:t>1</w:t>
      </w:r>
      <w:r>
        <w:rPr>
          <w:sz w:val="21"/>
        </w:rPr>
        <w:t>工程优质费的约定</w:t>
      </w:r>
    </w:p>
    <w:p>
      <w:pPr>
        <w:pStyle w:val="null3"/>
        <w:ind w:firstLine="420"/>
        <w:jc w:val="both"/>
      </w:pPr>
      <w:r>
        <w:rPr>
          <w:sz w:val="21"/>
          <w:color w:val="000000"/>
        </w:rPr>
        <w:t>合同双方当事人可在专用条款中约定优质优价奖，明确合同工程优质优价的应奖额度。约定优质优价奖的，如果承包人实施、完成合同工程质量标准高于国家规定或合同约定的质量验收合格标准的，承包人有权向发包人提出并得到专用条款约定的优质优价奖。</w:t>
      </w:r>
    </w:p>
    <w:p>
      <w:pPr>
        <w:pStyle w:val="null3"/>
        <w:ind w:firstLine="420"/>
        <w:jc w:val="both"/>
      </w:pPr>
      <w:r>
        <w:rPr>
          <w:sz w:val="21"/>
        </w:rPr>
        <w:t>67</w:t>
      </w:r>
      <w:r>
        <w:rPr>
          <w:sz w:val="21"/>
        </w:rPr>
        <w:t>．</w:t>
      </w:r>
      <w:r>
        <w:rPr>
          <w:sz w:val="21"/>
        </w:rPr>
        <w:t>2</w:t>
      </w:r>
      <w:r>
        <w:rPr>
          <w:sz w:val="21"/>
        </w:rPr>
        <w:t>工程优质费计提与支付</w:t>
      </w:r>
    </w:p>
    <w:p>
      <w:pPr>
        <w:pStyle w:val="null3"/>
        <w:ind w:firstLine="420"/>
        <w:jc w:val="both"/>
      </w:pPr>
      <w:r>
        <w:rPr>
          <w:sz w:val="21"/>
          <w:color w:val="000000"/>
        </w:rPr>
        <w:t>除专用条款另有约定外，优质优价奖按照合同价款的下列额度计算：国家级质量奖为</w:t>
      </w:r>
      <w:r>
        <w:rPr>
          <w:sz w:val="21"/>
          <w:color w:val="000000"/>
        </w:rPr>
        <w:t>3%</w:t>
      </w:r>
      <w:r>
        <w:rPr>
          <w:sz w:val="21"/>
          <w:color w:val="000000"/>
        </w:rPr>
        <w:t xml:space="preserve">，省级质量奖为 </w:t>
      </w:r>
      <w:r>
        <w:rPr>
          <w:sz w:val="21"/>
          <w:color w:val="000000"/>
        </w:rPr>
        <w:t>2%</w:t>
      </w:r>
      <w:r>
        <w:rPr>
          <w:sz w:val="21"/>
          <w:color w:val="000000"/>
        </w:rPr>
        <w:t xml:space="preserve">，市级质量奖为 </w:t>
      </w:r>
      <w:r>
        <w:rPr>
          <w:sz w:val="21"/>
          <w:color w:val="000000"/>
        </w:rPr>
        <w:t>1%</w:t>
      </w:r>
      <w:r>
        <w:rPr>
          <w:sz w:val="21"/>
          <w:color w:val="000000"/>
        </w:rPr>
        <w:t xml:space="preserve">。优质优价奖列入竣工结算文件中，与竣工结算款一并支付。在竣工结算后获得优质奖项的，发包人应在获得奖项后的 </w:t>
      </w:r>
      <w:r>
        <w:rPr>
          <w:sz w:val="21"/>
          <w:color w:val="000000"/>
        </w:rPr>
        <w:t xml:space="preserve">28 </w:t>
      </w:r>
      <w:r>
        <w:rPr>
          <w:sz w:val="21"/>
          <w:color w:val="000000"/>
        </w:rPr>
        <w:t>天内支付。</w:t>
      </w:r>
    </w:p>
    <w:p>
      <w:pPr>
        <w:pStyle w:val="null3"/>
        <w:spacing w:before="120" w:after="120"/>
        <w:ind w:firstLine="420"/>
        <w:jc w:val="both"/>
      </w:pPr>
      <w:r>
        <w:rPr>
          <w:sz w:val="21"/>
        </w:rPr>
        <w:t xml:space="preserve">68  </w:t>
      </w:r>
      <w:r>
        <w:rPr>
          <w:sz w:val="21"/>
        </w:rPr>
        <w:t>合同价款的约定与调整</w:t>
      </w:r>
    </w:p>
    <w:p>
      <w:pPr>
        <w:pStyle w:val="null3"/>
        <w:ind w:firstLine="420"/>
        <w:jc w:val="both"/>
      </w:pPr>
      <w:r>
        <w:rPr>
          <w:sz w:val="21"/>
        </w:rPr>
        <w:t>68</w:t>
      </w:r>
      <w:r>
        <w:rPr>
          <w:sz w:val="21"/>
        </w:rPr>
        <w:t>．</w:t>
      </w:r>
      <w:r>
        <w:rPr>
          <w:sz w:val="21"/>
        </w:rPr>
        <w:t>1</w:t>
      </w:r>
      <w:r>
        <w:rPr>
          <w:sz w:val="21"/>
        </w:rPr>
        <w:t>约定合同价款</w:t>
      </w:r>
    </w:p>
    <w:p>
      <w:pPr>
        <w:pStyle w:val="null3"/>
        <w:ind w:firstLine="420"/>
        <w:jc w:val="both"/>
      </w:pPr>
      <w:r>
        <w:rPr>
          <w:sz w:val="21"/>
          <w:color w:val="000000"/>
        </w:rPr>
        <w:t>合同双方当事人应在本合同协议书中约定合同价款。招标工程的合同价款由合同双方当事人依据中标通知书的中标价款在本合同协议书中约定。非招标工程的合同价款由合同双方当事人依据双方确定施工图预算的总造价在本合同协议书中约定。</w:t>
      </w:r>
    </w:p>
    <w:p>
      <w:pPr>
        <w:pStyle w:val="null3"/>
        <w:ind w:firstLine="420"/>
        <w:jc w:val="both"/>
      </w:pPr>
      <w:r>
        <w:rPr>
          <w:sz w:val="21"/>
        </w:rPr>
        <w:t>68</w:t>
      </w:r>
      <w:r>
        <w:rPr>
          <w:sz w:val="21"/>
        </w:rPr>
        <w:t>．</w:t>
      </w:r>
      <w:r>
        <w:rPr>
          <w:sz w:val="21"/>
        </w:rPr>
        <w:t>2</w:t>
      </w:r>
      <w:r>
        <w:rPr>
          <w:sz w:val="21"/>
        </w:rPr>
        <w:t>合同价款的调整事件</w:t>
      </w:r>
    </w:p>
    <w:p>
      <w:pPr>
        <w:pStyle w:val="null3"/>
        <w:ind w:firstLine="420"/>
        <w:jc w:val="both"/>
      </w:pPr>
      <w:r>
        <w:rPr>
          <w:sz w:val="21"/>
          <w:color w:val="000000"/>
        </w:rPr>
        <w:t>合同双方当事人应明确合同价款的调整事件。除专用条款另有约定外，调整事件应包括：</w:t>
      </w:r>
    </w:p>
    <w:p>
      <w:pPr>
        <w:pStyle w:val="null3"/>
        <w:ind w:firstLine="420"/>
        <w:jc w:val="both"/>
      </w:pPr>
      <w:r>
        <w:rPr>
          <w:sz w:val="21"/>
          <w:color w:val="000000"/>
        </w:rPr>
        <w:t>(1)</w:t>
      </w:r>
      <w:r>
        <w:rPr>
          <w:sz w:val="21"/>
          <w:color w:val="000000"/>
        </w:rPr>
        <w:t>后继法律法规变化事件；</w:t>
      </w:r>
    </w:p>
    <w:p>
      <w:pPr>
        <w:pStyle w:val="null3"/>
        <w:ind w:firstLine="420"/>
        <w:jc w:val="both"/>
      </w:pPr>
      <w:r>
        <w:rPr>
          <w:sz w:val="21"/>
          <w:color w:val="000000"/>
        </w:rPr>
        <w:t>(2)</w:t>
      </w:r>
      <w:r>
        <w:rPr>
          <w:sz w:val="21"/>
          <w:color w:val="000000"/>
        </w:rPr>
        <w:t>项目特征描述不符事件；</w:t>
      </w:r>
    </w:p>
    <w:p>
      <w:pPr>
        <w:pStyle w:val="null3"/>
        <w:ind w:firstLine="420"/>
        <w:jc w:val="both"/>
      </w:pPr>
      <w:r>
        <w:rPr>
          <w:sz w:val="21"/>
          <w:color w:val="000000"/>
        </w:rPr>
        <w:t>(3)</w:t>
      </w:r>
      <w:r>
        <w:rPr>
          <w:sz w:val="21"/>
          <w:color w:val="000000"/>
        </w:rPr>
        <w:t>分部分项工程量清单缺项漏项事件；</w:t>
      </w:r>
    </w:p>
    <w:p>
      <w:pPr>
        <w:pStyle w:val="null3"/>
        <w:ind w:firstLine="420"/>
        <w:jc w:val="both"/>
      </w:pPr>
      <w:r>
        <w:rPr>
          <w:sz w:val="21"/>
          <w:color w:val="000000"/>
        </w:rPr>
        <w:t xml:space="preserve">(4) </w:t>
      </w:r>
      <w:r>
        <w:rPr>
          <w:sz w:val="21"/>
          <w:color w:val="000000"/>
        </w:rPr>
        <w:t>工程变更事件；</w:t>
      </w:r>
    </w:p>
    <w:p>
      <w:pPr>
        <w:pStyle w:val="null3"/>
        <w:ind w:firstLine="420"/>
        <w:jc w:val="both"/>
      </w:pPr>
      <w:r>
        <w:rPr>
          <w:sz w:val="21"/>
          <w:color w:val="000000"/>
        </w:rPr>
        <w:t xml:space="preserve">(5) </w:t>
      </w:r>
      <w:r>
        <w:rPr>
          <w:sz w:val="21"/>
          <w:color w:val="000000"/>
        </w:rPr>
        <w:t>工程量偏差事件；</w:t>
      </w:r>
    </w:p>
    <w:p>
      <w:pPr>
        <w:pStyle w:val="null3"/>
        <w:ind w:firstLine="420"/>
        <w:jc w:val="both"/>
      </w:pPr>
      <w:r>
        <w:rPr>
          <w:sz w:val="21"/>
          <w:color w:val="000000"/>
        </w:rPr>
        <w:t xml:space="preserve">(6) </w:t>
      </w:r>
      <w:r>
        <w:rPr>
          <w:sz w:val="21"/>
          <w:color w:val="000000"/>
        </w:rPr>
        <w:t>费用索赔事件；</w:t>
      </w:r>
    </w:p>
    <w:p>
      <w:pPr>
        <w:pStyle w:val="null3"/>
        <w:ind w:firstLine="420"/>
        <w:jc w:val="both"/>
      </w:pPr>
      <w:r>
        <w:rPr>
          <w:sz w:val="21"/>
          <w:color w:val="000000"/>
        </w:rPr>
        <w:t xml:space="preserve">(7) </w:t>
      </w:r>
      <w:r>
        <w:rPr>
          <w:sz w:val="21"/>
          <w:color w:val="000000"/>
        </w:rPr>
        <w:t>现场签证事件；</w:t>
      </w:r>
    </w:p>
    <w:p>
      <w:pPr>
        <w:pStyle w:val="null3"/>
        <w:ind w:firstLine="420"/>
        <w:jc w:val="both"/>
      </w:pPr>
      <w:r>
        <w:rPr>
          <w:sz w:val="21"/>
          <w:color w:val="000000"/>
        </w:rPr>
        <w:t xml:space="preserve">(8) </w:t>
      </w:r>
      <w:r>
        <w:rPr>
          <w:sz w:val="21"/>
          <w:color w:val="000000"/>
        </w:rPr>
        <w:t>物价涨落事件；</w:t>
      </w:r>
    </w:p>
    <w:p>
      <w:pPr>
        <w:pStyle w:val="null3"/>
        <w:ind w:firstLine="420"/>
        <w:jc w:val="both"/>
      </w:pPr>
      <w:r>
        <w:rPr>
          <w:sz w:val="21"/>
          <w:color w:val="000000"/>
        </w:rPr>
        <w:t xml:space="preserve">(9) </w:t>
      </w:r>
      <w:r>
        <w:rPr>
          <w:sz w:val="21"/>
          <w:color w:val="000000"/>
        </w:rPr>
        <w:t>合同双方当事人约定的其他调整事件。</w:t>
      </w:r>
    </w:p>
    <w:p>
      <w:pPr>
        <w:pStyle w:val="null3"/>
        <w:ind w:firstLine="420"/>
        <w:jc w:val="both"/>
      </w:pPr>
      <w:r>
        <w:rPr>
          <w:sz w:val="21"/>
          <w:color w:val="000000"/>
        </w:rPr>
        <w:t>本款</w:t>
      </w:r>
      <w:r>
        <w:rPr>
          <w:sz w:val="21"/>
          <w:color w:val="000000"/>
        </w:rPr>
        <w:t>(1)</w:t>
      </w:r>
      <w:r>
        <w:rPr>
          <w:sz w:val="21"/>
          <w:color w:val="000000"/>
        </w:rPr>
        <w:t>至</w:t>
      </w:r>
      <w:r>
        <w:rPr>
          <w:sz w:val="21"/>
          <w:color w:val="000000"/>
        </w:rPr>
        <w:t>(6)</w:t>
      </w:r>
      <w:r>
        <w:rPr>
          <w:sz w:val="21"/>
          <w:color w:val="000000"/>
        </w:rPr>
        <w:t xml:space="preserve">调整因素应分别按照第 </w:t>
      </w:r>
      <w:r>
        <w:rPr>
          <w:sz w:val="21"/>
          <w:color w:val="000000"/>
        </w:rPr>
        <w:t xml:space="preserve">69 </w:t>
      </w:r>
      <w:r>
        <w:rPr>
          <w:sz w:val="21"/>
          <w:color w:val="000000"/>
        </w:rPr>
        <w:t xml:space="preserve">条至第 </w:t>
      </w:r>
      <w:r>
        <w:rPr>
          <w:sz w:val="21"/>
          <w:color w:val="000000"/>
        </w:rPr>
        <w:t xml:space="preserve">76 </w:t>
      </w:r>
      <w:r>
        <w:rPr>
          <w:sz w:val="21"/>
          <w:color w:val="000000"/>
        </w:rPr>
        <w:t>条的规定调整合同价款。</w:t>
      </w:r>
    </w:p>
    <w:p>
      <w:pPr>
        <w:pStyle w:val="null3"/>
        <w:ind w:firstLine="420"/>
        <w:jc w:val="both"/>
      </w:pPr>
      <w:r>
        <w:rPr>
          <w:sz w:val="21"/>
        </w:rPr>
        <w:t>68.3</w:t>
      </w:r>
      <w:r>
        <w:rPr>
          <w:sz w:val="21"/>
        </w:rPr>
        <w:t>合同价款调整的办理</w:t>
      </w:r>
    </w:p>
    <w:p>
      <w:pPr>
        <w:pStyle w:val="null3"/>
        <w:ind w:firstLine="420"/>
        <w:jc w:val="both"/>
      </w:pPr>
      <w:r>
        <w:rPr>
          <w:sz w:val="21"/>
          <w:color w:val="000000"/>
        </w:rPr>
        <w:t>出现第</w:t>
      </w:r>
      <w:r>
        <w:rPr>
          <w:sz w:val="21"/>
          <w:color w:val="000000"/>
        </w:rPr>
        <w:t xml:space="preserve">68.2 </w:t>
      </w:r>
      <w:r>
        <w:rPr>
          <w:sz w:val="21"/>
          <w:color w:val="000000"/>
        </w:rPr>
        <w:t xml:space="preserve">款规定调整合同价款事件的，除费用索赔、现场签证事件分别按照第 </w:t>
      </w:r>
      <w:r>
        <w:rPr>
          <w:sz w:val="21"/>
          <w:color w:val="000000"/>
        </w:rPr>
        <w:t xml:space="preserve">74 </w:t>
      </w:r>
      <w:r>
        <w:rPr>
          <w:sz w:val="21"/>
          <w:color w:val="000000"/>
        </w:rPr>
        <w:t xml:space="preserve">条、第 </w:t>
      </w:r>
      <w:r>
        <w:rPr>
          <w:sz w:val="21"/>
          <w:color w:val="000000"/>
        </w:rPr>
        <w:t xml:space="preserve">75 </w:t>
      </w:r>
      <w:r>
        <w:rPr>
          <w:sz w:val="21"/>
          <w:color w:val="000000"/>
        </w:rPr>
        <w:t xml:space="preserve">条规定外，调整合同价款的提出、核实、确认与支付等事项，由合同双方当事人按照第 </w:t>
      </w:r>
      <w:r>
        <w:rPr>
          <w:sz w:val="21"/>
          <w:color w:val="000000"/>
        </w:rPr>
        <w:t xml:space="preserve">77 </w:t>
      </w:r>
      <w:r>
        <w:rPr>
          <w:sz w:val="21"/>
          <w:color w:val="000000"/>
        </w:rPr>
        <w:t>条规定办理。</w:t>
      </w:r>
    </w:p>
    <w:p>
      <w:pPr>
        <w:pStyle w:val="null3"/>
        <w:ind w:firstLine="420"/>
        <w:jc w:val="both"/>
      </w:pPr>
      <w:r>
        <w:rPr>
          <w:sz w:val="21"/>
          <w:color w:val="000000"/>
        </w:rPr>
        <w:t>根据第</w:t>
      </w:r>
      <w:r>
        <w:rPr>
          <w:sz w:val="21"/>
          <w:color w:val="000000"/>
        </w:rPr>
        <w:t xml:space="preserve">68.2 </w:t>
      </w:r>
      <w:r>
        <w:rPr>
          <w:sz w:val="21"/>
          <w:color w:val="000000"/>
        </w:rPr>
        <w:t xml:space="preserve">款规定事件调整合同价款，如果是按照第 </w:t>
      </w:r>
      <w:r>
        <w:rPr>
          <w:sz w:val="21"/>
          <w:color w:val="000000"/>
        </w:rPr>
        <w:t xml:space="preserve">48 </w:t>
      </w:r>
      <w:r>
        <w:rPr>
          <w:sz w:val="21"/>
          <w:color w:val="000000"/>
        </w:rPr>
        <w:t xml:space="preserve">条规定由发包人自行供应或发包人招标、承包人采购材料和工程设备的，均不应考虑第 </w:t>
      </w:r>
      <w:r>
        <w:rPr>
          <w:sz w:val="21"/>
          <w:color w:val="000000"/>
        </w:rPr>
        <w:t xml:space="preserve">72.2 </w:t>
      </w:r>
      <w:r>
        <w:rPr>
          <w:sz w:val="21"/>
          <w:color w:val="000000"/>
        </w:rPr>
        <w:t>款规定的承包人报价下浮率因素。</w:t>
      </w:r>
    </w:p>
    <w:p>
      <w:pPr>
        <w:pStyle w:val="null3"/>
        <w:spacing w:before="120" w:after="120"/>
        <w:ind w:firstLine="420"/>
        <w:jc w:val="both"/>
      </w:pPr>
      <w:r>
        <w:rPr>
          <w:sz w:val="21"/>
        </w:rPr>
        <w:t xml:space="preserve">69  </w:t>
      </w:r>
      <w:r>
        <w:rPr>
          <w:sz w:val="21"/>
        </w:rPr>
        <w:t>后继法律法规变化事件</w:t>
      </w:r>
    </w:p>
    <w:p>
      <w:pPr>
        <w:pStyle w:val="null3"/>
        <w:ind w:firstLine="420"/>
        <w:jc w:val="both"/>
      </w:pPr>
      <w:r>
        <w:rPr>
          <w:sz w:val="21"/>
        </w:rPr>
        <w:t>69.1</w:t>
      </w:r>
      <w:r>
        <w:rPr>
          <w:sz w:val="21"/>
        </w:rPr>
        <w:t>后继法律法规变化的价款调整</w:t>
      </w:r>
    </w:p>
    <w:p>
      <w:pPr>
        <w:pStyle w:val="null3"/>
        <w:ind w:firstLine="420"/>
        <w:jc w:val="both"/>
      </w:pPr>
      <w:r>
        <w:rPr>
          <w:sz w:val="21"/>
          <w:color w:val="000000"/>
        </w:rPr>
        <w:t>合同履行期间，出现国家或省颁布的法律、法规、规章和政策在合同工程基准日期后发生变化，且因执行上述法律、法规、规章和政策引起除第</w:t>
      </w:r>
      <w:r>
        <w:rPr>
          <w:sz w:val="21"/>
          <w:color w:val="000000"/>
        </w:rPr>
        <w:t xml:space="preserve">76 </w:t>
      </w:r>
      <w:r>
        <w:rPr>
          <w:sz w:val="21"/>
          <w:color w:val="000000"/>
        </w:rPr>
        <w:t>条规定以外的工程造价增减事件的，合同双方当事人应调整合同价款。</w:t>
      </w:r>
    </w:p>
    <w:p>
      <w:pPr>
        <w:pStyle w:val="null3"/>
        <w:ind w:firstLine="420"/>
        <w:jc w:val="both"/>
      </w:pPr>
      <w:r>
        <w:rPr>
          <w:sz w:val="21"/>
        </w:rPr>
        <w:t>69.2</w:t>
      </w:r>
      <w:r>
        <w:rPr>
          <w:sz w:val="21"/>
        </w:rPr>
        <w:t>调整价款的方法</w:t>
      </w:r>
    </w:p>
    <w:p>
      <w:pPr>
        <w:pStyle w:val="null3"/>
        <w:ind w:firstLine="420"/>
        <w:jc w:val="both"/>
      </w:pPr>
      <w:r>
        <w:rPr>
          <w:sz w:val="21"/>
          <w:color w:val="000000"/>
        </w:rPr>
        <w:t>发生第</w:t>
      </w:r>
      <w:r>
        <w:rPr>
          <w:sz w:val="21"/>
          <w:color w:val="000000"/>
        </w:rPr>
        <w:t xml:space="preserve">69.1 </w:t>
      </w:r>
      <w:r>
        <w:rPr>
          <w:sz w:val="21"/>
          <w:color w:val="000000"/>
        </w:rPr>
        <w:t>款情况的，应根据合同工程实际情况，按照上述法律、法规、规章和政策规定计算调整的合同价款。</w:t>
      </w:r>
    </w:p>
    <w:p>
      <w:pPr>
        <w:pStyle w:val="null3"/>
        <w:spacing w:before="120" w:after="120"/>
        <w:ind w:firstLine="420"/>
        <w:jc w:val="both"/>
      </w:pPr>
      <w:r>
        <w:rPr>
          <w:sz w:val="21"/>
        </w:rPr>
        <w:t xml:space="preserve">70  </w:t>
      </w:r>
      <w:r>
        <w:rPr>
          <w:sz w:val="21"/>
        </w:rPr>
        <w:t>项目特征描述不符事件</w:t>
      </w:r>
    </w:p>
    <w:p>
      <w:pPr>
        <w:pStyle w:val="null3"/>
        <w:ind w:firstLine="420"/>
        <w:jc w:val="both"/>
      </w:pPr>
      <w:r>
        <w:rPr>
          <w:sz w:val="21"/>
        </w:rPr>
        <w:t>70.1</w:t>
      </w:r>
      <w:r>
        <w:rPr>
          <w:sz w:val="21"/>
        </w:rPr>
        <w:t>项目特征的准确性</w:t>
      </w:r>
    </w:p>
    <w:p>
      <w:pPr>
        <w:pStyle w:val="null3"/>
        <w:ind w:firstLine="420"/>
        <w:jc w:val="both"/>
      </w:pPr>
      <w:r>
        <w:rPr>
          <w:sz w:val="21"/>
          <w:color w:val="000000"/>
        </w:rPr>
        <w:t>发包人在工程量清单中对项目特征的描述，应被认为是准确的和全面的，并且与实际施工要求相符合。承包人应按照发包人提供的工程量清单，根据其项目特征描述的内容及有关要求实施合同工程，直到其被改变为止。</w:t>
      </w:r>
    </w:p>
    <w:p>
      <w:pPr>
        <w:pStyle w:val="null3"/>
        <w:ind w:firstLine="420"/>
        <w:jc w:val="both"/>
      </w:pPr>
      <w:r>
        <w:rPr>
          <w:sz w:val="21"/>
        </w:rPr>
        <w:t>70.2</w:t>
      </w:r>
      <w:r>
        <w:rPr>
          <w:sz w:val="21"/>
        </w:rPr>
        <w:t>项目特征描述不符的价款调整</w:t>
      </w:r>
    </w:p>
    <w:p>
      <w:pPr>
        <w:pStyle w:val="null3"/>
        <w:ind w:firstLine="420"/>
        <w:jc w:val="both"/>
      </w:pPr>
      <w:r>
        <w:rPr>
          <w:sz w:val="21"/>
          <w:color w:val="000000"/>
        </w:rPr>
        <w:t>合同履行期间，出现实际施工设计图纸（含设计变更）与招标文件提供的工程量清单任一项目特征描述不符，且该变化引起工程造价增减事件的，合同双方当事人应调整合同价款。</w:t>
      </w:r>
    </w:p>
    <w:p>
      <w:pPr>
        <w:pStyle w:val="null3"/>
        <w:ind w:firstLine="420"/>
        <w:jc w:val="both"/>
      </w:pPr>
      <w:r>
        <w:rPr>
          <w:sz w:val="21"/>
        </w:rPr>
        <w:t>70.3</w:t>
      </w:r>
      <w:r>
        <w:rPr>
          <w:sz w:val="21"/>
        </w:rPr>
        <w:t>调整价款的方法</w:t>
      </w:r>
    </w:p>
    <w:p>
      <w:pPr>
        <w:pStyle w:val="null3"/>
        <w:ind w:firstLine="420"/>
        <w:jc w:val="both"/>
      </w:pPr>
      <w:r>
        <w:rPr>
          <w:sz w:val="21"/>
          <w:color w:val="000000"/>
        </w:rPr>
        <w:t>发生第</w:t>
      </w:r>
      <w:r>
        <w:rPr>
          <w:sz w:val="21"/>
          <w:color w:val="000000"/>
        </w:rPr>
        <w:t xml:space="preserve">70.2 </w:t>
      </w:r>
      <w:r>
        <w:rPr>
          <w:sz w:val="21"/>
          <w:color w:val="000000"/>
        </w:rPr>
        <w:t>款情况的，应按照实际施工的项目特征重新确定相应工程量清单项目的综合单价，计算调整的合同价款。</w:t>
      </w:r>
    </w:p>
    <w:p>
      <w:pPr>
        <w:pStyle w:val="null3"/>
        <w:spacing w:before="120" w:after="120"/>
        <w:ind w:firstLine="420"/>
        <w:jc w:val="both"/>
      </w:pPr>
      <w:r>
        <w:rPr>
          <w:sz w:val="21"/>
        </w:rPr>
        <w:t xml:space="preserve">71  </w:t>
      </w:r>
      <w:r>
        <w:rPr>
          <w:sz w:val="21"/>
        </w:rPr>
        <w:t>分部分项工程量清单缺项漏项事件</w:t>
      </w:r>
    </w:p>
    <w:p>
      <w:pPr>
        <w:pStyle w:val="null3"/>
        <w:ind w:firstLine="420"/>
        <w:jc w:val="both"/>
      </w:pPr>
      <w:r>
        <w:rPr>
          <w:sz w:val="21"/>
        </w:rPr>
        <w:t>71.1</w:t>
      </w:r>
      <w:r>
        <w:rPr>
          <w:sz w:val="21"/>
        </w:rPr>
        <w:t>清单缺项漏项的价款调整</w:t>
      </w:r>
    </w:p>
    <w:p>
      <w:pPr>
        <w:pStyle w:val="null3"/>
        <w:ind w:firstLine="420"/>
        <w:jc w:val="both"/>
      </w:pPr>
      <w:r>
        <w:rPr>
          <w:sz w:val="21"/>
          <w:color w:val="000000"/>
        </w:rPr>
        <w:t>合同履行期间，出现工程量清单中分部分项工程缺项漏项事件的，合同双方当事人应调整合同价款。</w:t>
      </w:r>
    </w:p>
    <w:p>
      <w:pPr>
        <w:pStyle w:val="null3"/>
        <w:ind w:firstLine="420"/>
        <w:jc w:val="both"/>
      </w:pPr>
      <w:r>
        <w:rPr>
          <w:sz w:val="21"/>
        </w:rPr>
        <w:t>71.2</w:t>
      </w:r>
      <w:r>
        <w:rPr>
          <w:sz w:val="21"/>
        </w:rPr>
        <w:t>调整分部分项工程费的方法</w:t>
      </w:r>
    </w:p>
    <w:p>
      <w:pPr>
        <w:pStyle w:val="null3"/>
        <w:ind w:firstLine="420"/>
        <w:jc w:val="both"/>
      </w:pPr>
      <w:r>
        <w:rPr>
          <w:sz w:val="21"/>
          <w:color w:val="000000"/>
        </w:rPr>
        <w:t>工程量清单中分部分项工程出现缺项漏项，造成新增工程量清单项目的，应按照第</w:t>
      </w:r>
      <w:r>
        <w:rPr>
          <w:sz w:val="21"/>
          <w:color w:val="000000"/>
        </w:rPr>
        <w:t xml:space="preserve">72.2 </w:t>
      </w:r>
      <w:r>
        <w:rPr>
          <w:sz w:val="21"/>
          <w:color w:val="000000"/>
        </w:rPr>
        <w:t>款规定计算调整的分部分项工程费。</w:t>
      </w:r>
    </w:p>
    <w:p>
      <w:pPr>
        <w:pStyle w:val="null3"/>
        <w:ind w:firstLine="420"/>
        <w:jc w:val="both"/>
      </w:pPr>
      <w:r>
        <w:rPr>
          <w:sz w:val="21"/>
        </w:rPr>
        <w:t>71.3</w:t>
      </w:r>
      <w:r>
        <w:rPr>
          <w:sz w:val="21"/>
        </w:rPr>
        <w:t>调整措施项目费的方法</w:t>
      </w:r>
    </w:p>
    <w:p>
      <w:pPr>
        <w:pStyle w:val="null3"/>
        <w:ind w:firstLine="420"/>
        <w:jc w:val="both"/>
      </w:pPr>
      <w:r>
        <w:rPr>
          <w:sz w:val="21"/>
          <w:color w:val="000000"/>
        </w:rPr>
        <w:t>工程量清单中分部分项工程出现缺项漏项，引起增加措施项目的，应按照第</w:t>
      </w:r>
      <w:r>
        <w:rPr>
          <w:sz w:val="21"/>
          <w:color w:val="000000"/>
        </w:rPr>
        <w:t>72.3</w:t>
      </w:r>
      <w:r>
        <w:rPr>
          <w:sz w:val="21"/>
          <w:color w:val="000000"/>
        </w:rPr>
        <w:t>款规定在提交的实施方案被批准后计算调整的措施项目费。</w:t>
      </w:r>
    </w:p>
    <w:p>
      <w:pPr>
        <w:pStyle w:val="null3"/>
        <w:spacing w:before="120" w:after="120"/>
        <w:ind w:firstLine="420"/>
        <w:jc w:val="both"/>
      </w:pPr>
      <w:r>
        <w:rPr>
          <w:sz w:val="21"/>
        </w:rPr>
        <w:t xml:space="preserve">72  </w:t>
      </w:r>
      <w:r>
        <w:rPr>
          <w:sz w:val="21"/>
        </w:rPr>
        <w:t>工程变更事件</w:t>
      </w:r>
    </w:p>
    <w:p>
      <w:pPr>
        <w:pStyle w:val="null3"/>
        <w:ind w:firstLine="420"/>
        <w:jc w:val="both"/>
      </w:pPr>
      <w:r>
        <w:rPr>
          <w:sz w:val="21"/>
        </w:rPr>
        <w:t>72.1</w:t>
      </w:r>
      <w:r>
        <w:rPr>
          <w:sz w:val="21"/>
        </w:rPr>
        <w:t>工程变更的价款调整</w:t>
      </w:r>
    </w:p>
    <w:p>
      <w:pPr>
        <w:pStyle w:val="null3"/>
        <w:ind w:firstLine="420"/>
        <w:jc w:val="both"/>
      </w:pPr>
      <w:r>
        <w:rPr>
          <w:sz w:val="21"/>
          <w:color w:val="000000"/>
        </w:rPr>
        <w:t>合同履行期间，出现第</w:t>
      </w:r>
      <w:r>
        <w:rPr>
          <w:sz w:val="21"/>
          <w:color w:val="000000"/>
        </w:rPr>
        <w:t xml:space="preserve">56 </w:t>
      </w:r>
      <w:r>
        <w:rPr>
          <w:sz w:val="21"/>
          <w:color w:val="000000"/>
        </w:rPr>
        <w:t>条工程变更事件的，合同双方当事人应调整合同价款。</w:t>
      </w:r>
    </w:p>
    <w:p>
      <w:pPr>
        <w:pStyle w:val="null3"/>
        <w:ind w:firstLine="420"/>
        <w:jc w:val="both"/>
      </w:pPr>
      <w:r>
        <w:rPr>
          <w:sz w:val="21"/>
        </w:rPr>
        <w:t>72.2</w:t>
      </w:r>
      <w:r>
        <w:rPr>
          <w:sz w:val="21"/>
        </w:rPr>
        <w:t>调整分部分项工程费的方法</w:t>
      </w:r>
    </w:p>
    <w:p>
      <w:pPr>
        <w:pStyle w:val="null3"/>
        <w:ind w:firstLine="420"/>
        <w:jc w:val="both"/>
      </w:pPr>
      <w:r>
        <w:rPr>
          <w:sz w:val="21"/>
          <w:color w:val="000000"/>
        </w:rPr>
        <w:t>工程变更引起分部分项工程项目发生变化，属于第</w:t>
      </w:r>
      <w:r>
        <w:rPr>
          <w:sz w:val="21"/>
          <w:color w:val="000000"/>
        </w:rPr>
        <w:t xml:space="preserve">73.2 </w:t>
      </w:r>
      <w:r>
        <w:rPr>
          <w:sz w:val="21"/>
          <w:color w:val="000000"/>
        </w:rPr>
        <w:t>款规定情况的，按照其规定调整；否则按照下列规定调整分部分项工程费：</w:t>
      </w:r>
    </w:p>
    <w:p>
      <w:pPr>
        <w:pStyle w:val="null3"/>
        <w:ind w:firstLine="420"/>
        <w:jc w:val="both"/>
      </w:pPr>
      <w:r>
        <w:rPr>
          <w:sz w:val="21"/>
          <w:color w:val="000000"/>
        </w:rPr>
        <w:t>(1)</w:t>
      </w:r>
      <w:r>
        <w:rPr>
          <w:sz w:val="21"/>
          <w:color w:val="000000"/>
        </w:rPr>
        <w:t>合同中有适用于变更工程项目的，按照该项目的单价或总价调整；</w:t>
      </w:r>
    </w:p>
    <w:p>
      <w:pPr>
        <w:pStyle w:val="null3"/>
        <w:ind w:firstLine="420"/>
        <w:jc w:val="both"/>
      </w:pPr>
      <w:r>
        <w:rPr>
          <w:sz w:val="21"/>
          <w:color w:val="000000"/>
        </w:rPr>
        <w:t>(2)</w:t>
      </w:r>
      <w:r>
        <w:rPr>
          <w:sz w:val="21"/>
          <w:color w:val="000000"/>
        </w:rPr>
        <w:t>合同中没有适用、只有类似于变更工程项目的，可在合理范围内参照类似项目的单价或总价调整；</w:t>
      </w:r>
    </w:p>
    <w:p>
      <w:pPr>
        <w:pStyle w:val="null3"/>
        <w:ind w:firstLine="420"/>
        <w:jc w:val="both"/>
      </w:pPr>
      <w:r>
        <w:rPr>
          <w:sz w:val="21"/>
          <w:color w:val="000000"/>
        </w:rPr>
        <w:t>(3)</w:t>
      </w:r>
      <w:r>
        <w:rPr>
          <w:sz w:val="21"/>
          <w:color w:val="000000"/>
        </w:rPr>
        <w:t>合同中没有适用也没有类似于变更工程项目的，根据变更工程资料、计量规则和计价办法、工程造价管理机构发布的信息（参考）价格和承包人报价浮动率提出变更工程项目的单价或总价，经合同双方当事人确认后调整。</w:t>
      </w:r>
    </w:p>
    <w:p>
      <w:pPr>
        <w:pStyle w:val="null3"/>
        <w:ind w:firstLine="420"/>
        <w:jc w:val="both"/>
      </w:pPr>
      <w:r>
        <w:rPr>
          <w:sz w:val="21"/>
          <w:color w:val="000000"/>
        </w:rPr>
        <w:t>其中，招标工程：承包人报价浮动率</w:t>
      </w:r>
      <w:r>
        <w:rPr>
          <w:sz w:val="21"/>
          <w:color w:val="000000"/>
        </w:rPr>
        <w:t>L=</w:t>
      </w:r>
      <w:r>
        <w:rPr>
          <w:sz w:val="21"/>
          <w:color w:val="000000"/>
        </w:rPr>
        <w:t>（</w:t>
      </w:r>
      <w:r>
        <w:rPr>
          <w:sz w:val="21"/>
          <w:color w:val="000000"/>
        </w:rPr>
        <w:t>1</w:t>
      </w:r>
      <w:r>
        <w:rPr>
          <w:sz w:val="21"/>
          <w:color w:val="000000"/>
        </w:rPr>
        <w:t>—中标价格</w:t>
      </w:r>
      <w:r>
        <w:rPr>
          <w:sz w:val="21"/>
          <w:color w:val="000000"/>
        </w:rPr>
        <w:t>/</w:t>
      </w:r>
      <w:r>
        <w:rPr>
          <w:sz w:val="21"/>
          <w:color w:val="000000"/>
        </w:rPr>
        <w:t>招标控制价）×</w:t>
      </w:r>
      <w:r>
        <w:rPr>
          <w:sz w:val="21"/>
          <w:color w:val="000000"/>
        </w:rPr>
        <w:t>100%</w:t>
      </w:r>
      <w:r>
        <w:rPr>
          <w:sz w:val="21"/>
          <w:color w:val="000000"/>
        </w:rPr>
        <w:t>；</w:t>
      </w:r>
    </w:p>
    <w:p>
      <w:pPr>
        <w:pStyle w:val="null3"/>
        <w:ind w:firstLine="420"/>
        <w:jc w:val="both"/>
      </w:pPr>
      <w:r>
        <w:rPr>
          <w:sz w:val="21"/>
          <w:color w:val="000000"/>
        </w:rPr>
        <w:t>非招标工程：承包人报价浮动率</w:t>
      </w:r>
      <w:r>
        <w:rPr>
          <w:sz w:val="21"/>
          <w:color w:val="000000"/>
        </w:rPr>
        <w:t>L=</w:t>
      </w:r>
      <w:r>
        <w:rPr>
          <w:sz w:val="21"/>
          <w:color w:val="000000"/>
        </w:rPr>
        <w:t>（</w:t>
      </w:r>
      <w:r>
        <w:rPr>
          <w:sz w:val="21"/>
          <w:color w:val="000000"/>
        </w:rPr>
        <w:t>1</w:t>
      </w:r>
      <w:r>
        <w:rPr>
          <w:sz w:val="21"/>
          <w:color w:val="000000"/>
        </w:rPr>
        <w:t>—报价值</w:t>
      </w:r>
      <w:r>
        <w:rPr>
          <w:sz w:val="21"/>
          <w:color w:val="000000"/>
        </w:rPr>
        <w:t>/</w:t>
      </w:r>
      <w:r>
        <w:rPr>
          <w:sz w:val="21"/>
          <w:color w:val="000000"/>
        </w:rPr>
        <w:t>施工图预算）×</w:t>
      </w:r>
      <w:r>
        <w:rPr>
          <w:sz w:val="21"/>
          <w:color w:val="000000"/>
        </w:rPr>
        <w:t>100%</w:t>
      </w:r>
      <w:r>
        <w:rPr>
          <w:sz w:val="21"/>
          <w:color w:val="000000"/>
        </w:rPr>
        <w:t>。</w:t>
      </w:r>
    </w:p>
    <w:p>
      <w:pPr>
        <w:pStyle w:val="null3"/>
        <w:ind w:firstLine="420"/>
        <w:jc w:val="both"/>
      </w:pPr>
      <w:r>
        <w:rPr>
          <w:sz w:val="21"/>
          <w:color w:val="000000"/>
        </w:rPr>
        <w:t>式中：中标价格、招标控制价或报价值、施工图预算，均不含安全文明施工费。</w:t>
      </w:r>
    </w:p>
    <w:p>
      <w:pPr>
        <w:pStyle w:val="null3"/>
        <w:ind w:firstLine="420"/>
        <w:jc w:val="both"/>
      </w:pPr>
      <w:r>
        <w:rPr>
          <w:sz w:val="21"/>
          <w:color w:val="000000"/>
        </w:rPr>
        <w:t>(4)</w:t>
      </w:r>
      <w:r>
        <w:rPr>
          <w:sz w:val="21"/>
          <w:color w:val="000000"/>
        </w:rPr>
        <w:t>合同中没有适用也没有类似于变更工程项目，且工程造价管理机构发布的信息（参考）价格缺价的，根据变更工程资料、计量规则、计价办法和通过市场调查等的有合法依据的市场价格提出变更工程项目的单价或总价，经合同双方当事人确认后调整。</w:t>
      </w:r>
    </w:p>
    <w:p>
      <w:pPr>
        <w:pStyle w:val="null3"/>
        <w:ind w:firstLine="420"/>
        <w:jc w:val="both"/>
      </w:pPr>
      <w:r>
        <w:rPr>
          <w:sz w:val="21"/>
        </w:rPr>
        <w:t>72.3</w:t>
      </w:r>
      <w:r>
        <w:rPr>
          <w:sz w:val="21"/>
        </w:rPr>
        <w:t>调整措施项目费的方法</w:t>
      </w:r>
    </w:p>
    <w:p>
      <w:pPr>
        <w:pStyle w:val="null3"/>
        <w:ind w:firstLine="420"/>
        <w:jc w:val="both"/>
      </w:pPr>
      <w:r>
        <w:rPr>
          <w:sz w:val="21"/>
          <w:color w:val="000000"/>
        </w:rPr>
        <w:t>工程变更引起措施项目发生变化的，合同双方当事人不利一方当事人有权提出调整措施项目费。提出调整措施项目费的，应事先将拟实施的方案提交另一方当事人确认，并详细说明与原方案措施项目相比的变化情况。拟实施的方案，经合同双方当事人确认后执行。该情况下，应按照下列规定调整措施项目费：</w:t>
      </w:r>
    </w:p>
    <w:p>
      <w:pPr>
        <w:pStyle w:val="null3"/>
        <w:ind w:firstLine="420"/>
        <w:jc w:val="both"/>
      </w:pPr>
      <w:r>
        <w:rPr>
          <w:sz w:val="21"/>
          <w:color w:val="000000"/>
        </w:rPr>
        <w:t>(1)</w:t>
      </w:r>
      <w:r>
        <w:rPr>
          <w:sz w:val="21"/>
          <w:color w:val="000000"/>
        </w:rPr>
        <w:t>安全文明施工费，按照实际发生变化的措施项目调整，不得浮动。</w:t>
      </w:r>
    </w:p>
    <w:p>
      <w:pPr>
        <w:pStyle w:val="null3"/>
        <w:ind w:firstLine="420"/>
        <w:jc w:val="both"/>
      </w:pPr>
      <w:r>
        <w:rPr>
          <w:sz w:val="21"/>
          <w:color w:val="000000"/>
        </w:rPr>
        <w:t>(2)</w:t>
      </w:r>
      <w:r>
        <w:rPr>
          <w:sz w:val="21"/>
          <w:color w:val="000000"/>
        </w:rPr>
        <w:t xml:space="preserve">凡可计算工程量的措施项目费，按照实际发生变化的措施项目的工程量乘以第 </w:t>
      </w:r>
      <w:r>
        <w:rPr>
          <w:sz w:val="21"/>
          <w:color w:val="000000"/>
        </w:rPr>
        <w:t xml:space="preserve">72.2 </w:t>
      </w:r>
      <w:r>
        <w:rPr>
          <w:sz w:val="21"/>
          <w:color w:val="000000"/>
        </w:rPr>
        <w:t>款规定的单价或合价调整。</w:t>
      </w:r>
    </w:p>
    <w:p>
      <w:pPr>
        <w:pStyle w:val="null3"/>
        <w:ind w:firstLine="420"/>
        <w:jc w:val="both"/>
      </w:pPr>
      <w:r>
        <w:rPr>
          <w:sz w:val="21"/>
          <w:color w:val="000000"/>
        </w:rPr>
        <w:t>(3)</w:t>
      </w:r>
      <w:r>
        <w:rPr>
          <w:sz w:val="21"/>
          <w:color w:val="000000"/>
        </w:rPr>
        <w:t>凡按系数计算的措施项目费，除本款第</w:t>
      </w:r>
      <w:r>
        <w:rPr>
          <w:sz w:val="21"/>
          <w:color w:val="000000"/>
        </w:rPr>
        <w:t>(1)</w:t>
      </w:r>
      <w:r>
        <w:rPr>
          <w:sz w:val="21"/>
          <w:color w:val="000000"/>
        </w:rPr>
        <w:t xml:space="preserve">点情形外，按照实际发生变化的措施项目调整，但应考虑承包人报价浮动因素，即调整金额按照实际调整金额乘以第 </w:t>
      </w:r>
      <w:r>
        <w:rPr>
          <w:sz w:val="21"/>
          <w:color w:val="000000"/>
        </w:rPr>
        <w:t xml:space="preserve">72.2 </w:t>
      </w:r>
      <w:r>
        <w:rPr>
          <w:sz w:val="21"/>
          <w:color w:val="000000"/>
        </w:rPr>
        <w:t>款规定的承包人报价浮动率计算。</w:t>
      </w:r>
    </w:p>
    <w:p>
      <w:pPr>
        <w:pStyle w:val="null3"/>
        <w:ind w:firstLine="420"/>
        <w:jc w:val="both"/>
      </w:pPr>
      <w:r>
        <w:rPr>
          <w:sz w:val="21"/>
          <w:color w:val="000000"/>
        </w:rPr>
        <w:t>如果不利一方当事人未按本款规定事先将拟实施的方案提交给另一方当事人，则认为工程变更不引起措施项目费的调整或不利一方当事人放弃调整措施项目费的权利。</w:t>
      </w:r>
    </w:p>
    <w:p>
      <w:pPr>
        <w:pStyle w:val="null3"/>
        <w:ind w:firstLine="420"/>
        <w:jc w:val="both"/>
      </w:pPr>
      <w:r>
        <w:rPr>
          <w:sz w:val="21"/>
        </w:rPr>
        <w:t>72.4</w:t>
      </w:r>
      <w:r>
        <w:rPr>
          <w:sz w:val="21"/>
        </w:rPr>
        <w:t>调整承包人报价偏差的方法</w:t>
      </w:r>
    </w:p>
    <w:p>
      <w:pPr>
        <w:pStyle w:val="null3"/>
        <w:ind w:firstLine="420"/>
        <w:jc w:val="both"/>
      </w:pPr>
      <w:r>
        <w:rPr>
          <w:sz w:val="21"/>
          <w:color w:val="000000"/>
        </w:rPr>
        <w:t>如果工程变更项目出现承包人在工程量清单中填报的综合单价与发包人招标控制价或施工图预算相应清单项目的综合单价偏差超过</w:t>
      </w:r>
      <w:r>
        <w:rPr>
          <w:sz w:val="21"/>
          <w:color w:val="000000"/>
        </w:rPr>
        <w:t>15%</w:t>
      </w:r>
      <w:r>
        <w:rPr>
          <w:sz w:val="21"/>
          <w:color w:val="000000"/>
        </w:rPr>
        <w:t xml:space="preserve">，则超过 </w:t>
      </w:r>
      <w:r>
        <w:rPr>
          <w:sz w:val="21"/>
          <w:color w:val="000000"/>
        </w:rPr>
        <w:t>15%</w:t>
      </w:r>
      <w:r>
        <w:rPr>
          <w:sz w:val="21"/>
          <w:color w:val="000000"/>
        </w:rPr>
        <w:t>部分的综合单价可由合同双方当事人协商调整。除专用条款另有约定外，可按照下列规定调整：</w:t>
      </w:r>
    </w:p>
    <w:p>
      <w:pPr>
        <w:pStyle w:val="null3"/>
        <w:ind w:firstLine="420"/>
        <w:jc w:val="both"/>
      </w:pPr>
      <w:r>
        <w:rPr>
          <w:sz w:val="21"/>
          <w:color w:val="000000"/>
        </w:rPr>
        <w:t>(1)</w:t>
      </w:r>
      <w:r>
        <w:rPr>
          <w:sz w:val="21"/>
          <w:color w:val="000000"/>
        </w:rPr>
        <w:t>当</w:t>
      </w:r>
      <w:r>
        <w:rPr>
          <w:sz w:val="21"/>
          <w:color w:val="000000"/>
        </w:rPr>
        <w:t>P</w:t>
      </w:r>
      <w:r>
        <w:rPr>
          <w:sz w:val="21"/>
          <w:color w:val="000000"/>
          <w:vertAlign w:val="subscript"/>
        </w:rPr>
        <w:t>0</w:t>
      </w:r>
      <w:r>
        <w:rPr>
          <w:sz w:val="21"/>
          <w:color w:val="000000"/>
        </w:rPr>
        <w:t>&lt;P</w:t>
      </w:r>
      <w:r>
        <w:rPr>
          <w:sz w:val="21"/>
          <w:color w:val="000000"/>
          <w:vertAlign w:val="subscript"/>
        </w:rPr>
        <w:t>1</w:t>
      </w:r>
      <w:r>
        <w:rPr>
          <w:sz w:val="21"/>
          <w:color w:val="000000"/>
        </w:rPr>
        <w:t>×</w:t>
      </w:r>
      <w:r>
        <w:rPr>
          <w:sz w:val="21"/>
          <w:color w:val="000000"/>
        </w:rPr>
        <w:t>(1-L)</w:t>
      </w:r>
      <w:r>
        <w:rPr>
          <w:sz w:val="21"/>
          <w:color w:val="000000"/>
        </w:rPr>
        <w:t>×</w:t>
      </w:r>
      <w:r>
        <w:rPr>
          <w:sz w:val="21"/>
          <w:color w:val="000000"/>
        </w:rPr>
        <w:t>(1-15%)</w:t>
      </w:r>
      <w:r>
        <w:rPr>
          <w:sz w:val="21"/>
          <w:color w:val="000000"/>
        </w:rPr>
        <w:t>时，该类项目的综合单价按照</w:t>
      </w:r>
      <w:r>
        <w:rPr>
          <w:sz w:val="21"/>
          <w:color w:val="000000"/>
        </w:rPr>
        <w:t>P</w:t>
      </w:r>
      <w:r>
        <w:rPr>
          <w:sz w:val="21"/>
          <w:color w:val="000000"/>
          <w:vertAlign w:val="subscript"/>
        </w:rPr>
        <w:t>1</w:t>
      </w:r>
      <w:r>
        <w:rPr>
          <w:sz w:val="21"/>
          <w:color w:val="000000"/>
        </w:rPr>
        <w:t>×</w:t>
      </w:r>
      <w:r>
        <w:rPr>
          <w:sz w:val="21"/>
          <w:color w:val="000000"/>
        </w:rPr>
        <w:t>(1-L)</w:t>
      </w:r>
      <w:r>
        <w:rPr>
          <w:sz w:val="21"/>
          <w:color w:val="000000"/>
        </w:rPr>
        <w:t>×</w:t>
      </w:r>
      <w:r>
        <w:rPr>
          <w:sz w:val="21"/>
          <w:color w:val="000000"/>
        </w:rPr>
        <w:t>(1-15%)</w:t>
      </w:r>
    </w:p>
    <w:p>
      <w:pPr>
        <w:pStyle w:val="null3"/>
        <w:ind w:firstLine="420"/>
        <w:jc w:val="both"/>
      </w:pPr>
      <w:r>
        <w:rPr>
          <w:sz w:val="21"/>
          <w:color w:val="000000"/>
        </w:rPr>
        <w:t>调整。</w:t>
      </w:r>
    </w:p>
    <w:p>
      <w:pPr>
        <w:pStyle w:val="null3"/>
        <w:ind w:firstLine="420"/>
        <w:jc w:val="both"/>
      </w:pPr>
      <w:r>
        <w:rPr>
          <w:sz w:val="21"/>
          <w:color w:val="000000"/>
        </w:rPr>
        <w:t>(2)</w:t>
      </w:r>
      <w:r>
        <w:rPr>
          <w:sz w:val="21"/>
          <w:color w:val="000000"/>
        </w:rPr>
        <w:t>当</w:t>
      </w:r>
      <w:r>
        <w:rPr>
          <w:sz w:val="21"/>
          <w:color w:val="000000"/>
        </w:rPr>
        <w:t>P</w:t>
      </w:r>
      <w:r>
        <w:rPr>
          <w:sz w:val="21"/>
          <w:color w:val="000000"/>
          <w:vertAlign w:val="subscript"/>
        </w:rPr>
        <w:t>0</w:t>
      </w:r>
      <w:r>
        <w:rPr>
          <w:sz w:val="21"/>
          <w:color w:val="000000"/>
        </w:rPr>
        <w:t>&gt;P</w:t>
      </w:r>
      <w:r>
        <w:rPr>
          <w:sz w:val="21"/>
          <w:color w:val="000000"/>
          <w:vertAlign w:val="subscript"/>
        </w:rPr>
        <w:t>1</w:t>
      </w:r>
      <w:r>
        <w:rPr>
          <w:sz w:val="21"/>
          <w:color w:val="000000"/>
        </w:rPr>
        <w:t xml:space="preserve">× </w:t>
      </w:r>
      <w:r>
        <w:rPr>
          <w:sz w:val="21"/>
          <w:color w:val="000000"/>
        </w:rPr>
        <w:t>(1+15%)</w:t>
      </w:r>
      <w:r>
        <w:rPr>
          <w:sz w:val="21"/>
          <w:color w:val="000000"/>
        </w:rPr>
        <w:t>时，该类项目的综合单价按照</w:t>
      </w:r>
      <w:r>
        <w:rPr>
          <w:sz w:val="21"/>
          <w:color w:val="000000"/>
        </w:rPr>
        <w:t>P</w:t>
      </w:r>
      <w:r>
        <w:rPr>
          <w:sz w:val="21"/>
          <w:color w:val="000000"/>
          <w:vertAlign w:val="subscript"/>
        </w:rPr>
        <w:t>1</w:t>
      </w:r>
      <w:r>
        <w:rPr>
          <w:sz w:val="21"/>
          <w:color w:val="000000"/>
        </w:rPr>
        <w:t>×（</w:t>
      </w:r>
      <w:r>
        <w:rPr>
          <w:sz w:val="21"/>
          <w:color w:val="000000"/>
        </w:rPr>
        <w:t>1+15%)</w:t>
      </w:r>
      <w:r>
        <w:rPr>
          <w:sz w:val="21"/>
          <w:color w:val="000000"/>
        </w:rPr>
        <w:t>调整。</w:t>
      </w:r>
    </w:p>
    <w:p>
      <w:pPr>
        <w:pStyle w:val="null3"/>
        <w:ind w:firstLine="420"/>
        <w:jc w:val="both"/>
      </w:pPr>
      <w:r>
        <w:rPr>
          <w:sz w:val="21"/>
          <w:color w:val="000000"/>
        </w:rPr>
        <w:t>式中：</w:t>
      </w:r>
      <w:r>
        <w:rPr>
          <w:sz w:val="21"/>
          <w:color w:val="000000"/>
        </w:rPr>
        <w:t>P0</w:t>
      </w:r>
      <w:r>
        <w:rPr>
          <w:sz w:val="21"/>
          <w:color w:val="000000"/>
        </w:rPr>
        <w:t>——承包人在工程量清单中填报的综合单价。</w:t>
      </w:r>
    </w:p>
    <w:p>
      <w:pPr>
        <w:pStyle w:val="null3"/>
        <w:ind w:firstLine="420"/>
        <w:jc w:val="both"/>
      </w:pPr>
      <w:r>
        <w:rPr>
          <w:sz w:val="21"/>
          <w:color w:val="000000"/>
        </w:rPr>
        <w:t>P1</w:t>
      </w:r>
      <w:r>
        <w:rPr>
          <w:sz w:val="21"/>
          <w:color w:val="000000"/>
        </w:rPr>
        <w:t>——发包人招标控制价或施工预算相应清单项目的综合单价。</w:t>
      </w:r>
    </w:p>
    <w:p>
      <w:pPr>
        <w:pStyle w:val="null3"/>
        <w:ind w:firstLine="420"/>
        <w:jc w:val="both"/>
      </w:pPr>
      <w:r>
        <w:rPr>
          <w:sz w:val="21"/>
          <w:color w:val="000000"/>
        </w:rPr>
        <w:t>L</w:t>
      </w:r>
      <w:r>
        <w:rPr>
          <w:sz w:val="21"/>
          <w:color w:val="000000"/>
        </w:rPr>
        <w:t xml:space="preserve">——第 </w:t>
      </w:r>
      <w:r>
        <w:rPr>
          <w:sz w:val="21"/>
          <w:color w:val="000000"/>
        </w:rPr>
        <w:t xml:space="preserve">72.2 </w:t>
      </w:r>
      <w:r>
        <w:rPr>
          <w:sz w:val="21"/>
          <w:color w:val="000000"/>
        </w:rPr>
        <w:t>款规定的承包人报价浮动率。</w:t>
      </w:r>
    </w:p>
    <w:p>
      <w:pPr>
        <w:pStyle w:val="null3"/>
        <w:ind w:firstLine="420"/>
        <w:jc w:val="both"/>
      </w:pPr>
      <w:r>
        <w:rPr>
          <w:sz w:val="21"/>
        </w:rPr>
        <w:t>72.5</w:t>
      </w:r>
      <w:r>
        <w:rPr>
          <w:sz w:val="21"/>
        </w:rPr>
        <w:t>删减工作或工程的补偿</w:t>
      </w:r>
    </w:p>
    <w:p>
      <w:pPr>
        <w:pStyle w:val="null3"/>
        <w:ind w:firstLine="420"/>
        <w:jc w:val="both"/>
      </w:pPr>
      <w:r>
        <w:rPr>
          <w:sz w:val="21"/>
          <w:color w:val="000000"/>
        </w:rPr>
        <w:t>如果因为非承包人原因删减了合同中的某项原定工作或工程，致使承包人发生的费用或</w:t>
      </w:r>
      <w:r>
        <w:rPr>
          <w:sz w:val="21"/>
          <w:color w:val="000000"/>
        </w:rPr>
        <w:t>(</w:t>
      </w:r>
      <w:r>
        <w:rPr>
          <w:sz w:val="21"/>
          <w:color w:val="000000"/>
        </w:rPr>
        <w:t>和</w:t>
      </w:r>
      <w:r>
        <w:rPr>
          <w:sz w:val="21"/>
          <w:color w:val="000000"/>
        </w:rPr>
        <w:t>)</w:t>
      </w:r>
      <w:r>
        <w:rPr>
          <w:sz w:val="21"/>
          <w:color w:val="000000"/>
        </w:rPr>
        <w:t>得到的收益不能被包括在其他已支付或应支付的项目中，也未被包含在任何替代的工作或工程中，则承包人有权按照本条规定提出并得到补偿。</w:t>
      </w:r>
    </w:p>
    <w:p>
      <w:pPr>
        <w:pStyle w:val="null3"/>
        <w:spacing w:before="120" w:after="120"/>
        <w:ind w:firstLine="420"/>
        <w:jc w:val="both"/>
      </w:pPr>
      <w:r>
        <w:rPr>
          <w:sz w:val="21"/>
        </w:rPr>
        <w:t xml:space="preserve">73  </w:t>
      </w:r>
      <w:r>
        <w:rPr>
          <w:sz w:val="21"/>
        </w:rPr>
        <w:t>工程量偏差事件</w:t>
      </w:r>
    </w:p>
    <w:p>
      <w:pPr>
        <w:pStyle w:val="null3"/>
        <w:ind w:firstLine="420"/>
        <w:jc w:val="both"/>
      </w:pPr>
      <w:r>
        <w:rPr>
          <w:sz w:val="21"/>
        </w:rPr>
        <w:t>73.1</w:t>
      </w:r>
      <w:r>
        <w:rPr>
          <w:sz w:val="21"/>
        </w:rPr>
        <w:t>工程量偏差的价款调整</w:t>
      </w:r>
    </w:p>
    <w:p>
      <w:pPr>
        <w:pStyle w:val="null3"/>
        <w:ind w:firstLine="420"/>
        <w:jc w:val="both"/>
      </w:pPr>
      <w:r>
        <w:rPr>
          <w:sz w:val="21"/>
          <w:color w:val="000000"/>
        </w:rPr>
        <w:t>工程量偏差是指承包人按照合同签订时的图纸（含经发包人批准由承包人提供的施工设计图纸和履行本合同的相关大样图等）实施、完成合同工程的应予计量的实际工程量与工程量清单开列的工程量之间的偏差。</w:t>
      </w:r>
    </w:p>
    <w:p>
      <w:pPr>
        <w:pStyle w:val="null3"/>
        <w:ind w:firstLine="420"/>
        <w:jc w:val="both"/>
      </w:pPr>
      <w:r>
        <w:rPr>
          <w:sz w:val="21"/>
          <w:color w:val="000000"/>
        </w:rPr>
        <w:t>合同履行期间，出现工程量偏差，且符合第</w:t>
      </w:r>
      <w:r>
        <w:rPr>
          <w:sz w:val="21"/>
          <w:color w:val="000000"/>
        </w:rPr>
        <w:t xml:space="preserve">73.2 </w:t>
      </w:r>
      <w:r>
        <w:rPr>
          <w:sz w:val="21"/>
          <w:color w:val="000000"/>
        </w:rPr>
        <w:t xml:space="preserve">款、第 </w:t>
      </w:r>
      <w:r>
        <w:rPr>
          <w:sz w:val="21"/>
          <w:color w:val="000000"/>
        </w:rPr>
        <w:t xml:space="preserve">73.3 </w:t>
      </w:r>
      <w:r>
        <w:rPr>
          <w:sz w:val="21"/>
          <w:color w:val="000000"/>
        </w:rPr>
        <w:t xml:space="preserve">款规定事件的，合同双方当事人应调整合同价款。调整合同价款时，出现第 </w:t>
      </w:r>
      <w:r>
        <w:rPr>
          <w:sz w:val="21"/>
          <w:color w:val="000000"/>
        </w:rPr>
        <w:t xml:space="preserve">72.4 </w:t>
      </w:r>
      <w:r>
        <w:rPr>
          <w:sz w:val="21"/>
          <w:color w:val="000000"/>
        </w:rPr>
        <w:t>款情形的，应先按照其规定调整，再按照本条规定调整。</w:t>
      </w:r>
    </w:p>
    <w:p>
      <w:pPr>
        <w:pStyle w:val="null3"/>
        <w:ind w:firstLine="420"/>
        <w:jc w:val="both"/>
      </w:pPr>
      <w:r>
        <w:rPr>
          <w:sz w:val="21"/>
        </w:rPr>
        <w:t>73.2</w:t>
      </w:r>
      <w:r>
        <w:rPr>
          <w:sz w:val="21"/>
        </w:rPr>
        <w:t>调整分部分项工程费的方法</w:t>
      </w:r>
    </w:p>
    <w:p>
      <w:pPr>
        <w:pStyle w:val="null3"/>
        <w:ind w:firstLine="420"/>
        <w:jc w:val="both"/>
      </w:pPr>
      <w:r>
        <w:rPr>
          <w:sz w:val="21"/>
          <w:color w:val="000000"/>
        </w:rPr>
        <w:t>对于任一分部分项工程量清单项目，如果因本条规定工程量偏差和第</w:t>
      </w:r>
      <w:r>
        <w:rPr>
          <w:sz w:val="21"/>
          <w:color w:val="000000"/>
        </w:rPr>
        <w:t xml:space="preserve">56 </w:t>
      </w:r>
      <w:r>
        <w:rPr>
          <w:sz w:val="21"/>
          <w:color w:val="000000"/>
        </w:rPr>
        <w:t xml:space="preserve">条规定工程变更等原因导致工程量偏差超过 </w:t>
      </w:r>
      <w:r>
        <w:rPr>
          <w:sz w:val="21"/>
          <w:color w:val="000000"/>
        </w:rPr>
        <w:t>10%</w:t>
      </w:r>
      <w:r>
        <w:rPr>
          <w:sz w:val="21"/>
          <w:color w:val="000000"/>
        </w:rPr>
        <w:t xml:space="preserve">，且该变化使其分部分项工程费变化超过 </w:t>
      </w:r>
      <w:r>
        <w:rPr>
          <w:sz w:val="21"/>
          <w:color w:val="000000"/>
        </w:rPr>
        <w:t>0.1%</w:t>
      </w:r>
      <w:r>
        <w:rPr>
          <w:sz w:val="21"/>
          <w:color w:val="000000"/>
        </w:rPr>
        <w:t xml:space="preserve">，则超过 </w:t>
      </w:r>
      <w:r>
        <w:rPr>
          <w:sz w:val="21"/>
          <w:color w:val="000000"/>
        </w:rPr>
        <w:t>10%</w:t>
      </w:r>
      <w:r>
        <w:rPr>
          <w:sz w:val="21"/>
          <w:color w:val="000000"/>
        </w:rPr>
        <w:t>部分的综合单价应予调整。除专用条款另有约定外，应按照下列规定调整结算分部分项工程费：</w:t>
      </w:r>
    </w:p>
    <w:p>
      <w:pPr>
        <w:pStyle w:val="null3"/>
        <w:ind w:firstLine="420"/>
        <w:jc w:val="both"/>
      </w:pPr>
      <w:r>
        <w:rPr>
          <w:sz w:val="21"/>
          <w:color w:val="000000"/>
        </w:rPr>
        <w:t>（</w:t>
      </w:r>
      <w:r>
        <w:rPr>
          <w:sz w:val="21"/>
          <w:color w:val="000000"/>
        </w:rPr>
        <w:t>1</w:t>
      </w:r>
      <w:r>
        <w:rPr>
          <w:sz w:val="21"/>
          <w:color w:val="000000"/>
        </w:rPr>
        <w:t>）当</w:t>
      </w:r>
      <w:r>
        <w:rPr>
          <w:sz w:val="21"/>
          <w:i/>
          <w:color w:val="000000"/>
        </w:rPr>
        <w:t>Q</w:t>
      </w:r>
      <w:r>
        <w:rPr>
          <w:sz w:val="21"/>
          <w:i/>
          <w:color w:val="000000"/>
          <w:vertAlign w:val="subscript"/>
        </w:rPr>
        <w:t>1</w:t>
      </w:r>
      <w:r>
        <w:rPr>
          <w:sz w:val="21"/>
          <w:color w:val="000000"/>
        </w:rPr>
        <w:t>﹥</w:t>
      </w:r>
      <w:r>
        <w:rPr>
          <w:sz w:val="21"/>
          <w:color w:val="000000"/>
        </w:rPr>
        <w:t>1.1</w:t>
      </w:r>
      <w:r>
        <w:rPr>
          <w:sz w:val="21"/>
          <w:i/>
          <w:color w:val="000000"/>
        </w:rPr>
        <w:t>Q</w:t>
      </w:r>
      <w:r>
        <w:rPr>
          <w:sz w:val="21"/>
          <w:i/>
          <w:color w:val="000000"/>
          <w:vertAlign w:val="subscript"/>
        </w:rPr>
        <w:t>0</w:t>
      </w:r>
      <w:r>
        <w:rPr>
          <w:sz w:val="21"/>
          <w:color w:val="000000"/>
        </w:rPr>
        <w:t>时，</w:t>
      </w:r>
      <w:r>
        <w:rPr>
          <w:sz w:val="21"/>
          <w:color w:val="000000"/>
        </w:rPr>
        <w:t>S</w:t>
      </w:r>
      <w:r>
        <w:rPr>
          <w:sz w:val="21"/>
          <w:i/>
          <w:color w:val="000000"/>
        </w:rPr>
        <w:t>=</w:t>
      </w:r>
      <w:r>
        <w:rPr>
          <w:sz w:val="21"/>
          <w:color w:val="000000"/>
        </w:rPr>
        <w:t>1.1</w:t>
      </w:r>
      <w:r>
        <w:rPr>
          <w:sz w:val="21"/>
          <w:i/>
          <w:color w:val="000000"/>
        </w:rPr>
        <w:t>Q</w:t>
      </w:r>
      <w:r>
        <w:rPr>
          <w:sz w:val="21"/>
          <w:i/>
          <w:color w:val="000000"/>
          <w:vertAlign w:val="subscript"/>
        </w:rPr>
        <w:t>0</w:t>
      </w:r>
      <w:r>
        <w:rPr>
          <w:sz w:val="21"/>
          <w:color w:val="000000"/>
        </w:rPr>
        <w:t>×</w:t>
      </w:r>
      <w:r>
        <w:rPr>
          <w:sz w:val="21"/>
          <w:i/>
          <w:color w:val="000000"/>
        </w:rPr>
        <w:t>P</w:t>
      </w:r>
      <w:r>
        <w:rPr>
          <w:sz w:val="21"/>
          <w:i/>
          <w:color w:val="000000"/>
          <w:vertAlign w:val="subscript"/>
        </w:rPr>
        <w:t>0</w:t>
      </w:r>
      <w:r>
        <w:rPr>
          <w:sz w:val="21"/>
          <w:i/>
          <w:color w:val="000000"/>
        </w:rPr>
        <w:t>+</w:t>
      </w:r>
      <w:r>
        <w:rPr>
          <w:sz w:val="21"/>
          <w:color w:val="000000"/>
        </w:rPr>
        <w:t>（</w:t>
      </w:r>
      <w:r>
        <w:rPr>
          <w:sz w:val="21"/>
          <w:i/>
          <w:color w:val="000000"/>
        </w:rPr>
        <w:t>Q</w:t>
      </w:r>
      <w:r>
        <w:rPr>
          <w:sz w:val="21"/>
          <w:i/>
          <w:color w:val="000000"/>
          <w:vertAlign w:val="subscript"/>
        </w:rPr>
        <w:t>1</w:t>
      </w:r>
      <w:r>
        <w:rPr>
          <w:sz w:val="21"/>
          <w:i/>
          <w:color w:val="000000"/>
        </w:rPr>
        <w:t>-</w:t>
      </w:r>
      <w:r>
        <w:rPr>
          <w:sz w:val="21"/>
          <w:color w:val="000000"/>
        </w:rPr>
        <w:t>1.1</w:t>
      </w:r>
      <w:r>
        <w:rPr>
          <w:sz w:val="21"/>
          <w:i/>
          <w:color w:val="000000"/>
        </w:rPr>
        <w:t>Q</w:t>
      </w:r>
      <w:r>
        <w:rPr>
          <w:sz w:val="21"/>
          <w:i/>
          <w:color w:val="000000"/>
          <w:vertAlign w:val="subscript"/>
        </w:rPr>
        <w:t>0</w:t>
      </w:r>
      <w:r>
        <w:rPr>
          <w:sz w:val="21"/>
          <w:color w:val="000000"/>
        </w:rPr>
        <w:t>）</w:t>
      </w:r>
      <w:r>
        <w:rPr>
          <w:sz w:val="21"/>
          <w:color w:val="000000"/>
        </w:rPr>
        <w:t>×</w:t>
      </w:r>
      <w:r>
        <w:rPr>
          <w:sz w:val="21"/>
          <w:i/>
          <w:color w:val="000000"/>
        </w:rPr>
        <w:t>P</w:t>
      </w:r>
      <w:r>
        <w:rPr>
          <w:sz w:val="21"/>
          <w:i/>
          <w:color w:val="000000"/>
          <w:vertAlign w:val="subscript"/>
        </w:rPr>
        <w:t>1</w:t>
      </w:r>
    </w:p>
    <w:p>
      <w:pPr>
        <w:pStyle w:val="null3"/>
        <w:ind w:firstLine="420"/>
        <w:jc w:val="both"/>
      </w:pPr>
      <w:r>
        <w:rPr>
          <w:sz w:val="21"/>
          <w:color w:val="000000"/>
        </w:rPr>
        <w:t>（</w:t>
      </w:r>
      <w:r>
        <w:rPr>
          <w:sz w:val="21"/>
          <w:color w:val="000000"/>
        </w:rPr>
        <w:t>2</w:t>
      </w:r>
      <w:r>
        <w:rPr>
          <w:sz w:val="21"/>
          <w:color w:val="000000"/>
        </w:rPr>
        <w:t>）当</w:t>
      </w:r>
      <w:r>
        <w:rPr>
          <w:sz w:val="21"/>
          <w:i/>
          <w:color w:val="000000"/>
        </w:rPr>
        <w:t>Q</w:t>
      </w:r>
      <w:r>
        <w:rPr>
          <w:sz w:val="21"/>
          <w:i/>
          <w:color w:val="000000"/>
          <w:vertAlign w:val="subscript"/>
        </w:rPr>
        <w:t>1</w:t>
      </w:r>
      <w:r>
        <w:rPr>
          <w:sz w:val="21"/>
          <w:color w:val="000000"/>
        </w:rPr>
        <w:t>﹤</w:t>
      </w:r>
      <w:r>
        <w:rPr>
          <w:sz w:val="21"/>
          <w:color w:val="000000"/>
        </w:rPr>
        <w:t>0.9</w:t>
      </w:r>
      <w:r>
        <w:rPr>
          <w:sz w:val="21"/>
          <w:i/>
          <w:color w:val="000000"/>
        </w:rPr>
        <w:t>Q</w:t>
      </w:r>
      <w:r>
        <w:rPr>
          <w:sz w:val="21"/>
          <w:color w:val="000000"/>
          <w:vertAlign w:val="subscript"/>
        </w:rPr>
        <w:t>0</w:t>
      </w:r>
      <w:r>
        <w:rPr>
          <w:sz w:val="21"/>
          <w:color w:val="000000"/>
        </w:rPr>
        <w:t>时，</w:t>
      </w:r>
      <w:r>
        <w:rPr>
          <w:sz w:val="21"/>
          <w:color w:val="000000"/>
        </w:rPr>
        <w:t>S</w:t>
      </w:r>
      <w:r>
        <w:rPr>
          <w:sz w:val="21"/>
          <w:i/>
          <w:color w:val="000000"/>
        </w:rPr>
        <w:t>=</w:t>
      </w:r>
      <w:r>
        <w:rPr>
          <w:sz w:val="21"/>
          <w:color w:val="000000"/>
        </w:rPr>
        <w:t>0.9</w:t>
      </w:r>
      <w:r>
        <w:rPr>
          <w:sz w:val="21"/>
          <w:i/>
          <w:color w:val="000000"/>
        </w:rPr>
        <w:t>Q</w:t>
      </w:r>
      <w:r>
        <w:rPr>
          <w:sz w:val="21"/>
          <w:i/>
          <w:color w:val="000000"/>
          <w:vertAlign w:val="subscript"/>
        </w:rPr>
        <w:t>0</w:t>
      </w:r>
      <w:r>
        <w:rPr>
          <w:sz w:val="21"/>
          <w:color w:val="000000"/>
        </w:rPr>
        <w:t>×</w:t>
      </w:r>
      <w:r>
        <w:rPr>
          <w:sz w:val="21"/>
          <w:i/>
          <w:color w:val="000000"/>
        </w:rPr>
        <w:t>P</w:t>
      </w:r>
      <w:r>
        <w:rPr>
          <w:sz w:val="21"/>
          <w:i/>
          <w:color w:val="000000"/>
          <w:vertAlign w:val="subscript"/>
        </w:rPr>
        <w:t>0</w:t>
      </w:r>
      <w:r>
        <w:rPr>
          <w:sz w:val="21"/>
          <w:i/>
          <w:color w:val="000000"/>
        </w:rPr>
        <w:t>-</w:t>
      </w:r>
      <w:r>
        <w:rPr>
          <w:sz w:val="21"/>
          <w:color w:val="000000"/>
        </w:rPr>
        <w:t>（</w:t>
      </w:r>
      <w:r>
        <w:rPr>
          <w:sz w:val="21"/>
          <w:i/>
          <w:color w:val="000000"/>
        </w:rPr>
        <w:t>0.9Q</w:t>
      </w:r>
      <w:r>
        <w:rPr>
          <w:sz w:val="21"/>
          <w:i/>
          <w:color w:val="000000"/>
          <w:vertAlign w:val="subscript"/>
        </w:rPr>
        <w:t>0</w:t>
      </w:r>
      <w:r>
        <w:rPr>
          <w:sz w:val="21"/>
          <w:i/>
          <w:color w:val="000000"/>
        </w:rPr>
        <w:t>-Q</w:t>
      </w:r>
      <w:r>
        <w:rPr>
          <w:sz w:val="21"/>
          <w:i/>
          <w:color w:val="000000"/>
          <w:vertAlign w:val="subscript"/>
        </w:rPr>
        <w:t>1</w:t>
      </w:r>
      <w:r>
        <w:rPr>
          <w:sz w:val="21"/>
          <w:color w:val="000000"/>
        </w:rPr>
        <w:t>）</w:t>
      </w:r>
      <w:r>
        <w:rPr>
          <w:sz w:val="21"/>
          <w:color w:val="000000"/>
        </w:rPr>
        <w:t>×</w:t>
      </w:r>
      <w:r>
        <w:rPr>
          <w:sz w:val="21"/>
          <w:i/>
          <w:color w:val="000000"/>
        </w:rPr>
        <w:t>P</w:t>
      </w:r>
      <w:r>
        <w:rPr>
          <w:sz w:val="21"/>
          <w:i/>
          <w:color w:val="000000"/>
          <w:vertAlign w:val="subscript"/>
        </w:rPr>
        <w:t>1</w:t>
      </w:r>
    </w:p>
    <w:p>
      <w:pPr>
        <w:pStyle w:val="null3"/>
        <w:ind w:firstLine="420"/>
        <w:jc w:val="both"/>
      </w:pPr>
      <w:r>
        <w:rPr>
          <w:sz w:val="21"/>
          <w:color w:val="000000"/>
        </w:rPr>
        <w:t>式中</w:t>
      </w:r>
      <w:r>
        <w:rPr>
          <w:sz w:val="21"/>
          <w:i/>
          <w:color w:val="000000"/>
        </w:rPr>
        <w:t>S</w:t>
      </w:r>
      <w:r>
        <w:rPr>
          <w:sz w:val="21"/>
          <w:color w:val="000000"/>
        </w:rPr>
        <w:t>——调整后的某一分部分项工程费结算价；</w:t>
      </w:r>
    </w:p>
    <w:p>
      <w:pPr>
        <w:pStyle w:val="null3"/>
        <w:ind w:firstLine="420"/>
        <w:jc w:val="both"/>
      </w:pPr>
      <w:r>
        <w:rPr>
          <w:sz w:val="21"/>
          <w:i/>
          <w:color w:val="000000"/>
        </w:rPr>
        <w:t>Q</w:t>
      </w:r>
      <w:r>
        <w:rPr>
          <w:sz w:val="21"/>
          <w:i/>
          <w:color w:val="000000"/>
          <w:vertAlign w:val="subscript"/>
        </w:rPr>
        <w:t>1</w:t>
      </w:r>
      <w:r>
        <w:rPr>
          <w:sz w:val="21"/>
          <w:color w:val="000000"/>
        </w:rPr>
        <w:t>——最终完成的工程量；</w:t>
      </w:r>
    </w:p>
    <w:p>
      <w:pPr>
        <w:pStyle w:val="null3"/>
        <w:ind w:firstLine="420"/>
        <w:jc w:val="both"/>
      </w:pPr>
      <w:r>
        <w:rPr>
          <w:sz w:val="21"/>
          <w:i/>
          <w:color w:val="000000"/>
        </w:rPr>
        <w:t>Q</w:t>
      </w:r>
      <w:r>
        <w:rPr>
          <w:sz w:val="21"/>
          <w:i/>
          <w:color w:val="000000"/>
          <w:vertAlign w:val="subscript"/>
        </w:rPr>
        <w:t>0</w:t>
      </w:r>
      <w:r>
        <w:rPr>
          <w:sz w:val="21"/>
          <w:color w:val="000000"/>
        </w:rPr>
        <w:t>——工程量清单中开列的工程量；</w:t>
      </w:r>
    </w:p>
    <w:p>
      <w:pPr>
        <w:pStyle w:val="null3"/>
        <w:ind w:firstLine="420"/>
        <w:jc w:val="both"/>
      </w:pPr>
      <w:r>
        <w:rPr>
          <w:sz w:val="21"/>
          <w:i/>
          <w:color w:val="000000"/>
        </w:rPr>
        <w:t>P</w:t>
      </w:r>
      <w:r>
        <w:rPr>
          <w:sz w:val="21"/>
          <w:i/>
          <w:color w:val="000000"/>
          <w:vertAlign w:val="subscript"/>
        </w:rPr>
        <w:t>1</w:t>
      </w:r>
      <w:r>
        <w:rPr>
          <w:sz w:val="21"/>
          <w:color w:val="000000"/>
        </w:rPr>
        <w:t>——按照最终完成工程量重新调整后的综合单价；</w:t>
      </w:r>
    </w:p>
    <w:p>
      <w:pPr>
        <w:pStyle w:val="null3"/>
        <w:ind w:firstLine="420"/>
        <w:jc w:val="both"/>
      </w:pPr>
      <w:r>
        <w:rPr>
          <w:sz w:val="21"/>
          <w:i/>
          <w:color w:val="000000"/>
        </w:rPr>
        <w:t>P</w:t>
      </w:r>
      <w:r>
        <w:rPr>
          <w:sz w:val="21"/>
          <w:i/>
          <w:color w:val="000000"/>
          <w:vertAlign w:val="subscript"/>
        </w:rPr>
        <w:t>0</w:t>
      </w:r>
      <w:r>
        <w:rPr>
          <w:sz w:val="21"/>
          <w:color w:val="000000"/>
        </w:rPr>
        <w:t>——承包人在工程量清单中填报的综合单价。</w:t>
      </w:r>
    </w:p>
    <w:p>
      <w:pPr>
        <w:pStyle w:val="null3"/>
        <w:ind w:firstLine="420"/>
        <w:jc w:val="both"/>
      </w:pPr>
      <w:r>
        <w:rPr>
          <w:sz w:val="21"/>
        </w:rPr>
        <w:t>73.3</w:t>
      </w:r>
      <w:r>
        <w:rPr>
          <w:sz w:val="21"/>
        </w:rPr>
        <w:t>调整措施项目费的方法</w:t>
      </w:r>
    </w:p>
    <w:p>
      <w:pPr>
        <w:pStyle w:val="null3"/>
        <w:ind w:firstLine="420"/>
        <w:jc w:val="both"/>
      </w:pPr>
      <w:r>
        <w:rPr>
          <w:sz w:val="21"/>
          <w:color w:val="000000"/>
        </w:rPr>
        <w:t>如果因本条规定工程量偏差使某一分部分项工程费的变化超过</w:t>
      </w:r>
      <w:r>
        <w:rPr>
          <w:sz w:val="21"/>
          <w:color w:val="000000"/>
        </w:rPr>
        <w:t>10%</w:t>
      </w:r>
      <w:r>
        <w:rPr>
          <w:sz w:val="21"/>
          <w:color w:val="000000"/>
        </w:rPr>
        <w:t xml:space="preserve">，且该变化引起措施项目相应发生变化，则发生变化部分的措施项目费应按照第 </w:t>
      </w:r>
      <w:r>
        <w:rPr>
          <w:sz w:val="21"/>
          <w:color w:val="000000"/>
        </w:rPr>
        <w:t xml:space="preserve">72.3 </w:t>
      </w:r>
      <w:r>
        <w:rPr>
          <w:sz w:val="21"/>
          <w:color w:val="000000"/>
        </w:rPr>
        <w:t>款规定调整。除专用条款另有约定外，应按照下列规定调整结算措施项目费：</w:t>
      </w:r>
    </w:p>
    <w:p>
      <w:pPr>
        <w:pStyle w:val="null3"/>
        <w:ind w:firstLine="420"/>
        <w:jc w:val="both"/>
      </w:pPr>
      <w:r>
        <w:rPr>
          <w:sz w:val="21"/>
          <w:color w:val="000000"/>
        </w:rPr>
        <w:t>（</w:t>
      </w:r>
      <w:r>
        <w:rPr>
          <w:sz w:val="21"/>
          <w:color w:val="000000"/>
        </w:rPr>
        <w:t>1</w:t>
      </w:r>
      <w:r>
        <w:rPr>
          <w:sz w:val="21"/>
          <w:color w:val="000000"/>
        </w:rPr>
        <w:t>）当</w:t>
      </w:r>
      <w:r>
        <w:rPr>
          <w:sz w:val="21"/>
          <w:i/>
          <w:color w:val="000000"/>
        </w:rPr>
        <w:t>S1</w:t>
      </w:r>
      <w:r>
        <w:rPr>
          <w:sz w:val="21"/>
          <w:color w:val="000000"/>
        </w:rPr>
        <w:t>﹥</w:t>
      </w:r>
      <w:r>
        <w:rPr>
          <w:sz w:val="21"/>
          <w:color w:val="000000"/>
        </w:rPr>
        <w:t>1.1</w:t>
      </w:r>
      <w:r>
        <w:rPr>
          <w:sz w:val="21"/>
          <w:i/>
          <w:color w:val="000000"/>
        </w:rPr>
        <w:t>S0</w:t>
      </w:r>
      <w:r>
        <w:rPr>
          <w:sz w:val="21"/>
          <w:color w:val="000000"/>
        </w:rPr>
        <w:t>时，</w:t>
      </w:r>
      <w:r>
        <w:rPr>
          <w:sz w:val="21"/>
          <w:i/>
          <w:color w:val="000000"/>
        </w:rPr>
        <w:t>M1=M0+</w:t>
      </w:r>
      <w:r>
        <w:rPr>
          <w:sz w:val="21"/>
          <w:color w:val="000000"/>
        </w:rPr>
        <w:t>△</w:t>
      </w:r>
      <w:r>
        <w:rPr>
          <w:sz w:val="21"/>
          <w:i/>
          <w:color w:val="000000"/>
        </w:rPr>
        <w:t>M</w:t>
      </w:r>
    </w:p>
    <w:p>
      <w:pPr>
        <w:pStyle w:val="null3"/>
        <w:ind w:firstLine="420"/>
        <w:jc w:val="both"/>
      </w:pPr>
      <w:r>
        <w:rPr>
          <w:sz w:val="21"/>
          <w:color w:val="000000"/>
        </w:rPr>
        <w:t>（</w:t>
      </w:r>
      <w:r>
        <w:rPr>
          <w:sz w:val="21"/>
          <w:color w:val="000000"/>
        </w:rPr>
        <w:t>2</w:t>
      </w:r>
      <w:r>
        <w:rPr>
          <w:sz w:val="21"/>
          <w:color w:val="000000"/>
        </w:rPr>
        <w:t>）当</w:t>
      </w:r>
      <w:r>
        <w:rPr>
          <w:sz w:val="21"/>
          <w:color w:val="000000"/>
        </w:rPr>
        <w:t>S1</w:t>
      </w:r>
      <w:r>
        <w:rPr>
          <w:sz w:val="21"/>
          <w:color w:val="000000"/>
        </w:rPr>
        <w:t>﹤</w:t>
      </w:r>
      <w:r>
        <w:rPr>
          <w:sz w:val="21"/>
          <w:color w:val="000000"/>
        </w:rPr>
        <w:t>0.9S0</w:t>
      </w:r>
      <w:r>
        <w:rPr>
          <w:sz w:val="21"/>
          <w:color w:val="000000"/>
        </w:rPr>
        <w:t>时，</w:t>
      </w:r>
      <w:r>
        <w:rPr>
          <w:sz w:val="21"/>
          <w:i/>
          <w:color w:val="000000"/>
        </w:rPr>
        <w:t>M1=M</w:t>
      </w:r>
      <w:r>
        <w:rPr>
          <w:sz w:val="21"/>
          <w:color w:val="000000"/>
          <w:vertAlign w:val="subscript"/>
        </w:rPr>
        <w:t>0</w:t>
      </w:r>
      <w:r>
        <w:rPr>
          <w:sz w:val="21"/>
          <w:color w:val="000000"/>
        </w:rPr>
        <w:t>–△</w:t>
      </w:r>
      <w:r>
        <w:rPr>
          <w:sz w:val="21"/>
          <w:i/>
          <w:color w:val="000000"/>
        </w:rPr>
        <w:t>M</w:t>
      </w:r>
    </w:p>
    <w:p>
      <w:pPr>
        <w:pStyle w:val="null3"/>
        <w:ind w:firstLine="420"/>
        <w:jc w:val="both"/>
      </w:pPr>
      <w:r>
        <w:rPr>
          <w:sz w:val="21"/>
          <w:color w:val="000000"/>
        </w:rPr>
        <w:t>式中</w:t>
      </w:r>
      <w:r>
        <w:rPr>
          <w:sz w:val="21"/>
          <w:i/>
          <w:color w:val="000000"/>
        </w:rPr>
        <w:t>S1</w:t>
      </w:r>
      <w:r>
        <w:rPr>
          <w:sz w:val="21"/>
          <w:color w:val="000000"/>
        </w:rPr>
        <w:t>——调整后的某一分部分项工程费结算价；</w:t>
      </w:r>
    </w:p>
    <w:p>
      <w:pPr>
        <w:pStyle w:val="null3"/>
        <w:ind w:firstLine="420"/>
        <w:jc w:val="both"/>
      </w:pPr>
      <w:r>
        <w:rPr>
          <w:sz w:val="21"/>
          <w:i/>
          <w:color w:val="000000"/>
        </w:rPr>
        <w:t>S0</w:t>
      </w:r>
      <w:r>
        <w:rPr>
          <w:sz w:val="21"/>
          <w:color w:val="000000"/>
        </w:rPr>
        <w:t>——承包人报价文件对应的某一分部分项工程费；</w:t>
      </w:r>
    </w:p>
    <w:p>
      <w:pPr>
        <w:pStyle w:val="null3"/>
        <w:ind w:firstLine="420"/>
        <w:jc w:val="both"/>
      </w:pPr>
      <w:r>
        <w:rPr>
          <w:sz w:val="21"/>
          <w:i/>
          <w:color w:val="000000"/>
        </w:rPr>
        <w:t>M1</w:t>
      </w:r>
      <w:r>
        <w:rPr>
          <w:sz w:val="21"/>
          <w:color w:val="000000"/>
        </w:rPr>
        <w:t>——调整后的结算措施项目费；</w:t>
      </w:r>
    </w:p>
    <w:p>
      <w:pPr>
        <w:pStyle w:val="null3"/>
        <w:ind w:firstLine="420"/>
        <w:jc w:val="both"/>
      </w:pPr>
      <w:r>
        <w:rPr>
          <w:sz w:val="21"/>
          <w:i/>
          <w:color w:val="000000"/>
        </w:rPr>
        <w:t>M0</w:t>
      </w:r>
      <w:r>
        <w:rPr>
          <w:sz w:val="21"/>
          <w:color w:val="000000"/>
        </w:rPr>
        <w:t>——承包人在工程量清单中填报的措施项目费；</w:t>
      </w:r>
    </w:p>
    <w:p>
      <w:pPr>
        <w:pStyle w:val="null3"/>
        <w:ind w:firstLine="420"/>
        <w:jc w:val="both"/>
      </w:pPr>
      <w:r>
        <w:rPr>
          <w:sz w:val="21"/>
          <w:i/>
          <w:color w:val="000000"/>
        </w:rPr>
        <w:t>∆</w:t>
      </w:r>
      <w:r>
        <w:rPr>
          <w:sz w:val="21"/>
          <w:i/>
          <w:color w:val="000000"/>
        </w:rPr>
        <w:t>M</w:t>
      </w:r>
      <w:r>
        <w:rPr>
          <w:sz w:val="21"/>
          <w:color w:val="000000"/>
        </w:rPr>
        <w:t xml:space="preserve">——按照第 </w:t>
      </w:r>
      <w:r>
        <w:rPr>
          <w:sz w:val="21"/>
          <w:color w:val="000000"/>
        </w:rPr>
        <w:t xml:space="preserve">72.3 </w:t>
      </w:r>
      <w:r>
        <w:rPr>
          <w:sz w:val="21"/>
          <w:color w:val="000000"/>
        </w:rPr>
        <w:t>款规定调整的发生变化部分的措施项目费。</w:t>
      </w:r>
    </w:p>
    <w:p>
      <w:pPr>
        <w:pStyle w:val="null3"/>
        <w:spacing w:before="120" w:after="120"/>
        <w:ind w:firstLine="420"/>
        <w:jc w:val="both"/>
      </w:pPr>
      <w:r>
        <w:rPr>
          <w:sz w:val="21"/>
        </w:rPr>
        <w:t xml:space="preserve">74  </w:t>
      </w:r>
      <w:r>
        <w:rPr>
          <w:sz w:val="21"/>
        </w:rPr>
        <w:t>费用索赔事件</w:t>
      </w:r>
    </w:p>
    <w:p>
      <w:pPr>
        <w:pStyle w:val="null3"/>
        <w:ind w:firstLine="420"/>
        <w:jc w:val="both"/>
      </w:pPr>
      <w:r>
        <w:rPr>
          <w:sz w:val="21"/>
        </w:rPr>
        <w:t>74.1</w:t>
      </w:r>
      <w:r>
        <w:rPr>
          <w:sz w:val="21"/>
        </w:rPr>
        <w:t>索赔的价款调整</w:t>
      </w:r>
    </w:p>
    <w:p>
      <w:pPr>
        <w:pStyle w:val="null3"/>
        <w:ind w:firstLine="420"/>
        <w:jc w:val="both"/>
      </w:pPr>
      <w:r>
        <w:rPr>
          <w:sz w:val="21"/>
          <w:color w:val="000000"/>
        </w:rPr>
        <w:t>费用索赔是指合同履行期间，对于非自己过错而应由对方当事人承担责任的情况造成的损失，向对方当事人提出经济补偿要求的行为。</w:t>
      </w:r>
    </w:p>
    <w:p>
      <w:pPr>
        <w:pStyle w:val="null3"/>
        <w:ind w:firstLine="420"/>
        <w:jc w:val="both"/>
      </w:pPr>
      <w:r>
        <w:rPr>
          <w:sz w:val="21"/>
          <w:color w:val="000000"/>
        </w:rPr>
        <w:t>合同履行期间，出现费用索赔事件的，合同双方当事人应调整合同价款。</w:t>
      </w:r>
    </w:p>
    <w:p>
      <w:pPr>
        <w:pStyle w:val="null3"/>
        <w:ind w:firstLine="420"/>
        <w:jc w:val="both"/>
      </w:pPr>
      <w:r>
        <w:rPr>
          <w:sz w:val="21"/>
        </w:rPr>
        <w:t>74.2</w:t>
      </w:r>
      <w:r>
        <w:rPr>
          <w:sz w:val="21"/>
        </w:rPr>
        <w:t>发出索赔意向书</w:t>
      </w:r>
    </w:p>
    <w:p>
      <w:pPr>
        <w:pStyle w:val="null3"/>
        <w:ind w:firstLine="420"/>
        <w:jc w:val="both"/>
      </w:pPr>
      <w:r>
        <w:rPr>
          <w:sz w:val="21"/>
          <w:color w:val="000000"/>
        </w:rPr>
        <w:t>如果承包人根据合同约定提出任何费用或其它形式的损失索赔时，应在该索赔事件首次发生之后的</w:t>
      </w:r>
      <w:r>
        <w:rPr>
          <w:sz w:val="21"/>
          <w:color w:val="000000"/>
        </w:rPr>
        <w:t xml:space="preserve">14 </w:t>
      </w:r>
      <w:r>
        <w:rPr>
          <w:sz w:val="21"/>
          <w:color w:val="000000"/>
        </w:rPr>
        <w:t>天内向造价工程师发出索赔意向书，并抄送发包人。</w:t>
      </w:r>
    </w:p>
    <w:p>
      <w:pPr>
        <w:pStyle w:val="null3"/>
        <w:ind w:firstLine="420"/>
        <w:jc w:val="both"/>
      </w:pPr>
      <w:r>
        <w:rPr>
          <w:sz w:val="21"/>
        </w:rPr>
        <w:t>74.3</w:t>
      </w:r>
      <w:r>
        <w:rPr>
          <w:sz w:val="21"/>
        </w:rPr>
        <w:t>索赔记录的保存和审查</w:t>
      </w:r>
    </w:p>
    <w:p>
      <w:pPr>
        <w:pStyle w:val="null3"/>
        <w:ind w:firstLine="420"/>
        <w:jc w:val="both"/>
      </w:pPr>
      <w:r>
        <w:rPr>
          <w:sz w:val="21"/>
          <w:color w:val="000000"/>
        </w:rPr>
        <w:t>在索赔事件发生时，承包人应保存当时的记录，作为申请索赔的凭证。造价工程师在接到索赔意向书时，无需确认是否属于发包人责任，应先审查记录并可要求承包人进一步作好补充记录。承包人应配合造价工程师审查其记录，在造价工程师有要求时，应当向造价工程师提供记录的复印件。</w:t>
      </w:r>
    </w:p>
    <w:p>
      <w:pPr>
        <w:pStyle w:val="null3"/>
        <w:ind w:firstLine="420"/>
        <w:jc w:val="both"/>
      </w:pPr>
      <w:r>
        <w:rPr>
          <w:sz w:val="21"/>
        </w:rPr>
        <w:t>74.4</w:t>
      </w:r>
      <w:r>
        <w:rPr>
          <w:sz w:val="21"/>
        </w:rPr>
        <w:t>提交费用索赔报告</w:t>
      </w:r>
    </w:p>
    <w:p>
      <w:pPr>
        <w:pStyle w:val="null3"/>
        <w:ind w:firstLine="420"/>
        <w:jc w:val="both"/>
      </w:pPr>
      <w:r>
        <w:rPr>
          <w:sz w:val="21"/>
          <w:color w:val="000000"/>
        </w:rPr>
        <w:t>在发出索赔意向书后的</w:t>
      </w:r>
      <w:r>
        <w:rPr>
          <w:sz w:val="21"/>
          <w:color w:val="000000"/>
        </w:rPr>
        <w:t xml:space="preserve">14 </w:t>
      </w:r>
      <w:r>
        <w:rPr>
          <w:sz w:val="21"/>
          <w:color w:val="000000"/>
        </w:rPr>
        <w:t xml:space="preserve">天内，承包人应向造价工程师提交费用索赔报告和有关资料。如果索赔事件持续进行，承包人应每隔 </w:t>
      </w:r>
      <w:r>
        <w:rPr>
          <w:sz w:val="21"/>
          <w:color w:val="000000"/>
        </w:rPr>
        <w:t xml:space="preserve">7 </w:t>
      </w:r>
      <w:r>
        <w:rPr>
          <w:sz w:val="21"/>
          <w:color w:val="000000"/>
        </w:rPr>
        <w:t xml:space="preserve">天向造价工程师发出索赔意向书，在索赔事件终结后的 </w:t>
      </w:r>
      <w:r>
        <w:rPr>
          <w:sz w:val="21"/>
          <w:color w:val="000000"/>
        </w:rPr>
        <w:t xml:space="preserve">14 </w:t>
      </w:r>
      <w:r>
        <w:rPr>
          <w:sz w:val="21"/>
          <w:color w:val="000000"/>
        </w:rPr>
        <w:t>天内，提交最终费用索赔报告和有关资料。</w:t>
      </w:r>
    </w:p>
    <w:p>
      <w:pPr>
        <w:pStyle w:val="null3"/>
        <w:ind w:firstLine="420"/>
        <w:jc w:val="both"/>
      </w:pPr>
      <w:r>
        <w:rPr>
          <w:sz w:val="21"/>
        </w:rPr>
        <w:t>74.5</w:t>
      </w:r>
      <w:r>
        <w:rPr>
          <w:sz w:val="21"/>
        </w:rPr>
        <w:t>无权索赔</w:t>
      </w:r>
    </w:p>
    <w:p>
      <w:pPr>
        <w:pStyle w:val="null3"/>
        <w:ind w:firstLine="420"/>
        <w:jc w:val="both"/>
      </w:pPr>
      <w:r>
        <w:rPr>
          <w:sz w:val="21"/>
          <w:color w:val="000000"/>
        </w:rPr>
        <w:t>如果承包人提出的索赔未能遵守第</w:t>
      </w:r>
      <w:r>
        <w:rPr>
          <w:sz w:val="21"/>
          <w:color w:val="000000"/>
        </w:rPr>
        <w:t xml:space="preserve">74.2 </w:t>
      </w:r>
      <w:r>
        <w:rPr>
          <w:sz w:val="21"/>
          <w:color w:val="000000"/>
        </w:rPr>
        <w:t xml:space="preserve">款至第 </w:t>
      </w:r>
      <w:r>
        <w:rPr>
          <w:sz w:val="21"/>
          <w:color w:val="000000"/>
        </w:rPr>
        <w:t xml:space="preserve">74.4 </w:t>
      </w:r>
      <w:r>
        <w:rPr>
          <w:sz w:val="21"/>
          <w:color w:val="000000"/>
        </w:rPr>
        <w:t>款规定，则承包人无权获得索赔或只限于获得由造价工程师按照提供记录予以核实的部分款额。</w:t>
      </w:r>
    </w:p>
    <w:p>
      <w:pPr>
        <w:pStyle w:val="null3"/>
        <w:ind w:firstLine="420"/>
        <w:jc w:val="both"/>
      </w:pPr>
      <w:r>
        <w:rPr>
          <w:sz w:val="21"/>
        </w:rPr>
        <w:t>74.6</w:t>
      </w:r>
      <w:r>
        <w:rPr>
          <w:sz w:val="21"/>
        </w:rPr>
        <w:t>核实费用索赔报告的限制</w:t>
      </w:r>
    </w:p>
    <w:p>
      <w:pPr>
        <w:pStyle w:val="null3"/>
        <w:ind w:firstLine="420"/>
        <w:jc w:val="both"/>
      </w:pPr>
      <w:r>
        <w:rPr>
          <w:sz w:val="21"/>
          <w:color w:val="000000"/>
        </w:rPr>
        <w:t>造价工程师应在收到承包人提交的费用索赔报告和有关资料后的</w:t>
      </w:r>
      <w:r>
        <w:rPr>
          <w:sz w:val="21"/>
          <w:color w:val="000000"/>
        </w:rPr>
        <w:t>28</w:t>
      </w:r>
      <w:r>
        <w:rPr>
          <w:sz w:val="21"/>
          <w:color w:val="000000"/>
        </w:rPr>
        <w:t>天内予以核实或要求承包人进一步补充索赔理由和证据，并与合同双方当事人协商确定承包人有权获得的全部或部分的索赔款额；协商不能达成一致的，由造价工程师</w:t>
      </w:r>
      <w:r>
        <w:rPr>
          <w:sz w:val="21"/>
        </w:rPr>
        <w:t>确定</w:t>
      </w:r>
      <w:r>
        <w:rPr>
          <w:sz w:val="21"/>
          <w:color w:val="000000"/>
        </w:rPr>
        <w:t>，通知承包人并抄报发包人。如果造价工程师在规定期限内未予答复也未对承包人作出进一步要求，视为该费用索赔报告已经被认可。</w:t>
      </w:r>
    </w:p>
    <w:p>
      <w:pPr>
        <w:pStyle w:val="null3"/>
        <w:ind w:firstLine="420"/>
        <w:jc w:val="both"/>
      </w:pPr>
      <w:r>
        <w:rPr>
          <w:sz w:val="21"/>
        </w:rPr>
        <w:t>74.7</w:t>
      </w:r>
      <w:r>
        <w:rPr>
          <w:sz w:val="21"/>
        </w:rPr>
        <w:t>反索赔</w:t>
      </w:r>
    </w:p>
    <w:p>
      <w:pPr>
        <w:pStyle w:val="null3"/>
        <w:ind w:firstLine="420"/>
        <w:jc w:val="both"/>
      </w:pPr>
      <w:r>
        <w:rPr>
          <w:sz w:val="21"/>
          <w:color w:val="000000"/>
        </w:rPr>
        <w:t>承包人未能按照合同约定履行各项义务或发生错误，给发包人造成损失，发包人可按照本条规定的时限和要求向承包人提出索赔。</w:t>
      </w:r>
    </w:p>
    <w:p>
      <w:pPr>
        <w:pStyle w:val="null3"/>
        <w:ind w:firstLine="420"/>
        <w:jc w:val="both"/>
      </w:pPr>
      <w:r>
        <w:rPr>
          <w:sz w:val="21"/>
        </w:rPr>
        <w:t>74.8</w:t>
      </w:r>
      <w:r>
        <w:rPr>
          <w:sz w:val="21"/>
        </w:rPr>
        <w:t>调整价款的确认与支付</w:t>
      </w:r>
    </w:p>
    <w:p>
      <w:pPr>
        <w:pStyle w:val="null3"/>
        <w:ind w:firstLine="420"/>
        <w:jc w:val="both"/>
      </w:pPr>
      <w:r>
        <w:rPr>
          <w:sz w:val="21"/>
          <w:color w:val="000000"/>
        </w:rPr>
        <w:t>费用索赔报告被认可，则表明该事件已索赔成功，合同双方当事人应确认由此引起调整的合同价款，并作为追加（减）合同价款，与工程进度款或结算款同期支付。</w:t>
      </w:r>
    </w:p>
    <w:p>
      <w:pPr>
        <w:pStyle w:val="null3"/>
        <w:spacing w:before="120" w:after="120"/>
        <w:ind w:firstLine="420"/>
        <w:jc w:val="both"/>
      </w:pPr>
      <w:r>
        <w:rPr>
          <w:sz w:val="21"/>
        </w:rPr>
        <w:t xml:space="preserve">75  </w:t>
      </w:r>
      <w:r>
        <w:rPr>
          <w:sz w:val="21"/>
        </w:rPr>
        <w:t>现场签证事件</w:t>
      </w:r>
    </w:p>
    <w:p>
      <w:pPr>
        <w:pStyle w:val="null3"/>
        <w:ind w:firstLine="420"/>
        <w:jc w:val="both"/>
      </w:pPr>
      <w:r>
        <w:rPr>
          <w:sz w:val="21"/>
        </w:rPr>
        <w:t>75.1</w:t>
      </w:r>
      <w:r>
        <w:rPr>
          <w:sz w:val="21"/>
        </w:rPr>
        <w:t>现场签证的价款调整</w:t>
      </w:r>
    </w:p>
    <w:p>
      <w:pPr>
        <w:pStyle w:val="null3"/>
        <w:ind w:firstLine="420"/>
        <w:jc w:val="both"/>
      </w:pPr>
      <w:r>
        <w:rPr>
          <w:sz w:val="21"/>
          <w:color w:val="000000"/>
        </w:rPr>
        <w:t>现场签证是指合同双方当事人就施工过程中涉及的责任事件所作的签认证明。合同履行期间，出现现场签证事件的，合同双方当事人应调整合同价款。</w:t>
      </w:r>
    </w:p>
    <w:p>
      <w:pPr>
        <w:pStyle w:val="null3"/>
        <w:ind w:firstLine="420"/>
        <w:jc w:val="both"/>
      </w:pPr>
      <w:r>
        <w:rPr>
          <w:sz w:val="21"/>
        </w:rPr>
        <w:t>75.2</w:t>
      </w:r>
      <w:r>
        <w:rPr>
          <w:sz w:val="21"/>
        </w:rPr>
        <w:t>现场签证的提出</w:t>
      </w:r>
    </w:p>
    <w:p>
      <w:pPr>
        <w:pStyle w:val="null3"/>
        <w:ind w:firstLine="420"/>
        <w:jc w:val="both"/>
      </w:pPr>
      <w:r>
        <w:rPr>
          <w:sz w:val="21"/>
          <w:color w:val="000000"/>
        </w:rPr>
        <w:t>承包人应发包人要求完成合同以外的零星项目、非承包人责任事件等工作的，发包人应通知监理工程师及时以书面形式向承包人发出工作指令，提供所需的相关资料；承包人在收到监理工程师书面通知后，应及时向发包人提出现场签证要求。</w:t>
      </w:r>
    </w:p>
    <w:p>
      <w:pPr>
        <w:pStyle w:val="null3"/>
        <w:ind w:firstLine="420"/>
        <w:jc w:val="both"/>
      </w:pPr>
      <w:r>
        <w:rPr>
          <w:sz w:val="21"/>
        </w:rPr>
        <w:t>75.3</w:t>
      </w:r>
      <w:r>
        <w:rPr>
          <w:sz w:val="21"/>
        </w:rPr>
        <w:t>现场签证报告的确认</w:t>
      </w:r>
    </w:p>
    <w:p>
      <w:pPr>
        <w:pStyle w:val="null3"/>
        <w:ind w:firstLine="420"/>
        <w:jc w:val="both"/>
      </w:pPr>
      <w:r>
        <w:rPr>
          <w:sz w:val="21"/>
          <w:color w:val="000000"/>
        </w:rPr>
        <w:t>除专用条款另有约定外，承包人应在收到监理工程师书面通知后的</w:t>
      </w:r>
      <w:r>
        <w:rPr>
          <w:sz w:val="21"/>
          <w:color w:val="000000"/>
        </w:rPr>
        <w:t xml:space="preserve">7 </w:t>
      </w:r>
      <w:r>
        <w:rPr>
          <w:sz w:val="21"/>
          <w:color w:val="000000"/>
        </w:rPr>
        <w:t xml:space="preserve">天内，向发包人提交现场签证报告，并抄送监理工程师、造价工程师。发包人在收到承包人的现场签证报告后，应通知监理工程师、造价工程师对报告内容予以核实，并在收到现场签证报告后的 </w:t>
      </w:r>
      <w:r>
        <w:rPr>
          <w:sz w:val="21"/>
          <w:color w:val="000000"/>
        </w:rPr>
        <w:t xml:space="preserve">48 </w:t>
      </w:r>
      <w:r>
        <w:rPr>
          <w:sz w:val="21"/>
          <w:color w:val="000000"/>
        </w:rPr>
        <w:t xml:space="preserve">小时内予以确认或提出修改意见。发包人在收到承包人现场签证报告后的 </w:t>
      </w:r>
      <w:r>
        <w:rPr>
          <w:sz w:val="21"/>
          <w:color w:val="000000"/>
        </w:rPr>
        <w:t xml:space="preserve">48 </w:t>
      </w:r>
      <w:r>
        <w:rPr>
          <w:sz w:val="21"/>
          <w:color w:val="000000"/>
        </w:rPr>
        <w:t>小时内未确认也未提出修改意见的，视为承包人提交的现场签证报告已被认可。</w:t>
      </w:r>
    </w:p>
    <w:p>
      <w:pPr>
        <w:pStyle w:val="null3"/>
        <w:ind w:firstLine="420"/>
        <w:jc w:val="both"/>
      </w:pPr>
      <w:r>
        <w:rPr>
          <w:sz w:val="21"/>
        </w:rPr>
        <w:t>75.4</w:t>
      </w:r>
      <w:r>
        <w:rPr>
          <w:sz w:val="21"/>
        </w:rPr>
        <w:t>现场签证的要求</w:t>
      </w:r>
    </w:p>
    <w:p>
      <w:pPr>
        <w:pStyle w:val="null3"/>
        <w:ind w:firstLine="420"/>
        <w:jc w:val="both"/>
      </w:pPr>
      <w:r>
        <w:rPr>
          <w:sz w:val="21"/>
          <w:color w:val="000000"/>
        </w:rPr>
        <w:t>计日工有相应单价或合同中有适用单价的项目，合同双方当事人仅在现场签证报告中列明完成该类项目所需的人工、材料、工程设备和施工设备机械台班的数量。</w:t>
      </w:r>
    </w:p>
    <w:p>
      <w:pPr>
        <w:pStyle w:val="null3"/>
        <w:ind w:firstLine="420"/>
        <w:jc w:val="both"/>
      </w:pPr>
      <w:r>
        <w:rPr>
          <w:sz w:val="21"/>
          <w:color w:val="000000"/>
        </w:rPr>
        <w:t>计日工没有相应单价或合同中没有适用单价的项目，合同双方当事人应在现场签证报告中列明完成这类项目所需的人工、材料、工程设备和施工设备机械台班的数量和单价。</w:t>
      </w:r>
    </w:p>
    <w:p>
      <w:pPr>
        <w:pStyle w:val="null3"/>
        <w:ind w:firstLine="420"/>
        <w:jc w:val="both"/>
      </w:pPr>
      <w:r>
        <w:rPr>
          <w:sz w:val="21"/>
        </w:rPr>
        <w:t>75.5</w:t>
      </w:r>
      <w:r>
        <w:rPr>
          <w:sz w:val="21"/>
        </w:rPr>
        <w:t>现场签证工作的实施</w:t>
      </w:r>
    </w:p>
    <w:p>
      <w:pPr>
        <w:pStyle w:val="null3"/>
        <w:ind w:firstLine="420"/>
        <w:jc w:val="both"/>
      </w:pPr>
      <w:r>
        <w:rPr>
          <w:sz w:val="21"/>
          <w:color w:val="000000"/>
        </w:rPr>
        <w:t>承包人应在发包人确认现场签证报告后的</w:t>
      </w:r>
      <w:r>
        <w:rPr>
          <w:sz w:val="21"/>
          <w:color w:val="000000"/>
        </w:rPr>
        <w:t xml:space="preserve">48 </w:t>
      </w:r>
      <w:r>
        <w:rPr>
          <w:sz w:val="21"/>
          <w:color w:val="000000"/>
        </w:rPr>
        <w:t>小时内，按照监理工程师发出的工作指令及时组织实施相关工作。否则，由此引起的损失和（或）延误的工期由承包人承担。</w:t>
      </w:r>
    </w:p>
    <w:p>
      <w:pPr>
        <w:pStyle w:val="null3"/>
        <w:ind w:firstLine="420"/>
        <w:jc w:val="both"/>
      </w:pPr>
      <w:r>
        <w:rPr>
          <w:sz w:val="21"/>
        </w:rPr>
        <w:t>75.6</w:t>
      </w:r>
      <w:r>
        <w:rPr>
          <w:sz w:val="21"/>
        </w:rPr>
        <w:t>现场签证的限制</w:t>
      </w:r>
    </w:p>
    <w:p>
      <w:pPr>
        <w:pStyle w:val="null3"/>
        <w:ind w:firstLine="420"/>
        <w:jc w:val="both"/>
      </w:pPr>
      <w:r>
        <w:rPr>
          <w:sz w:val="21"/>
          <w:color w:val="000000"/>
        </w:rPr>
        <w:t>合同工程发生现场签证事件，未经发包人签证、确认，承包人便擅自实施相关工作的，除非征得发包人同意，否则发生的费用由承包人承担。</w:t>
      </w:r>
    </w:p>
    <w:p>
      <w:pPr>
        <w:pStyle w:val="null3"/>
        <w:ind w:firstLine="420"/>
        <w:jc w:val="both"/>
      </w:pPr>
      <w:r>
        <w:rPr>
          <w:sz w:val="21"/>
        </w:rPr>
        <w:t>75.7</w:t>
      </w:r>
      <w:r>
        <w:rPr>
          <w:sz w:val="21"/>
        </w:rPr>
        <w:t>调整价款的确认与支付</w:t>
      </w:r>
    </w:p>
    <w:p>
      <w:pPr>
        <w:pStyle w:val="null3"/>
        <w:ind w:firstLine="420"/>
        <w:jc w:val="both"/>
      </w:pPr>
      <w:r>
        <w:rPr>
          <w:sz w:val="21"/>
          <w:color w:val="000000"/>
        </w:rPr>
        <w:t>现场签证工作完成后的</w:t>
      </w:r>
      <w:r>
        <w:rPr>
          <w:sz w:val="21"/>
          <w:color w:val="000000"/>
        </w:rPr>
        <w:t xml:space="preserve">48 </w:t>
      </w:r>
      <w:r>
        <w:rPr>
          <w:sz w:val="21"/>
          <w:color w:val="000000"/>
        </w:rPr>
        <w:t>小时内，合同双方当事人应确认由此引起调整的合同价款，并作为追加合同价款，与工程进度款同期支付。</w:t>
      </w:r>
    </w:p>
    <w:p>
      <w:pPr>
        <w:pStyle w:val="null3"/>
        <w:spacing w:before="120" w:after="120"/>
        <w:ind w:firstLine="420"/>
        <w:jc w:val="both"/>
      </w:pPr>
      <w:r>
        <w:rPr>
          <w:sz w:val="21"/>
        </w:rPr>
        <w:t xml:space="preserve">76  </w:t>
      </w:r>
      <w:r>
        <w:rPr>
          <w:sz w:val="21"/>
        </w:rPr>
        <w:t>物价涨落事件</w:t>
      </w:r>
    </w:p>
    <w:p>
      <w:pPr>
        <w:pStyle w:val="null3"/>
        <w:ind w:firstLine="420"/>
        <w:jc w:val="both"/>
      </w:pPr>
      <w:r>
        <w:rPr>
          <w:sz w:val="21"/>
        </w:rPr>
        <w:t>76.1</w:t>
      </w:r>
      <w:r>
        <w:rPr>
          <w:sz w:val="21"/>
        </w:rPr>
        <w:t>物价涨落的价款调整</w:t>
      </w:r>
    </w:p>
    <w:p>
      <w:pPr>
        <w:pStyle w:val="null3"/>
        <w:ind w:firstLine="420"/>
        <w:jc w:val="both"/>
      </w:pPr>
      <w:r>
        <w:rPr>
          <w:sz w:val="21"/>
          <w:color w:val="000000"/>
        </w:rPr>
        <w:t>合同履行期间，出现工程造价管理机构发布的人工、材料、工程设备和施工设备机械台班单价或价格涨落超过合同工程基准日期相应单价或价格，且符合第</w:t>
      </w:r>
      <w:r>
        <w:rPr>
          <w:sz w:val="21"/>
          <w:color w:val="000000"/>
        </w:rPr>
        <w:t xml:space="preserve">76.2 </w:t>
      </w:r>
      <w:r>
        <w:rPr>
          <w:sz w:val="21"/>
          <w:color w:val="000000"/>
        </w:rPr>
        <w:t xml:space="preserve">款、第 </w:t>
      </w:r>
      <w:r>
        <w:rPr>
          <w:sz w:val="21"/>
          <w:color w:val="000000"/>
        </w:rPr>
        <w:t xml:space="preserve">76.3 </w:t>
      </w:r>
      <w:r>
        <w:rPr>
          <w:sz w:val="21"/>
          <w:color w:val="000000"/>
        </w:rPr>
        <w:t>款规定事件的，合同双方当事人应调整合同价款。</w:t>
      </w:r>
    </w:p>
    <w:p>
      <w:pPr>
        <w:pStyle w:val="null3"/>
        <w:ind w:firstLine="420"/>
        <w:jc w:val="both"/>
      </w:pPr>
      <w:r>
        <w:rPr>
          <w:sz w:val="21"/>
        </w:rPr>
        <w:t>76.2</w:t>
      </w:r>
      <w:r>
        <w:rPr>
          <w:sz w:val="21"/>
        </w:rPr>
        <w:t>调整人工费的方法</w:t>
      </w:r>
    </w:p>
    <w:p>
      <w:pPr>
        <w:pStyle w:val="null3"/>
        <w:ind w:firstLine="420"/>
        <w:jc w:val="both"/>
      </w:pPr>
      <w:r>
        <w:rPr>
          <w:sz w:val="21"/>
          <w:color w:val="000000"/>
        </w:rPr>
        <w:t>按照第</w:t>
      </w:r>
      <w:r>
        <w:rPr>
          <w:sz w:val="21"/>
          <w:color w:val="000000"/>
        </w:rPr>
        <w:t xml:space="preserve">76.1 </w:t>
      </w:r>
      <w:r>
        <w:rPr>
          <w:sz w:val="21"/>
          <w:color w:val="000000"/>
        </w:rPr>
        <w:t>款规定人工单价发生涨落的，应按照合同工程发生的人工数量和合同履行期与基准日期人工单价对比的价差的乘积计算调整的人工费。</w:t>
      </w:r>
    </w:p>
    <w:p>
      <w:pPr>
        <w:pStyle w:val="null3"/>
        <w:ind w:firstLine="420"/>
        <w:jc w:val="both"/>
      </w:pPr>
      <w:r>
        <w:rPr>
          <w:sz w:val="21"/>
        </w:rPr>
        <w:t>76.3</w:t>
      </w:r>
      <w:r>
        <w:rPr>
          <w:sz w:val="21"/>
        </w:rPr>
        <w:t>调整承包人采购材料设备的材料设备费、施工机械费的方法</w:t>
      </w:r>
    </w:p>
    <w:p>
      <w:pPr>
        <w:pStyle w:val="null3"/>
        <w:ind w:firstLine="420"/>
        <w:jc w:val="both"/>
      </w:pPr>
      <w:r>
        <w:rPr>
          <w:sz w:val="21"/>
          <w:color w:val="000000"/>
        </w:rPr>
        <w:t>承包人采购材料和工程设备的，按照第</w:t>
      </w:r>
      <w:r>
        <w:rPr>
          <w:sz w:val="21"/>
          <w:color w:val="000000"/>
        </w:rPr>
        <w:t xml:space="preserve">76.1 </w:t>
      </w:r>
      <w:r>
        <w:rPr>
          <w:sz w:val="21"/>
          <w:color w:val="000000"/>
        </w:rPr>
        <w:t xml:space="preserve">款规定材料、工程设备价格和施工设备机械台班单价涨落分别超过 </w:t>
      </w:r>
      <w:r>
        <w:rPr>
          <w:sz w:val="21"/>
          <w:color w:val="000000"/>
        </w:rPr>
        <w:t>5%</w:t>
      </w:r>
      <w:r>
        <w:rPr>
          <w:sz w:val="21"/>
          <w:color w:val="000000"/>
        </w:rPr>
        <w:t xml:space="preserve">和 </w:t>
      </w:r>
      <w:r>
        <w:rPr>
          <w:sz w:val="21"/>
          <w:color w:val="000000"/>
        </w:rPr>
        <w:t>10%</w:t>
      </w:r>
      <w:r>
        <w:rPr>
          <w:sz w:val="21"/>
          <w:color w:val="000000"/>
        </w:rPr>
        <w:t>，则超过部分的价格应予调整。该情况下，应按照下列方法之一计算调整的材料设备费和施工机械费，但应扣除合同双方当事人不利一方当事人承担上述幅度的风险费用。</w:t>
      </w:r>
    </w:p>
    <w:p>
      <w:pPr>
        <w:pStyle w:val="null3"/>
        <w:ind w:firstLine="420"/>
        <w:jc w:val="both"/>
      </w:pPr>
      <w:r>
        <w:rPr>
          <w:sz w:val="21"/>
          <w:color w:val="000000"/>
        </w:rPr>
        <w:t>1</w:t>
      </w:r>
      <w:r>
        <w:rPr>
          <w:sz w:val="21"/>
          <w:color w:val="000000"/>
        </w:rPr>
        <w:t>）价格系数法</w:t>
      </w:r>
    </w:p>
    <w:p>
      <w:pPr>
        <w:pStyle w:val="null3"/>
        <w:ind w:firstLine="420"/>
        <w:jc w:val="both"/>
      </w:pPr>
      <w:r>
        <w:rPr>
          <w:sz w:val="21"/>
          <w:i/>
          <w:color w:val="000000"/>
        </w:rPr>
        <w:t>C</w:t>
      </w:r>
      <w:r>
        <w:rPr>
          <w:sz w:val="21"/>
          <w:color w:val="000000"/>
        </w:rPr>
        <w:t>′</w:t>
      </w:r>
      <w:r>
        <w:rPr>
          <w:sz w:val="21"/>
          <w:i/>
          <w:color w:val="000000"/>
          <w:vertAlign w:val="subscript"/>
        </w:rPr>
        <w:t>n</w:t>
      </w:r>
      <w:r>
        <w:rPr>
          <w:sz w:val="21"/>
          <w:i/>
          <w:color w:val="000000"/>
        </w:rPr>
        <w:t>=c</w:t>
      </w:r>
      <w:r>
        <w:rPr>
          <w:sz w:val="21"/>
          <w:i/>
          <w:color w:val="000000"/>
          <w:vertAlign w:val="subscript"/>
        </w:rPr>
        <w:t>n</w:t>
      </w:r>
      <w:r>
        <w:rPr>
          <w:sz w:val="21"/>
          <w:i/>
          <w:color w:val="000000"/>
        </w:rPr>
        <w:t>.p</w:t>
      </w:r>
      <w:r>
        <w:rPr>
          <w:sz w:val="21"/>
          <w:i/>
          <w:color w:val="000000"/>
          <w:vertAlign w:val="subscript"/>
        </w:rPr>
        <w:t>n</w:t>
      </w:r>
      <w:r>
        <w:rPr>
          <w:sz w:val="21"/>
          <w:i/>
          <w:color w:val="000000"/>
        </w:rPr>
        <w:t>=c</w:t>
      </w:r>
      <w:r>
        <w:rPr>
          <w:sz w:val="21"/>
          <w:i/>
          <w:color w:val="000000"/>
          <w:vertAlign w:val="subscript"/>
        </w:rPr>
        <w:t>n</w:t>
      </w:r>
      <w:r>
        <w:rPr>
          <w:sz w:val="21"/>
          <w:i/>
          <w:color w:val="000000"/>
        </w:rPr>
        <w:t>(a+b</w:t>
      </w:r>
      <w:r>
        <w:rPr>
          <w:sz w:val="21"/>
          <w:color w:val="000000"/>
        </w:rPr>
        <w:t>·</w:t>
      </w:r>
      <w:r>
        <w:rPr>
          <w:sz w:val="21"/>
          <w:i/>
          <w:color w:val="000000"/>
        </w:rPr>
        <w:t>L</w:t>
      </w:r>
      <w:r>
        <w:rPr>
          <w:sz w:val="21"/>
          <w:i/>
          <w:color w:val="000000"/>
          <w:vertAlign w:val="subscript"/>
        </w:rPr>
        <w:t>n</w:t>
      </w:r>
      <w:r>
        <w:rPr>
          <w:sz w:val="21"/>
          <w:i/>
          <w:color w:val="000000"/>
        </w:rPr>
        <w:t xml:space="preserve"> </w:t>
      </w:r>
      <w:r>
        <w:rPr>
          <w:sz w:val="21"/>
          <w:i/>
          <w:color w:val="000000"/>
        </w:rPr>
        <w:t>/L</w:t>
      </w:r>
      <w:r>
        <w:rPr>
          <w:sz w:val="21"/>
          <w:i/>
          <w:color w:val="000000"/>
          <w:vertAlign w:val="subscript"/>
        </w:rPr>
        <w:t>0</w:t>
      </w:r>
      <w:r>
        <w:rPr>
          <w:sz w:val="21"/>
          <w:i/>
          <w:color w:val="000000"/>
        </w:rPr>
        <w:t>+c</w:t>
      </w:r>
      <w:r>
        <w:rPr>
          <w:sz w:val="21"/>
          <w:color w:val="000000"/>
        </w:rPr>
        <w:t>·</w:t>
      </w:r>
      <w:r>
        <w:rPr>
          <w:sz w:val="21"/>
          <w:i/>
          <w:color w:val="000000"/>
        </w:rPr>
        <w:t>E</w:t>
      </w:r>
      <w:r>
        <w:rPr>
          <w:sz w:val="21"/>
          <w:i/>
          <w:color w:val="000000"/>
          <w:vertAlign w:val="subscript"/>
        </w:rPr>
        <w:t>n</w:t>
      </w:r>
      <w:r>
        <w:rPr>
          <w:sz w:val="21"/>
          <w:i/>
          <w:color w:val="000000"/>
        </w:rPr>
        <w:t>/E</w:t>
      </w:r>
      <w:r>
        <w:rPr>
          <w:sz w:val="21"/>
          <w:i/>
          <w:color w:val="000000"/>
          <w:vertAlign w:val="subscript"/>
        </w:rPr>
        <w:t>0</w:t>
      </w:r>
      <w:r>
        <w:rPr>
          <w:sz w:val="21"/>
          <w:i/>
          <w:color w:val="000000"/>
        </w:rPr>
        <w:t>+</w:t>
      </w:r>
      <w:r>
        <w:rPr>
          <w:sz w:val="21"/>
          <w:color w:val="000000"/>
        </w:rPr>
        <w:t>……</w:t>
      </w:r>
      <w:r>
        <w:rPr>
          <w:sz w:val="21"/>
          <w:i/>
          <w:color w:val="000000"/>
        </w:rPr>
        <w:t>q</w:t>
      </w:r>
      <w:r>
        <w:rPr>
          <w:sz w:val="21"/>
          <w:color w:val="000000"/>
        </w:rPr>
        <w:t>·</w:t>
      </w:r>
      <w:r>
        <w:rPr>
          <w:sz w:val="21"/>
          <w:i/>
          <w:color w:val="000000"/>
        </w:rPr>
        <w:t>M</w:t>
      </w:r>
      <w:r>
        <w:rPr>
          <w:sz w:val="21"/>
          <w:i/>
          <w:color w:val="000000"/>
          <w:vertAlign w:val="subscript"/>
        </w:rPr>
        <w:t>n</w:t>
      </w:r>
      <w:r>
        <w:rPr>
          <w:sz w:val="21"/>
          <w:i/>
          <w:color w:val="000000"/>
        </w:rPr>
        <w:t>/M</w:t>
      </w:r>
      <w:r>
        <w:rPr>
          <w:sz w:val="21"/>
          <w:i/>
          <w:color w:val="000000"/>
          <w:vertAlign w:val="subscript"/>
        </w:rPr>
        <w:t>0</w:t>
      </w:r>
      <w:r>
        <w:rPr>
          <w:sz w:val="21"/>
          <w:i/>
          <w:color w:val="000000"/>
        </w:rPr>
        <w:t>)</w:t>
      </w:r>
    </w:p>
    <w:p>
      <w:pPr>
        <w:pStyle w:val="null3"/>
        <w:ind w:firstLine="420"/>
        <w:jc w:val="both"/>
      </w:pPr>
      <w:r>
        <w:rPr>
          <w:sz w:val="21"/>
          <w:color w:val="000000"/>
        </w:rPr>
        <w:t>式中</w:t>
      </w:r>
      <w:r>
        <w:rPr>
          <w:sz w:val="21"/>
          <w:i/>
          <w:color w:val="000000"/>
        </w:rPr>
        <w:t>C</w:t>
      </w:r>
      <w:r>
        <w:rPr>
          <w:sz w:val="21"/>
          <w:color w:val="000000"/>
        </w:rPr>
        <w:t>′</w:t>
      </w:r>
      <w:r>
        <w:rPr>
          <w:sz w:val="21"/>
          <w:i/>
          <w:color w:val="000000"/>
          <w:vertAlign w:val="subscript"/>
        </w:rPr>
        <w:t>n</w:t>
      </w:r>
      <w:r>
        <w:rPr>
          <w:sz w:val="21"/>
          <w:color w:val="000000"/>
        </w:rPr>
        <w:t>——调整后合同履行期间第</w:t>
      </w:r>
      <w:r>
        <w:rPr>
          <w:sz w:val="21"/>
          <w:i/>
          <w:color w:val="000000"/>
        </w:rPr>
        <w:t>n</w:t>
      </w:r>
      <w:r>
        <w:rPr>
          <w:sz w:val="21"/>
          <w:color w:val="000000"/>
        </w:rPr>
        <w:t>支付期应支付的合同价款；</w:t>
      </w:r>
    </w:p>
    <w:p>
      <w:pPr>
        <w:pStyle w:val="null3"/>
        <w:ind w:firstLine="420"/>
        <w:jc w:val="both"/>
      </w:pPr>
      <w:r>
        <w:rPr>
          <w:sz w:val="21"/>
          <w:i/>
          <w:color w:val="000000"/>
        </w:rPr>
        <w:t>C</w:t>
      </w:r>
      <w:r>
        <w:rPr>
          <w:sz w:val="21"/>
          <w:i/>
          <w:color w:val="000000"/>
          <w:vertAlign w:val="subscript"/>
        </w:rPr>
        <w:t>n</w:t>
      </w:r>
      <w:r>
        <w:rPr>
          <w:sz w:val="21"/>
          <w:color w:val="000000"/>
        </w:rPr>
        <w:t>——调整前合同履行期间第</w:t>
      </w:r>
      <w:r>
        <w:rPr>
          <w:sz w:val="21"/>
          <w:i/>
          <w:color w:val="000000"/>
        </w:rPr>
        <w:t>n</w:t>
      </w:r>
      <w:r>
        <w:rPr>
          <w:sz w:val="21"/>
          <w:color w:val="000000"/>
        </w:rPr>
        <w:t>支付期应支付的合同价款；</w:t>
      </w:r>
    </w:p>
    <w:p>
      <w:pPr>
        <w:pStyle w:val="null3"/>
        <w:ind w:firstLine="420"/>
        <w:jc w:val="both"/>
      </w:pPr>
      <w:r>
        <w:rPr>
          <w:sz w:val="21"/>
          <w:i/>
          <w:color w:val="000000"/>
        </w:rPr>
        <w:t>P</w:t>
      </w:r>
      <w:r>
        <w:rPr>
          <w:sz w:val="21"/>
          <w:i/>
          <w:color w:val="000000"/>
          <w:vertAlign w:val="subscript"/>
        </w:rPr>
        <w:t>n</w:t>
      </w:r>
      <w:r>
        <w:rPr>
          <w:sz w:val="21"/>
          <w:color w:val="000000"/>
        </w:rPr>
        <w:t>——第</w:t>
      </w:r>
      <w:r>
        <w:rPr>
          <w:sz w:val="21"/>
          <w:i/>
          <w:color w:val="000000"/>
        </w:rPr>
        <w:t>n</w:t>
      </w:r>
      <w:r>
        <w:rPr>
          <w:sz w:val="21"/>
          <w:color w:val="000000"/>
        </w:rPr>
        <w:t>支付期间合同价款调整系数。</w:t>
      </w:r>
    </w:p>
    <w:p>
      <w:pPr>
        <w:pStyle w:val="null3"/>
        <w:ind w:firstLine="420"/>
        <w:jc w:val="both"/>
      </w:pPr>
      <w:r>
        <w:rPr>
          <w:sz w:val="21"/>
          <w:color w:val="000000"/>
        </w:rPr>
        <w:t>“</w:t>
      </w:r>
      <w:r>
        <w:rPr>
          <w:sz w:val="21"/>
          <w:color w:val="000000"/>
        </w:rPr>
        <w:t>a</w:t>
      </w:r>
      <w:r>
        <w:rPr>
          <w:sz w:val="21"/>
          <w:color w:val="000000"/>
        </w:rPr>
        <w:t>”是基准日期固定系数，表示合同付款中的不予调整部分的权重系数；“</w:t>
      </w:r>
      <w:r>
        <w:rPr>
          <w:sz w:val="21"/>
          <w:i/>
          <w:color w:val="000000"/>
        </w:rPr>
        <w:t>b</w:t>
      </w:r>
      <w:r>
        <w:rPr>
          <w:sz w:val="21"/>
          <w:color w:val="000000"/>
        </w:rPr>
        <w:t>”、“</w:t>
      </w:r>
      <w:r>
        <w:rPr>
          <w:sz w:val="21"/>
          <w:i/>
          <w:color w:val="000000"/>
        </w:rPr>
        <w:t>c</w:t>
      </w:r>
      <w:r>
        <w:rPr>
          <w:sz w:val="21"/>
          <w:color w:val="000000"/>
        </w:rPr>
        <w:t>”、……、“</w:t>
      </w:r>
      <w:r>
        <w:rPr>
          <w:sz w:val="21"/>
          <w:i/>
          <w:color w:val="000000"/>
        </w:rPr>
        <w:t>q</w:t>
      </w:r>
      <w:r>
        <w:rPr>
          <w:sz w:val="21"/>
          <w:i/>
          <w:color w:val="000000"/>
        </w:rPr>
        <w:t>”</w:t>
      </w:r>
      <w:r>
        <w:rPr>
          <w:sz w:val="21"/>
          <w:color w:val="000000"/>
        </w:rPr>
        <w:t>分别表示基准日期各相关要素占合同价款总额的权重系数，可表示材料、设备、机械台班等资源。合同双方当事人应在专用条款中约定各资源的权重系数，要求：</w:t>
      </w:r>
      <w:r>
        <w:rPr>
          <w:sz w:val="21"/>
          <w:i/>
          <w:color w:val="000000"/>
        </w:rPr>
        <w:t>a+b+c+</w:t>
      </w:r>
      <w:r>
        <w:rPr>
          <w:sz w:val="21"/>
          <w:color w:val="000000"/>
        </w:rPr>
        <w:t>……</w:t>
      </w:r>
      <w:r>
        <w:rPr>
          <w:sz w:val="21"/>
          <w:i/>
          <w:color w:val="000000"/>
        </w:rPr>
        <w:t>+q</w:t>
      </w:r>
      <w:r>
        <w:rPr>
          <w:sz w:val="21"/>
          <w:color w:val="000000"/>
        </w:rPr>
        <w:t>＝</w:t>
      </w:r>
      <w:r>
        <w:rPr>
          <w:sz w:val="21"/>
          <w:color w:val="000000"/>
        </w:rPr>
        <w:t>1</w:t>
      </w:r>
      <w:r>
        <w:rPr>
          <w:sz w:val="21"/>
          <w:color w:val="000000"/>
        </w:rPr>
        <w:t>。</w:t>
      </w:r>
    </w:p>
    <w:p>
      <w:pPr>
        <w:pStyle w:val="null3"/>
        <w:ind w:firstLine="420"/>
        <w:jc w:val="both"/>
      </w:pPr>
      <w:r>
        <w:rPr>
          <w:sz w:val="21"/>
          <w:color w:val="000000"/>
        </w:rPr>
        <w:t>“</w:t>
      </w:r>
      <w:r>
        <w:rPr>
          <w:sz w:val="21"/>
          <w:i/>
          <w:color w:val="000000"/>
        </w:rPr>
        <w:t>L</w:t>
      </w:r>
      <w:r>
        <w:rPr>
          <w:sz w:val="21"/>
          <w:i/>
          <w:color w:val="000000"/>
          <w:vertAlign w:val="subscript"/>
        </w:rPr>
        <w:t>n</w:t>
      </w:r>
      <w:r>
        <w:rPr>
          <w:sz w:val="21"/>
          <w:color w:val="000000"/>
        </w:rPr>
        <w:t>”、“</w:t>
      </w:r>
      <w:r>
        <w:rPr>
          <w:sz w:val="21"/>
          <w:i/>
          <w:color w:val="000000"/>
        </w:rPr>
        <w:t>E</w:t>
      </w:r>
      <w:r>
        <w:rPr>
          <w:sz w:val="21"/>
          <w:i/>
          <w:color w:val="000000"/>
          <w:vertAlign w:val="subscript"/>
        </w:rPr>
        <w:t>n</w:t>
      </w:r>
      <w:r>
        <w:rPr>
          <w:sz w:val="21"/>
          <w:color w:val="000000"/>
        </w:rPr>
        <w:t>”、……、“</w:t>
      </w:r>
      <w:r>
        <w:rPr>
          <w:sz w:val="21"/>
          <w:i/>
          <w:color w:val="000000"/>
        </w:rPr>
        <w:t>M</w:t>
      </w:r>
      <w:r>
        <w:rPr>
          <w:sz w:val="21"/>
          <w:i/>
          <w:color w:val="000000"/>
          <w:vertAlign w:val="subscript"/>
        </w:rPr>
        <w:t>n</w:t>
      </w:r>
      <w:r>
        <w:rPr>
          <w:sz w:val="21"/>
          <w:color w:val="000000"/>
        </w:rPr>
        <w:t>”表示合同履行期间第</w:t>
      </w:r>
      <w:r>
        <w:rPr>
          <w:sz w:val="21"/>
          <w:i/>
          <w:color w:val="000000"/>
        </w:rPr>
        <w:t>n</w:t>
      </w:r>
      <w:r>
        <w:rPr>
          <w:sz w:val="21"/>
          <w:color w:val="000000"/>
        </w:rPr>
        <w:t>支付期工程造价管理机构发布的各相关要素价格；</w:t>
      </w:r>
      <w:r>
        <w:rPr>
          <w:sz w:val="21"/>
          <w:color w:val="000000"/>
        </w:rPr>
        <w:t>“</w:t>
      </w:r>
      <w:r>
        <w:rPr>
          <w:sz w:val="21"/>
          <w:i/>
          <w:color w:val="000000"/>
        </w:rPr>
        <w:t>L</w:t>
      </w:r>
      <w:r>
        <w:rPr>
          <w:sz w:val="21"/>
          <w:i/>
          <w:color w:val="000000"/>
          <w:vertAlign w:val="subscript"/>
        </w:rPr>
        <w:t>0</w:t>
      </w:r>
      <w:r>
        <w:rPr>
          <w:sz w:val="21"/>
          <w:color w:val="000000"/>
        </w:rPr>
        <w:t>”、“</w:t>
      </w:r>
      <w:r>
        <w:rPr>
          <w:sz w:val="21"/>
          <w:i/>
          <w:color w:val="000000"/>
        </w:rPr>
        <w:t>E</w:t>
      </w:r>
      <w:r>
        <w:rPr>
          <w:sz w:val="21"/>
          <w:i/>
          <w:color w:val="000000"/>
          <w:vertAlign w:val="subscript"/>
        </w:rPr>
        <w:t>0</w:t>
      </w:r>
      <w:r>
        <w:rPr>
          <w:sz w:val="21"/>
          <w:color w:val="000000"/>
        </w:rPr>
        <w:t>”、……、“</w:t>
      </w:r>
      <w:r>
        <w:rPr>
          <w:sz w:val="21"/>
          <w:i/>
          <w:color w:val="000000"/>
        </w:rPr>
        <w:t>M</w:t>
      </w:r>
      <w:r>
        <w:rPr>
          <w:sz w:val="21"/>
          <w:i/>
          <w:color w:val="000000"/>
          <w:vertAlign w:val="subscript"/>
        </w:rPr>
        <w:t>0</w:t>
      </w:r>
      <w:r>
        <w:rPr>
          <w:sz w:val="21"/>
          <w:color w:val="000000"/>
        </w:rPr>
        <w:t>”表示基准日期工程造价管理机构发布的各相关要素价格。</w:t>
      </w:r>
    </w:p>
    <w:p>
      <w:pPr>
        <w:pStyle w:val="null3"/>
        <w:ind w:firstLine="420"/>
        <w:jc w:val="both"/>
      </w:pPr>
      <w:r>
        <w:rPr>
          <w:sz w:val="21"/>
          <w:color w:val="000000"/>
        </w:rPr>
        <w:t>2</w:t>
      </w:r>
      <w:r>
        <w:rPr>
          <w:sz w:val="21"/>
          <w:color w:val="000000"/>
        </w:rPr>
        <w:t>）价格调差法</w:t>
      </w:r>
    </w:p>
    <w:p>
      <w:pPr>
        <w:pStyle w:val="null3"/>
        <w:ind w:firstLine="420"/>
        <w:jc w:val="both"/>
      </w:pPr>
      <w:r>
        <w:rPr>
          <w:sz w:val="21"/>
          <w:color w:val="000000"/>
        </w:rPr>
        <w:t>按照合同工程发生的材料、工程设备和施工设备机械台班的数量和合同履行期与基准日期相应价格或单价对比的价差的乘积计算。</w:t>
      </w:r>
    </w:p>
    <w:p>
      <w:pPr>
        <w:pStyle w:val="null3"/>
        <w:ind w:firstLine="420"/>
        <w:jc w:val="both"/>
      </w:pPr>
      <w:r>
        <w:rPr>
          <w:sz w:val="21"/>
        </w:rPr>
        <w:t>76.4</w:t>
      </w:r>
      <w:r>
        <w:rPr>
          <w:sz w:val="21"/>
        </w:rPr>
        <w:t>承包人采购材料设备发生工期延误的价格确定</w:t>
      </w:r>
    </w:p>
    <w:p>
      <w:pPr>
        <w:pStyle w:val="null3"/>
        <w:ind w:firstLine="420"/>
        <w:jc w:val="both"/>
      </w:pPr>
      <w:r>
        <w:rPr>
          <w:sz w:val="21"/>
          <w:color w:val="000000"/>
        </w:rPr>
        <w:t>执行第</w:t>
      </w:r>
      <w:r>
        <w:rPr>
          <w:sz w:val="21"/>
          <w:color w:val="000000"/>
        </w:rPr>
        <w:t xml:space="preserve">76.3 </w:t>
      </w:r>
      <w:r>
        <w:rPr>
          <w:sz w:val="21"/>
          <w:color w:val="000000"/>
        </w:rPr>
        <w:t>款规定时，发生合同工程工期延误的，应按照下列规定确定合同履行期用于调整的价格或单价：</w:t>
      </w:r>
    </w:p>
    <w:p>
      <w:pPr>
        <w:pStyle w:val="null3"/>
        <w:ind w:firstLine="420"/>
        <w:jc w:val="both"/>
      </w:pPr>
      <w:r>
        <w:rPr>
          <w:sz w:val="21"/>
          <w:color w:val="000000"/>
        </w:rPr>
        <w:t>由于发包人原因导致工期延误的，则计划进度日期后续工程的价格或单价，采用计划进度日期与实际进度日期两者的较高者；</w:t>
      </w:r>
    </w:p>
    <w:p>
      <w:pPr>
        <w:pStyle w:val="null3"/>
        <w:ind w:firstLine="420"/>
        <w:jc w:val="both"/>
      </w:pPr>
      <w:r>
        <w:rPr>
          <w:sz w:val="21"/>
          <w:color w:val="000000"/>
        </w:rPr>
        <w:t>由于承包人原因导致工期延误的，则计划进度日期后续工程的价格或单价，采用计划进度日期与实际进度日期两者的较低者。</w:t>
      </w:r>
    </w:p>
    <w:p>
      <w:pPr>
        <w:pStyle w:val="null3"/>
        <w:ind w:firstLine="420"/>
        <w:jc w:val="both"/>
      </w:pPr>
      <w:r>
        <w:rPr>
          <w:sz w:val="21"/>
        </w:rPr>
        <w:t>76.5</w:t>
      </w:r>
      <w:r>
        <w:rPr>
          <w:sz w:val="21"/>
        </w:rPr>
        <w:t>调整承包人采购材料设备价款的限制</w:t>
      </w:r>
    </w:p>
    <w:p>
      <w:pPr>
        <w:pStyle w:val="null3"/>
        <w:ind w:firstLine="420"/>
        <w:jc w:val="both"/>
      </w:pPr>
      <w:r>
        <w:rPr>
          <w:sz w:val="21"/>
          <w:color w:val="000000"/>
        </w:rPr>
        <w:t>承包人在采购材料和工程设备前，应向发包人提交一份能阐明采购材料和工程设备数量和新单价的书面报告。发包人应在收到承包人书面报告后的</w:t>
      </w:r>
      <w:r>
        <w:rPr>
          <w:sz w:val="21"/>
          <w:color w:val="000000"/>
        </w:rPr>
        <w:t xml:space="preserve">3 </w:t>
      </w:r>
      <w:r>
        <w:rPr>
          <w:sz w:val="21"/>
          <w:color w:val="000000"/>
        </w:rPr>
        <w:t>个工作日内，通知造价工程师核实，并经监理工程师确认用于合同工程后，对承包人采购材料和工程设备的数量和新单价予以确定；发包人对此未确定也未提出修改意见的，视为承包人提交的书面报告已被认可，作为调整合同价款的依据。</w:t>
      </w:r>
    </w:p>
    <w:p>
      <w:pPr>
        <w:pStyle w:val="null3"/>
        <w:ind w:firstLine="420"/>
        <w:jc w:val="both"/>
      </w:pPr>
      <w:r>
        <w:rPr>
          <w:sz w:val="21"/>
          <w:color w:val="000000"/>
        </w:rPr>
        <w:t>承包人未经发包人确定即自行采购材料和工程设备，再向发包人提出调整合同价款的，如发包人不同意，则合同价款不予调整。</w:t>
      </w:r>
    </w:p>
    <w:p>
      <w:pPr>
        <w:pStyle w:val="null3"/>
        <w:ind w:firstLine="420"/>
        <w:jc w:val="both"/>
      </w:pPr>
      <w:r>
        <w:rPr>
          <w:sz w:val="21"/>
        </w:rPr>
        <w:t>76.6</w:t>
      </w:r>
      <w:r>
        <w:rPr>
          <w:sz w:val="21"/>
        </w:rPr>
        <w:t>发包人供应材料设备的价款调整</w:t>
      </w:r>
    </w:p>
    <w:p>
      <w:pPr>
        <w:pStyle w:val="null3"/>
        <w:ind w:firstLine="420"/>
        <w:jc w:val="both"/>
      </w:pPr>
      <w:r>
        <w:rPr>
          <w:sz w:val="21"/>
          <w:color w:val="000000"/>
        </w:rPr>
        <w:t>发包人供应材料和工程设备的，第</w:t>
      </w:r>
      <w:r>
        <w:rPr>
          <w:sz w:val="21"/>
          <w:color w:val="000000"/>
        </w:rPr>
        <w:t xml:space="preserve">76.3 </w:t>
      </w:r>
      <w:r>
        <w:rPr>
          <w:sz w:val="21"/>
          <w:color w:val="000000"/>
        </w:rPr>
        <w:t xml:space="preserve">款、第 </w:t>
      </w:r>
      <w:r>
        <w:rPr>
          <w:sz w:val="21"/>
          <w:color w:val="000000"/>
        </w:rPr>
        <w:t xml:space="preserve">76.4 </w:t>
      </w:r>
      <w:r>
        <w:rPr>
          <w:sz w:val="21"/>
          <w:color w:val="000000"/>
        </w:rPr>
        <w:t xml:space="preserve">款、第 </w:t>
      </w:r>
      <w:r>
        <w:rPr>
          <w:sz w:val="21"/>
          <w:color w:val="000000"/>
        </w:rPr>
        <w:t xml:space="preserve">76.5 </w:t>
      </w:r>
      <w:r>
        <w:rPr>
          <w:sz w:val="21"/>
          <w:color w:val="000000"/>
        </w:rPr>
        <w:t>款规定不适用，由发包人按照实际变化调整，在合同工程的工程造价内列支。</w:t>
      </w:r>
    </w:p>
    <w:p>
      <w:pPr>
        <w:pStyle w:val="null3"/>
        <w:spacing w:before="120" w:after="120"/>
        <w:ind w:firstLine="420"/>
        <w:jc w:val="both"/>
      </w:pPr>
      <w:r>
        <w:rPr>
          <w:sz w:val="21"/>
        </w:rPr>
        <w:t xml:space="preserve">77  </w:t>
      </w:r>
      <w:r>
        <w:rPr>
          <w:sz w:val="21"/>
        </w:rPr>
        <w:t>合同价款调整程序</w:t>
      </w:r>
    </w:p>
    <w:p>
      <w:pPr>
        <w:pStyle w:val="null3"/>
        <w:ind w:firstLine="420"/>
        <w:jc w:val="both"/>
      </w:pPr>
      <w:r>
        <w:rPr>
          <w:sz w:val="21"/>
        </w:rPr>
        <w:t>77.1</w:t>
      </w:r>
      <w:r>
        <w:rPr>
          <w:sz w:val="21"/>
        </w:rPr>
        <w:t>合同价款调整程序的规定</w:t>
      </w:r>
    </w:p>
    <w:p>
      <w:pPr>
        <w:pStyle w:val="null3"/>
        <w:ind w:firstLine="420"/>
        <w:jc w:val="both"/>
      </w:pPr>
      <w:r>
        <w:rPr>
          <w:sz w:val="21"/>
          <w:color w:val="000000"/>
        </w:rPr>
        <w:t>合同履行期间，出现第</w:t>
      </w:r>
      <w:r>
        <w:rPr>
          <w:sz w:val="21"/>
          <w:color w:val="000000"/>
        </w:rPr>
        <w:t xml:space="preserve">68.2 </w:t>
      </w:r>
      <w:r>
        <w:rPr>
          <w:sz w:val="21"/>
          <w:color w:val="000000"/>
        </w:rPr>
        <w:t xml:space="preserve">款规定调整合同价款事件的，除费用索赔、现场签证事件分别按照第 </w:t>
      </w:r>
      <w:r>
        <w:rPr>
          <w:sz w:val="21"/>
          <w:color w:val="000000"/>
        </w:rPr>
        <w:t xml:space="preserve">74 </w:t>
      </w:r>
      <w:r>
        <w:rPr>
          <w:sz w:val="21"/>
          <w:color w:val="000000"/>
        </w:rPr>
        <w:t xml:space="preserve">条、第 </w:t>
      </w:r>
      <w:r>
        <w:rPr>
          <w:sz w:val="21"/>
          <w:color w:val="000000"/>
        </w:rPr>
        <w:t xml:space="preserve">75 </w:t>
      </w:r>
      <w:r>
        <w:rPr>
          <w:sz w:val="21"/>
          <w:color w:val="000000"/>
        </w:rPr>
        <w:t>条规定程序外，合同双方当事人应按照本条规定程序调整合同价款。</w:t>
      </w:r>
    </w:p>
    <w:p>
      <w:pPr>
        <w:pStyle w:val="null3"/>
        <w:ind w:firstLine="420"/>
        <w:jc w:val="both"/>
      </w:pPr>
      <w:r>
        <w:rPr>
          <w:sz w:val="21"/>
        </w:rPr>
        <w:t>77.2</w:t>
      </w:r>
      <w:r>
        <w:rPr>
          <w:sz w:val="21"/>
        </w:rPr>
        <w:t>合同价款调增报告的提出</w:t>
      </w:r>
    </w:p>
    <w:p>
      <w:pPr>
        <w:pStyle w:val="null3"/>
        <w:ind w:firstLine="420"/>
        <w:jc w:val="both"/>
      </w:pPr>
      <w:r>
        <w:rPr>
          <w:sz w:val="21"/>
          <w:color w:val="000000"/>
        </w:rPr>
        <w:t>出现合同价款调增事件后的</w:t>
      </w:r>
      <w:r>
        <w:rPr>
          <w:sz w:val="21"/>
          <w:color w:val="000000"/>
        </w:rPr>
        <w:t xml:space="preserve">14 </w:t>
      </w:r>
      <w:r>
        <w:rPr>
          <w:sz w:val="21"/>
          <w:color w:val="000000"/>
        </w:rPr>
        <w:t xml:space="preserve">天内，承包人应向造价工程师提交合同价款调增报告。并附上相关资料。如承包人在出现合同价款调增事件后的 </w:t>
      </w:r>
      <w:r>
        <w:rPr>
          <w:sz w:val="21"/>
          <w:color w:val="000000"/>
        </w:rPr>
        <w:t xml:space="preserve">14 </w:t>
      </w:r>
      <w:r>
        <w:rPr>
          <w:sz w:val="21"/>
          <w:color w:val="000000"/>
        </w:rPr>
        <w:t>天内未提交合同价款调增报告的，则造价工程师可在报发包人批准后，根据实际情况决定是否调整合同价款以及调整的金额。</w:t>
      </w:r>
    </w:p>
    <w:p>
      <w:pPr>
        <w:pStyle w:val="null3"/>
        <w:ind w:firstLine="420"/>
        <w:jc w:val="both"/>
      </w:pPr>
      <w:r>
        <w:rPr>
          <w:sz w:val="21"/>
        </w:rPr>
        <w:t>77.3</w:t>
      </w:r>
      <w:r>
        <w:rPr>
          <w:sz w:val="21"/>
        </w:rPr>
        <w:t>调增价款的核实</w:t>
      </w:r>
    </w:p>
    <w:p>
      <w:pPr>
        <w:pStyle w:val="null3"/>
        <w:ind w:firstLine="420"/>
        <w:jc w:val="both"/>
      </w:pPr>
      <w:r>
        <w:rPr>
          <w:sz w:val="21"/>
          <w:color w:val="000000"/>
        </w:rPr>
        <w:t>造价工程师应在收到合同价款调增报告及相关资料之日起</w:t>
      </w:r>
      <w:r>
        <w:rPr>
          <w:sz w:val="21"/>
          <w:color w:val="000000"/>
        </w:rPr>
        <w:t xml:space="preserve">14 </w:t>
      </w:r>
      <w:r>
        <w:rPr>
          <w:sz w:val="21"/>
          <w:color w:val="000000"/>
        </w:rPr>
        <w:t xml:space="preserve">天内对其核实，并予以确认或提出协商意见。造价工程师在收到合同价款调增报告之日起 </w:t>
      </w:r>
      <w:r>
        <w:rPr>
          <w:sz w:val="21"/>
          <w:color w:val="000000"/>
        </w:rPr>
        <w:t xml:space="preserve">14 </w:t>
      </w:r>
      <w:r>
        <w:rPr>
          <w:sz w:val="21"/>
          <w:color w:val="000000"/>
        </w:rPr>
        <w:t>天内未确认也未提出协商意见的，视为承包人提交的合同价款调增报告已被认可。</w:t>
      </w:r>
    </w:p>
    <w:p>
      <w:pPr>
        <w:pStyle w:val="null3"/>
        <w:ind w:firstLine="420"/>
        <w:jc w:val="both"/>
      </w:pPr>
      <w:r>
        <w:rPr>
          <w:sz w:val="21"/>
          <w:color w:val="000000"/>
        </w:rPr>
        <w:t>造价工程师提出协商意见的，合同双方当事人应在承包人收到协商意见后的</w:t>
      </w:r>
      <w:r>
        <w:rPr>
          <w:sz w:val="21"/>
          <w:color w:val="000000"/>
        </w:rPr>
        <w:t>14</w:t>
      </w:r>
      <w:r>
        <w:rPr>
          <w:sz w:val="21"/>
          <w:color w:val="000000"/>
        </w:rPr>
        <w:t>天内进行协商确定；协商未能达成一致的，由造价工程师</w:t>
      </w:r>
      <w:r>
        <w:rPr>
          <w:sz w:val="21"/>
        </w:rPr>
        <w:t>确定</w:t>
      </w:r>
      <w:r>
        <w:rPr>
          <w:sz w:val="21"/>
          <w:color w:val="000000"/>
        </w:rPr>
        <w:t>调增的合同价款，通知承包人并抄报发包人。出现</w:t>
      </w:r>
      <w:r>
        <w:rPr>
          <w:sz w:val="21"/>
        </w:rPr>
        <w:t>确定</w:t>
      </w:r>
      <w:r>
        <w:rPr>
          <w:sz w:val="21"/>
          <w:color w:val="000000"/>
        </w:rPr>
        <w:t>结果的，只要不实质影响合同双方当事人履约的，合同双方当事人应实施该结果，直到其被改变为止。</w:t>
      </w:r>
    </w:p>
    <w:p>
      <w:pPr>
        <w:pStyle w:val="null3"/>
        <w:ind w:firstLine="420"/>
        <w:jc w:val="both"/>
      </w:pPr>
      <w:r>
        <w:rPr>
          <w:sz w:val="21"/>
        </w:rPr>
        <w:t>77.4</w:t>
      </w:r>
      <w:r>
        <w:rPr>
          <w:sz w:val="21"/>
        </w:rPr>
        <w:t>调增价款的支付</w:t>
      </w:r>
    </w:p>
    <w:p>
      <w:pPr>
        <w:pStyle w:val="null3"/>
        <w:ind w:firstLine="420"/>
        <w:jc w:val="both"/>
      </w:pPr>
      <w:r>
        <w:rPr>
          <w:sz w:val="21"/>
          <w:color w:val="000000"/>
        </w:rPr>
        <w:t>经合同双方当事人确认或造价工程师</w:t>
      </w:r>
      <w:r>
        <w:rPr>
          <w:sz w:val="21"/>
        </w:rPr>
        <w:t>确定</w:t>
      </w:r>
      <w:r>
        <w:rPr>
          <w:sz w:val="21"/>
          <w:color w:val="000000"/>
        </w:rPr>
        <w:t>调增的合同价款，作为追加合同价款，与工程进度款或结算款同期支付。</w:t>
      </w:r>
    </w:p>
    <w:p>
      <w:pPr>
        <w:pStyle w:val="null3"/>
        <w:ind w:firstLine="420"/>
        <w:jc w:val="both"/>
      </w:pPr>
      <w:r>
        <w:rPr>
          <w:sz w:val="21"/>
        </w:rPr>
        <w:t>77.5</w:t>
      </w:r>
      <w:r>
        <w:rPr>
          <w:sz w:val="21"/>
        </w:rPr>
        <w:t>合同价款调减事件的处理</w:t>
      </w:r>
    </w:p>
    <w:p>
      <w:pPr>
        <w:pStyle w:val="null3"/>
        <w:ind w:firstLine="420"/>
        <w:jc w:val="both"/>
      </w:pPr>
      <w:r>
        <w:rPr>
          <w:sz w:val="21"/>
          <w:color w:val="000000"/>
        </w:rPr>
        <w:t>出现合同价款调减事件时，发包人可按照本条规定的时限和要求，向承包人提交合同价款调减报告以及调减的金额，但调减部分金额应按照实际调减金额乘以承包人报价浮动率计算。</w:t>
      </w:r>
    </w:p>
    <w:p>
      <w:pPr>
        <w:pStyle w:val="null3"/>
        <w:spacing w:before="120" w:after="120"/>
        <w:ind w:firstLine="420"/>
        <w:jc w:val="both"/>
      </w:pPr>
      <w:r>
        <w:rPr>
          <w:sz w:val="21"/>
        </w:rPr>
        <w:t xml:space="preserve">78  </w:t>
      </w:r>
      <w:r>
        <w:rPr>
          <w:sz w:val="21"/>
        </w:rPr>
        <w:t>支付事项</w:t>
      </w:r>
    </w:p>
    <w:p>
      <w:pPr>
        <w:pStyle w:val="null3"/>
        <w:ind w:firstLine="420"/>
        <w:jc w:val="both"/>
      </w:pPr>
      <w:r>
        <w:rPr>
          <w:sz w:val="21"/>
        </w:rPr>
        <w:t>78.1</w:t>
      </w:r>
      <w:r>
        <w:rPr>
          <w:sz w:val="21"/>
        </w:rPr>
        <w:t>支付工程款项</w:t>
      </w:r>
    </w:p>
    <w:p>
      <w:pPr>
        <w:pStyle w:val="null3"/>
        <w:ind w:firstLine="420"/>
        <w:jc w:val="both"/>
      </w:pPr>
      <w:r>
        <w:rPr>
          <w:sz w:val="21"/>
          <w:color w:val="000000"/>
        </w:rPr>
        <w:t>发包人应按照下列规定向承包人支付工程款及其他各种款项：</w:t>
      </w:r>
    </w:p>
    <w:p>
      <w:pPr>
        <w:pStyle w:val="null3"/>
        <w:ind w:firstLine="420"/>
        <w:jc w:val="both"/>
      </w:pPr>
      <w:r>
        <w:rPr>
          <w:sz w:val="21"/>
          <w:color w:val="000000"/>
        </w:rPr>
        <w:t>(1)</w:t>
      </w:r>
      <w:r>
        <w:rPr>
          <w:sz w:val="21"/>
          <w:color w:val="000000"/>
        </w:rPr>
        <w:t>预付款按照第</w:t>
      </w:r>
      <w:r>
        <w:rPr>
          <w:sz w:val="21"/>
          <w:color w:val="000000"/>
        </w:rPr>
        <w:t xml:space="preserve">79 </w:t>
      </w:r>
      <w:r>
        <w:rPr>
          <w:sz w:val="21"/>
          <w:color w:val="000000"/>
        </w:rPr>
        <w:t>条的规定支付；</w:t>
      </w:r>
    </w:p>
    <w:p>
      <w:pPr>
        <w:pStyle w:val="null3"/>
        <w:ind w:firstLine="420"/>
        <w:jc w:val="both"/>
      </w:pPr>
      <w:r>
        <w:rPr>
          <w:sz w:val="21"/>
          <w:color w:val="000000"/>
        </w:rPr>
        <w:t>(2)</w:t>
      </w:r>
      <w:r>
        <w:rPr>
          <w:sz w:val="21"/>
          <w:color w:val="000000"/>
        </w:rPr>
        <w:t>安全文明施工费按照第</w:t>
      </w:r>
      <w:r>
        <w:rPr>
          <w:sz w:val="21"/>
          <w:color w:val="000000"/>
        </w:rPr>
        <w:t xml:space="preserve">80 </w:t>
      </w:r>
      <w:r>
        <w:rPr>
          <w:sz w:val="21"/>
          <w:color w:val="000000"/>
        </w:rPr>
        <w:t>条规定支付；</w:t>
      </w:r>
    </w:p>
    <w:p>
      <w:pPr>
        <w:pStyle w:val="null3"/>
        <w:ind w:firstLine="420"/>
        <w:jc w:val="both"/>
      </w:pPr>
      <w:r>
        <w:rPr>
          <w:sz w:val="21"/>
          <w:color w:val="000000"/>
        </w:rPr>
        <w:t>(3)</w:t>
      </w:r>
      <w:r>
        <w:rPr>
          <w:sz w:val="21"/>
          <w:color w:val="000000"/>
        </w:rPr>
        <w:t>进度款按照第</w:t>
      </w:r>
      <w:r>
        <w:rPr>
          <w:sz w:val="21"/>
          <w:color w:val="000000"/>
        </w:rPr>
        <w:t xml:space="preserve">81 </w:t>
      </w:r>
      <w:r>
        <w:rPr>
          <w:sz w:val="21"/>
          <w:color w:val="000000"/>
        </w:rPr>
        <w:t>条的规定支付；</w:t>
      </w:r>
    </w:p>
    <w:p>
      <w:pPr>
        <w:pStyle w:val="null3"/>
        <w:ind w:firstLine="420"/>
        <w:jc w:val="both"/>
      </w:pPr>
      <w:r>
        <w:rPr>
          <w:sz w:val="21"/>
          <w:color w:val="000000"/>
        </w:rPr>
        <w:t>(4)</w:t>
      </w:r>
      <w:r>
        <w:rPr>
          <w:sz w:val="21"/>
          <w:color w:val="000000"/>
        </w:rPr>
        <w:t>结算款按照第</w:t>
      </w:r>
      <w:r>
        <w:rPr>
          <w:sz w:val="21"/>
          <w:color w:val="000000"/>
        </w:rPr>
        <w:t xml:space="preserve">83 </w:t>
      </w:r>
      <w:r>
        <w:rPr>
          <w:sz w:val="21"/>
          <w:color w:val="000000"/>
        </w:rPr>
        <w:t>条的规定支付；</w:t>
      </w:r>
    </w:p>
    <w:p>
      <w:pPr>
        <w:pStyle w:val="null3"/>
        <w:ind w:firstLine="420"/>
        <w:jc w:val="both"/>
      </w:pPr>
      <w:r>
        <w:rPr>
          <w:sz w:val="21"/>
          <w:color w:val="000000"/>
        </w:rPr>
        <w:t>(5)</w:t>
      </w:r>
      <w:r>
        <w:rPr>
          <w:sz w:val="21"/>
          <w:color w:val="000000"/>
        </w:rPr>
        <w:t>质量保证金按照第</w:t>
      </w:r>
      <w:r>
        <w:rPr>
          <w:sz w:val="21"/>
          <w:color w:val="000000"/>
        </w:rPr>
        <w:t xml:space="preserve">84 </w:t>
      </w:r>
      <w:r>
        <w:rPr>
          <w:sz w:val="21"/>
          <w:color w:val="000000"/>
        </w:rPr>
        <w:t>条的规定支付。</w:t>
      </w:r>
    </w:p>
    <w:p>
      <w:pPr>
        <w:pStyle w:val="null3"/>
        <w:ind w:firstLine="420"/>
        <w:jc w:val="both"/>
      </w:pPr>
      <w:r>
        <w:rPr>
          <w:sz w:val="21"/>
        </w:rPr>
        <w:t>78.2</w:t>
      </w:r>
      <w:r>
        <w:rPr>
          <w:sz w:val="21"/>
        </w:rPr>
        <w:t>延迟支付的利息计算</w:t>
      </w:r>
    </w:p>
    <w:p>
      <w:pPr>
        <w:pStyle w:val="null3"/>
        <w:ind w:firstLine="420"/>
        <w:jc w:val="both"/>
      </w:pPr>
      <w:r>
        <w:rPr>
          <w:sz w:val="21"/>
          <w:color w:val="000000"/>
        </w:rPr>
        <w:t>如果发包人延迟支付款项，则承包人有权按照专用条款约定的利率计算和得到利息。计息时间从应支付之日算起直到该笔延迟款额支付之日止。专用条款没有约定利率的，按照中国人民银行发布的同期同类贷款利率计算。</w:t>
      </w:r>
    </w:p>
    <w:p>
      <w:pPr>
        <w:pStyle w:val="null3"/>
        <w:ind w:firstLine="420"/>
        <w:jc w:val="both"/>
      </w:pPr>
      <w:r>
        <w:rPr>
          <w:sz w:val="21"/>
        </w:rPr>
        <w:t>78.3</w:t>
      </w:r>
      <w:r>
        <w:rPr>
          <w:sz w:val="21"/>
        </w:rPr>
        <w:t>承包人提供支付凭证</w:t>
      </w:r>
    </w:p>
    <w:p>
      <w:pPr>
        <w:pStyle w:val="null3"/>
        <w:ind w:firstLine="420"/>
        <w:jc w:val="both"/>
      </w:pPr>
      <w:r>
        <w:rPr>
          <w:sz w:val="21"/>
          <w:color w:val="000000"/>
        </w:rPr>
        <w:t>如果造价工程师有要求，承包人应向造价工程师提供其对雇员劳务工资、分包人已完工程款以及材料和工程设备供应商贷款的支付凭证。如果承包人未能提供上述凭证，视为承包人未向雇员、分包人、供应商支付相关款项。</w:t>
      </w:r>
    </w:p>
    <w:p>
      <w:pPr>
        <w:pStyle w:val="null3"/>
        <w:ind w:firstLine="420"/>
        <w:jc w:val="both"/>
      </w:pPr>
      <w:r>
        <w:rPr>
          <w:sz w:val="21"/>
        </w:rPr>
        <w:t>78.4</w:t>
      </w:r>
      <w:r>
        <w:rPr>
          <w:sz w:val="21"/>
        </w:rPr>
        <w:t>承包人未按规定支付款项的限制</w:t>
      </w:r>
    </w:p>
    <w:p>
      <w:pPr>
        <w:pStyle w:val="null3"/>
        <w:ind w:firstLine="420"/>
        <w:jc w:val="both"/>
      </w:pPr>
      <w:r>
        <w:rPr>
          <w:sz w:val="21"/>
          <w:color w:val="000000"/>
        </w:rPr>
        <w:t>如果承包人未按照雇员劳务合同和政府有关规定支付雇员劳务工资，或未按照分包合同支付分包人工程款，或未按照购销合同支付材料和工程设备供应商货款，均视为承包人违约。若在造价工程师书面通知改正后的</w:t>
      </w:r>
      <w:r>
        <w:rPr>
          <w:sz w:val="21"/>
          <w:color w:val="000000"/>
        </w:rPr>
        <w:t xml:space="preserve">7 </w:t>
      </w:r>
      <w:r>
        <w:rPr>
          <w:sz w:val="21"/>
          <w:color w:val="000000"/>
        </w:rPr>
        <w:t>天内，承包人仍未采取措施补救的，发包人可在不损害承包人其他权利的前提下，实施下列工作：</w:t>
      </w:r>
    </w:p>
    <w:p>
      <w:pPr>
        <w:pStyle w:val="null3"/>
        <w:ind w:firstLine="420"/>
        <w:jc w:val="both"/>
      </w:pPr>
      <w:r>
        <w:rPr>
          <w:sz w:val="21"/>
          <w:color w:val="000000"/>
        </w:rPr>
        <w:t>(1)</w:t>
      </w:r>
      <w:r>
        <w:rPr>
          <w:sz w:val="21"/>
          <w:color w:val="000000"/>
        </w:rPr>
        <w:t>立即停止向承包人支付应付的款项；</w:t>
      </w:r>
    </w:p>
    <w:p>
      <w:pPr>
        <w:pStyle w:val="null3"/>
        <w:ind w:firstLine="420"/>
        <w:jc w:val="both"/>
      </w:pPr>
      <w:r>
        <w:rPr>
          <w:sz w:val="21"/>
          <w:color w:val="000000"/>
        </w:rPr>
        <w:t>(2)</w:t>
      </w:r>
      <w:r>
        <w:rPr>
          <w:sz w:val="21"/>
          <w:color w:val="000000"/>
        </w:rPr>
        <w:t>在相应支付期应付的工程款范围内，直接向雇员、分包人和材料设备供应商支付承包人应付的款项。</w:t>
      </w:r>
    </w:p>
    <w:p>
      <w:pPr>
        <w:pStyle w:val="null3"/>
        <w:ind w:firstLine="420"/>
        <w:jc w:val="both"/>
      </w:pPr>
      <w:r>
        <w:rPr>
          <w:sz w:val="21"/>
          <w:color w:val="000000"/>
        </w:rPr>
        <w:t>发包人在实施上述工作后的</w:t>
      </w:r>
      <w:r>
        <w:rPr>
          <w:sz w:val="21"/>
          <w:color w:val="000000"/>
        </w:rPr>
        <w:t>14</w:t>
      </w:r>
      <w:r>
        <w:rPr>
          <w:sz w:val="21"/>
          <w:color w:val="000000"/>
        </w:rPr>
        <w:t>天内应以书面形式通知承包人，抄送造价工程师。造价工程师在签发下期支付证书时，应扣除已由发包人直接支付的款项。</w:t>
      </w:r>
    </w:p>
    <w:p>
      <w:pPr>
        <w:pStyle w:val="null3"/>
        <w:ind w:firstLine="420"/>
        <w:jc w:val="both"/>
      </w:pPr>
      <w:r>
        <w:rPr>
          <w:sz w:val="21"/>
          <w:color w:val="000000"/>
        </w:rPr>
        <w:t>由于上述工作原因发生的费用由承包人承担；给发包人造成损失的，承包人应予赔偿。</w:t>
      </w:r>
    </w:p>
    <w:p>
      <w:pPr>
        <w:pStyle w:val="null3"/>
        <w:spacing w:before="120" w:after="120"/>
        <w:ind w:firstLine="420"/>
        <w:jc w:val="both"/>
      </w:pPr>
      <w:r>
        <w:rPr>
          <w:sz w:val="21"/>
        </w:rPr>
        <w:t xml:space="preserve">79  </w:t>
      </w:r>
      <w:r>
        <w:rPr>
          <w:sz w:val="21"/>
        </w:rPr>
        <w:t>预付款</w:t>
      </w:r>
    </w:p>
    <w:p>
      <w:pPr>
        <w:pStyle w:val="null3"/>
        <w:ind w:firstLine="420"/>
        <w:jc w:val="both"/>
      </w:pPr>
      <w:r>
        <w:rPr>
          <w:sz w:val="21"/>
        </w:rPr>
        <w:t>79.1</w:t>
      </w:r>
      <w:r>
        <w:rPr>
          <w:sz w:val="21"/>
        </w:rPr>
        <w:t>约定预付款</w:t>
      </w:r>
    </w:p>
    <w:p>
      <w:pPr>
        <w:pStyle w:val="null3"/>
        <w:ind w:firstLine="420"/>
        <w:jc w:val="both"/>
      </w:pPr>
      <w:r>
        <w:rPr>
          <w:sz w:val="21"/>
          <w:color w:val="000000"/>
        </w:rPr>
        <w:t>预付款用于承包人为合同工程施工购置材料、工程设备、施工设备、修建临时设施以及组织施工队伍进场等所需的款项。合同双方当事人可以约定预付款，预付款金额、支付办法和抵扣方式应在专用条款中明确。预付款必须专用于合同工程，除专用条款另有约定外，预付款的最高限额为合同价款的</w:t>
      </w:r>
      <w:r>
        <w:rPr>
          <w:sz w:val="21"/>
          <w:color w:val="000000"/>
        </w:rPr>
        <w:t>30%</w:t>
      </w:r>
      <w:r>
        <w:rPr>
          <w:sz w:val="21"/>
          <w:color w:val="000000"/>
        </w:rPr>
        <w:t>。</w:t>
      </w:r>
    </w:p>
    <w:p>
      <w:pPr>
        <w:pStyle w:val="null3"/>
        <w:ind w:firstLine="420"/>
        <w:jc w:val="both"/>
      </w:pPr>
      <w:r>
        <w:rPr>
          <w:sz w:val="21"/>
        </w:rPr>
        <w:t>79.2</w:t>
      </w:r>
      <w:r>
        <w:rPr>
          <w:sz w:val="21"/>
        </w:rPr>
        <w:t>预付款支付申请的核实与支付</w:t>
      </w:r>
    </w:p>
    <w:p>
      <w:pPr>
        <w:pStyle w:val="null3"/>
        <w:ind w:firstLine="420"/>
        <w:jc w:val="both"/>
      </w:pPr>
      <w:r>
        <w:rPr>
          <w:sz w:val="21"/>
          <w:color w:val="000000"/>
        </w:rPr>
        <w:t>承包人在完成下列工作后，应按照专用条款的约定向造价工程师发出预付款支付申请，并抄送发包人。</w:t>
      </w:r>
    </w:p>
    <w:p>
      <w:pPr>
        <w:pStyle w:val="null3"/>
        <w:ind w:firstLine="420"/>
        <w:jc w:val="both"/>
      </w:pPr>
      <w:r>
        <w:rPr>
          <w:sz w:val="21"/>
          <w:color w:val="000000"/>
        </w:rPr>
        <w:t>（</w:t>
      </w:r>
      <w:r>
        <w:rPr>
          <w:sz w:val="21"/>
          <w:color w:val="000000"/>
        </w:rPr>
        <w:t>1</w:t>
      </w:r>
      <w:r>
        <w:rPr>
          <w:sz w:val="21"/>
          <w:color w:val="000000"/>
        </w:rPr>
        <w:t xml:space="preserve">）按照第 </w:t>
      </w:r>
      <w:r>
        <w:rPr>
          <w:sz w:val="21"/>
          <w:color w:val="000000"/>
        </w:rPr>
        <w:t xml:space="preserve">28.1 </w:t>
      </w:r>
      <w:r>
        <w:rPr>
          <w:sz w:val="21"/>
          <w:color w:val="000000"/>
        </w:rPr>
        <w:t>款规定提供履约担保并签订本合同协议书；</w:t>
      </w:r>
    </w:p>
    <w:p>
      <w:pPr>
        <w:pStyle w:val="null3"/>
        <w:ind w:firstLine="420"/>
        <w:jc w:val="both"/>
      </w:pPr>
      <w:r>
        <w:rPr>
          <w:sz w:val="21"/>
          <w:color w:val="000000"/>
        </w:rPr>
        <w:t>（</w:t>
      </w:r>
      <w:r>
        <w:rPr>
          <w:sz w:val="21"/>
          <w:color w:val="000000"/>
        </w:rPr>
        <w:t>2</w:t>
      </w:r>
      <w:r>
        <w:rPr>
          <w:sz w:val="21"/>
          <w:color w:val="000000"/>
        </w:rPr>
        <w:t>）向发包人提供与预付款等额的预付款保函的正本。</w:t>
      </w:r>
    </w:p>
    <w:p>
      <w:pPr>
        <w:pStyle w:val="null3"/>
        <w:ind w:firstLine="420"/>
        <w:jc w:val="both"/>
      </w:pPr>
      <w:r>
        <w:rPr>
          <w:sz w:val="21"/>
          <w:color w:val="000000"/>
        </w:rPr>
        <w:t>造价工程师应对支付申请进行核实，并在收到支付申请后的</w:t>
      </w:r>
      <w:r>
        <w:rPr>
          <w:sz w:val="21"/>
          <w:color w:val="000000"/>
        </w:rPr>
        <w:t xml:space="preserve">7 </w:t>
      </w:r>
      <w:r>
        <w:rPr>
          <w:sz w:val="21"/>
          <w:color w:val="000000"/>
        </w:rPr>
        <w:t>天内报发包人确认后向发包人发出支付证书，同时抄送承包人。</w:t>
      </w:r>
    </w:p>
    <w:p>
      <w:pPr>
        <w:pStyle w:val="null3"/>
        <w:ind w:firstLine="420"/>
        <w:jc w:val="both"/>
      </w:pPr>
      <w:r>
        <w:rPr>
          <w:sz w:val="21"/>
          <w:color w:val="000000"/>
        </w:rPr>
        <w:t>发包人在造价工程师签发支付证书后的</w:t>
      </w:r>
      <w:r>
        <w:rPr>
          <w:sz w:val="21"/>
          <w:color w:val="000000"/>
        </w:rPr>
        <w:t xml:space="preserve">7 </w:t>
      </w:r>
      <w:r>
        <w:rPr>
          <w:sz w:val="21"/>
          <w:color w:val="000000"/>
        </w:rPr>
        <w:t>天内向承包人支付预付款，并通知造价工程师。</w:t>
      </w:r>
    </w:p>
    <w:p>
      <w:pPr>
        <w:pStyle w:val="null3"/>
        <w:ind w:firstLine="420"/>
        <w:jc w:val="both"/>
      </w:pPr>
      <w:r>
        <w:rPr>
          <w:sz w:val="21"/>
        </w:rPr>
        <w:t>79.3</w:t>
      </w:r>
      <w:r>
        <w:rPr>
          <w:sz w:val="21"/>
        </w:rPr>
        <w:t>预付款支付的限制</w:t>
      </w:r>
    </w:p>
    <w:p>
      <w:pPr>
        <w:pStyle w:val="null3"/>
        <w:ind w:firstLine="420"/>
        <w:jc w:val="both"/>
      </w:pPr>
      <w:r>
        <w:rPr>
          <w:sz w:val="21"/>
          <w:color w:val="000000"/>
        </w:rPr>
        <w:t>发包人没有按时支付预付款的，承包人可在付款期限满后向发包人提出付款要求，发包人在收到付款要求后的</w:t>
      </w:r>
      <w:r>
        <w:rPr>
          <w:sz w:val="21"/>
          <w:color w:val="000000"/>
        </w:rPr>
        <w:t xml:space="preserve">7 </w:t>
      </w:r>
      <w:r>
        <w:rPr>
          <w:sz w:val="21"/>
          <w:color w:val="000000"/>
        </w:rPr>
        <w:t xml:space="preserve">天内仍未按照要求支付的，承包人可在提出付款要求后的第 </w:t>
      </w:r>
      <w:r>
        <w:rPr>
          <w:sz w:val="21"/>
          <w:color w:val="000000"/>
        </w:rPr>
        <w:t xml:space="preserve">8 </w:t>
      </w:r>
      <w:r>
        <w:rPr>
          <w:sz w:val="21"/>
          <w:color w:val="000000"/>
        </w:rPr>
        <w:t>天起暂停施工。因此造成的损失由发包人承担，工期相应顺延。</w:t>
      </w:r>
    </w:p>
    <w:p>
      <w:pPr>
        <w:pStyle w:val="null3"/>
        <w:ind w:firstLine="420"/>
        <w:jc w:val="both"/>
      </w:pPr>
      <w:r>
        <w:rPr>
          <w:sz w:val="21"/>
        </w:rPr>
        <w:t>79.4</w:t>
      </w:r>
      <w:r>
        <w:rPr>
          <w:sz w:val="21"/>
        </w:rPr>
        <w:t>预付款的扣回</w:t>
      </w:r>
    </w:p>
    <w:p>
      <w:pPr>
        <w:pStyle w:val="null3"/>
        <w:ind w:firstLine="420"/>
        <w:jc w:val="both"/>
      </w:pPr>
      <w:r>
        <w:rPr>
          <w:sz w:val="21"/>
          <w:color w:val="000000"/>
        </w:rPr>
        <w:t>发包人不应向承包人收取预付款的利息。预付款应从每支付期应支付给承包人的工程进度款中扣回，直到扣回的金额达到专用条款约定的预付款金额为止。造价工程师应依据专用条款约定的抵扣方式，在签发支付证书时从应支付给承包人的款项中扣回。</w:t>
      </w:r>
    </w:p>
    <w:p>
      <w:pPr>
        <w:pStyle w:val="null3"/>
        <w:ind w:firstLine="420"/>
        <w:jc w:val="both"/>
      </w:pPr>
      <w:r>
        <w:rPr>
          <w:sz w:val="21"/>
        </w:rPr>
        <w:t>79.5</w:t>
      </w:r>
      <w:r>
        <w:rPr>
          <w:sz w:val="21"/>
        </w:rPr>
        <w:t>退还预付款保函</w:t>
      </w:r>
    </w:p>
    <w:p>
      <w:pPr>
        <w:pStyle w:val="null3"/>
        <w:ind w:firstLine="420"/>
        <w:jc w:val="both"/>
      </w:pPr>
      <w:r>
        <w:rPr>
          <w:sz w:val="21"/>
          <w:color w:val="000000"/>
        </w:rPr>
        <w:t>承包人的预付款保函在预付款全部扣回之前一直保持有效。发包人应在预付款扣完后的</w:t>
      </w:r>
      <w:r>
        <w:rPr>
          <w:sz w:val="21"/>
          <w:color w:val="000000"/>
        </w:rPr>
        <w:t xml:space="preserve">14 </w:t>
      </w:r>
      <w:r>
        <w:rPr>
          <w:sz w:val="21"/>
          <w:color w:val="000000"/>
        </w:rPr>
        <w:t>天内将预付款保函退还给承包人。</w:t>
      </w:r>
    </w:p>
    <w:p>
      <w:pPr>
        <w:pStyle w:val="null3"/>
        <w:spacing w:before="120" w:after="120"/>
        <w:ind w:firstLine="420"/>
        <w:jc w:val="both"/>
      </w:pPr>
      <w:r>
        <w:rPr>
          <w:sz w:val="21"/>
        </w:rPr>
        <w:t xml:space="preserve">80  </w:t>
      </w:r>
      <w:r>
        <w:rPr>
          <w:sz w:val="21"/>
        </w:rPr>
        <w:t>安全文明施工费</w:t>
      </w:r>
    </w:p>
    <w:p>
      <w:pPr>
        <w:pStyle w:val="null3"/>
        <w:ind w:firstLine="420"/>
        <w:jc w:val="both"/>
      </w:pPr>
      <w:r>
        <w:rPr>
          <w:sz w:val="21"/>
        </w:rPr>
        <w:t>80.1</w:t>
      </w:r>
      <w:r>
        <w:rPr>
          <w:sz w:val="21"/>
        </w:rPr>
        <w:t>内容、范围和金额</w:t>
      </w:r>
    </w:p>
    <w:p>
      <w:pPr>
        <w:pStyle w:val="null3"/>
        <w:ind w:firstLine="420"/>
        <w:jc w:val="both"/>
      </w:pPr>
      <w:r>
        <w:rPr>
          <w:sz w:val="21"/>
          <w:color w:val="000000"/>
        </w:rPr>
        <w:t>合同双方当事人应在专用条款中约定安全文明施工费的内容、范围和金额，并按照第</w:t>
      </w:r>
      <w:r>
        <w:rPr>
          <w:sz w:val="21"/>
          <w:color w:val="000000"/>
        </w:rPr>
        <w:t xml:space="preserve">45 </w:t>
      </w:r>
      <w:r>
        <w:rPr>
          <w:sz w:val="21"/>
          <w:color w:val="000000"/>
        </w:rPr>
        <w:t>条规定实施安全文明施工。除专用条款另有约定外，安全文明施工费的内容和范围，应以现行广东省统一工程计价依据规定为准。</w:t>
      </w:r>
    </w:p>
    <w:p>
      <w:pPr>
        <w:pStyle w:val="null3"/>
        <w:ind w:firstLine="420"/>
        <w:jc w:val="both"/>
      </w:pPr>
      <w:r>
        <w:rPr>
          <w:sz w:val="21"/>
        </w:rPr>
        <w:t>80.2</w:t>
      </w:r>
      <w:r>
        <w:rPr>
          <w:sz w:val="21"/>
        </w:rPr>
        <w:t>约定支付方式</w:t>
      </w:r>
    </w:p>
    <w:p>
      <w:pPr>
        <w:pStyle w:val="null3"/>
        <w:ind w:firstLine="420"/>
        <w:jc w:val="both"/>
      </w:pPr>
      <w:r>
        <w:rPr>
          <w:sz w:val="21"/>
          <w:color w:val="000000"/>
        </w:rPr>
        <w:t>合同双方当事人应按照建设行政主管部门的规定在专用条款中约定安全文明施工费的预付金额、支付办法和抵扣方式。专用条款没有约定的，发包人应在工程开工后的</w:t>
      </w:r>
      <w:r>
        <w:rPr>
          <w:sz w:val="21"/>
          <w:color w:val="000000"/>
        </w:rPr>
        <w:t xml:space="preserve">28 </w:t>
      </w:r>
      <w:r>
        <w:rPr>
          <w:sz w:val="21"/>
          <w:color w:val="000000"/>
        </w:rPr>
        <w:t xml:space="preserve">天内预付安全文明施工费总额的 </w:t>
      </w:r>
      <w:r>
        <w:rPr>
          <w:sz w:val="21"/>
          <w:color w:val="000000"/>
        </w:rPr>
        <w:t>50%</w:t>
      </w:r>
      <w:r>
        <w:rPr>
          <w:sz w:val="21"/>
          <w:color w:val="000000"/>
        </w:rPr>
        <w:t>，其余部分在该预付款扣完之日起与进度款同期支付。</w:t>
      </w:r>
    </w:p>
    <w:p>
      <w:pPr>
        <w:pStyle w:val="null3"/>
        <w:ind w:firstLine="420"/>
        <w:jc w:val="both"/>
      </w:pPr>
      <w:r>
        <w:rPr>
          <w:sz w:val="21"/>
        </w:rPr>
        <w:t>80.3</w:t>
      </w:r>
      <w:r>
        <w:rPr>
          <w:sz w:val="21"/>
        </w:rPr>
        <w:t>支付限制</w:t>
      </w:r>
    </w:p>
    <w:p>
      <w:pPr>
        <w:pStyle w:val="null3"/>
        <w:ind w:firstLine="420"/>
        <w:jc w:val="both"/>
      </w:pPr>
      <w:r>
        <w:rPr>
          <w:sz w:val="21"/>
          <w:color w:val="000000"/>
        </w:rPr>
        <w:t>安全文明施工费专款专用，承包人应在财务账目中单独列项备查，不得挪作他用，否则造价工程师有权责令其限期改正；逾期未改正的，可以责令其暂停施工，因此造成的损失和延误的工期由承包人承担。</w:t>
      </w:r>
    </w:p>
    <w:p>
      <w:pPr>
        <w:pStyle w:val="null3"/>
        <w:spacing w:before="120" w:after="120"/>
        <w:ind w:firstLine="420"/>
        <w:jc w:val="both"/>
      </w:pPr>
      <w:r>
        <w:rPr>
          <w:sz w:val="21"/>
        </w:rPr>
        <w:t xml:space="preserve">81  </w:t>
      </w:r>
      <w:r>
        <w:rPr>
          <w:sz w:val="21"/>
        </w:rPr>
        <w:t>进度款</w:t>
      </w:r>
    </w:p>
    <w:p>
      <w:pPr>
        <w:pStyle w:val="null3"/>
        <w:ind w:firstLine="420"/>
        <w:jc w:val="both"/>
      </w:pPr>
      <w:r>
        <w:rPr>
          <w:sz w:val="21"/>
        </w:rPr>
        <w:t>81.1</w:t>
      </w:r>
      <w:r>
        <w:rPr>
          <w:sz w:val="21"/>
        </w:rPr>
        <w:t>约定支付期限和提交支付申请</w:t>
      </w:r>
    </w:p>
    <w:p>
      <w:pPr>
        <w:pStyle w:val="null3"/>
        <w:ind w:firstLine="420"/>
        <w:jc w:val="both"/>
      </w:pPr>
      <w:r>
        <w:rPr>
          <w:sz w:val="21"/>
          <w:color w:val="000000"/>
        </w:rPr>
        <w:t>合同双方当事人应在专用条款中明确进度款支付期的时限。专用条款没有约定的，支付期以月为单位。涉及政府投资资金的工程，支付期、支付方法等需调整的，应在专用条款中约定。</w:t>
      </w:r>
    </w:p>
    <w:p>
      <w:pPr>
        <w:pStyle w:val="null3"/>
        <w:ind w:firstLine="420"/>
        <w:jc w:val="both"/>
      </w:pPr>
      <w:r>
        <w:rPr>
          <w:sz w:val="21"/>
          <w:color w:val="000000"/>
        </w:rPr>
        <w:t>承包人应在每个支付期结束后的</w:t>
      </w:r>
      <w:r>
        <w:rPr>
          <w:sz w:val="21"/>
          <w:color w:val="000000"/>
        </w:rPr>
        <w:t xml:space="preserve">7 </w:t>
      </w:r>
      <w:r>
        <w:rPr>
          <w:sz w:val="21"/>
          <w:color w:val="000000"/>
        </w:rPr>
        <w:t>天内向造价工程师提交由承包人代表签署的已完工程款额报告和支付申请一式四份，详细说明此支付期间自己认为有权得到的款额，包括分包人、指定分包人已完工程的价款，同时抄送发包人。该支付申请的内容包括：</w:t>
      </w:r>
    </w:p>
    <w:p>
      <w:pPr>
        <w:pStyle w:val="null3"/>
        <w:ind w:firstLine="420"/>
        <w:jc w:val="both"/>
      </w:pPr>
      <w:r>
        <w:rPr>
          <w:sz w:val="21"/>
          <w:color w:val="000000"/>
        </w:rPr>
        <w:t>(1)</w:t>
      </w:r>
      <w:r>
        <w:rPr>
          <w:sz w:val="21"/>
          <w:color w:val="000000"/>
        </w:rPr>
        <w:t>已完工程的价款；</w:t>
      </w:r>
    </w:p>
    <w:p>
      <w:pPr>
        <w:pStyle w:val="null3"/>
        <w:ind w:firstLine="420"/>
        <w:jc w:val="both"/>
      </w:pPr>
      <w:r>
        <w:rPr>
          <w:sz w:val="21"/>
          <w:color w:val="000000"/>
        </w:rPr>
        <w:t>(2)</w:t>
      </w:r>
      <w:r>
        <w:rPr>
          <w:sz w:val="21"/>
          <w:color w:val="000000"/>
        </w:rPr>
        <w:t>已实际支付的工程款；</w:t>
      </w:r>
    </w:p>
    <w:p>
      <w:pPr>
        <w:pStyle w:val="null3"/>
        <w:ind w:firstLine="420"/>
        <w:jc w:val="both"/>
      </w:pPr>
      <w:r>
        <w:rPr>
          <w:sz w:val="21"/>
          <w:color w:val="000000"/>
        </w:rPr>
        <w:t>(3)</w:t>
      </w:r>
      <w:r>
        <w:rPr>
          <w:sz w:val="21"/>
          <w:color w:val="000000"/>
        </w:rPr>
        <w:t>本期间完成的工程款；</w:t>
      </w:r>
    </w:p>
    <w:p>
      <w:pPr>
        <w:pStyle w:val="null3"/>
        <w:ind w:firstLine="420"/>
        <w:jc w:val="both"/>
      </w:pPr>
      <w:r>
        <w:rPr>
          <w:sz w:val="21"/>
          <w:color w:val="000000"/>
        </w:rPr>
        <w:t>(4)</w:t>
      </w:r>
      <w:r>
        <w:rPr>
          <w:sz w:val="21"/>
          <w:color w:val="000000"/>
        </w:rPr>
        <w:t>本期间完成的计日工价款；</w:t>
      </w:r>
    </w:p>
    <w:p>
      <w:pPr>
        <w:pStyle w:val="null3"/>
        <w:ind w:firstLine="420"/>
        <w:jc w:val="both"/>
      </w:pPr>
      <w:r>
        <w:rPr>
          <w:sz w:val="21"/>
          <w:color w:val="000000"/>
        </w:rPr>
        <w:t>(5)</w:t>
      </w:r>
      <w:r>
        <w:rPr>
          <w:sz w:val="21"/>
          <w:color w:val="000000"/>
        </w:rPr>
        <w:t>本期间应支付的暂列金额价款；</w:t>
      </w:r>
    </w:p>
    <w:p>
      <w:pPr>
        <w:pStyle w:val="null3"/>
        <w:ind w:firstLine="420"/>
        <w:jc w:val="both"/>
      </w:pPr>
      <w:r>
        <w:rPr>
          <w:sz w:val="21"/>
          <w:color w:val="000000"/>
        </w:rPr>
        <w:t>(6)</w:t>
      </w:r>
      <w:r>
        <w:rPr>
          <w:sz w:val="21"/>
          <w:color w:val="000000"/>
        </w:rPr>
        <w:t>根据第</w:t>
      </w:r>
      <w:r>
        <w:rPr>
          <w:sz w:val="21"/>
          <w:color w:val="000000"/>
        </w:rPr>
        <w:t xml:space="preserve">66 </w:t>
      </w:r>
      <w:r>
        <w:rPr>
          <w:sz w:val="21"/>
          <w:color w:val="000000"/>
        </w:rPr>
        <w:t>条规定本期间应扣除的误期赔偿费；</w:t>
      </w:r>
    </w:p>
    <w:p>
      <w:pPr>
        <w:pStyle w:val="null3"/>
        <w:ind w:firstLine="420"/>
        <w:jc w:val="both"/>
      </w:pPr>
      <w:r>
        <w:rPr>
          <w:sz w:val="21"/>
          <w:color w:val="000000"/>
        </w:rPr>
        <w:t>(7)</w:t>
      </w:r>
      <w:r>
        <w:rPr>
          <w:sz w:val="21"/>
          <w:color w:val="000000"/>
        </w:rPr>
        <w:t>根据第</w:t>
      </w:r>
      <w:r>
        <w:rPr>
          <w:sz w:val="21"/>
          <w:color w:val="000000"/>
        </w:rPr>
        <w:t xml:space="preserve">68 </w:t>
      </w:r>
      <w:r>
        <w:rPr>
          <w:sz w:val="21"/>
          <w:color w:val="000000"/>
        </w:rPr>
        <w:t xml:space="preserve">条至第 </w:t>
      </w:r>
      <w:r>
        <w:rPr>
          <w:sz w:val="21"/>
          <w:color w:val="000000"/>
        </w:rPr>
        <w:t xml:space="preserve">76 </w:t>
      </w:r>
      <w:r>
        <w:rPr>
          <w:sz w:val="21"/>
          <w:color w:val="000000"/>
        </w:rPr>
        <w:t>条规定应支付的调整工程价款；</w:t>
      </w:r>
    </w:p>
    <w:p>
      <w:pPr>
        <w:pStyle w:val="null3"/>
        <w:ind w:firstLine="420"/>
        <w:jc w:val="both"/>
      </w:pPr>
      <w:r>
        <w:rPr>
          <w:sz w:val="21"/>
          <w:color w:val="000000"/>
        </w:rPr>
        <w:t>(8)</w:t>
      </w:r>
      <w:r>
        <w:rPr>
          <w:sz w:val="21"/>
          <w:color w:val="000000"/>
        </w:rPr>
        <w:t>根据第</w:t>
      </w:r>
      <w:r>
        <w:rPr>
          <w:sz w:val="21"/>
          <w:color w:val="000000"/>
        </w:rPr>
        <w:t xml:space="preserve">79 </w:t>
      </w:r>
      <w:r>
        <w:rPr>
          <w:sz w:val="21"/>
          <w:color w:val="000000"/>
        </w:rPr>
        <w:t>条本期间应扣回的预付款；</w:t>
      </w:r>
    </w:p>
    <w:p>
      <w:pPr>
        <w:pStyle w:val="null3"/>
        <w:ind w:firstLine="420"/>
        <w:jc w:val="both"/>
      </w:pPr>
      <w:r>
        <w:rPr>
          <w:sz w:val="21"/>
          <w:color w:val="000000"/>
        </w:rPr>
        <w:t>(9)</w:t>
      </w:r>
      <w:r>
        <w:rPr>
          <w:sz w:val="21"/>
          <w:color w:val="000000"/>
        </w:rPr>
        <w:t>根据第</w:t>
      </w:r>
      <w:r>
        <w:rPr>
          <w:sz w:val="21"/>
          <w:color w:val="000000"/>
        </w:rPr>
        <w:t xml:space="preserve">80 </w:t>
      </w:r>
      <w:r>
        <w:rPr>
          <w:sz w:val="21"/>
          <w:color w:val="000000"/>
        </w:rPr>
        <w:t>条规定本期间应支付的安全文明施工费；</w:t>
      </w:r>
    </w:p>
    <w:p>
      <w:pPr>
        <w:pStyle w:val="null3"/>
        <w:ind w:firstLine="420"/>
        <w:jc w:val="both"/>
      </w:pPr>
      <w:r>
        <w:rPr>
          <w:sz w:val="21"/>
          <w:color w:val="000000"/>
        </w:rPr>
        <w:t>(10)</w:t>
      </w:r>
      <w:r>
        <w:rPr>
          <w:sz w:val="21"/>
          <w:color w:val="000000"/>
        </w:rPr>
        <w:t>根据第</w:t>
      </w:r>
      <w:r>
        <w:rPr>
          <w:sz w:val="21"/>
          <w:color w:val="000000"/>
        </w:rPr>
        <w:t xml:space="preserve">84 </w:t>
      </w:r>
      <w:r>
        <w:rPr>
          <w:sz w:val="21"/>
          <w:color w:val="000000"/>
        </w:rPr>
        <w:t>条本期间应扣留的质量保证金；</w:t>
      </w:r>
    </w:p>
    <w:p>
      <w:pPr>
        <w:pStyle w:val="null3"/>
        <w:ind w:firstLine="420"/>
        <w:jc w:val="both"/>
      </w:pPr>
      <w:r>
        <w:rPr>
          <w:sz w:val="21"/>
          <w:color w:val="000000"/>
        </w:rPr>
        <w:t>(11)</w:t>
      </w:r>
      <w:r>
        <w:rPr>
          <w:sz w:val="21"/>
          <w:color w:val="000000"/>
        </w:rPr>
        <w:t>根据合同约定，本期间应支付或扣留（扣回）的其他款项；</w:t>
      </w:r>
    </w:p>
    <w:p>
      <w:pPr>
        <w:pStyle w:val="null3"/>
        <w:ind w:firstLine="420"/>
        <w:jc w:val="both"/>
      </w:pPr>
      <w:r>
        <w:rPr>
          <w:sz w:val="21"/>
          <w:color w:val="000000"/>
        </w:rPr>
        <w:t xml:space="preserve">(12)   </w:t>
      </w:r>
      <w:r>
        <w:rPr>
          <w:sz w:val="21"/>
          <w:color w:val="000000"/>
        </w:rPr>
        <w:t>本期间应支付的工程款。</w:t>
      </w:r>
    </w:p>
    <w:p>
      <w:pPr>
        <w:pStyle w:val="null3"/>
        <w:ind w:firstLine="420"/>
        <w:jc w:val="both"/>
      </w:pPr>
      <w:r>
        <w:rPr>
          <w:sz w:val="21"/>
        </w:rPr>
        <w:t>81.2</w:t>
      </w:r>
      <w:r>
        <w:rPr>
          <w:sz w:val="21"/>
        </w:rPr>
        <w:t>签发期中支付证书</w:t>
      </w:r>
    </w:p>
    <w:p>
      <w:pPr>
        <w:pStyle w:val="null3"/>
        <w:ind w:firstLine="420"/>
        <w:jc w:val="both"/>
      </w:pPr>
      <w:r>
        <w:rPr>
          <w:sz w:val="21"/>
          <w:color w:val="000000"/>
        </w:rPr>
        <w:t>造价工程师在收到上述资料后，应按照第</w:t>
      </w:r>
      <w:r>
        <w:rPr>
          <w:sz w:val="21"/>
          <w:color w:val="000000"/>
        </w:rPr>
        <w:t xml:space="preserve">62 </w:t>
      </w:r>
      <w:r>
        <w:rPr>
          <w:sz w:val="21"/>
          <w:color w:val="000000"/>
        </w:rPr>
        <w:t xml:space="preserve">条的规定进行计量，并根据计量结果和合同约定对资料内容予以核实。在收到上述资料后的 </w:t>
      </w:r>
      <w:r>
        <w:rPr>
          <w:sz w:val="21"/>
          <w:color w:val="000000"/>
        </w:rPr>
        <w:t xml:space="preserve">28 </w:t>
      </w:r>
      <w:r>
        <w:rPr>
          <w:sz w:val="21"/>
          <w:color w:val="000000"/>
        </w:rPr>
        <w:t>天内报发包人确认后向发包人签发期中支付证书，同时抄送承包人。</w:t>
      </w:r>
    </w:p>
    <w:p>
      <w:pPr>
        <w:pStyle w:val="null3"/>
        <w:ind w:firstLine="420"/>
        <w:jc w:val="both"/>
      </w:pPr>
      <w:r>
        <w:rPr>
          <w:sz w:val="21"/>
          <w:color w:val="000000"/>
        </w:rPr>
        <w:t>如果该支付期间应支付金额少于专用条款约定的期中支付证书的最低限额时，造价工程师不必按照本款开具任何支付证书，但应通知发包人和承包人。上述款额转期结算，直到应支付的款额累计达到专用条款约定的期中支付证书的最低限额为止。</w:t>
      </w:r>
    </w:p>
    <w:p>
      <w:pPr>
        <w:pStyle w:val="null3"/>
        <w:ind w:firstLine="420"/>
        <w:jc w:val="both"/>
      </w:pPr>
      <w:r>
        <w:rPr>
          <w:sz w:val="21"/>
          <w:color w:val="000000"/>
        </w:rPr>
        <w:t>造价工程师签发期中支付证书，不应视为发包人已同意、批准或接受了承包人完成该部分工作。</w:t>
      </w:r>
    </w:p>
    <w:p>
      <w:pPr>
        <w:pStyle w:val="null3"/>
        <w:ind w:firstLine="420"/>
        <w:jc w:val="both"/>
      </w:pPr>
      <w:r>
        <w:rPr>
          <w:sz w:val="21"/>
        </w:rPr>
        <w:t>81.3</w:t>
      </w:r>
      <w:r>
        <w:rPr>
          <w:sz w:val="21"/>
        </w:rPr>
        <w:t>进度款支付</w:t>
      </w:r>
    </w:p>
    <w:p>
      <w:pPr>
        <w:pStyle w:val="null3"/>
        <w:ind w:firstLine="420"/>
        <w:jc w:val="both"/>
      </w:pPr>
      <w:r>
        <w:rPr>
          <w:sz w:val="21"/>
          <w:color w:val="000000"/>
        </w:rPr>
        <w:t>发包人应在造价工程师签发期中支付证书后的</w:t>
      </w:r>
      <w:r>
        <w:rPr>
          <w:sz w:val="21"/>
          <w:color w:val="000000"/>
        </w:rPr>
        <w:t xml:space="preserve">14 </w:t>
      </w:r>
      <w:r>
        <w:rPr>
          <w:sz w:val="21"/>
          <w:color w:val="000000"/>
        </w:rPr>
        <w:t>天内，按照期中支付证书列明的金额向承包人支付进度款，并通知造价工程师。</w:t>
      </w:r>
    </w:p>
    <w:p>
      <w:pPr>
        <w:pStyle w:val="null3"/>
        <w:ind w:firstLine="420"/>
        <w:jc w:val="both"/>
      </w:pPr>
      <w:r>
        <w:rPr>
          <w:sz w:val="21"/>
        </w:rPr>
        <w:t>81.4</w:t>
      </w:r>
      <w:r>
        <w:rPr>
          <w:sz w:val="21"/>
        </w:rPr>
        <w:t>签发期中支付证书的限制</w:t>
      </w:r>
    </w:p>
    <w:p>
      <w:pPr>
        <w:pStyle w:val="null3"/>
        <w:ind w:firstLine="420"/>
        <w:jc w:val="both"/>
      </w:pPr>
      <w:r>
        <w:rPr>
          <w:sz w:val="21"/>
          <w:color w:val="000000"/>
        </w:rPr>
        <w:t>如果造价工程师未在第</w:t>
      </w:r>
      <w:r>
        <w:rPr>
          <w:sz w:val="21"/>
          <w:color w:val="000000"/>
        </w:rPr>
        <w:t xml:space="preserve">81.2 </w:t>
      </w:r>
      <w:r>
        <w:rPr>
          <w:sz w:val="21"/>
          <w:color w:val="000000"/>
        </w:rPr>
        <w:t xml:space="preserve">款规定的期限内签发期中支付证书，则视为承包人提交的支付申请已被认可，承包人可向发包人发出要求付款的通知。发包人应在收到通知后的 </w:t>
      </w:r>
      <w:r>
        <w:rPr>
          <w:sz w:val="21"/>
          <w:color w:val="000000"/>
        </w:rPr>
        <w:t xml:space="preserve">14 </w:t>
      </w:r>
      <w:r>
        <w:rPr>
          <w:sz w:val="21"/>
          <w:color w:val="000000"/>
        </w:rPr>
        <w:t>天内，按照承包人支付申请的金额向承包人支付进度款。</w:t>
      </w:r>
    </w:p>
    <w:p>
      <w:pPr>
        <w:pStyle w:val="null3"/>
        <w:ind w:firstLine="420"/>
        <w:jc w:val="both"/>
      </w:pPr>
      <w:r>
        <w:rPr>
          <w:sz w:val="21"/>
        </w:rPr>
        <w:t>81.5</w:t>
      </w:r>
      <w:r>
        <w:rPr>
          <w:sz w:val="21"/>
        </w:rPr>
        <w:t>进度款支付的限制</w:t>
      </w:r>
    </w:p>
    <w:p>
      <w:pPr>
        <w:pStyle w:val="null3"/>
        <w:ind w:firstLine="420"/>
        <w:jc w:val="both"/>
      </w:pPr>
      <w:r>
        <w:rPr>
          <w:sz w:val="21"/>
          <w:color w:val="000000"/>
        </w:rPr>
        <w:t>发包人未按照第</w:t>
      </w:r>
      <w:r>
        <w:rPr>
          <w:sz w:val="21"/>
          <w:color w:val="000000"/>
        </w:rPr>
        <w:t xml:space="preserve">81.3 </w:t>
      </w:r>
      <w:r>
        <w:rPr>
          <w:sz w:val="21"/>
          <w:color w:val="000000"/>
        </w:rPr>
        <w:t xml:space="preserve">款和第 </w:t>
      </w:r>
      <w:r>
        <w:rPr>
          <w:sz w:val="21"/>
          <w:color w:val="000000"/>
        </w:rPr>
        <w:t xml:space="preserve">81.4 </w:t>
      </w:r>
      <w:r>
        <w:rPr>
          <w:sz w:val="21"/>
          <w:color w:val="000000"/>
        </w:rPr>
        <w:t xml:space="preserve">款规定支付进度款的，承包人有权按照第 </w:t>
      </w:r>
      <w:r>
        <w:rPr>
          <w:sz w:val="21"/>
          <w:color w:val="000000"/>
        </w:rPr>
        <w:t>78.2</w:t>
      </w:r>
      <w:r>
        <w:rPr>
          <w:sz w:val="21"/>
          <w:color w:val="000000"/>
        </w:rPr>
        <w:t xml:space="preserve">款规定获得延迟支付的利息，并可向发包人提出付款要求。发包人在收到付款要求后的 </w:t>
      </w:r>
      <w:r>
        <w:rPr>
          <w:sz w:val="21"/>
          <w:color w:val="000000"/>
        </w:rPr>
        <w:t xml:space="preserve">7 </w:t>
      </w:r>
      <w:r>
        <w:rPr>
          <w:sz w:val="21"/>
          <w:color w:val="000000"/>
        </w:rPr>
        <w:t xml:space="preserve">天内仍未按照要求支付的，承包人可在提出付款要求后的第 </w:t>
      </w:r>
      <w:r>
        <w:rPr>
          <w:sz w:val="21"/>
          <w:color w:val="000000"/>
        </w:rPr>
        <w:t xml:space="preserve">8 </w:t>
      </w:r>
      <w:r>
        <w:rPr>
          <w:sz w:val="21"/>
          <w:color w:val="000000"/>
        </w:rPr>
        <w:t>天起暂停施工，因此造成的损失和延误的工期由发包人承担。</w:t>
      </w:r>
    </w:p>
    <w:p>
      <w:pPr>
        <w:pStyle w:val="null3"/>
        <w:ind w:firstLine="420"/>
        <w:jc w:val="both"/>
      </w:pPr>
      <w:r>
        <w:rPr>
          <w:sz w:val="21"/>
        </w:rPr>
        <w:t>81.6</w:t>
      </w:r>
      <w:r>
        <w:rPr>
          <w:sz w:val="21"/>
        </w:rPr>
        <w:t>修正支付证书</w:t>
      </w:r>
    </w:p>
    <w:p>
      <w:pPr>
        <w:pStyle w:val="null3"/>
        <w:ind w:firstLine="420"/>
        <w:jc w:val="both"/>
      </w:pPr>
      <w:r>
        <w:rPr>
          <w:sz w:val="21"/>
          <w:color w:val="000000"/>
        </w:rPr>
        <w:t>发现以前签发的任何支付证书有错、漏或重复的，造价工程师有权在期中支付证书中修正以前签发的任何支付证书，承包人也有权提出修正申请。经合同双方当事人复核同意修正的，应在该支付期的进度款中支付或扣除。如果合同工程或其任何部分没有达到质量要求，造价工程师有权在任何期中支付证书中扣除相应价款。</w:t>
      </w:r>
    </w:p>
    <w:p>
      <w:pPr>
        <w:pStyle w:val="null3"/>
        <w:spacing w:before="120" w:after="120"/>
        <w:ind w:firstLine="420"/>
        <w:jc w:val="both"/>
      </w:pPr>
      <w:r>
        <w:rPr>
          <w:sz w:val="21"/>
        </w:rPr>
        <w:t xml:space="preserve">82  </w:t>
      </w:r>
      <w:r>
        <w:rPr>
          <w:sz w:val="21"/>
        </w:rPr>
        <w:t>竣工结算</w:t>
      </w:r>
    </w:p>
    <w:p>
      <w:pPr>
        <w:pStyle w:val="null3"/>
        <w:ind w:firstLine="420"/>
        <w:jc w:val="both"/>
      </w:pPr>
      <w:r>
        <w:rPr>
          <w:sz w:val="21"/>
        </w:rPr>
        <w:t>82.1</w:t>
      </w:r>
      <w:r>
        <w:rPr>
          <w:sz w:val="21"/>
        </w:rPr>
        <w:t>约定结算程序和期限</w:t>
      </w:r>
    </w:p>
    <w:p>
      <w:pPr>
        <w:pStyle w:val="null3"/>
        <w:ind w:firstLine="420"/>
        <w:jc w:val="both"/>
      </w:pPr>
      <w:r>
        <w:rPr>
          <w:sz w:val="21"/>
          <w:color w:val="000000"/>
        </w:rPr>
        <w:t>合同双方当事人应按照国家标准《建设工程工程量清单计价规范》（</w:t>
      </w:r>
      <w:r>
        <w:rPr>
          <w:sz w:val="21"/>
          <w:color w:val="000000"/>
        </w:rPr>
        <w:t>GB50500-2008</w:t>
      </w:r>
      <w:r>
        <w:rPr>
          <w:sz w:val="21"/>
          <w:color w:val="000000"/>
        </w:rPr>
        <w:t xml:space="preserve">）规定在专用条款中明确办理竣工结算的程序和时限。专用条款没有约定的，竣工结算按照第 </w:t>
      </w:r>
      <w:r>
        <w:rPr>
          <w:sz w:val="21"/>
          <w:color w:val="000000"/>
        </w:rPr>
        <w:t xml:space="preserve">82.2 </w:t>
      </w:r>
      <w:r>
        <w:rPr>
          <w:sz w:val="21"/>
          <w:color w:val="000000"/>
        </w:rPr>
        <w:t xml:space="preserve">款至第 </w:t>
      </w:r>
      <w:r>
        <w:rPr>
          <w:sz w:val="21"/>
          <w:color w:val="000000"/>
        </w:rPr>
        <w:t xml:space="preserve">82.5 </w:t>
      </w:r>
      <w:r>
        <w:rPr>
          <w:sz w:val="21"/>
          <w:color w:val="000000"/>
        </w:rPr>
        <w:t xml:space="preserve">款规定办理。在办理竣工结算期间，发包人按照第 </w:t>
      </w:r>
      <w:r>
        <w:rPr>
          <w:sz w:val="21"/>
          <w:color w:val="000000"/>
        </w:rPr>
        <w:t xml:space="preserve">78 </w:t>
      </w:r>
      <w:r>
        <w:rPr>
          <w:sz w:val="21"/>
          <w:color w:val="000000"/>
        </w:rPr>
        <w:t>条规定应向承包人支付的工程款及其他款项不停止。</w:t>
      </w:r>
    </w:p>
    <w:p>
      <w:pPr>
        <w:pStyle w:val="null3"/>
        <w:ind w:firstLine="420"/>
        <w:jc w:val="both"/>
      </w:pPr>
      <w:r>
        <w:rPr>
          <w:sz w:val="21"/>
        </w:rPr>
        <w:t>82.2</w:t>
      </w:r>
      <w:r>
        <w:rPr>
          <w:sz w:val="21"/>
        </w:rPr>
        <w:t>递交结算文件及其限制</w:t>
      </w:r>
    </w:p>
    <w:p>
      <w:pPr>
        <w:pStyle w:val="null3"/>
        <w:ind w:firstLine="420"/>
        <w:jc w:val="both"/>
      </w:pPr>
      <w:r>
        <w:rPr>
          <w:sz w:val="21"/>
          <w:color w:val="000000"/>
        </w:rPr>
        <w:t>承包人应在提交工程竣工验收报告前编制完成竣工结算文件，并在提交工程竣工验收报告的同时向造价工程师递交竣工结算文件。</w:t>
      </w:r>
    </w:p>
    <w:p>
      <w:pPr>
        <w:pStyle w:val="null3"/>
        <w:ind w:firstLine="420"/>
        <w:jc w:val="both"/>
      </w:pPr>
      <w:r>
        <w:rPr>
          <w:sz w:val="21"/>
          <w:color w:val="000000"/>
        </w:rPr>
        <w:t>承包人未在本款规定的时间内递交竣工结算文件，经发包人催促后仍未递交或没有明确答复的，造价工程师可根据自己掌握的资料编制竣工结算文件，在报经发包人批准后，作为办理竣工结算和支付结算款的依据，承包人应予以认可。</w:t>
      </w:r>
    </w:p>
    <w:p>
      <w:pPr>
        <w:pStyle w:val="null3"/>
        <w:ind w:firstLine="420"/>
        <w:jc w:val="both"/>
      </w:pPr>
      <w:r>
        <w:rPr>
          <w:sz w:val="21"/>
        </w:rPr>
        <w:t>82.3</w:t>
      </w:r>
      <w:r>
        <w:rPr>
          <w:sz w:val="21"/>
        </w:rPr>
        <w:t>核实结算文件及其限制</w:t>
      </w:r>
    </w:p>
    <w:p>
      <w:pPr>
        <w:pStyle w:val="null3"/>
        <w:ind w:firstLine="420"/>
        <w:jc w:val="both"/>
      </w:pPr>
      <w:r>
        <w:rPr>
          <w:sz w:val="21"/>
          <w:color w:val="000000"/>
        </w:rPr>
        <w:t>造价工程师应在收到承包人按照第</w:t>
      </w:r>
      <w:r>
        <w:rPr>
          <w:sz w:val="21"/>
          <w:color w:val="000000"/>
        </w:rPr>
        <w:t xml:space="preserve">82.2 </w:t>
      </w:r>
      <w:r>
        <w:rPr>
          <w:sz w:val="21"/>
          <w:color w:val="000000"/>
        </w:rPr>
        <w:t xml:space="preserve">款规定递交的竣工结算文件后的 </w:t>
      </w:r>
      <w:r>
        <w:rPr>
          <w:sz w:val="21"/>
          <w:color w:val="000000"/>
        </w:rPr>
        <w:t xml:space="preserve">28 </w:t>
      </w:r>
      <w:r>
        <w:rPr>
          <w:sz w:val="21"/>
          <w:color w:val="000000"/>
        </w:rPr>
        <w:t xml:space="preserve">天内予以核实，并向承包人提出完整的核实意见（包括进一步补充资料和修改结算文件），同时抄报发包人。承包人在收到核实意见后的 </w:t>
      </w:r>
      <w:r>
        <w:rPr>
          <w:sz w:val="21"/>
          <w:color w:val="000000"/>
        </w:rPr>
        <w:t xml:space="preserve">28 </w:t>
      </w:r>
      <w:r>
        <w:rPr>
          <w:sz w:val="21"/>
          <w:color w:val="000000"/>
        </w:rPr>
        <w:t>天内按照造价工程师提出的合理要求补充资料，修改竣工结算文件，并再次递交给造价工程师。</w:t>
      </w:r>
    </w:p>
    <w:p>
      <w:pPr>
        <w:pStyle w:val="null3"/>
        <w:ind w:firstLine="420"/>
        <w:jc w:val="both"/>
      </w:pPr>
      <w:r>
        <w:rPr>
          <w:sz w:val="21"/>
          <w:color w:val="000000"/>
        </w:rPr>
        <w:t>造价工程师在收到竣工结算文件后的</w:t>
      </w:r>
      <w:r>
        <w:rPr>
          <w:sz w:val="21"/>
          <w:color w:val="000000"/>
        </w:rPr>
        <w:t xml:space="preserve">28 </w:t>
      </w:r>
      <w:r>
        <w:rPr>
          <w:sz w:val="21"/>
          <w:color w:val="000000"/>
        </w:rPr>
        <w:t>天内，不核实竣工结算或未提出核实意见的，视为承包人递交的竣工结算已被认可。</w:t>
      </w:r>
    </w:p>
    <w:p>
      <w:pPr>
        <w:pStyle w:val="null3"/>
        <w:ind w:firstLine="420"/>
        <w:jc w:val="both"/>
      </w:pPr>
      <w:r>
        <w:rPr>
          <w:sz w:val="21"/>
          <w:color w:val="000000"/>
        </w:rPr>
        <w:t>承包人在收到造价工程师提出的核实意见后的</w:t>
      </w:r>
      <w:r>
        <w:rPr>
          <w:sz w:val="21"/>
          <w:color w:val="000000"/>
        </w:rPr>
        <w:t>28</w:t>
      </w:r>
      <w:r>
        <w:rPr>
          <w:sz w:val="21"/>
          <w:color w:val="000000"/>
        </w:rPr>
        <w:t>天内，不确认也未提出异议的，视为造价工程师提出的核实意见已被认可，竣工结算办理完毕。</w:t>
      </w:r>
    </w:p>
    <w:p>
      <w:pPr>
        <w:pStyle w:val="null3"/>
        <w:ind w:firstLine="420"/>
        <w:jc w:val="both"/>
      </w:pPr>
      <w:r>
        <w:rPr>
          <w:sz w:val="21"/>
        </w:rPr>
        <w:t>82.4</w:t>
      </w:r>
      <w:r>
        <w:rPr>
          <w:sz w:val="21"/>
        </w:rPr>
        <w:t>复核再次递交结算文件</w:t>
      </w:r>
    </w:p>
    <w:p>
      <w:pPr>
        <w:pStyle w:val="null3"/>
        <w:ind w:firstLine="420"/>
        <w:jc w:val="both"/>
      </w:pPr>
      <w:r>
        <w:rPr>
          <w:sz w:val="21"/>
          <w:color w:val="000000"/>
        </w:rPr>
        <w:t>造价工程师应在收到承包人按照第</w:t>
      </w:r>
      <w:r>
        <w:rPr>
          <w:sz w:val="21"/>
          <w:color w:val="000000"/>
        </w:rPr>
        <w:t>82.3</w:t>
      </w:r>
      <w:r>
        <w:rPr>
          <w:sz w:val="21"/>
          <w:color w:val="000000"/>
        </w:rPr>
        <w:t>款规定再次递交的竣工结算文件后的</w:t>
      </w:r>
      <w:r>
        <w:rPr>
          <w:sz w:val="21"/>
          <w:color w:val="000000"/>
        </w:rPr>
        <w:t xml:space="preserve">28 </w:t>
      </w:r>
      <w:r>
        <w:rPr>
          <w:sz w:val="21"/>
          <w:color w:val="000000"/>
        </w:rPr>
        <w:t>天内予以复核，并将复核结果通知承包人、抄报发包人。</w:t>
      </w:r>
    </w:p>
    <w:p>
      <w:pPr>
        <w:pStyle w:val="null3"/>
        <w:ind w:firstLine="420"/>
        <w:jc w:val="both"/>
      </w:pPr>
      <w:r>
        <w:rPr>
          <w:sz w:val="21"/>
          <w:color w:val="000000"/>
        </w:rPr>
        <w:t>(1)</w:t>
      </w:r>
      <w:r>
        <w:rPr>
          <w:sz w:val="21"/>
          <w:color w:val="000000"/>
        </w:rPr>
        <w:t>经复核无误的，除属于第</w:t>
      </w:r>
      <w:r>
        <w:rPr>
          <w:sz w:val="21"/>
          <w:color w:val="000000"/>
        </w:rPr>
        <w:t xml:space="preserve">86 </w:t>
      </w:r>
      <w:r>
        <w:rPr>
          <w:sz w:val="21"/>
          <w:color w:val="000000"/>
        </w:rPr>
        <w:t xml:space="preserve">条规定的争议外，发包人应在 </w:t>
      </w:r>
      <w:r>
        <w:rPr>
          <w:sz w:val="21"/>
          <w:color w:val="000000"/>
        </w:rPr>
        <w:t xml:space="preserve">7 </w:t>
      </w:r>
      <w:r>
        <w:rPr>
          <w:sz w:val="21"/>
          <w:color w:val="000000"/>
        </w:rPr>
        <w:t>天内在竣工结算文件上签字确认，竣工结算办理完毕。</w:t>
      </w:r>
    </w:p>
    <w:p>
      <w:pPr>
        <w:pStyle w:val="null3"/>
        <w:ind w:firstLine="420"/>
        <w:jc w:val="both"/>
      </w:pPr>
      <w:r>
        <w:rPr>
          <w:sz w:val="21"/>
          <w:color w:val="000000"/>
        </w:rPr>
        <w:t>(2)</w:t>
      </w:r>
      <w:r>
        <w:rPr>
          <w:sz w:val="21"/>
          <w:color w:val="000000"/>
        </w:rPr>
        <w:t>经复核认为有误的：无误部分按照本款第</w:t>
      </w:r>
      <w:r>
        <w:rPr>
          <w:sz w:val="21"/>
          <w:color w:val="000000"/>
        </w:rPr>
        <w:t>(1)</w:t>
      </w:r>
      <w:r>
        <w:rPr>
          <w:sz w:val="21"/>
          <w:color w:val="000000"/>
        </w:rPr>
        <w:t>点规定办理不完全竣工结算；</w:t>
      </w:r>
    </w:p>
    <w:p>
      <w:pPr>
        <w:pStyle w:val="null3"/>
        <w:ind w:firstLine="420"/>
        <w:jc w:val="both"/>
      </w:pPr>
      <w:r>
        <w:rPr>
          <w:sz w:val="21"/>
          <w:color w:val="000000"/>
        </w:rPr>
        <w:t>有误部分由造价工程师与合同双方当事人协商解决，或按照第</w:t>
      </w:r>
      <w:r>
        <w:rPr>
          <w:sz w:val="21"/>
          <w:color w:val="000000"/>
        </w:rPr>
        <w:t xml:space="preserve">86 </w:t>
      </w:r>
      <w:r>
        <w:rPr>
          <w:sz w:val="21"/>
          <w:color w:val="000000"/>
        </w:rPr>
        <w:t>条规定处理。</w:t>
      </w:r>
    </w:p>
    <w:p>
      <w:pPr>
        <w:pStyle w:val="null3"/>
        <w:ind w:firstLine="420"/>
        <w:jc w:val="both"/>
      </w:pPr>
      <w:r>
        <w:rPr>
          <w:sz w:val="21"/>
        </w:rPr>
        <w:t>82.5</w:t>
      </w:r>
      <w:r>
        <w:rPr>
          <w:sz w:val="21"/>
        </w:rPr>
        <w:t>交付工程</w:t>
      </w:r>
    </w:p>
    <w:p>
      <w:pPr>
        <w:pStyle w:val="null3"/>
        <w:ind w:firstLine="420"/>
        <w:jc w:val="both"/>
      </w:pPr>
      <w:r>
        <w:rPr>
          <w:sz w:val="21"/>
          <w:color w:val="000000"/>
        </w:rPr>
        <w:t>发包人应在已核实无误的竣工结算文件上签名确认，拒不签认的，承包人可不交付竣工工程。</w:t>
      </w:r>
    </w:p>
    <w:p>
      <w:pPr>
        <w:pStyle w:val="null3"/>
        <w:ind w:firstLine="420"/>
        <w:jc w:val="both"/>
      </w:pPr>
      <w:r>
        <w:rPr>
          <w:sz w:val="21"/>
          <w:color w:val="000000"/>
        </w:rPr>
        <w:t>承包人未及时递交竣工结算文件的，发包人要求交付竣工工程，承包人应当交付；发包人不要求交付竣工工程，承包人承担照管永久工程责任。</w:t>
      </w:r>
    </w:p>
    <w:p>
      <w:pPr>
        <w:pStyle w:val="null3"/>
        <w:spacing w:before="120" w:after="120"/>
        <w:ind w:firstLine="420"/>
        <w:jc w:val="both"/>
      </w:pPr>
      <w:r>
        <w:rPr>
          <w:sz w:val="21"/>
        </w:rPr>
        <w:t xml:space="preserve">83  </w:t>
      </w:r>
      <w:r>
        <w:rPr>
          <w:sz w:val="21"/>
        </w:rPr>
        <w:t>结算款</w:t>
      </w:r>
    </w:p>
    <w:p>
      <w:pPr>
        <w:pStyle w:val="null3"/>
        <w:ind w:firstLine="420"/>
        <w:jc w:val="both"/>
      </w:pPr>
      <w:r>
        <w:rPr>
          <w:sz w:val="21"/>
        </w:rPr>
        <w:t>83.1</w:t>
      </w:r>
      <w:r>
        <w:rPr>
          <w:sz w:val="21"/>
        </w:rPr>
        <w:t>提交竣工支付申请</w:t>
      </w:r>
    </w:p>
    <w:p>
      <w:pPr>
        <w:pStyle w:val="null3"/>
        <w:ind w:firstLine="420"/>
        <w:jc w:val="both"/>
      </w:pPr>
      <w:r>
        <w:rPr>
          <w:sz w:val="21"/>
          <w:color w:val="000000"/>
        </w:rPr>
        <w:t>合同双方当事人应在专用条款中明确结算款的支付时限。专用条款没有约定的，结算款支付按照第</w:t>
      </w:r>
      <w:r>
        <w:rPr>
          <w:sz w:val="21"/>
          <w:color w:val="000000"/>
        </w:rPr>
        <w:t xml:space="preserve">83.2 </w:t>
      </w:r>
      <w:r>
        <w:rPr>
          <w:sz w:val="21"/>
          <w:color w:val="000000"/>
        </w:rPr>
        <w:t xml:space="preserve">款至第 </w:t>
      </w:r>
      <w:r>
        <w:rPr>
          <w:sz w:val="21"/>
          <w:color w:val="000000"/>
        </w:rPr>
        <w:t xml:space="preserve">83.5 </w:t>
      </w:r>
      <w:r>
        <w:rPr>
          <w:sz w:val="21"/>
          <w:color w:val="000000"/>
        </w:rPr>
        <w:t>款规定办理。涉及政府投资资金的工程</w:t>
      </w:r>
      <w:r>
        <w:rPr>
          <w:sz w:val="21"/>
          <w:color w:val="000000"/>
        </w:rPr>
        <w:t>,</w:t>
      </w:r>
      <w:r>
        <w:rPr>
          <w:sz w:val="21"/>
          <w:color w:val="000000"/>
        </w:rPr>
        <w:t>支付期、支付方法等需调整的，应在专用条款中约定。</w:t>
      </w:r>
    </w:p>
    <w:p>
      <w:pPr>
        <w:pStyle w:val="null3"/>
        <w:ind w:firstLine="420"/>
        <w:jc w:val="both"/>
      </w:pPr>
      <w:r>
        <w:rPr>
          <w:sz w:val="21"/>
          <w:color w:val="000000"/>
        </w:rPr>
        <w:t>承包人应按照第</w:t>
      </w:r>
      <w:r>
        <w:rPr>
          <w:sz w:val="21"/>
          <w:color w:val="000000"/>
        </w:rPr>
        <w:t xml:space="preserve">82.2 </w:t>
      </w:r>
      <w:r>
        <w:rPr>
          <w:sz w:val="21"/>
          <w:color w:val="000000"/>
        </w:rPr>
        <w:t>款规定在向造价工程师递交竣工结算文件时，根据国家、省规定的格式向造价工程师递交由承包人代表签认的竣工工程款额报告、竣工支付申请一式四份，并附上完整的结算资料，详细列出下列内容，同时抄送发包人、监理工程师各一份。</w:t>
      </w:r>
    </w:p>
    <w:p>
      <w:pPr>
        <w:pStyle w:val="null3"/>
        <w:ind w:firstLine="420"/>
        <w:jc w:val="both"/>
      </w:pPr>
      <w:r>
        <w:rPr>
          <w:sz w:val="21"/>
          <w:color w:val="000000"/>
        </w:rPr>
        <w:t>（</w:t>
      </w:r>
      <w:r>
        <w:rPr>
          <w:sz w:val="21"/>
          <w:color w:val="000000"/>
        </w:rPr>
        <w:t>1</w:t>
      </w:r>
      <w:r>
        <w:rPr>
          <w:sz w:val="21"/>
          <w:color w:val="000000"/>
        </w:rPr>
        <w:t>）根据合同完成全部或所有工程的总造价；</w:t>
      </w:r>
    </w:p>
    <w:p>
      <w:pPr>
        <w:pStyle w:val="null3"/>
        <w:ind w:firstLine="420"/>
        <w:jc w:val="both"/>
      </w:pPr>
      <w:r>
        <w:rPr>
          <w:sz w:val="21"/>
          <w:color w:val="000000"/>
        </w:rPr>
        <w:t>（</w:t>
      </w:r>
      <w:r>
        <w:rPr>
          <w:sz w:val="21"/>
          <w:color w:val="000000"/>
        </w:rPr>
        <w:t>2</w:t>
      </w:r>
      <w:r>
        <w:rPr>
          <w:sz w:val="21"/>
          <w:color w:val="000000"/>
        </w:rPr>
        <w:t>）根据合同约定发包人应付的所有款项。</w:t>
      </w:r>
    </w:p>
    <w:p>
      <w:pPr>
        <w:pStyle w:val="null3"/>
        <w:ind w:firstLine="420"/>
        <w:jc w:val="both"/>
      </w:pPr>
      <w:r>
        <w:rPr>
          <w:sz w:val="21"/>
        </w:rPr>
        <w:t>83.2</w:t>
      </w:r>
      <w:r>
        <w:rPr>
          <w:sz w:val="21"/>
        </w:rPr>
        <w:t>签发竣工结算支付证书</w:t>
      </w:r>
    </w:p>
    <w:p>
      <w:pPr>
        <w:pStyle w:val="null3"/>
        <w:ind w:firstLine="420"/>
        <w:jc w:val="both"/>
      </w:pPr>
      <w:r>
        <w:rPr>
          <w:sz w:val="21"/>
          <w:color w:val="000000"/>
        </w:rPr>
        <w:t>造价工程师在收到上述资料后，应按照第</w:t>
      </w:r>
      <w:r>
        <w:rPr>
          <w:sz w:val="21"/>
          <w:color w:val="000000"/>
        </w:rPr>
        <w:t xml:space="preserve">82.3 </w:t>
      </w:r>
      <w:r>
        <w:rPr>
          <w:sz w:val="21"/>
          <w:color w:val="000000"/>
        </w:rPr>
        <w:t xml:space="preserve">款、第 </w:t>
      </w:r>
      <w:r>
        <w:rPr>
          <w:sz w:val="21"/>
          <w:color w:val="000000"/>
        </w:rPr>
        <w:t xml:space="preserve">82.4 </w:t>
      </w:r>
      <w:r>
        <w:rPr>
          <w:sz w:val="21"/>
          <w:color w:val="000000"/>
        </w:rPr>
        <w:t xml:space="preserve">款规定核实竣工结算文件，并在发包人签字确认竣工结算文件后的 </w:t>
      </w:r>
      <w:r>
        <w:rPr>
          <w:sz w:val="21"/>
          <w:color w:val="000000"/>
        </w:rPr>
        <w:t xml:space="preserve">7 </w:t>
      </w:r>
      <w:r>
        <w:rPr>
          <w:sz w:val="21"/>
          <w:color w:val="000000"/>
        </w:rPr>
        <w:t>天内，向发包人签发竣工结算支付证书，同时抄送承包人。</w:t>
      </w:r>
    </w:p>
    <w:p>
      <w:pPr>
        <w:pStyle w:val="null3"/>
        <w:ind w:firstLine="420"/>
        <w:jc w:val="both"/>
      </w:pPr>
      <w:r>
        <w:rPr>
          <w:sz w:val="21"/>
        </w:rPr>
        <w:t>83.3</w:t>
      </w:r>
      <w:r>
        <w:rPr>
          <w:sz w:val="21"/>
        </w:rPr>
        <w:t>竣工结算款支付</w:t>
      </w:r>
    </w:p>
    <w:p>
      <w:pPr>
        <w:pStyle w:val="null3"/>
        <w:ind w:firstLine="420"/>
        <w:jc w:val="both"/>
      </w:pPr>
      <w:r>
        <w:rPr>
          <w:sz w:val="21"/>
          <w:color w:val="000000"/>
        </w:rPr>
        <w:t>发包人应在造价工程师签发竣工结算支付证书后的</w:t>
      </w:r>
      <w:r>
        <w:rPr>
          <w:sz w:val="21"/>
          <w:color w:val="000000"/>
        </w:rPr>
        <w:t xml:space="preserve">28 </w:t>
      </w:r>
      <w:r>
        <w:rPr>
          <w:sz w:val="21"/>
          <w:color w:val="000000"/>
        </w:rPr>
        <w:t>天内，按照竣工结算支付证书列明的金额向承包人支付结算款，并通知造价工程师。</w:t>
      </w:r>
    </w:p>
    <w:p>
      <w:pPr>
        <w:pStyle w:val="null3"/>
        <w:ind w:firstLine="420"/>
        <w:jc w:val="both"/>
      </w:pPr>
      <w:r>
        <w:rPr>
          <w:sz w:val="21"/>
        </w:rPr>
        <w:t>83.4</w:t>
      </w:r>
      <w:r>
        <w:rPr>
          <w:sz w:val="21"/>
        </w:rPr>
        <w:t>签发竣工结算支付证书的限制</w:t>
      </w:r>
    </w:p>
    <w:p>
      <w:pPr>
        <w:pStyle w:val="null3"/>
        <w:ind w:firstLine="420"/>
        <w:jc w:val="both"/>
      </w:pPr>
      <w:r>
        <w:rPr>
          <w:sz w:val="21"/>
          <w:color w:val="000000"/>
        </w:rPr>
        <w:t>如果造价工程师未在第</w:t>
      </w:r>
      <w:r>
        <w:rPr>
          <w:sz w:val="21"/>
          <w:color w:val="000000"/>
        </w:rPr>
        <w:t xml:space="preserve">83.2 </w:t>
      </w:r>
      <w:r>
        <w:rPr>
          <w:sz w:val="21"/>
          <w:color w:val="000000"/>
        </w:rPr>
        <w:t>款规定的期限内签发竣工结算支付证书，则视为承包人提交的竣工支付申请已被认可，承包人可向发包人发出要求付款的通知。</w:t>
      </w:r>
    </w:p>
    <w:p>
      <w:pPr>
        <w:pStyle w:val="null3"/>
        <w:ind w:firstLine="420"/>
        <w:jc w:val="both"/>
      </w:pPr>
      <w:r>
        <w:rPr>
          <w:sz w:val="21"/>
          <w:color w:val="000000"/>
        </w:rPr>
        <w:t>发包人应在收到通知后的</w:t>
      </w:r>
      <w:r>
        <w:rPr>
          <w:sz w:val="21"/>
          <w:color w:val="000000"/>
        </w:rPr>
        <w:t xml:space="preserve">28 </w:t>
      </w:r>
      <w:r>
        <w:rPr>
          <w:sz w:val="21"/>
          <w:color w:val="000000"/>
        </w:rPr>
        <w:t>天内，按照承包人支付申请的金额向承包人支付结算款。</w:t>
      </w:r>
    </w:p>
    <w:p>
      <w:pPr>
        <w:pStyle w:val="null3"/>
        <w:ind w:firstLine="420"/>
        <w:jc w:val="both"/>
      </w:pPr>
      <w:r>
        <w:rPr>
          <w:sz w:val="21"/>
        </w:rPr>
        <w:t>83.5</w:t>
      </w:r>
      <w:r>
        <w:rPr>
          <w:sz w:val="21"/>
        </w:rPr>
        <w:t>竣工结算款支付的限制</w:t>
      </w:r>
    </w:p>
    <w:p>
      <w:pPr>
        <w:pStyle w:val="null3"/>
        <w:ind w:firstLine="420"/>
        <w:jc w:val="both"/>
      </w:pPr>
      <w:r>
        <w:rPr>
          <w:sz w:val="21"/>
          <w:color w:val="000000"/>
        </w:rPr>
        <w:t>发包人未按照第</w:t>
      </w:r>
      <w:r>
        <w:rPr>
          <w:sz w:val="21"/>
          <w:color w:val="000000"/>
        </w:rPr>
        <w:t xml:space="preserve">83.3 </w:t>
      </w:r>
      <w:r>
        <w:rPr>
          <w:sz w:val="21"/>
          <w:color w:val="000000"/>
        </w:rPr>
        <w:t xml:space="preserve">款规定支付竣工结算款的，承包人有权按照第 </w:t>
      </w:r>
      <w:r>
        <w:rPr>
          <w:sz w:val="21"/>
          <w:color w:val="000000"/>
        </w:rPr>
        <w:t xml:space="preserve">78.2 </w:t>
      </w:r>
      <w:r>
        <w:rPr>
          <w:sz w:val="21"/>
          <w:color w:val="000000"/>
        </w:rPr>
        <w:t>款规定获得延迟支付的利息，并可催告发包人支付结算款。竣工结算支付证书签发后</w:t>
      </w:r>
      <w:r>
        <w:rPr>
          <w:sz w:val="21"/>
          <w:color w:val="000000"/>
        </w:rPr>
        <w:t xml:space="preserve">56 </w:t>
      </w:r>
      <w:r>
        <w:rPr>
          <w:sz w:val="21"/>
          <w:color w:val="000000"/>
        </w:rPr>
        <w:t>天内仍未支付的，承包人可与发包人协商将该永久工程折价，也可直接向人民法院申请将该永久工程依法拍卖，承包人就该永久工程折价或拍卖价款优先受偿。</w:t>
      </w:r>
    </w:p>
    <w:p>
      <w:pPr>
        <w:pStyle w:val="null3"/>
        <w:spacing w:before="120" w:after="120"/>
        <w:ind w:firstLine="420"/>
        <w:jc w:val="both"/>
      </w:pPr>
      <w:r>
        <w:rPr>
          <w:sz w:val="21"/>
        </w:rPr>
        <w:t xml:space="preserve">84  </w:t>
      </w:r>
      <w:r>
        <w:rPr>
          <w:sz w:val="21"/>
        </w:rPr>
        <w:t>质量保证金</w:t>
      </w:r>
    </w:p>
    <w:p>
      <w:pPr>
        <w:pStyle w:val="null3"/>
        <w:ind w:firstLine="420"/>
        <w:jc w:val="both"/>
      </w:pPr>
      <w:r>
        <w:rPr>
          <w:sz w:val="21"/>
        </w:rPr>
        <w:t>84.1</w:t>
      </w:r>
      <w:r>
        <w:rPr>
          <w:sz w:val="21"/>
        </w:rPr>
        <w:t>质量保证金的用途和限制</w:t>
      </w:r>
    </w:p>
    <w:p>
      <w:pPr>
        <w:pStyle w:val="null3"/>
        <w:ind w:firstLine="420"/>
        <w:jc w:val="both"/>
      </w:pPr>
      <w:r>
        <w:rPr>
          <w:sz w:val="21"/>
          <w:color w:val="000000"/>
        </w:rPr>
        <w:t>质量保证金用于承包人对合同工程质量的担保。承包人未按照法律法规有关规定和合同约定履行质量保修义务的，发包人有权从质量保证金中扣留用于质量保修的各项支出。</w:t>
      </w:r>
    </w:p>
    <w:p>
      <w:pPr>
        <w:pStyle w:val="null3"/>
        <w:ind w:firstLine="420"/>
        <w:jc w:val="both"/>
      </w:pPr>
      <w:r>
        <w:rPr>
          <w:sz w:val="21"/>
        </w:rPr>
        <w:t>84.2</w:t>
      </w:r>
      <w:r>
        <w:rPr>
          <w:sz w:val="21"/>
        </w:rPr>
        <w:t>约定质量保证金</w:t>
      </w:r>
    </w:p>
    <w:p>
      <w:pPr>
        <w:pStyle w:val="null3"/>
        <w:ind w:firstLine="420"/>
        <w:jc w:val="both"/>
      </w:pPr>
      <w:r>
        <w:rPr>
          <w:sz w:val="21"/>
          <w:color w:val="000000"/>
        </w:rPr>
        <w:t>除专用条款另有约定外，质量保证金为合同价款的</w:t>
      </w:r>
      <w:r>
        <w:rPr>
          <w:sz w:val="21"/>
          <w:color w:val="000000"/>
        </w:rPr>
        <w:t>3</w:t>
      </w:r>
      <w:r>
        <w:rPr>
          <w:sz w:val="21"/>
          <w:color w:val="000000"/>
        </w:rPr>
        <w:t>％，发包人应按照该比例从每支付期应支付给承包人的进度款或结算款中扣留，直到扣留的金额达到专用条款约定的质量保证金金额为止。</w:t>
      </w:r>
    </w:p>
    <w:p>
      <w:pPr>
        <w:pStyle w:val="null3"/>
        <w:ind w:firstLine="420"/>
        <w:jc w:val="both"/>
      </w:pPr>
      <w:r>
        <w:rPr>
          <w:sz w:val="21"/>
        </w:rPr>
        <w:t>84.3</w:t>
      </w:r>
      <w:r>
        <w:rPr>
          <w:sz w:val="21"/>
        </w:rPr>
        <w:t>质量保证金返还</w:t>
      </w:r>
    </w:p>
    <w:p>
      <w:pPr>
        <w:pStyle w:val="null3"/>
        <w:ind w:firstLine="420"/>
        <w:jc w:val="both"/>
      </w:pPr>
      <w:r>
        <w:rPr>
          <w:sz w:val="21"/>
          <w:color w:val="000000"/>
        </w:rPr>
        <w:t>在专用条款约定的缺陷责任期（包括第</w:t>
      </w:r>
      <w:r>
        <w:rPr>
          <w:sz w:val="21"/>
          <w:color w:val="000000"/>
        </w:rPr>
        <w:t xml:space="preserve">59.2 </w:t>
      </w:r>
      <w:r>
        <w:rPr>
          <w:sz w:val="21"/>
          <w:color w:val="000000"/>
        </w:rPr>
        <w:t xml:space="preserve">款延长的期限）终止后的 </w:t>
      </w:r>
      <w:r>
        <w:rPr>
          <w:sz w:val="21"/>
          <w:color w:val="000000"/>
        </w:rPr>
        <w:t xml:space="preserve">14 </w:t>
      </w:r>
      <w:r>
        <w:rPr>
          <w:sz w:val="21"/>
          <w:color w:val="000000"/>
        </w:rPr>
        <w:t>天内，发包人应将剩余的质量保证金返还给承包人。剩余质量保证金的返还，并不能免除承包人按照合同约定应承担的质量保修责任和应履行的质量保修义务。</w:t>
      </w:r>
    </w:p>
    <w:p>
      <w:pPr>
        <w:pStyle w:val="null3"/>
        <w:spacing w:before="120" w:after="120"/>
        <w:ind w:firstLine="420"/>
        <w:jc w:val="both"/>
      </w:pPr>
      <w:r>
        <w:rPr>
          <w:sz w:val="21"/>
        </w:rPr>
        <w:t xml:space="preserve">85  </w:t>
      </w:r>
      <w:r>
        <w:rPr>
          <w:sz w:val="21"/>
        </w:rPr>
        <w:t>最终清算款</w:t>
      </w:r>
    </w:p>
    <w:p>
      <w:pPr>
        <w:pStyle w:val="null3"/>
        <w:ind w:firstLine="420"/>
        <w:jc w:val="both"/>
      </w:pPr>
      <w:r>
        <w:rPr>
          <w:sz w:val="21"/>
        </w:rPr>
        <w:t>85.1</w:t>
      </w:r>
      <w:r>
        <w:rPr>
          <w:sz w:val="21"/>
        </w:rPr>
        <w:t>提交最终清算支付申请</w:t>
      </w:r>
    </w:p>
    <w:p>
      <w:pPr>
        <w:pStyle w:val="null3"/>
        <w:ind w:firstLine="420"/>
        <w:jc w:val="both"/>
      </w:pPr>
      <w:r>
        <w:rPr>
          <w:sz w:val="21"/>
          <w:color w:val="000000"/>
        </w:rPr>
        <w:t>合同双方当事人应在专用条款中明确最终清算款的支付时限。专用条款没有约定的</w:t>
      </w:r>
      <w:r>
        <w:rPr>
          <w:sz w:val="21"/>
          <w:color w:val="000000"/>
        </w:rPr>
        <w:t>,</w:t>
      </w:r>
      <w:r>
        <w:rPr>
          <w:sz w:val="21"/>
          <w:color w:val="000000"/>
        </w:rPr>
        <w:t xml:space="preserve">最终清算款按照第 </w:t>
      </w:r>
      <w:r>
        <w:rPr>
          <w:sz w:val="21"/>
          <w:color w:val="000000"/>
        </w:rPr>
        <w:t xml:space="preserve">85.2 </w:t>
      </w:r>
      <w:r>
        <w:rPr>
          <w:sz w:val="21"/>
          <w:color w:val="000000"/>
        </w:rPr>
        <w:t xml:space="preserve">款至第 </w:t>
      </w:r>
      <w:r>
        <w:rPr>
          <w:sz w:val="21"/>
          <w:color w:val="000000"/>
        </w:rPr>
        <w:t xml:space="preserve">85.5 </w:t>
      </w:r>
      <w:r>
        <w:rPr>
          <w:sz w:val="21"/>
          <w:color w:val="000000"/>
        </w:rPr>
        <w:t>款规定办理。涉及政府投资资金的工程，支付期、支付方法等需调整的，应在专用条款中约定。</w:t>
      </w:r>
    </w:p>
    <w:p>
      <w:pPr>
        <w:pStyle w:val="null3"/>
        <w:ind w:firstLine="420"/>
        <w:jc w:val="both"/>
      </w:pPr>
      <w:r>
        <w:rPr>
          <w:sz w:val="21"/>
          <w:color w:val="000000"/>
        </w:rPr>
        <w:t>缺陷责任期终止证书签发后，承包人应按照专用条款约定的份数和期限向造价工程师提交最终清算申请报告，并提供相关证明材料。发包人对最终清算申请报告内容有异议的，有权要求承包人进行修正和提供补充资料。承包人修正后，应再次向造价工程师提交修正后的最终清算申请报告。</w:t>
      </w:r>
    </w:p>
    <w:p>
      <w:pPr>
        <w:pStyle w:val="null3"/>
        <w:ind w:firstLine="420"/>
        <w:jc w:val="both"/>
      </w:pPr>
      <w:r>
        <w:rPr>
          <w:sz w:val="21"/>
        </w:rPr>
        <w:t>85.2</w:t>
      </w:r>
      <w:r>
        <w:rPr>
          <w:sz w:val="21"/>
        </w:rPr>
        <w:t>签发最终清算支付证书</w:t>
      </w:r>
    </w:p>
    <w:p>
      <w:pPr>
        <w:pStyle w:val="null3"/>
        <w:ind w:firstLine="420"/>
        <w:jc w:val="both"/>
      </w:pPr>
      <w:r>
        <w:rPr>
          <w:sz w:val="21"/>
          <w:color w:val="000000"/>
        </w:rPr>
        <w:t>造价工程师在收到最终清算申请报告后，应按照第</w:t>
      </w:r>
      <w:r>
        <w:rPr>
          <w:sz w:val="21"/>
          <w:color w:val="000000"/>
        </w:rPr>
        <w:t xml:space="preserve">62 </w:t>
      </w:r>
      <w:r>
        <w:rPr>
          <w:sz w:val="21"/>
          <w:color w:val="000000"/>
        </w:rPr>
        <w:t xml:space="preserve">条的规定进行计量，核实承包人提交的最终清算申请报告内容。造价工程师应在收到承包人提交的最终清算申请报告后的 </w:t>
      </w:r>
      <w:r>
        <w:rPr>
          <w:sz w:val="21"/>
          <w:color w:val="000000"/>
        </w:rPr>
        <w:t xml:space="preserve">14 </w:t>
      </w:r>
      <w:r>
        <w:rPr>
          <w:sz w:val="21"/>
          <w:color w:val="000000"/>
        </w:rPr>
        <w:t>天内，报发包人确认后向发包人签发最终清算支付证书，同时抄送承包人。</w:t>
      </w:r>
    </w:p>
    <w:p>
      <w:pPr>
        <w:pStyle w:val="null3"/>
        <w:ind w:firstLine="420"/>
        <w:jc w:val="both"/>
      </w:pPr>
      <w:r>
        <w:rPr>
          <w:sz w:val="21"/>
        </w:rPr>
        <w:t>85.3</w:t>
      </w:r>
      <w:r>
        <w:rPr>
          <w:sz w:val="21"/>
        </w:rPr>
        <w:t>最终清算款支付</w:t>
      </w:r>
    </w:p>
    <w:p>
      <w:pPr>
        <w:pStyle w:val="null3"/>
        <w:ind w:firstLine="420"/>
        <w:jc w:val="both"/>
      </w:pPr>
      <w:r>
        <w:rPr>
          <w:sz w:val="21"/>
          <w:color w:val="000000"/>
        </w:rPr>
        <w:t>发包人应在造价工程师签发最终清算支付证书后的</w:t>
      </w:r>
      <w:r>
        <w:rPr>
          <w:sz w:val="21"/>
          <w:color w:val="000000"/>
        </w:rPr>
        <w:t>14</w:t>
      </w:r>
      <w:r>
        <w:rPr>
          <w:sz w:val="21"/>
          <w:color w:val="000000"/>
        </w:rPr>
        <w:t xml:space="preserve">天内，按照最终清算支付证书列明的金额向承包人支付最终清算款，并通知造价工程师。发包人不按期支付的，承包人有权按照第 </w:t>
      </w:r>
      <w:r>
        <w:rPr>
          <w:sz w:val="21"/>
          <w:color w:val="000000"/>
        </w:rPr>
        <w:t xml:space="preserve">78.2 </w:t>
      </w:r>
      <w:r>
        <w:rPr>
          <w:sz w:val="21"/>
          <w:color w:val="000000"/>
        </w:rPr>
        <w:t>款规定获得延迟支付的利息</w:t>
      </w:r>
    </w:p>
    <w:p>
      <w:pPr>
        <w:pStyle w:val="null3"/>
        <w:ind w:firstLine="420"/>
        <w:jc w:val="both"/>
      </w:pPr>
      <w:r>
        <w:rPr>
          <w:sz w:val="21"/>
        </w:rPr>
        <w:t>85.4</w:t>
      </w:r>
      <w:r>
        <w:rPr>
          <w:sz w:val="21"/>
        </w:rPr>
        <w:t>签发最终清算支付证书限制</w:t>
      </w:r>
    </w:p>
    <w:p>
      <w:pPr>
        <w:pStyle w:val="null3"/>
        <w:ind w:firstLine="420"/>
        <w:jc w:val="both"/>
      </w:pPr>
      <w:r>
        <w:rPr>
          <w:sz w:val="21"/>
          <w:color w:val="000000"/>
        </w:rPr>
        <w:t>如果造价工程师未在第</w:t>
      </w:r>
      <w:r>
        <w:rPr>
          <w:sz w:val="21"/>
          <w:color w:val="000000"/>
        </w:rPr>
        <w:t xml:space="preserve">85.2 </w:t>
      </w:r>
      <w:r>
        <w:rPr>
          <w:sz w:val="21"/>
          <w:color w:val="000000"/>
        </w:rPr>
        <w:t xml:space="preserve">款约定的期限内签发最终清算支付证书，则视为承包人提交的最终清算申请报告已被认可，承包人可向发包人发出要求支付最终清算款的通知。发包人应在收到通知后的 </w:t>
      </w:r>
      <w:r>
        <w:rPr>
          <w:sz w:val="21"/>
          <w:color w:val="000000"/>
        </w:rPr>
        <w:t xml:space="preserve">14 </w:t>
      </w:r>
      <w:r>
        <w:rPr>
          <w:sz w:val="21"/>
          <w:color w:val="000000"/>
        </w:rPr>
        <w:t>天内，按照承包人提交最终清算申请报告列明的金额向承包人支付最终清算款。</w:t>
      </w:r>
    </w:p>
    <w:p>
      <w:pPr>
        <w:pStyle w:val="null3"/>
        <w:ind w:firstLine="420"/>
        <w:jc w:val="both"/>
      </w:pPr>
      <w:r>
        <w:rPr>
          <w:sz w:val="21"/>
        </w:rPr>
        <w:t>85.5</w:t>
      </w:r>
      <w:r>
        <w:rPr>
          <w:sz w:val="21"/>
        </w:rPr>
        <w:t>最终清算款争议的处理</w:t>
      </w:r>
    </w:p>
    <w:p>
      <w:pPr>
        <w:pStyle w:val="null3"/>
        <w:ind w:firstLine="420"/>
        <w:jc w:val="both"/>
      </w:pPr>
      <w:r>
        <w:rPr>
          <w:sz w:val="21"/>
          <w:color w:val="000000"/>
        </w:rPr>
        <w:t>承包人对发包人支付的最终清算款有异议的，按照第</w:t>
      </w:r>
      <w:r>
        <w:rPr>
          <w:sz w:val="21"/>
          <w:color w:val="000000"/>
        </w:rPr>
        <w:t xml:space="preserve">86 </w:t>
      </w:r>
      <w:r>
        <w:rPr>
          <w:sz w:val="21"/>
          <w:color w:val="000000"/>
        </w:rPr>
        <w:t>条规定的争议处理。</w:t>
      </w:r>
    </w:p>
    <w:p>
      <w:pPr>
        <w:pStyle w:val="null3"/>
        <w:spacing w:before="240" w:after="120"/>
        <w:ind w:firstLine="420"/>
        <w:jc w:val="center"/>
      </w:pPr>
      <w:r>
        <w:rPr>
          <w:sz w:val="21"/>
          <w:color w:val="000000"/>
        </w:rPr>
        <w:t>七、合同争议、解除与终止</w:t>
      </w:r>
    </w:p>
    <w:p>
      <w:pPr>
        <w:pStyle w:val="null3"/>
        <w:spacing w:before="120" w:after="120"/>
        <w:ind w:firstLine="420"/>
        <w:jc w:val="both"/>
      </w:pPr>
      <w:r>
        <w:rPr>
          <w:sz w:val="21"/>
        </w:rPr>
        <w:t xml:space="preserve">86  </w:t>
      </w:r>
      <w:r>
        <w:rPr>
          <w:sz w:val="21"/>
        </w:rPr>
        <w:t>合同争议</w:t>
      </w:r>
    </w:p>
    <w:p>
      <w:pPr>
        <w:pStyle w:val="null3"/>
        <w:ind w:firstLine="420"/>
        <w:jc w:val="both"/>
      </w:pPr>
      <w:r>
        <w:rPr>
          <w:sz w:val="21"/>
        </w:rPr>
        <w:t>86.1</w:t>
      </w:r>
      <w:r>
        <w:rPr>
          <w:sz w:val="21"/>
        </w:rPr>
        <w:t>认可暂时确定结算或产生争议</w:t>
      </w:r>
    </w:p>
    <w:p>
      <w:pPr>
        <w:pStyle w:val="null3"/>
        <w:ind w:firstLine="420"/>
        <w:jc w:val="both"/>
      </w:pPr>
      <w:r>
        <w:rPr>
          <w:sz w:val="21"/>
          <w:color w:val="000000"/>
        </w:rPr>
        <w:t>本合同履行期间，合同双方当事人应在收到监理工程师或造价工程师依据合同约定作出</w:t>
      </w:r>
      <w:r>
        <w:rPr>
          <w:sz w:val="21"/>
        </w:rPr>
        <w:t>暂时确定</w:t>
      </w:r>
      <w:r>
        <w:rPr>
          <w:sz w:val="21"/>
          <w:color w:val="000000"/>
        </w:rPr>
        <w:t>结果之后的</w:t>
      </w:r>
      <w:r>
        <w:rPr>
          <w:sz w:val="21"/>
          <w:color w:val="000000"/>
        </w:rPr>
        <w:t xml:space="preserve">14 </w:t>
      </w:r>
      <w:r>
        <w:rPr>
          <w:sz w:val="21"/>
          <w:color w:val="000000"/>
        </w:rPr>
        <w:t>天内，对</w:t>
      </w:r>
      <w:r>
        <w:rPr>
          <w:sz w:val="21"/>
        </w:rPr>
        <w:t>暂时确定</w:t>
      </w:r>
      <w:r>
        <w:rPr>
          <w:sz w:val="21"/>
          <w:color w:val="000000"/>
        </w:rPr>
        <w:t>结果予以确认或提出意见。合同双方对</w:t>
      </w:r>
      <w:r>
        <w:rPr>
          <w:sz w:val="21"/>
        </w:rPr>
        <w:t>暂时确定</w:t>
      </w:r>
      <w:r>
        <w:rPr>
          <w:sz w:val="21"/>
          <w:color w:val="000000"/>
        </w:rPr>
        <w:t>结果认可的，应以书面形式予以确认，</w:t>
      </w:r>
      <w:r>
        <w:rPr>
          <w:sz w:val="21"/>
        </w:rPr>
        <w:t>暂时确定</w:t>
      </w:r>
      <w:r>
        <w:rPr>
          <w:sz w:val="21"/>
          <w:color w:val="000000"/>
        </w:rPr>
        <w:t>结果成为最终决定，对合同双方当事人都有约束力；合同双方或一方当事人不同意</w:t>
      </w:r>
      <w:r>
        <w:rPr>
          <w:sz w:val="21"/>
        </w:rPr>
        <w:t>暂时确定</w:t>
      </w:r>
      <w:r>
        <w:rPr>
          <w:sz w:val="21"/>
          <w:color w:val="000000"/>
        </w:rPr>
        <w:t>结果的，应以书面形式向监理工程师或造价工程师提出，说明自己认为正确的结果，同时抄送另一方当事人，此时该</w:t>
      </w:r>
      <w:r>
        <w:rPr>
          <w:sz w:val="21"/>
        </w:rPr>
        <w:t>暂时确定</w:t>
      </w:r>
      <w:r>
        <w:rPr>
          <w:sz w:val="21"/>
          <w:color w:val="000000"/>
        </w:rPr>
        <w:t>结果成为争议。除非本合同已解除，在</w:t>
      </w:r>
      <w:r>
        <w:rPr>
          <w:sz w:val="21"/>
        </w:rPr>
        <w:t>暂时确定</w:t>
      </w:r>
      <w:r>
        <w:rPr>
          <w:sz w:val="21"/>
          <w:color w:val="000000"/>
        </w:rPr>
        <w:t>结果不实质影响合同双方当事人履约的前提下，合同双方当事人应实施该结果，直到其被改变为止。</w:t>
      </w:r>
    </w:p>
    <w:p>
      <w:pPr>
        <w:pStyle w:val="null3"/>
        <w:ind w:firstLine="420"/>
        <w:jc w:val="both"/>
      </w:pPr>
      <w:r>
        <w:rPr>
          <w:sz w:val="21"/>
          <w:color w:val="000000"/>
        </w:rPr>
        <w:t>合同双方当事人在收到监理工程师或造价工程师的</w:t>
      </w:r>
      <w:r>
        <w:rPr>
          <w:sz w:val="21"/>
        </w:rPr>
        <w:t>暂时确定</w:t>
      </w:r>
      <w:r>
        <w:rPr>
          <w:sz w:val="21"/>
          <w:color w:val="000000"/>
        </w:rPr>
        <w:t>结果之后的</w:t>
      </w:r>
      <w:r>
        <w:rPr>
          <w:sz w:val="21"/>
          <w:color w:val="000000"/>
        </w:rPr>
        <w:t xml:space="preserve">14 </w:t>
      </w:r>
      <w:r>
        <w:rPr>
          <w:sz w:val="21"/>
          <w:color w:val="000000"/>
        </w:rPr>
        <w:t>天内，未对</w:t>
      </w:r>
      <w:r>
        <w:rPr>
          <w:sz w:val="21"/>
        </w:rPr>
        <w:t>暂时确定</w:t>
      </w:r>
      <w:r>
        <w:rPr>
          <w:sz w:val="21"/>
          <w:color w:val="000000"/>
        </w:rPr>
        <w:t>结果予以确认也未提出意见的，视为合同双方当事人已认可</w:t>
      </w:r>
      <w:r>
        <w:rPr>
          <w:sz w:val="21"/>
        </w:rPr>
        <w:t>暂时确定</w:t>
      </w:r>
      <w:r>
        <w:rPr>
          <w:sz w:val="21"/>
          <w:color w:val="000000"/>
        </w:rPr>
        <w:t>结果。</w:t>
      </w:r>
    </w:p>
    <w:p>
      <w:pPr>
        <w:pStyle w:val="null3"/>
        <w:ind w:firstLine="420"/>
        <w:jc w:val="both"/>
      </w:pPr>
      <w:r>
        <w:rPr>
          <w:sz w:val="21"/>
        </w:rPr>
        <w:t>86.2</w:t>
      </w:r>
      <w:r>
        <w:rPr>
          <w:sz w:val="21"/>
        </w:rPr>
        <w:t>双方协商</w:t>
      </w:r>
    </w:p>
    <w:p>
      <w:pPr>
        <w:pStyle w:val="null3"/>
        <w:ind w:firstLine="420"/>
        <w:jc w:val="both"/>
      </w:pPr>
      <w:r>
        <w:rPr>
          <w:sz w:val="21"/>
          <w:color w:val="000000"/>
        </w:rPr>
        <w:t>争议发生后的</w:t>
      </w:r>
      <w:r>
        <w:rPr>
          <w:sz w:val="21"/>
          <w:color w:val="000000"/>
        </w:rPr>
        <w:t xml:space="preserve">14 </w:t>
      </w:r>
      <w:r>
        <w:rPr>
          <w:sz w:val="21"/>
          <w:color w:val="000000"/>
        </w:rPr>
        <w:t xml:space="preserve">天内，合同双方当事人可进一步进行协商。协商达成一致的，双方应签订书面协议，并将结果抄送监理工程师或造价工程师；协商仍不能达成一致的，按照第 </w:t>
      </w:r>
      <w:r>
        <w:rPr>
          <w:sz w:val="21"/>
          <w:color w:val="000000"/>
        </w:rPr>
        <w:t xml:space="preserve">86.3 </w:t>
      </w:r>
      <w:r>
        <w:rPr>
          <w:sz w:val="21"/>
          <w:color w:val="000000"/>
        </w:rPr>
        <w:t xml:space="preserve">款至第 </w:t>
      </w:r>
      <w:r>
        <w:rPr>
          <w:sz w:val="21"/>
          <w:color w:val="000000"/>
        </w:rPr>
        <w:t xml:space="preserve">86.6 </w:t>
      </w:r>
      <w:r>
        <w:rPr>
          <w:sz w:val="21"/>
          <w:color w:val="000000"/>
        </w:rPr>
        <w:t>款规定进行调解或认定、仲裁或诉讼。</w:t>
      </w:r>
    </w:p>
    <w:p>
      <w:pPr>
        <w:pStyle w:val="null3"/>
        <w:ind w:firstLine="420"/>
        <w:jc w:val="both"/>
      </w:pPr>
      <w:r>
        <w:rPr>
          <w:sz w:val="21"/>
        </w:rPr>
        <w:t>86.3</w:t>
      </w:r>
      <w:r>
        <w:rPr>
          <w:sz w:val="21"/>
        </w:rPr>
        <w:t>解决争议方式</w:t>
      </w:r>
    </w:p>
    <w:p>
      <w:pPr>
        <w:pStyle w:val="null3"/>
        <w:ind w:firstLine="420"/>
        <w:jc w:val="both"/>
      </w:pPr>
      <w:r>
        <w:rPr>
          <w:sz w:val="21"/>
          <w:color w:val="000000"/>
        </w:rPr>
        <w:t>合同双方当事人没有按照第</w:t>
      </w:r>
      <w:r>
        <w:rPr>
          <w:sz w:val="21"/>
          <w:color w:val="000000"/>
        </w:rPr>
        <w:t xml:space="preserve">86.2 </w:t>
      </w:r>
      <w:r>
        <w:rPr>
          <w:sz w:val="21"/>
          <w:color w:val="000000"/>
        </w:rPr>
        <w:t xml:space="preserve">款规定进一步协商的，或虽然协商但未在规定期限内达成一致的，合同双方或一方当事人应在争议发生后的 </w:t>
      </w:r>
      <w:r>
        <w:rPr>
          <w:sz w:val="21"/>
          <w:color w:val="000000"/>
        </w:rPr>
        <w:t xml:space="preserve">28 </w:t>
      </w:r>
      <w:r>
        <w:rPr>
          <w:sz w:val="21"/>
          <w:color w:val="000000"/>
        </w:rPr>
        <w:t xml:space="preserve">天内，将争议提交争议调解或认定机构处理，或直接按照第 </w:t>
      </w:r>
      <w:r>
        <w:rPr>
          <w:sz w:val="21"/>
          <w:color w:val="000000"/>
        </w:rPr>
        <w:t xml:space="preserve">86.6 </w:t>
      </w:r>
      <w:r>
        <w:rPr>
          <w:sz w:val="21"/>
          <w:color w:val="000000"/>
        </w:rPr>
        <w:t>款规定提请仲裁或诉讼。合同双方或一方当事人逾期既未将争议提交调解或认定机构，也未提请仲裁或诉讼的，视为合同双方当事人已认可</w:t>
      </w:r>
      <w:r>
        <w:rPr>
          <w:sz w:val="21"/>
        </w:rPr>
        <w:t>暂时确定</w:t>
      </w:r>
      <w:r>
        <w:rPr>
          <w:sz w:val="21"/>
          <w:color w:val="000000"/>
        </w:rPr>
        <w:t>结果，</w:t>
      </w:r>
      <w:r>
        <w:rPr>
          <w:sz w:val="21"/>
        </w:rPr>
        <w:t>暂时确定</w:t>
      </w:r>
      <w:r>
        <w:rPr>
          <w:sz w:val="21"/>
          <w:color w:val="000000"/>
        </w:rPr>
        <w:t>结果成为最终决定，对合同双方当事人都有约束力。</w:t>
      </w:r>
    </w:p>
    <w:p>
      <w:pPr>
        <w:pStyle w:val="null3"/>
        <w:ind w:firstLine="420"/>
        <w:jc w:val="both"/>
      </w:pPr>
      <w:r>
        <w:rPr>
          <w:sz w:val="21"/>
        </w:rPr>
        <w:t>86.4</w:t>
      </w:r>
      <w:r>
        <w:rPr>
          <w:sz w:val="21"/>
        </w:rPr>
        <w:t>调解或认定</w:t>
      </w:r>
    </w:p>
    <w:p>
      <w:pPr>
        <w:pStyle w:val="null3"/>
        <w:ind w:firstLine="420"/>
        <w:jc w:val="both"/>
      </w:pPr>
      <w:r>
        <w:rPr>
          <w:sz w:val="21"/>
          <w:color w:val="000000"/>
        </w:rPr>
        <w:t>争议调解或认定机构在收到争议调解或认定请求后，可组织调查、勘察、计量等工作，合同双方当事人应为其开展工作提供便利和协助。争议调解或认定机构应就争议做出书面调解或认定结果，并通知合同双方当事人。除合同双方当事人认可并在专用条款约定外，下列机构为争议调解或认定机构：</w:t>
      </w:r>
    </w:p>
    <w:p>
      <w:pPr>
        <w:pStyle w:val="null3"/>
        <w:ind w:firstLine="420"/>
        <w:jc w:val="both"/>
      </w:pPr>
      <w:r>
        <w:rPr>
          <w:sz w:val="21"/>
          <w:color w:val="000000"/>
        </w:rPr>
        <w:t>(1)</w:t>
      </w:r>
      <w:r>
        <w:rPr>
          <w:sz w:val="21"/>
          <w:color w:val="000000"/>
        </w:rPr>
        <w:t>建设工程安全监督机构负责有关工程安全方面争议的调解或认定；</w:t>
      </w:r>
    </w:p>
    <w:p>
      <w:pPr>
        <w:pStyle w:val="null3"/>
        <w:ind w:firstLine="420"/>
        <w:jc w:val="both"/>
      </w:pPr>
      <w:r>
        <w:rPr>
          <w:sz w:val="21"/>
          <w:color w:val="000000"/>
        </w:rPr>
        <w:t>(2)</w:t>
      </w:r>
      <w:r>
        <w:rPr>
          <w:sz w:val="21"/>
          <w:color w:val="000000"/>
        </w:rPr>
        <w:t>建设工程质量监督机构负责有关工程质量方面争议的调解或认定；</w:t>
      </w:r>
    </w:p>
    <w:p>
      <w:pPr>
        <w:pStyle w:val="null3"/>
        <w:ind w:firstLine="420"/>
        <w:jc w:val="both"/>
      </w:pPr>
      <w:r>
        <w:rPr>
          <w:sz w:val="21"/>
          <w:color w:val="000000"/>
        </w:rPr>
        <w:t>(3)</w:t>
      </w:r>
      <w:r>
        <w:rPr>
          <w:sz w:val="21"/>
          <w:color w:val="000000"/>
        </w:rPr>
        <w:t>建设工程造价管理机构负责有关工程造价方面争议的调解或认定。</w:t>
      </w:r>
    </w:p>
    <w:p>
      <w:pPr>
        <w:pStyle w:val="null3"/>
        <w:ind w:firstLine="420"/>
        <w:jc w:val="both"/>
      </w:pPr>
      <w:r>
        <w:rPr>
          <w:sz w:val="21"/>
        </w:rPr>
        <w:t>86.5</w:t>
      </w:r>
      <w:r>
        <w:rPr>
          <w:sz w:val="21"/>
        </w:rPr>
        <w:t>调解或认定结算的确认</w:t>
      </w:r>
    </w:p>
    <w:p>
      <w:pPr>
        <w:pStyle w:val="null3"/>
        <w:ind w:firstLine="420"/>
        <w:jc w:val="both"/>
      </w:pPr>
      <w:r>
        <w:rPr>
          <w:sz w:val="21"/>
          <w:color w:val="000000"/>
        </w:rPr>
        <w:t>合同双方或一方当事人在收到争议调解或认定机构书面结果后的</w:t>
      </w:r>
      <w:r>
        <w:rPr>
          <w:sz w:val="21"/>
          <w:color w:val="000000"/>
        </w:rPr>
        <w:t xml:space="preserve">28 </w:t>
      </w:r>
      <w:r>
        <w:rPr>
          <w:sz w:val="21"/>
          <w:color w:val="000000"/>
        </w:rPr>
        <w:t xml:space="preserve">天内，仍可按照第 </w:t>
      </w:r>
      <w:r>
        <w:rPr>
          <w:sz w:val="21"/>
          <w:color w:val="000000"/>
        </w:rPr>
        <w:t xml:space="preserve">86.6 </w:t>
      </w:r>
      <w:r>
        <w:rPr>
          <w:sz w:val="21"/>
          <w:color w:val="000000"/>
        </w:rPr>
        <w:t>款规定将争议提请仲裁或诉讼。除事实确凿、司法机关认定需改变外，逾期未提请仲裁或诉讼的，争议调解或认定机构作出的书面结果是最终结果，对合同双方当事人都有约束力。</w:t>
      </w:r>
    </w:p>
    <w:p>
      <w:pPr>
        <w:pStyle w:val="null3"/>
        <w:ind w:firstLine="420"/>
        <w:jc w:val="both"/>
      </w:pPr>
      <w:r>
        <w:rPr>
          <w:sz w:val="21"/>
        </w:rPr>
        <w:t>86.6</w:t>
      </w:r>
      <w:r>
        <w:rPr>
          <w:sz w:val="21"/>
        </w:rPr>
        <w:t>仲裁或诉讼</w:t>
      </w:r>
    </w:p>
    <w:p>
      <w:pPr>
        <w:pStyle w:val="null3"/>
        <w:ind w:firstLine="420"/>
        <w:jc w:val="both"/>
      </w:pPr>
      <w:r>
        <w:rPr>
          <w:sz w:val="21"/>
          <w:color w:val="000000"/>
        </w:rPr>
        <w:t>合同双方或一方当事人在收到争议调解或认定机构的书面结果后的</w:t>
      </w:r>
      <w:r>
        <w:rPr>
          <w:sz w:val="21"/>
          <w:color w:val="000000"/>
        </w:rPr>
        <w:t xml:space="preserve">28 </w:t>
      </w:r>
      <w:r>
        <w:rPr>
          <w:sz w:val="21"/>
          <w:color w:val="000000"/>
        </w:rPr>
        <w:t>天内，可按照专用条款约定的下列任一种方式解决争议：</w:t>
      </w:r>
    </w:p>
    <w:p>
      <w:pPr>
        <w:pStyle w:val="null3"/>
        <w:ind w:firstLine="420"/>
        <w:jc w:val="both"/>
      </w:pPr>
      <w:r>
        <w:rPr>
          <w:sz w:val="21"/>
          <w:color w:val="000000"/>
        </w:rPr>
        <w:t>(1)</w:t>
      </w:r>
      <w:r>
        <w:rPr>
          <w:sz w:val="21"/>
          <w:color w:val="000000"/>
        </w:rPr>
        <w:t>向约定的仲裁委员会申请仲裁；</w:t>
      </w:r>
    </w:p>
    <w:p>
      <w:pPr>
        <w:pStyle w:val="null3"/>
        <w:ind w:firstLine="420"/>
        <w:jc w:val="both"/>
      </w:pPr>
      <w:r>
        <w:rPr>
          <w:sz w:val="21"/>
          <w:color w:val="000000"/>
        </w:rPr>
        <w:t>(2)</w:t>
      </w:r>
      <w:r>
        <w:rPr>
          <w:sz w:val="21"/>
          <w:color w:val="000000"/>
        </w:rPr>
        <w:t>向有管辖权的人民法院提起诉讼。</w:t>
      </w:r>
    </w:p>
    <w:p>
      <w:pPr>
        <w:pStyle w:val="null3"/>
        <w:ind w:firstLine="420"/>
        <w:jc w:val="both"/>
      </w:pPr>
      <w:r>
        <w:rPr>
          <w:sz w:val="21"/>
        </w:rPr>
        <w:t>86</w:t>
      </w:r>
      <w:r>
        <w:rPr>
          <w:sz w:val="21"/>
        </w:rPr>
        <w:t>．</w:t>
      </w:r>
      <w:r>
        <w:rPr>
          <w:sz w:val="21"/>
        </w:rPr>
        <w:t>7</w:t>
      </w:r>
      <w:r>
        <w:rPr>
          <w:sz w:val="21"/>
        </w:rPr>
        <w:t>争议期间继续施工</w:t>
      </w:r>
    </w:p>
    <w:p>
      <w:pPr>
        <w:pStyle w:val="null3"/>
        <w:ind w:firstLine="420"/>
        <w:jc w:val="both"/>
      </w:pPr>
      <w:r>
        <w:rPr>
          <w:sz w:val="21"/>
          <w:color w:val="000000"/>
        </w:rPr>
        <w:t>争议期间，除出现下列情况，双方都应继续履行合同，保持连续施工状态，保护好已完工程：</w:t>
      </w:r>
    </w:p>
    <w:p>
      <w:pPr>
        <w:pStyle w:val="null3"/>
        <w:ind w:firstLine="420"/>
        <w:jc w:val="both"/>
      </w:pPr>
      <w:r>
        <w:rPr>
          <w:sz w:val="21"/>
          <w:color w:val="000000"/>
        </w:rPr>
        <w:t>(1)</w:t>
      </w:r>
      <w:r>
        <w:rPr>
          <w:sz w:val="21"/>
          <w:color w:val="000000"/>
        </w:rPr>
        <w:t>双方协议停止施工；</w:t>
      </w:r>
    </w:p>
    <w:p>
      <w:pPr>
        <w:pStyle w:val="null3"/>
        <w:ind w:firstLine="420"/>
        <w:jc w:val="both"/>
      </w:pPr>
      <w:r>
        <w:rPr>
          <w:sz w:val="21"/>
          <w:color w:val="000000"/>
        </w:rPr>
        <w:t>(2)</w:t>
      </w:r>
      <w:r>
        <w:rPr>
          <w:sz w:val="21"/>
          <w:color w:val="000000"/>
        </w:rPr>
        <w:t>一方当事人违约导致合同确已无法履行而停止施工；</w:t>
      </w:r>
    </w:p>
    <w:p>
      <w:pPr>
        <w:pStyle w:val="null3"/>
        <w:ind w:firstLine="420"/>
        <w:jc w:val="both"/>
      </w:pPr>
      <w:r>
        <w:rPr>
          <w:sz w:val="21"/>
          <w:color w:val="000000"/>
        </w:rPr>
        <w:t>(3)</w:t>
      </w:r>
      <w:r>
        <w:rPr>
          <w:sz w:val="21"/>
          <w:color w:val="000000"/>
        </w:rPr>
        <w:t>调解时双方同意停止施工；</w:t>
      </w:r>
    </w:p>
    <w:p>
      <w:pPr>
        <w:pStyle w:val="null3"/>
        <w:ind w:firstLine="420"/>
        <w:jc w:val="both"/>
      </w:pPr>
      <w:r>
        <w:rPr>
          <w:sz w:val="21"/>
          <w:color w:val="000000"/>
        </w:rPr>
        <w:t>(4)</w:t>
      </w:r>
      <w:r>
        <w:rPr>
          <w:sz w:val="21"/>
          <w:color w:val="000000"/>
        </w:rPr>
        <w:t>仲裁机构或法院认为需要且双方同意停止施工。</w:t>
      </w:r>
    </w:p>
    <w:p>
      <w:pPr>
        <w:pStyle w:val="null3"/>
        <w:spacing w:before="120" w:after="120"/>
        <w:ind w:firstLine="420"/>
        <w:jc w:val="both"/>
      </w:pPr>
      <w:r>
        <w:rPr>
          <w:sz w:val="21"/>
        </w:rPr>
        <w:t xml:space="preserve">87  </w:t>
      </w:r>
      <w:r>
        <w:rPr>
          <w:sz w:val="21"/>
        </w:rPr>
        <w:t>合同解除</w:t>
      </w:r>
    </w:p>
    <w:p>
      <w:pPr>
        <w:pStyle w:val="null3"/>
        <w:ind w:firstLine="420"/>
        <w:jc w:val="both"/>
      </w:pPr>
      <w:r>
        <w:rPr>
          <w:sz w:val="21"/>
        </w:rPr>
        <w:t>87.1</w:t>
      </w:r>
      <w:r>
        <w:rPr>
          <w:sz w:val="21"/>
        </w:rPr>
        <w:t>协商一致解除</w:t>
      </w:r>
    </w:p>
    <w:p>
      <w:pPr>
        <w:pStyle w:val="null3"/>
        <w:ind w:firstLine="420"/>
        <w:jc w:val="both"/>
      </w:pPr>
      <w:r>
        <w:rPr>
          <w:sz w:val="21"/>
          <w:color w:val="000000"/>
        </w:rPr>
        <w:t>合同双方当事人协商一致，可以解除合同。</w:t>
      </w:r>
    </w:p>
    <w:p>
      <w:pPr>
        <w:pStyle w:val="null3"/>
        <w:ind w:firstLine="420"/>
        <w:jc w:val="both"/>
      </w:pPr>
      <w:r>
        <w:rPr>
          <w:sz w:val="21"/>
        </w:rPr>
        <w:t>87.2</w:t>
      </w:r>
      <w:r>
        <w:rPr>
          <w:sz w:val="21"/>
        </w:rPr>
        <w:t>不可抗力导致解除</w:t>
      </w:r>
    </w:p>
    <w:p>
      <w:pPr>
        <w:pStyle w:val="null3"/>
        <w:ind w:firstLine="420"/>
        <w:jc w:val="both"/>
      </w:pPr>
      <w:r>
        <w:rPr>
          <w:sz w:val="21"/>
          <w:color w:val="000000"/>
        </w:rPr>
        <w:t>因不可抗力事件导致合同无法继续履行的，合同双方当事人可以解除合同。</w:t>
      </w:r>
    </w:p>
    <w:p>
      <w:pPr>
        <w:pStyle w:val="null3"/>
        <w:ind w:firstLine="420"/>
        <w:jc w:val="both"/>
      </w:pPr>
      <w:r>
        <w:rPr>
          <w:sz w:val="21"/>
        </w:rPr>
        <w:t>87.3</w:t>
      </w:r>
      <w:r>
        <w:rPr>
          <w:sz w:val="21"/>
        </w:rPr>
        <w:t>因承包人原因解除</w:t>
      </w:r>
    </w:p>
    <w:p>
      <w:pPr>
        <w:pStyle w:val="null3"/>
        <w:ind w:firstLine="420"/>
        <w:jc w:val="both"/>
      </w:pPr>
      <w:r>
        <w:rPr>
          <w:sz w:val="21"/>
          <w:color w:val="000000"/>
        </w:rPr>
        <w:t>承包人有下列情形之一者，发包人可以解除合同：</w:t>
      </w:r>
    </w:p>
    <w:p>
      <w:pPr>
        <w:pStyle w:val="null3"/>
        <w:ind w:firstLine="420"/>
        <w:jc w:val="both"/>
      </w:pPr>
      <w:r>
        <w:rPr>
          <w:sz w:val="21"/>
          <w:color w:val="000000"/>
        </w:rPr>
        <w:t>(1)</w:t>
      </w:r>
      <w:r>
        <w:rPr>
          <w:sz w:val="21"/>
          <w:color w:val="000000"/>
        </w:rPr>
        <w:t>承包人未能按照第</w:t>
      </w:r>
      <w:r>
        <w:rPr>
          <w:sz w:val="21"/>
          <w:color w:val="000000"/>
        </w:rPr>
        <w:t xml:space="preserve">34.2 </w:t>
      </w:r>
      <w:r>
        <w:rPr>
          <w:sz w:val="21"/>
          <w:color w:val="000000"/>
        </w:rPr>
        <w:t>款规定的开工期限内开工，经监理工程师催告后的</w:t>
      </w:r>
      <w:r>
        <w:rPr>
          <w:sz w:val="21"/>
          <w:color w:val="000000"/>
        </w:rPr>
        <w:t xml:space="preserve">28 </w:t>
      </w:r>
      <w:r>
        <w:rPr>
          <w:sz w:val="21"/>
          <w:color w:val="000000"/>
        </w:rPr>
        <w:t>天内仍未开工的；</w:t>
      </w:r>
    </w:p>
    <w:p>
      <w:pPr>
        <w:pStyle w:val="null3"/>
        <w:ind w:firstLine="420"/>
        <w:jc w:val="both"/>
      </w:pPr>
      <w:r>
        <w:rPr>
          <w:sz w:val="21"/>
          <w:color w:val="000000"/>
        </w:rPr>
        <w:t>(2)</w:t>
      </w:r>
      <w:r>
        <w:rPr>
          <w:sz w:val="21"/>
          <w:color w:val="000000"/>
        </w:rPr>
        <w:t>按照第</w:t>
      </w:r>
      <w:r>
        <w:rPr>
          <w:sz w:val="21"/>
          <w:color w:val="000000"/>
        </w:rPr>
        <w:t xml:space="preserve">33 </w:t>
      </w:r>
      <w:r>
        <w:rPr>
          <w:sz w:val="21"/>
          <w:color w:val="000000"/>
        </w:rPr>
        <w:t xml:space="preserve">条规定的进度计划未表明有停工且监理工程师也未按照第 </w:t>
      </w:r>
      <w:r>
        <w:rPr>
          <w:sz w:val="21"/>
          <w:color w:val="000000"/>
        </w:rPr>
        <w:t>35.1</w:t>
      </w:r>
      <w:r>
        <w:rPr>
          <w:sz w:val="21"/>
          <w:color w:val="000000"/>
        </w:rPr>
        <w:t xml:space="preserve">款规定发出暂停施工令，但承包人停止施工时间持续达 </w:t>
      </w:r>
      <w:r>
        <w:rPr>
          <w:sz w:val="21"/>
          <w:color w:val="000000"/>
        </w:rPr>
        <w:t xml:space="preserve">56 </w:t>
      </w:r>
      <w:r>
        <w:rPr>
          <w:sz w:val="21"/>
          <w:color w:val="000000"/>
        </w:rPr>
        <w:t xml:space="preserve">天或累计停止施工时间达 </w:t>
      </w:r>
      <w:r>
        <w:rPr>
          <w:sz w:val="21"/>
          <w:color w:val="000000"/>
        </w:rPr>
        <w:t xml:space="preserve">70 </w:t>
      </w:r>
      <w:r>
        <w:rPr>
          <w:sz w:val="21"/>
          <w:color w:val="000000"/>
        </w:rPr>
        <w:t>天的；</w:t>
      </w:r>
    </w:p>
    <w:p>
      <w:pPr>
        <w:pStyle w:val="null3"/>
        <w:ind w:firstLine="420"/>
        <w:jc w:val="both"/>
      </w:pPr>
      <w:r>
        <w:rPr>
          <w:sz w:val="21"/>
          <w:color w:val="000000"/>
        </w:rPr>
        <w:t>(3)</w:t>
      </w:r>
      <w:r>
        <w:rPr>
          <w:sz w:val="21"/>
          <w:color w:val="000000"/>
        </w:rPr>
        <w:t>承包人违反第</w:t>
      </w:r>
      <w:r>
        <w:rPr>
          <w:sz w:val="21"/>
          <w:color w:val="000000"/>
        </w:rPr>
        <w:t xml:space="preserve">18.1 </w:t>
      </w:r>
      <w:r>
        <w:rPr>
          <w:sz w:val="21"/>
          <w:color w:val="000000"/>
        </w:rPr>
        <w:t xml:space="preserve">款或第 </w:t>
      </w:r>
      <w:r>
        <w:rPr>
          <w:sz w:val="21"/>
          <w:color w:val="000000"/>
        </w:rPr>
        <w:t xml:space="preserve">51.4 </w:t>
      </w:r>
      <w:r>
        <w:rPr>
          <w:sz w:val="21"/>
          <w:color w:val="000000"/>
        </w:rPr>
        <w:t>款规定未经监理工程师批准，私自将已按照合同约定进入施工现场的施工设备、临时设施或材料运出施工现场的；</w:t>
      </w:r>
    </w:p>
    <w:p>
      <w:pPr>
        <w:pStyle w:val="null3"/>
        <w:ind w:firstLine="420"/>
        <w:jc w:val="both"/>
      </w:pPr>
      <w:r>
        <w:rPr>
          <w:sz w:val="21"/>
          <w:color w:val="000000"/>
        </w:rPr>
        <w:t>(4)</w:t>
      </w:r>
      <w:r>
        <w:rPr>
          <w:sz w:val="21"/>
          <w:color w:val="000000"/>
        </w:rPr>
        <w:t>承包人拖延完工且能偿付的误期赔偿费已达到专用条款约定最高限额的；</w:t>
      </w:r>
    </w:p>
    <w:p>
      <w:pPr>
        <w:pStyle w:val="null3"/>
        <w:ind w:firstLine="420"/>
        <w:jc w:val="both"/>
      </w:pPr>
      <w:r>
        <w:rPr>
          <w:sz w:val="21"/>
          <w:color w:val="000000"/>
        </w:rPr>
        <w:t>(5)</w:t>
      </w:r>
      <w:r>
        <w:rPr>
          <w:sz w:val="21"/>
          <w:color w:val="000000"/>
        </w:rPr>
        <w:t>承包人转包工程、违法分包或未经许可擅自分包工程的；</w:t>
      </w:r>
    </w:p>
    <w:p>
      <w:pPr>
        <w:pStyle w:val="null3"/>
        <w:ind w:firstLine="420"/>
        <w:jc w:val="both"/>
      </w:pPr>
      <w:r>
        <w:rPr>
          <w:sz w:val="21"/>
          <w:color w:val="000000"/>
        </w:rPr>
        <w:t>(6)</w:t>
      </w:r>
      <w:r>
        <w:rPr>
          <w:sz w:val="21"/>
          <w:color w:val="000000"/>
        </w:rPr>
        <w:t>承包人未按照合同约定或监理工程师的指令，经监理工程师书面指出后仍未按要求改正的；</w:t>
      </w:r>
    </w:p>
    <w:p>
      <w:pPr>
        <w:pStyle w:val="null3"/>
        <w:ind w:firstLine="420"/>
        <w:jc w:val="both"/>
      </w:pPr>
      <w:r>
        <w:rPr>
          <w:sz w:val="21"/>
          <w:color w:val="000000"/>
        </w:rPr>
        <w:t>(7)</w:t>
      </w:r>
      <w:r>
        <w:rPr>
          <w:sz w:val="21"/>
          <w:color w:val="000000"/>
        </w:rPr>
        <w:t>承包人履行合同期间有欺诈行为的；</w:t>
      </w:r>
    </w:p>
    <w:p>
      <w:pPr>
        <w:pStyle w:val="null3"/>
        <w:ind w:firstLine="420"/>
        <w:jc w:val="both"/>
      </w:pPr>
      <w:r>
        <w:rPr>
          <w:sz w:val="21"/>
          <w:color w:val="000000"/>
        </w:rPr>
        <w:t>(8)</w:t>
      </w:r>
      <w:r>
        <w:rPr>
          <w:sz w:val="21"/>
          <w:color w:val="000000"/>
        </w:rPr>
        <w:t>承包人向任何人付给或企图付给任何贿赂、礼品、赏金或其他贵重物品，以引诱或报偿他人，但付给承包人相关人员的奖励则属例外；</w:t>
      </w:r>
    </w:p>
    <w:p>
      <w:pPr>
        <w:pStyle w:val="null3"/>
        <w:ind w:firstLine="420"/>
        <w:jc w:val="both"/>
      </w:pPr>
      <w:r>
        <w:rPr>
          <w:sz w:val="21"/>
          <w:color w:val="000000"/>
        </w:rPr>
        <w:t>(9)</w:t>
      </w:r>
      <w:r>
        <w:rPr>
          <w:sz w:val="21"/>
          <w:color w:val="000000"/>
        </w:rPr>
        <w:t>承包人在缺陷责任期内未能对发生的缺陷进行修复，且又拒绝按照监理工程师指令再进行修补的；</w:t>
      </w:r>
    </w:p>
    <w:p>
      <w:pPr>
        <w:pStyle w:val="null3"/>
        <w:ind w:firstLine="420"/>
        <w:jc w:val="both"/>
      </w:pPr>
      <w:r>
        <w:rPr>
          <w:sz w:val="21"/>
          <w:color w:val="000000"/>
        </w:rPr>
        <w:t xml:space="preserve">(10) </w:t>
      </w:r>
      <w:r>
        <w:rPr>
          <w:sz w:val="21"/>
          <w:color w:val="000000"/>
        </w:rPr>
        <w:t>承包人无法继续履行或明确表示不履行合同约定主要义务的；</w:t>
      </w:r>
    </w:p>
    <w:p>
      <w:pPr>
        <w:pStyle w:val="null3"/>
        <w:ind w:firstLine="420"/>
        <w:jc w:val="both"/>
      </w:pPr>
      <w:r>
        <w:rPr>
          <w:sz w:val="21"/>
          <w:color w:val="000000"/>
        </w:rPr>
        <w:t xml:space="preserve">(11) </w:t>
      </w:r>
      <w:r>
        <w:rPr>
          <w:sz w:val="21"/>
          <w:color w:val="000000"/>
        </w:rPr>
        <w:t>承包人破产或清偿的，但以机构重组或联合为目的的除外；</w:t>
      </w:r>
    </w:p>
    <w:p>
      <w:pPr>
        <w:pStyle w:val="null3"/>
        <w:ind w:firstLine="420"/>
        <w:jc w:val="both"/>
      </w:pPr>
      <w:r>
        <w:rPr>
          <w:sz w:val="21"/>
          <w:color w:val="000000"/>
        </w:rPr>
        <w:t xml:space="preserve">(12) </w:t>
      </w:r>
      <w:r>
        <w:rPr>
          <w:sz w:val="21"/>
          <w:color w:val="000000"/>
        </w:rPr>
        <w:t>承包人被认为是严重违反合同的其他违约行为。</w:t>
      </w:r>
    </w:p>
    <w:p>
      <w:pPr>
        <w:pStyle w:val="null3"/>
        <w:ind w:firstLine="420"/>
        <w:jc w:val="both"/>
      </w:pPr>
      <w:r>
        <w:rPr>
          <w:sz w:val="21"/>
          <w:color w:val="000000"/>
        </w:rPr>
        <w:t>在这种情况下，发包人可自行或委托第三方实施、完成合同工程或其任何部分，并可使用根据第</w:t>
      </w:r>
      <w:r>
        <w:rPr>
          <w:sz w:val="21"/>
          <w:color w:val="000000"/>
        </w:rPr>
        <w:t xml:space="preserve">18.2 </w:t>
      </w:r>
      <w:r>
        <w:rPr>
          <w:sz w:val="21"/>
          <w:color w:val="000000"/>
        </w:rPr>
        <w:t>款留下的承包人施工设备、周转性材料和临时工程，直至永久工程完工为止。</w:t>
      </w:r>
    </w:p>
    <w:p>
      <w:pPr>
        <w:pStyle w:val="null3"/>
        <w:ind w:firstLine="420"/>
        <w:jc w:val="both"/>
      </w:pPr>
      <w:r>
        <w:rPr>
          <w:sz w:val="21"/>
        </w:rPr>
        <w:t>87.4</w:t>
      </w:r>
      <w:r>
        <w:rPr>
          <w:sz w:val="21"/>
        </w:rPr>
        <w:t>因发包人原因解除</w:t>
      </w:r>
    </w:p>
    <w:p>
      <w:pPr>
        <w:pStyle w:val="null3"/>
        <w:ind w:firstLine="420"/>
        <w:jc w:val="both"/>
      </w:pPr>
      <w:r>
        <w:rPr>
          <w:sz w:val="21"/>
          <w:color w:val="000000"/>
        </w:rPr>
        <w:t>发包人有下列情形之一者，承包人可以解除合同：</w:t>
      </w:r>
    </w:p>
    <w:p>
      <w:pPr>
        <w:pStyle w:val="null3"/>
        <w:ind w:firstLine="420"/>
        <w:jc w:val="both"/>
      </w:pPr>
      <w:r>
        <w:rPr>
          <w:sz w:val="21"/>
          <w:color w:val="000000"/>
        </w:rPr>
        <w:t>(1)</w:t>
      </w:r>
      <w:r>
        <w:rPr>
          <w:sz w:val="21"/>
          <w:color w:val="000000"/>
        </w:rPr>
        <w:t>非承包人原因未按照第</w:t>
      </w:r>
      <w:r>
        <w:rPr>
          <w:sz w:val="21"/>
          <w:color w:val="000000"/>
        </w:rPr>
        <w:t>34.2</w:t>
      </w:r>
      <w:r>
        <w:rPr>
          <w:sz w:val="21"/>
          <w:color w:val="000000"/>
        </w:rPr>
        <w:t>款规定期限内发出开工令，经承包人催告后</w:t>
      </w:r>
      <w:r>
        <w:rPr>
          <w:sz w:val="21"/>
          <w:color w:val="000000"/>
        </w:rPr>
        <w:t xml:space="preserve">28 </w:t>
      </w:r>
      <w:r>
        <w:rPr>
          <w:sz w:val="21"/>
          <w:color w:val="000000"/>
        </w:rPr>
        <w:t>天内仍未发出开工令的；</w:t>
      </w:r>
    </w:p>
    <w:p>
      <w:pPr>
        <w:pStyle w:val="null3"/>
        <w:ind w:firstLine="420"/>
        <w:jc w:val="both"/>
      </w:pPr>
      <w:r>
        <w:rPr>
          <w:sz w:val="21"/>
          <w:color w:val="000000"/>
        </w:rPr>
        <w:t>(2)</w:t>
      </w:r>
      <w:r>
        <w:rPr>
          <w:sz w:val="21"/>
          <w:color w:val="000000"/>
        </w:rPr>
        <w:t>按照第</w:t>
      </w:r>
      <w:r>
        <w:rPr>
          <w:sz w:val="21"/>
          <w:color w:val="000000"/>
        </w:rPr>
        <w:t xml:space="preserve">35.3 </w:t>
      </w:r>
      <w:r>
        <w:rPr>
          <w:sz w:val="21"/>
          <w:color w:val="000000"/>
        </w:rPr>
        <w:t xml:space="preserve">款规定非承包人原因造成暂停施工持续 </w:t>
      </w:r>
      <w:r>
        <w:rPr>
          <w:sz w:val="21"/>
          <w:color w:val="000000"/>
        </w:rPr>
        <w:t xml:space="preserve">56 </w:t>
      </w:r>
      <w:r>
        <w:rPr>
          <w:sz w:val="21"/>
          <w:color w:val="000000"/>
        </w:rPr>
        <w:t xml:space="preserve">天以上或累计停工时间超过了 </w:t>
      </w:r>
      <w:r>
        <w:rPr>
          <w:sz w:val="21"/>
          <w:color w:val="000000"/>
        </w:rPr>
        <w:t xml:space="preserve">70 </w:t>
      </w:r>
      <w:r>
        <w:rPr>
          <w:sz w:val="21"/>
          <w:color w:val="000000"/>
        </w:rPr>
        <w:t>天的；</w:t>
      </w:r>
    </w:p>
    <w:p>
      <w:pPr>
        <w:pStyle w:val="null3"/>
        <w:ind w:firstLine="420"/>
        <w:jc w:val="both"/>
      </w:pPr>
      <w:r>
        <w:rPr>
          <w:sz w:val="21"/>
          <w:color w:val="000000"/>
        </w:rPr>
        <w:t>(3)</w:t>
      </w:r>
      <w:r>
        <w:rPr>
          <w:sz w:val="21"/>
          <w:color w:val="000000"/>
        </w:rPr>
        <w:t>发包人按照第</w:t>
      </w:r>
      <w:r>
        <w:rPr>
          <w:sz w:val="21"/>
          <w:color w:val="000000"/>
        </w:rPr>
        <w:t xml:space="preserve">5 </w:t>
      </w:r>
      <w:r>
        <w:rPr>
          <w:sz w:val="21"/>
          <w:color w:val="000000"/>
        </w:rPr>
        <w:t xml:space="preserve">条规定提供的施工设计图纸存在缺陷或按照第 </w:t>
      </w:r>
      <w:r>
        <w:rPr>
          <w:sz w:val="21"/>
          <w:color w:val="000000"/>
        </w:rPr>
        <w:t xml:space="preserve">48 </w:t>
      </w:r>
      <w:r>
        <w:rPr>
          <w:sz w:val="21"/>
          <w:color w:val="000000"/>
        </w:rPr>
        <w:t xml:space="preserve">条规定供应的材料和工程设备不符合强制性标准，致使承包人无法施工，经承包人催告后 </w:t>
      </w:r>
      <w:r>
        <w:rPr>
          <w:sz w:val="21"/>
          <w:color w:val="000000"/>
        </w:rPr>
        <w:t xml:space="preserve">28 </w:t>
      </w:r>
      <w:r>
        <w:rPr>
          <w:sz w:val="21"/>
          <w:color w:val="000000"/>
        </w:rPr>
        <w:t>天内仍未修正或更换的；</w:t>
      </w:r>
    </w:p>
    <w:p>
      <w:pPr>
        <w:pStyle w:val="null3"/>
        <w:ind w:firstLine="420"/>
        <w:jc w:val="both"/>
      </w:pPr>
      <w:r>
        <w:rPr>
          <w:sz w:val="21"/>
          <w:color w:val="000000"/>
        </w:rPr>
        <w:t>(4)</w:t>
      </w:r>
      <w:r>
        <w:rPr>
          <w:sz w:val="21"/>
          <w:color w:val="000000"/>
        </w:rPr>
        <w:t>监理工程师未按照合同约定及时发出工作指令，导致承包人无法继续施工的；</w:t>
      </w:r>
    </w:p>
    <w:p>
      <w:pPr>
        <w:pStyle w:val="null3"/>
        <w:ind w:firstLine="420"/>
        <w:jc w:val="both"/>
      </w:pPr>
      <w:r>
        <w:rPr>
          <w:sz w:val="21"/>
          <w:color w:val="000000"/>
        </w:rPr>
        <w:t>(5)</w:t>
      </w:r>
      <w:r>
        <w:rPr>
          <w:sz w:val="21"/>
          <w:color w:val="000000"/>
        </w:rPr>
        <w:t>发包人未按照第</w:t>
      </w:r>
      <w:r>
        <w:rPr>
          <w:sz w:val="21"/>
          <w:color w:val="000000"/>
        </w:rPr>
        <w:t xml:space="preserve">78.1 </w:t>
      </w:r>
      <w:r>
        <w:rPr>
          <w:sz w:val="21"/>
          <w:color w:val="000000"/>
        </w:rPr>
        <w:t xml:space="preserve">款规定向承包人支付工程款，经承包人催告后 </w:t>
      </w:r>
      <w:r>
        <w:rPr>
          <w:sz w:val="21"/>
          <w:color w:val="000000"/>
        </w:rPr>
        <w:t xml:space="preserve">28 </w:t>
      </w:r>
      <w:r>
        <w:rPr>
          <w:sz w:val="21"/>
          <w:color w:val="000000"/>
        </w:rPr>
        <w:t>天内仍未支付的；</w:t>
      </w:r>
    </w:p>
    <w:p>
      <w:pPr>
        <w:pStyle w:val="null3"/>
        <w:ind w:firstLine="420"/>
        <w:jc w:val="both"/>
      </w:pPr>
      <w:r>
        <w:rPr>
          <w:sz w:val="21"/>
          <w:color w:val="000000"/>
        </w:rPr>
        <w:t>(6)</w:t>
      </w:r>
      <w:r>
        <w:rPr>
          <w:sz w:val="21"/>
          <w:color w:val="000000"/>
        </w:rPr>
        <w:t>发包人无法继续履行或明确表示不履行合同约定主要义务的；</w:t>
      </w:r>
    </w:p>
    <w:p>
      <w:pPr>
        <w:pStyle w:val="null3"/>
        <w:ind w:firstLine="420"/>
        <w:jc w:val="both"/>
      </w:pPr>
      <w:r>
        <w:rPr>
          <w:sz w:val="21"/>
          <w:color w:val="000000"/>
        </w:rPr>
        <w:t>(7)</w:t>
      </w:r>
      <w:r>
        <w:rPr>
          <w:sz w:val="21"/>
          <w:color w:val="000000"/>
        </w:rPr>
        <w:t>发包人破产或清偿的，但以机构重组或联合为目的的除外；</w:t>
      </w:r>
    </w:p>
    <w:p>
      <w:pPr>
        <w:pStyle w:val="null3"/>
        <w:ind w:firstLine="420"/>
        <w:jc w:val="both"/>
      </w:pPr>
      <w:r>
        <w:rPr>
          <w:sz w:val="21"/>
          <w:color w:val="000000"/>
        </w:rPr>
        <w:t>(8)</w:t>
      </w:r>
      <w:r>
        <w:rPr>
          <w:sz w:val="21"/>
          <w:color w:val="000000"/>
        </w:rPr>
        <w:t>发包人被认为是严重违反合同的其他违约行为。</w:t>
      </w:r>
    </w:p>
    <w:p>
      <w:pPr>
        <w:pStyle w:val="null3"/>
        <w:ind w:firstLine="420"/>
        <w:jc w:val="both"/>
      </w:pPr>
      <w:r>
        <w:rPr>
          <w:sz w:val="21"/>
        </w:rPr>
        <w:t>87.5</w:t>
      </w:r>
      <w:r>
        <w:rPr>
          <w:sz w:val="21"/>
        </w:rPr>
        <w:t>书面通知合同解除</w:t>
      </w:r>
    </w:p>
    <w:p>
      <w:pPr>
        <w:pStyle w:val="null3"/>
        <w:ind w:firstLine="420"/>
        <w:jc w:val="both"/>
      </w:pPr>
      <w:r>
        <w:rPr>
          <w:sz w:val="21"/>
          <w:color w:val="000000"/>
        </w:rPr>
        <w:t>根据第</w:t>
      </w:r>
      <w:r>
        <w:rPr>
          <w:sz w:val="21"/>
          <w:color w:val="000000"/>
        </w:rPr>
        <w:t xml:space="preserve">87.2 </w:t>
      </w:r>
      <w:r>
        <w:rPr>
          <w:sz w:val="21"/>
          <w:color w:val="000000"/>
        </w:rPr>
        <w:t xml:space="preserve">款至第 </w:t>
      </w:r>
      <w:r>
        <w:rPr>
          <w:sz w:val="21"/>
          <w:color w:val="000000"/>
        </w:rPr>
        <w:t xml:space="preserve">87.4 </w:t>
      </w:r>
      <w:r>
        <w:rPr>
          <w:sz w:val="21"/>
          <w:color w:val="000000"/>
        </w:rPr>
        <w:t xml:space="preserve">款规定要求解除合同的，解除方应以书面形式向另一方当事人发出解除合同的通知，另一方当事人收到通知时合同即告解除。对解除合同有争议的，应按照第 </w:t>
      </w:r>
      <w:r>
        <w:rPr>
          <w:sz w:val="21"/>
          <w:color w:val="000000"/>
        </w:rPr>
        <w:t xml:space="preserve">86 </w:t>
      </w:r>
      <w:r>
        <w:rPr>
          <w:sz w:val="21"/>
          <w:color w:val="000000"/>
        </w:rPr>
        <w:t>条规定处理。</w:t>
      </w:r>
    </w:p>
    <w:p>
      <w:pPr>
        <w:pStyle w:val="null3"/>
        <w:ind w:firstLine="420"/>
        <w:jc w:val="both"/>
      </w:pPr>
      <w:r>
        <w:rPr>
          <w:sz w:val="21"/>
        </w:rPr>
        <w:t>87.6</w:t>
      </w:r>
      <w:r>
        <w:rPr>
          <w:sz w:val="21"/>
        </w:rPr>
        <w:t>合同解除后双方的责任和义务</w:t>
      </w:r>
    </w:p>
    <w:p>
      <w:pPr>
        <w:pStyle w:val="null3"/>
        <w:ind w:firstLine="420"/>
        <w:jc w:val="both"/>
      </w:pPr>
      <w:r>
        <w:rPr>
          <w:sz w:val="21"/>
          <w:color w:val="000000"/>
        </w:rPr>
        <w:t>合同一旦解除，承包人应立即停止施工，保证现场安全，保护已完工程和已购材料、工程设备，尽快撤离现场，并将所有与本合同有关的施工文件、设计文件移交给监理工程师。发包人应为承包人的撤离提供便利和协助。</w:t>
      </w:r>
    </w:p>
    <w:p>
      <w:pPr>
        <w:pStyle w:val="null3"/>
        <w:spacing w:before="120" w:after="120"/>
        <w:ind w:firstLine="420"/>
        <w:jc w:val="both"/>
      </w:pPr>
      <w:r>
        <w:rPr>
          <w:sz w:val="21"/>
        </w:rPr>
        <w:t xml:space="preserve">88  </w:t>
      </w:r>
      <w:r>
        <w:rPr>
          <w:sz w:val="21"/>
        </w:rPr>
        <w:t>合同解除的支付</w:t>
      </w:r>
    </w:p>
    <w:p>
      <w:pPr>
        <w:pStyle w:val="null3"/>
        <w:ind w:firstLine="420"/>
        <w:jc w:val="both"/>
      </w:pPr>
      <w:r>
        <w:rPr>
          <w:sz w:val="21"/>
        </w:rPr>
        <w:t>88.1</w:t>
      </w:r>
      <w:r>
        <w:rPr>
          <w:sz w:val="21"/>
        </w:rPr>
        <w:t>协商一致解除的支付</w:t>
      </w:r>
    </w:p>
    <w:p>
      <w:pPr>
        <w:pStyle w:val="null3"/>
        <w:ind w:firstLine="420"/>
        <w:jc w:val="both"/>
      </w:pPr>
      <w:r>
        <w:rPr>
          <w:sz w:val="21"/>
          <w:color w:val="000000"/>
        </w:rPr>
        <w:t>根据第</w:t>
      </w:r>
      <w:r>
        <w:rPr>
          <w:sz w:val="21"/>
          <w:color w:val="000000"/>
        </w:rPr>
        <w:t xml:space="preserve">87.1 </w:t>
      </w:r>
      <w:r>
        <w:rPr>
          <w:sz w:val="21"/>
          <w:color w:val="000000"/>
        </w:rPr>
        <w:t>款规定解除合同的，按照达成的协议办理结算和支付工程款。</w:t>
      </w:r>
    </w:p>
    <w:p>
      <w:pPr>
        <w:pStyle w:val="null3"/>
        <w:ind w:firstLine="420"/>
        <w:jc w:val="both"/>
      </w:pPr>
      <w:r>
        <w:rPr>
          <w:sz w:val="21"/>
        </w:rPr>
        <w:t>88.2</w:t>
      </w:r>
      <w:r>
        <w:rPr>
          <w:sz w:val="21"/>
        </w:rPr>
        <w:t>不可抗力解除的支付</w:t>
      </w:r>
    </w:p>
    <w:p>
      <w:pPr>
        <w:pStyle w:val="null3"/>
        <w:ind w:firstLine="420"/>
        <w:jc w:val="both"/>
      </w:pPr>
      <w:r>
        <w:rPr>
          <w:sz w:val="21"/>
          <w:color w:val="000000"/>
        </w:rPr>
        <w:t>根据第</w:t>
      </w:r>
      <w:r>
        <w:rPr>
          <w:sz w:val="21"/>
          <w:color w:val="000000"/>
        </w:rPr>
        <w:t xml:space="preserve">87.2 </w:t>
      </w:r>
      <w:r>
        <w:rPr>
          <w:sz w:val="21"/>
          <w:color w:val="000000"/>
        </w:rPr>
        <w:t>款规定解除合同的，发包人应向承包人支付合同解除之日前已完成工程但尚未支付的工程款。此外，发包人还应支付下列款项：</w:t>
      </w:r>
    </w:p>
    <w:p>
      <w:pPr>
        <w:pStyle w:val="null3"/>
        <w:ind w:firstLine="420"/>
        <w:jc w:val="both"/>
      </w:pPr>
      <w:r>
        <w:rPr>
          <w:sz w:val="21"/>
          <w:color w:val="000000"/>
        </w:rPr>
        <w:t>(1)</w:t>
      </w:r>
      <w:r>
        <w:rPr>
          <w:sz w:val="21"/>
          <w:color w:val="000000"/>
        </w:rPr>
        <w:t>已实施或部分实施的措施项目应付款项；</w:t>
      </w:r>
    </w:p>
    <w:p>
      <w:pPr>
        <w:pStyle w:val="null3"/>
        <w:ind w:firstLine="420"/>
        <w:jc w:val="both"/>
      </w:pPr>
      <w:r>
        <w:rPr>
          <w:sz w:val="21"/>
          <w:color w:val="000000"/>
        </w:rPr>
        <w:t>(2)</w:t>
      </w:r>
      <w:r>
        <w:rPr>
          <w:sz w:val="21"/>
          <w:color w:val="000000"/>
        </w:rPr>
        <w:t>承包人为合同工程合理订购且已交付的材料和工程设备货款。发包人一经支付此项货款，该材料和工程设备即成为发包人的财产；</w:t>
      </w:r>
    </w:p>
    <w:p>
      <w:pPr>
        <w:pStyle w:val="null3"/>
        <w:ind w:firstLine="420"/>
        <w:jc w:val="both"/>
      </w:pPr>
      <w:r>
        <w:rPr>
          <w:sz w:val="21"/>
          <w:color w:val="000000"/>
        </w:rPr>
        <w:t>(3)</w:t>
      </w:r>
      <w:r>
        <w:rPr>
          <w:sz w:val="21"/>
          <w:color w:val="000000"/>
        </w:rPr>
        <w:t>承包人为完成合同工程而预期开支的任何合理款项，且该项款项未包括在本款其他各项支付之内；</w:t>
      </w:r>
    </w:p>
    <w:p>
      <w:pPr>
        <w:pStyle w:val="null3"/>
        <w:ind w:firstLine="420"/>
        <w:jc w:val="both"/>
      </w:pPr>
      <w:r>
        <w:rPr>
          <w:sz w:val="21"/>
          <w:color w:val="000000"/>
        </w:rPr>
        <w:t>(4)</w:t>
      </w:r>
      <w:r>
        <w:rPr>
          <w:sz w:val="21"/>
          <w:color w:val="000000"/>
        </w:rPr>
        <w:t>根据第</w:t>
      </w:r>
      <w:r>
        <w:rPr>
          <w:sz w:val="21"/>
          <w:color w:val="000000"/>
        </w:rPr>
        <w:t xml:space="preserve">31.3 </w:t>
      </w:r>
      <w:r>
        <w:rPr>
          <w:sz w:val="21"/>
          <w:color w:val="000000"/>
        </w:rPr>
        <w:t>款规定的任何工作应支付的款项；</w:t>
      </w:r>
    </w:p>
    <w:p>
      <w:pPr>
        <w:pStyle w:val="null3"/>
        <w:ind w:firstLine="420"/>
        <w:jc w:val="both"/>
      </w:pPr>
      <w:r>
        <w:rPr>
          <w:sz w:val="21"/>
          <w:color w:val="000000"/>
        </w:rPr>
        <w:t>(5)</w:t>
      </w:r>
      <w:r>
        <w:rPr>
          <w:sz w:val="21"/>
          <w:color w:val="000000"/>
        </w:rPr>
        <w:t>根据第</w:t>
      </w:r>
      <w:r>
        <w:rPr>
          <w:sz w:val="21"/>
          <w:color w:val="000000"/>
        </w:rPr>
        <w:t xml:space="preserve">87.6 </w:t>
      </w:r>
      <w:r>
        <w:rPr>
          <w:sz w:val="21"/>
          <w:color w:val="000000"/>
        </w:rPr>
        <w:t>款规定承包人撤离现场所需的合理款项，包括雇员遣送费和临时工程拆除、施工设备运离现场的款项。</w:t>
      </w:r>
    </w:p>
    <w:p>
      <w:pPr>
        <w:pStyle w:val="null3"/>
        <w:ind w:firstLine="420"/>
        <w:jc w:val="both"/>
      </w:pPr>
      <w:r>
        <w:rPr>
          <w:sz w:val="21"/>
          <w:color w:val="000000"/>
        </w:rPr>
        <w:t>合同双方当事人按照第</w:t>
      </w:r>
      <w:r>
        <w:rPr>
          <w:sz w:val="21"/>
          <w:color w:val="000000"/>
        </w:rPr>
        <w:t xml:space="preserve">82 </w:t>
      </w:r>
      <w:r>
        <w:rPr>
          <w:sz w:val="21"/>
          <w:color w:val="000000"/>
        </w:rPr>
        <w:t xml:space="preserve">条、第 </w:t>
      </w:r>
      <w:r>
        <w:rPr>
          <w:sz w:val="21"/>
          <w:color w:val="000000"/>
        </w:rPr>
        <w:t xml:space="preserve">83 </w:t>
      </w:r>
      <w:r>
        <w:rPr>
          <w:sz w:val="21"/>
          <w:color w:val="000000"/>
        </w:rPr>
        <w:t xml:space="preserve">条规定办理结算工程款，但应扣除合同解除之日前发包人向承包人收回的任何款项。如果发包人应扣除的款项超过了应支付的款项，则承包人应在合同解除后的 </w:t>
      </w:r>
      <w:r>
        <w:rPr>
          <w:sz w:val="21"/>
          <w:color w:val="000000"/>
        </w:rPr>
        <w:t xml:space="preserve">56 </w:t>
      </w:r>
      <w:r>
        <w:rPr>
          <w:sz w:val="21"/>
          <w:color w:val="000000"/>
        </w:rPr>
        <w:t>天内将其差额退还给发包人。</w:t>
      </w:r>
    </w:p>
    <w:p>
      <w:pPr>
        <w:pStyle w:val="null3"/>
        <w:ind w:firstLine="420"/>
        <w:jc w:val="both"/>
      </w:pPr>
      <w:r>
        <w:rPr>
          <w:sz w:val="21"/>
        </w:rPr>
        <w:t>88.3</w:t>
      </w:r>
      <w:r>
        <w:rPr>
          <w:sz w:val="21"/>
        </w:rPr>
        <w:t>因承包人原因解除的支付</w:t>
      </w:r>
    </w:p>
    <w:p>
      <w:pPr>
        <w:pStyle w:val="null3"/>
        <w:ind w:firstLine="420"/>
        <w:jc w:val="both"/>
      </w:pPr>
      <w:r>
        <w:rPr>
          <w:sz w:val="21"/>
          <w:color w:val="000000"/>
        </w:rPr>
        <w:t>根据第</w:t>
      </w:r>
      <w:r>
        <w:rPr>
          <w:sz w:val="21"/>
          <w:color w:val="000000"/>
        </w:rPr>
        <w:t xml:space="preserve">87.3 </w:t>
      </w:r>
      <w:r>
        <w:rPr>
          <w:sz w:val="21"/>
          <w:color w:val="000000"/>
        </w:rPr>
        <w:t>款规定解除合同的，发包人暂停向承包人支付任何款项，造价工程师应在合同解除后</w:t>
      </w:r>
      <w:r>
        <w:rPr>
          <w:sz w:val="21"/>
          <w:color w:val="000000"/>
        </w:rPr>
        <w:t>28</w:t>
      </w:r>
      <w:r>
        <w:rPr>
          <w:sz w:val="21"/>
          <w:color w:val="000000"/>
        </w:rPr>
        <w:t xml:space="preserve">天内核实合同解除时承包人已完成的全部工程款以及已运至现场的材料和工程设备货款，并扣除误期赔偿费（如有）和发包人已支付给承包人的各项款项，同时将结果通知承包人并抄报发包人。合同双方当事人应在收到核实结果后的 </w:t>
      </w:r>
      <w:r>
        <w:rPr>
          <w:sz w:val="21"/>
          <w:color w:val="000000"/>
        </w:rPr>
        <w:t xml:space="preserve">28 </w:t>
      </w:r>
      <w:r>
        <w:rPr>
          <w:sz w:val="21"/>
          <w:color w:val="000000"/>
        </w:rPr>
        <w:t xml:space="preserve">天内予以确认或提出意见，并按照第 </w:t>
      </w:r>
      <w:r>
        <w:rPr>
          <w:sz w:val="21"/>
          <w:color w:val="000000"/>
        </w:rPr>
        <w:t xml:space="preserve">82.4 </w:t>
      </w:r>
      <w:r>
        <w:rPr>
          <w:sz w:val="21"/>
          <w:color w:val="000000"/>
        </w:rPr>
        <w:t xml:space="preserve">款规定办理结算工程款。如果发包人应扣除的款项超过了应支付的款项，则承包人应在合同解除后的 </w:t>
      </w:r>
      <w:r>
        <w:rPr>
          <w:sz w:val="21"/>
          <w:color w:val="000000"/>
        </w:rPr>
        <w:t xml:space="preserve">56 </w:t>
      </w:r>
      <w:r>
        <w:rPr>
          <w:sz w:val="21"/>
          <w:color w:val="000000"/>
        </w:rPr>
        <w:t>天内将其差额退还给发包人。</w:t>
      </w:r>
    </w:p>
    <w:p>
      <w:pPr>
        <w:pStyle w:val="null3"/>
        <w:ind w:firstLine="420"/>
        <w:jc w:val="both"/>
      </w:pPr>
      <w:r>
        <w:rPr>
          <w:sz w:val="21"/>
        </w:rPr>
        <w:t>88.4</w:t>
      </w:r>
      <w:r>
        <w:rPr>
          <w:sz w:val="21"/>
        </w:rPr>
        <w:t>因发包人原因解除的支付</w:t>
      </w:r>
    </w:p>
    <w:p>
      <w:pPr>
        <w:pStyle w:val="null3"/>
        <w:ind w:firstLine="420"/>
        <w:jc w:val="both"/>
      </w:pPr>
      <w:r>
        <w:rPr>
          <w:sz w:val="21"/>
          <w:color w:val="000000"/>
        </w:rPr>
        <w:t>根据第</w:t>
      </w:r>
      <w:r>
        <w:rPr>
          <w:sz w:val="21"/>
          <w:color w:val="000000"/>
        </w:rPr>
        <w:t xml:space="preserve">87.4 </w:t>
      </w:r>
      <w:r>
        <w:rPr>
          <w:sz w:val="21"/>
          <w:color w:val="000000"/>
        </w:rPr>
        <w:t xml:space="preserve">款规定解除合同的，发包人除应按照第 </w:t>
      </w:r>
      <w:r>
        <w:rPr>
          <w:sz w:val="21"/>
          <w:color w:val="000000"/>
        </w:rPr>
        <w:t xml:space="preserve">88.2 </w:t>
      </w:r>
      <w:r>
        <w:rPr>
          <w:sz w:val="21"/>
          <w:color w:val="000000"/>
        </w:rPr>
        <w:t xml:space="preserve">款规定向承包人支付各项款项外，还应支付给承包人由于解除合同而引起的损失或损害的款项。该笔款项由承包人提出，造价工程师核实后与合同双方当事人协商确定，并在确定后的 </w:t>
      </w:r>
      <w:r>
        <w:rPr>
          <w:sz w:val="21"/>
          <w:color w:val="000000"/>
        </w:rPr>
        <w:t xml:space="preserve">7 </w:t>
      </w:r>
      <w:r>
        <w:rPr>
          <w:sz w:val="21"/>
          <w:color w:val="000000"/>
        </w:rPr>
        <w:t xml:space="preserve">天内由造价工程师向发包人签发支付证书，抄送承包人。协商不能达成一致的，按照第 </w:t>
      </w:r>
      <w:r>
        <w:rPr>
          <w:sz w:val="21"/>
          <w:color w:val="000000"/>
        </w:rPr>
        <w:t xml:space="preserve">86 </w:t>
      </w:r>
      <w:r>
        <w:rPr>
          <w:sz w:val="21"/>
          <w:color w:val="000000"/>
        </w:rPr>
        <w:t>条规定处理。</w:t>
      </w:r>
    </w:p>
    <w:p>
      <w:pPr>
        <w:pStyle w:val="null3"/>
        <w:spacing w:before="120" w:after="120"/>
        <w:ind w:firstLine="420"/>
        <w:jc w:val="both"/>
      </w:pPr>
      <w:r>
        <w:rPr>
          <w:sz w:val="21"/>
        </w:rPr>
        <w:t xml:space="preserve">89  </w:t>
      </w:r>
      <w:r>
        <w:rPr>
          <w:sz w:val="21"/>
        </w:rPr>
        <w:t>合同终止</w:t>
      </w:r>
    </w:p>
    <w:p>
      <w:pPr>
        <w:pStyle w:val="null3"/>
        <w:ind w:firstLine="420"/>
        <w:jc w:val="both"/>
      </w:pPr>
      <w:r>
        <w:rPr>
          <w:sz w:val="21"/>
        </w:rPr>
        <w:t>89.1</w:t>
      </w:r>
      <w:r>
        <w:rPr>
          <w:sz w:val="21"/>
        </w:rPr>
        <w:t>合同解除后的终止</w:t>
      </w:r>
    </w:p>
    <w:p>
      <w:pPr>
        <w:pStyle w:val="null3"/>
        <w:ind w:firstLine="420"/>
        <w:jc w:val="both"/>
      </w:pPr>
      <w:r>
        <w:rPr>
          <w:sz w:val="21"/>
          <w:color w:val="000000"/>
        </w:rPr>
        <w:t>合同解除后，除合同双方当事人享有第</w:t>
      </w:r>
      <w:r>
        <w:rPr>
          <w:sz w:val="21"/>
          <w:color w:val="000000"/>
        </w:rPr>
        <w:t xml:space="preserve">86 </w:t>
      </w:r>
      <w:r>
        <w:rPr>
          <w:sz w:val="21"/>
          <w:color w:val="000000"/>
        </w:rPr>
        <w:t xml:space="preserve">条至第 </w:t>
      </w:r>
      <w:r>
        <w:rPr>
          <w:sz w:val="21"/>
          <w:color w:val="000000"/>
        </w:rPr>
        <w:t xml:space="preserve">88 </w:t>
      </w:r>
      <w:r>
        <w:rPr>
          <w:sz w:val="21"/>
          <w:color w:val="000000"/>
        </w:rPr>
        <w:t>条规定的权利外，本合同即告终止，但不损害因一方当事人在此以前的任何违约而另一方当事人应享有的权利，也不影响合同双方当事人履行本合同结算和清算相关条款的效力。</w:t>
      </w:r>
    </w:p>
    <w:p>
      <w:pPr>
        <w:pStyle w:val="null3"/>
        <w:ind w:firstLine="420"/>
        <w:jc w:val="both"/>
      </w:pPr>
      <w:r>
        <w:rPr>
          <w:sz w:val="21"/>
        </w:rPr>
        <w:t>89.2</w:t>
      </w:r>
      <w:r>
        <w:rPr>
          <w:sz w:val="21"/>
        </w:rPr>
        <w:t>双方履行完全部义务后的终止</w:t>
      </w:r>
    </w:p>
    <w:p>
      <w:pPr>
        <w:pStyle w:val="null3"/>
        <w:ind w:firstLine="420"/>
        <w:jc w:val="both"/>
      </w:pPr>
      <w:r>
        <w:rPr>
          <w:sz w:val="21"/>
          <w:color w:val="000000"/>
        </w:rPr>
        <w:t>除第</w:t>
      </w:r>
      <w:r>
        <w:rPr>
          <w:sz w:val="21"/>
          <w:color w:val="000000"/>
        </w:rPr>
        <w:t xml:space="preserve">59 </w:t>
      </w:r>
      <w:r>
        <w:rPr>
          <w:sz w:val="21"/>
          <w:color w:val="000000"/>
        </w:rPr>
        <w:t xml:space="preserve">条和第 </w:t>
      </w:r>
      <w:r>
        <w:rPr>
          <w:sz w:val="21"/>
          <w:color w:val="000000"/>
        </w:rPr>
        <w:t xml:space="preserve">84 </w:t>
      </w:r>
      <w:r>
        <w:rPr>
          <w:sz w:val="21"/>
          <w:color w:val="000000"/>
        </w:rPr>
        <w:t>条规定的质量保修条款外，合同双方当事人履行完本合同全部义务，发包人向承包人支付完竣工结算款，承包人向发包人交付竣工工程后，本合同即告终止。</w:t>
      </w:r>
    </w:p>
    <w:p>
      <w:pPr>
        <w:pStyle w:val="null3"/>
        <w:ind w:firstLine="420"/>
        <w:jc w:val="both"/>
      </w:pPr>
      <w:r>
        <w:rPr>
          <w:sz w:val="21"/>
        </w:rPr>
        <w:t>89.3</w:t>
      </w:r>
      <w:r>
        <w:rPr>
          <w:sz w:val="21"/>
        </w:rPr>
        <w:t>合同终止后双方的义务</w:t>
      </w:r>
    </w:p>
    <w:p>
      <w:pPr>
        <w:pStyle w:val="null3"/>
        <w:ind w:firstLine="420"/>
        <w:jc w:val="both"/>
      </w:pPr>
      <w:r>
        <w:rPr>
          <w:sz w:val="21"/>
          <w:color w:val="000000"/>
        </w:rPr>
        <w:t>本合同的权利义务终止后，合同双方当事人仍应遵循诚实信用原则，继续履行合同约定的通知、协助、保密等义务。</w:t>
      </w:r>
    </w:p>
    <w:p>
      <w:pPr>
        <w:pStyle w:val="null3"/>
        <w:spacing w:before="240" w:after="120"/>
        <w:ind w:firstLine="420"/>
        <w:jc w:val="center"/>
      </w:pPr>
      <w:r>
        <w:rPr>
          <w:sz w:val="21"/>
          <w:color w:val="000000"/>
        </w:rPr>
        <w:t>八、其他</w:t>
      </w:r>
    </w:p>
    <w:p>
      <w:pPr>
        <w:pStyle w:val="null3"/>
        <w:spacing w:before="120" w:after="120"/>
        <w:ind w:firstLine="420"/>
        <w:jc w:val="both"/>
      </w:pPr>
      <w:r>
        <w:rPr>
          <w:sz w:val="21"/>
        </w:rPr>
        <w:t xml:space="preserve">90  </w:t>
      </w:r>
      <w:r>
        <w:rPr>
          <w:sz w:val="21"/>
        </w:rPr>
        <w:t>缴纳税费</w:t>
      </w:r>
    </w:p>
    <w:p>
      <w:pPr>
        <w:pStyle w:val="null3"/>
        <w:ind w:firstLine="420"/>
        <w:jc w:val="both"/>
      </w:pPr>
      <w:r>
        <w:rPr>
          <w:sz w:val="21"/>
        </w:rPr>
        <w:t>90.1</w:t>
      </w:r>
      <w:r>
        <w:rPr>
          <w:sz w:val="21"/>
        </w:rPr>
        <w:t>约定缴纳一切税费</w:t>
      </w:r>
    </w:p>
    <w:p>
      <w:pPr>
        <w:pStyle w:val="null3"/>
        <w:ind w:firstLine="420"/>
        <w:jc w:val="both"/>
      </w:pPr>
      <w:r>
        <w:rPr>
          <w:sz w:val="21"/>
          <w:color w:val="000000"/>
        </w:rPr>
        <w:t>合同双方当事人应按照国家现行税法和有关部门现行规定缴纳合同工程需缴的一切税费。</w:t>
      </w:r>
    </w:p>
    <w:p>
      <w:pPr>
        <w:pStyle w:val="null3"/>
        <w:ind w:firstLine="420"/>
        <w:jc w:val="both"/>
      </w:pPr>
      <w:r>
        <w:rPr>
          <w:sz w:val="21"/>
        </w:rPr>
        <w:t>90.2</w:t>
      </w:r>
      <w:r>
        <w:rPr>
          <w:sz w:val="21"/>
        </w:rPr>
        <w:t>没交或少交税费的责任</w:t>
      </w:r>
    </w:p>
    <w:p>
      <w:pPr>
        <w:pStyle w:val="null3"/>
        <w:ind w:firstLine="420"/>
        <w:jc w:val="both"/>
      </w:pPr>
      <w:r>
        <w:rPr>
          <w:sz w:val="21"/>
          <w:color w:val="000000"/>
        </w:rPr>
        <w:t>合同任何一方当事人没交或少交合同工程需缴税费的，违法方应足额补交，并承担相应的法律责任；给另一方当事人造成损失的，违法方应赔偿损失。</w:t>
      </w:r>
    </w:p>
    <w:p>
      <w:pPr>
        <w:pStyle w:val="null3"/>
        <w:spacing w:before="120" w:after="120"/>
        <w:ind w:firstLine="420"/>
        <w:jc w:val="both"/>
      </w:pPr>
      <w:r>
        <w:rPr>
          <w:sz w:val="21"/>
        </w:rPr>
        <w:t xml:space="preserve">91  </w:t>
      </w:r>
      <w:r>
        <w:rPr>
          <w:sz w:val="21"/>
        </w:rPr>
        <w:t>保密要求</w:t>
      </w:r>
    </w:p>
    <w:p>
      <w:pPr>
        <w:pStyle w:val="null3"/>
        <w:ind w:firstLine="420"/>
        <w:jc w:val="both"/>
      </w:pPr>
      <w:r>
        <w:rPr>
          <w:sz w:val="21"/>
        </w:rPr>
        <w:t>91.1</w:t>
      </w:r>
      <w:r>
        <w:rPr>
          <w:sz w:val="21"/>
        </w:rPr>
        <w:t>提供保密信息和履行保密义务</w:t>
      </w:r>
    </w:p>
    <w:p>
      <w:pPr>
        <w:pStyle w:val="null3"/>
        <w:ind w:firstLine="420"/>
        <w:jc w:val="both"/>
      </w:pPr>
      <w:r>
        <w:rPr>
          <w:sz w:val="21"/>
          <w:color w:val="000000"/>
        </w:rPr>
        <w:t>合同双方当事人应在合同约定期限内提供保密信息。自收到对方当事人提供的保密信息之日起，合同双方当事人应履行保密义务。合同双方当事人履行保密义务，并不因本合同终止而结束。</w:t>
      </w:r>
    </w:p>
    <w:p>
      <w:pPr>
        <w:pStyle w:val="null3"/>
        <w:ind w:firstLine="420"/>
        <w:jc w:val="both"/>
      </w:pPr>
      <w:r>
        <w:rPr>
          <w:sz w:val="21"/>
        </w:rPr>
        <w:t>91.2</w:t>
      </w:r>
      <w:r>
        <w:rPr>
          <w:sz w:val="21"/>
        </w:rPr>
        <w:t>保密信息知悉权限</w:t>
      </w:r>
    </w:p>
    <w:p>
      <w:pPr>
        <w:pStyle w:val="null3"/>
        <w:ind w:firstLine="420"/>
        <w:jc w:val="both"/>
      </w:pPr>
      <w:r>
        <w:rPr>
          <w:sz w:val="21"/>
          <w:color w:val="000000"/>
        </w:rPr>
        <w:t>合同双方当事人仅允许因履行本合同而使用另一方当事人提供的保密信息。除合同双方当事人书面委派履行本合同应知悉保密信息的人员外，合同任何一方当事人不得将另一方当事人相关的或属于另一方当事人所有的保密信息提供给第三方，也不得超出允许范围从另一方当事人复制、摘录或转移任何保密信息。</w:t>
      </w:r>
    </w:p>
    <w:p>
      <w:pPr>
        <w:pStyle w:val="null3"/>
        <w:ind w:firstLine="420"/>
        <w:jc w:val="both"/>
      </w:pPr>
      <w:r>
        <w:rPr>
          <w:sz w:val="21"/>
          <w:color w:val="000000"/>
        </w:rPr>
        <w:t>任何保密信息的公布，均应事先征得提供方的书面同意。</w:t>
      </w:r>
    </w:p>
    <w:p>
      <w:pPr>
        <w:pStyle w:val="null3"/>
        <w:ind w:firstLine="420"/>
        <w:jc w:val="both"/>
      </w:pPr>
      <w:r>
        <w:rPr>
          <w:sz w:val="21"/>
        </w:rPr>
        <w:t>91.3</w:t>
      </w:r>
      <w:r>
        <w:rPr>
          <w:sz w:val="21"/>
        </w:rPr>
        <w:t>签订保密协议</w:t>
      </w:r>
    </w:p>
    <w:p>
      <w:pPr>
        <w:pStyle w:val="null3"/>
        <w:ind w:firstLine="420"/>
        <w:jc w:val="both"/>
      </w:pPr>
      <w:r>
        <w:rPr>
          <w:sz w:val="21"/>
          <w:color w:val="000000"/>
        </w:rPr>
        <w:t>合同双方当事人应与履行本合同知悉保密信息的人员签订保密协议，并将其中一份及时提交给另一方当事人。合同双方当事人应以保护自身秘密的谨慎态度采取有效措施保护另一方当事人的保密信息，避免保密信息被不当公开或使用。</w:t>
      </w:r>
    </w:p>
    <w:p>
      <w:pPr>
        <w:pStyle w:val="null3"/>
        <w:ind w:firstLine="420"/>
        <w:jc w:val="both"/>
      </w:pPr>
      <w:r>
        <w:rPr>
          <w:sz w:val="21"/>
          <w:color w:val="000000"/>
        </w:rPr>
        <w:t>合同任何一方当事人发现有第三方盗用或滥用另一方当事人保密信息的，应及时通知另一方当事人。</w:t>
      </w:r>
    </w:p>
    <w:p>
      <w:pPr>
        <w:pStyle w:val="null3"/>
        <w:ind w:firstLine="420"/>
        <w:jc w:val="both"/>
      </w:pPr>
      <w:r>
        <w:rPr>
          <w:sz w:val="21"/>
        </w:rPr>
        <w:t>91.4</w:t>
      </w:r>
      <w:r>
        <w:rPr>
          <w:sz w:val="21"/>
        </w:rPr>
        <w:t>配合政府要求并做好保密工作</w:t>
      </w:r>
    </w:p>
    <w:p>
      <w:pPr>
        <w:pStyle w:val="null3"/>
        <w:ind w:firstLine="420"/>
        <w:jc w:val="both"/>
      </w:pPr>
      <w:r>
        <w:rPr>
          <w:sz w:val="21"/>
          <w:color w:val="000000"/>
        </w:rPr>
        <w:t>如果法律法规或政府执法、监督管理等有要求，合同双方当事人应予配合和支持，并提供需要的保密信息。需提供另一方当事人保密信息的，应立即书面通知另一方当事人，以便另一方当事人及时履行义务。若另一方当事人未能及时作出回应的，除依法应提供另一方当事人信息外，应积极维护另一方当事人合法权益。</w:t>
      </w:r>
    </w:p>
    <w:p>
      <w:pPr>
        <w:pStyle w:val="null3"/>
        <w:ind w:firstLine="420"/>
        <w:jc w:val="both"/>
      </w:pPr>
      <w:r>
        <w:rPr>
          <w:sz w:val="21"/>
        </w:rPr>
        <w:t>91.5</w:t>
      </w:r>
      <w:r>
        <w:rPr>
          <w:sz w:val="21"/>
        </w:rPr>
        <w:t>书面说明保密程度</w:t>
      </w:r>
    </w:p>
    <w:p>
      <w:pPr>
        <w:pStyle w:val="null3"/>
        <w:ind w:firstLine="420"/>
        <w:jc w:val="both"/>
      </w:pPr>
      <w:r>
        <w:rPr>
          <w:sz w:val="21"/>
          <w:color w:val="000000"/>
        </w:rPr>
        <w:t>保密信息应由提供方以书面形式说明保密程度；以口头形式提供的，则提供方应在提供后</w:t>
      </w:r>
      <w:r>
        <w:rPr>
          <w:sz w:val="21"/>
          <w:color w:val="000000"/>
        </w:rPr>
        <w:t xml:space="preserve">28 </w:t>
      </w:r>
      <w:r>
        <w:rPr>
          <w:sz w:val="21"/>
          <w:color w:val="000000"/>
        </w:rPr>
        <w:t>天内以书面形式予以确认。保密信息不但包括合同双方当事人确认的信息，还包括与材料和工程设备产品、价格、工程设计、图纸、技术、工艺和财务等相关信息。但不包括下述信息：</w:t>
      </w:r>
    </w:p>
    <w:p>
      <w:pPr>
        <w:pStyle w:val="null3"/>
        <w:ind w:firstLine="420"/>
        <w:jc w:val="both"/>
      </w:pPr>
      <w:r>
        <w:rPr>
          <w:sz w:val="21"/>
          <w:color w:val="000000"/>
        </w:rPr>
        <w:t>（</w:t>
      </w:r>
      <w:r>
        <w:rPr>
          <w:sz w:val="21"/>
          <w:color w:val="000000"/>
        </w:rPr>
        <w:t>1</w:t>
      </w:r>
      <w:r>
        <w:rPr>
          <w:sz w:val="21"/>
          <w:color w:val="000000"/>
        </w:rPr>
        <w:t>） 提供前已由合同双方当事人所持有的；</w:t>
      </w:r>
    </w:p>
    <w:p>
      <w:pPr>
        <w:pStyle w:val="null3"/>
        <w:ind w:firstLine="420"/>
        <w:jc w:val="both"/>
      </w:pPr>
      <w:r>
        <w:rPr>
          <w:sz w:val="21"/>
          <w:color w:val="000000"/>
        </w:rPr>
        <w:t>（</w:t>
      </w:r>
      <w:r>
        <w:rPr>
          <w:sz w:val="21"/>
          <w:color w:val="000000"/>
        </w:rPr>
        <w:t>2</w:t>
      </w:r>
      <w:r>
        <w:rPr>
          <w:sz w:val="21"/>
          <w:color w:val="000000"/>
        </w:rPr>
        <w:t>） 已公开发表或非对方当事人原因向公众公开的；</w:t>
      </w:r>
    </w:p>
    <w:p>
      <w:pPr>
        <w:pStyle w:val="null3"/>
        <w:ind w:firstLine="420"/>
        <w:jc w:val="both"/>
      </w:pPr>
      <w:r>
        <w:rPr>
          <w:sz w:val="21"/>
          <w:color w:val="000000"/>
        </w:rPr>
        <w:t>（</w:t>
      </w:r>
      <w:r>
        <w:rPr>
          <w:sz w:val="21"/>
          <w:color w:val="000000"/>
        </w:rPr>
        <w:t>3</w:t>
      </w:r>
      <w:r>
        <w:rPr>
          <w:sz w:val="21"/>
          <w:color w:val="000000"/>
        </w:rPr>
        <w:t>） 已由各相关方书面同意其公开的；</w:t>
      </w:r>
    </w:p>
    <w:p>
      <w:pPr>
        <w:pStyle w:val="null3"/>
        <w:ind w:firstLine="420"/>
        <w:jc w:val="both"/>
      </w:pPr>
      <w:r>
        <w:rPr>
          <w:sz w:val="21"/>
          <w:color w:val="000000"/>
        </w:rPr>
        <w:t>（</w:t>
      </w:r>
      <w:r>
        <w:rPr>
          <w:sz w:val="21"/>
          <w:color w:val="000000"/>
        </w:rPr>
        <w:t>4</w:t>
      </w:r>
      <w:r>
        <w:rPr>
          <w:sz w:val="21"/>
          <w:color w:val="000000"/>
        </w:rPr>
        <w:t>） 在未获取保密信息前由对方当事人独立开发的；</w:t>
      </w:r>
    </w:p>
    <w:p>
      <w:pPr>
        <w:pStyle w:val="null3"/>
        <w:ind w:firstLine="420"/>
        <w:jc w:val="both"/>
      </w:pPr>
      <w:r>
        <w:rPr>
          <w:sz w:val="21"/>
          <w:color w:val="000000"/>
        </w:rPr>
        <w:t>（</w:t>
      </w:r>
      <w:r>
        <w:rPr>
          <w:sz w:val="21"/>
          <w:color w:val="000000"/>
        </w:rPr>
        <w:t>5</w:t>
      </w:r>
      <w:r>
        <w:rPr>
          <w:sz w:val="21"/>
          <w:color w:val="000000"/>
        </w:rPr>
        <w:t>） 对方当事人从对保密信息不承担保密义务的第三方处合法获得的。</w:t>
      </w:r>
    </w:p>
    <w:p>
      <w:pPr>
        <w:pStyle w:val="null3"/>
        <w:spacing w:before="120" w:after="120"/>
        <w:ind w:firstLine="420"/>
        <w:jc w:val="both"/>
      </w:pPr>
      <w:r>
        <w:rPr>
          <w:sz w:val="21"/>
        </w:rPr>
        <w:t xml:space="preserve">92  </w:t>
      </w:r>
      <w:r>
        <w:rPr>
          <w:sz w:val="21"/>
        </w:rPr>
        <w:t>廉政建设</w:t>
      </w:r>
    </w:p>
    <w:p>
      <w:pPr>
        <w:pStyle w:val="null3"/>
        <w:ind w:firstLine="420"/>
        <w:jc w:val="both"/>
      </w:pPr>
      <w:r>
        <w:rPr>
          <w:sz w:val="21"/>
        </w:rPr>
        <w:t>92.1</w:t>
      </w:r>
      <w:r>
        <w:rPr>
          <w:sz w:val="21"/>
        </w:rPr>
        <w:t>廉政建设</w:t>
      </w:r>
    </w:p>
    <w:p>
      <w:pPr>
        <w:pStyle w:val="null3"/>
        <w:ind w:firstLine="420"/>
        <w:jc w:val="both"/>
      </w:pPr>
      <w:r>
        <w:rPr>
          <w:sz w:val="21"/>
          <w:color w:val="000000"/>
        </w:rPr>
        <w:t>合同双方当事人在签订本合同时，应同时签订廉政合同，作为本合同的附件。合同双方当事人在合同履行期间应遵守国家和政府有关廉政方面的规定和要求，禁止任何腐败行为。</w:t>
      </w:r>
    </w:p>
    <w:p>
      <w:pPr>
        <w:pStyle w:val="null3"/>
        <w:ind w:firstLine="420"/>
        <w:jc w:val="both"/>
      </w:pPr>
      <w:r>
        <w:rPr>
          <w:sz w:val="21"/>
        </w:rPr>
        <w:t>92.2</w:t>
      </w:r>
      <w:r>
        <w:rPr>
          <w:sz w:val="21"/>
        </w:rPr>
        <w:t>违反责任</w:t>
      </w:r>
    </w:p>
    <w:p>
      <w:pPr>
        <w:pStyle w:val="null3"/>
        <w:ind w:firstLine="420"/>
        <w:jc w:val="both"/>
      </w:pPr>
      <w:r>
        <w:rPr>
          <w:sz w:val="21"/>
          <w:color w:val="000000"/>
        </w:rPr>
        <w:t>如果承包人违反廉政建设有关规定，采用不正当手段，贿赂或变相贿赂了包括监理工程师、造价工程师在内的发包人工作人员，以求获得或已获得不当利益的，则发包人除保留追究其工作人员责任外，因承包人上述行为造成发包人损失或工程损害的，承包人应予赔偿，并承担相应的法律责任。发包人有权按照第</w:t>
      </w:r>
      <w:r>
        <w:rPr>
          <w:sz w:val="21"/>
          <w:color w:val="000000"/>
        </w:rPr>
        <w:t xml:space="preserve">87.3 </w:t>
      </w:r>
      <w:r>
        <w:rPr>
          <w:sz w:val="21"/>
          <w:color w:val="000000"/>
        </w:rPr>
        <w:t xml:space="preserve">款规定解除合同，并按照第 </w:t>
      </w:r>
      <w:r>
        <w:rPr>
          <w:sz w:val="21"/>
          <w:color w:val="000000"/>
        </w:rPr>
        <w:t xml:space="preserve">88.3 </w:t>
      </w:r>
      <w:r>
        <w:rPr>
          <w:sz w:val="21"/>
          <w:color w:val="000000"/>
        </w:rPr>
        <w:t>款规定办理合同解除的支付。</w:t>
      </w:r>
    </w:p>
    <w:p>
      <w:pPr>
        <w:pStyle w:val="null3"/>
        <w:spacing w:before="120" w:after="120"/>
        <w:ind w:firstLine="420"/>
        <w:jc w:val="both"/>
      </w:pPr>
      <w:r>
        <w:rPr>
          <w:sz w:val="21"/>
        </w:rPr>
        <w:t xml:space="preserve">93  </w:t>
      </w:r>
      <w:r>
        <w:rPr>
          <w:sz w:val="21"/>
        </w:rPr>
        <w:t>禁止转让</w:t>
      </w:r>
    </w:p>
    <w:p>
      <w:pPr>
        <w:pStyle w:val="null3"/>
        <w:ind w:firstLine="420"/>
        <w:jc w:val="both"/>
      </w:pPr>
      <w:r>
        <w:rPr>
          <w:sz w:val="21"/>
        </w:rPr>
        <w:t>93.1</w:t>
      </w:r>
      <w:r>
        <w:rPr>
          <w:sz w:val="21"/>
        </w:rPr>
        <w:t>履行合同</w:t>
      </w:r>
    </w:p>
    <w:p>
      <w:pPr>
        <w:pStyle w:val="null3"/>
        <w:ind w:firstLine="420"/>
        <w:jc w:val="both"/>
      </w:pPr>
      <w:r>
        <w:rPr>
          <w:sz w:val="21"/>
          <w:color w:val="000000"/>
        </w:rPr>
        <w:t>本合同一经签署，合同双方当事人均应按照本合同规定行使各自的权利、履行各自的义务。</w:t>
      </w:r>
    </w:p>
    <w:p>
      <w:pPr>
        <w:pStyle w:val="null3"/>
        <w:ind w:firstLine="420"/>
        <w:jc w:val="both"/>
      </w:pPr>
      <w:r>
        <w:rPr>
          <w:sz w:val="21"/>
        </w:rPr>
        <w:t>93.2</w:t>
      </w:r>
      <w:r>
        <w:rPr>
          <w:sz w:val="21"/>
        </w:rPr>
        <w:t>不得转让</w:t>
      </w:r>
    </w:p>
    <w:p>
      <w:pPr>
        <w:pStyle w:val="null3"/>
        <w:ind w:firstLine="420"/>
        <w:jc w:val="both"/>
      </w:pPr>
      <w:r>
        <w:rPr>
          <w:sz w:val="21"/>
          <w:color w:val="000000"/>
        </w:rPr>
        <w:t>除合同另有约定外，未经另一方当事人同意，合同一方当事人不得将本合同的全部或部分权利、义务转让给第三方。</w:t>
      </w:r>
    </w:p>
    <w:p>
      <w:pPr>
        <w:pStyle w:val="null3"/>
        <w:spacing w:before="120" w:after="120"/>
        <w:ind w:firstLine="420"/>
        <w:jc w:val="both"/>
      </w:pPr>
      <w:r>
        <w:rPr>
          <w:sz w:val="21"/>
        </w:rPr>
        <w:t xml:space="preserve">94  </w:t>
      </w:r>
      <w:r>
        <w:rPr>
          <w:sz w:val="21"/>
        </w:rPr>
        <w:t>合同份数</w:t>
      </w:r>
    </w:p>
    <w:p>
      <w:pPr>
        <w:pStyle w:val="null3"/>
        <w:ind w:firstLine="420"/>
        <w:jc w:val="both"/>
      </w:pPr>
      <w:r>
        <w:rPr>
          <w:sz w:val="21"/>
        </w:rPr>
        <w:t>94.1</w:t>
      </w:r>
      <w:r>
        <w:rPr>
          <w:sz w:val="21"/>
        </w:rPr>
        <w:t>约定提供合同文件</w:t>
      </w:r>
    </w:p>
    <w:p>
      <w:pPr>
        <w:pStyle w:val="null3"/>
        <w:ind w:firstLine="420"/>
        <w:jc w:val="both"/>
      </w:pPr>
      <w:r>
        <w:rPr>
          <w:sz w:val="21"/>
          <w:color w:val="000000"/>
        </w:rPr>
        <w:t>除专用条款另有约定外，发包人应按照第</w:t>
      </w:r>
      <w:r>
        <w:rPr>
          <w:sz w:val="21"/>
          <w:color w:val="000000"/>
        </w:rPr>
        <w:t xml:space="preserve">94.2 </w:t>
      </w:r>
      <w:r>
        <w:rPr>
          <w:sz w:val="21"/>
          <w:color w:val="000000"/>
        </w:rPr>
        <w:t>款规定的份数免费为承包人提供合同文本。</w:t>
      </w:r>
    </w:p>
    <w:p>
      <w:pPr>
        <w:pStyle w:val="null3"/>
        <w:ind w:firstLine="420"/>
        <w:jc w:val="both"/>
      </w:pPr>
      <w:r>
        <w:rPr>
          <w:sz w:val="21"/>
        </w:rPr>
        <w:t>94.2</w:t>
      </w:r>
      <w:r>
        <w:rPr>
          <w:sz w:val="21"/>
        </w:rPr>
        <w:t>正副本效力</w:t>
      </w:r>
    </w:p>
    <w:p>
      <w:pPr>
        <w:pStyle w:val="null3"/>
        <w:ind w:firstLine="420"/>
        <w:jc w:val="both"/>
      </w:pPr>
      <w:r>
        <w:rPr>
          <w:sz w:val="21"/>
          <w:color w:val="000000"/>
        </w:rPr>
        <w:t>本合同正、副本份数，由合同双方当事人根据需要在专用条款中约定。正本与副本具有同等效力，当正本与副本不一致时，以正本为准。</w:t>
      </w:r>
    </w:p>
    <w:p>
      <w:pPr>
        <w:pStyle w:val="null3"/>
        <w:spacing w:before="120" w:after="120"/>
        <w:ind w:firstLine="420"/>
        <w:jc w:val="both"/>
      </w:pPr>
      <w:r>
        <w:rPr>
          <w:sz w:val="21"/>
        </w:rPr>
        <w:t xml:space="preserve">95  </w:t>
      </w:r>
      <w:r>
        <w:rPr>
          <w:sz w:val="21"/>
        </w:rPr>
        <w:t>合同备案</w:t>
      </w:r>
    </w:p>
    <w:p>
      <w:pPr>
        <w:pStyle w:val="null3"/>
        <w:ind w:firstLine="420"/>
        <w:jc w:val="both"/>
      </w:pPr>
      <w:r>
        <w:rPr>
          <w:sz w:val="21"/>
        </w:rPr>
        <w:t>95.1</w:t>
      </w:r>
      <w:r>
        <w:rPr>
          <w:sz w:val="21"/>
        </w:rPr>
        <w:t>合同备案及其限制</w:t>
      </w:r>
    </w:p>
    <w:p>
      <w:pPr>
        <w:pStyle w:val="null3"/>
        <w:ind w:firstLine="420"/>
        <w:jc w:val="both"/>
      </w:pPr>
      <w:r>
        <w:rPr>
          <w:sz w:val="21"/>
          <w:color w:val="000000"/>
        </w:rPr>
        <w:t>本合同签署后，发包人应在办理施工许可证前，将本合同一式两份报送工程所在地建设行政主管部门备案（其中一份报送工程造价管理机构备案）。除合同双方当事人同意修改外，未按照本合同所有条款规定的合同，不予备案。</w:t>
      </w:r>
    </w:p>
    <w:p>
      <w:pPr>
        <w:pStyle w:val="null3"/>
        <w:ind w:firstLine="420"/>
        <w:jc w:val="both"/>
      </w:pPr>
      <w:r>
        <w:rPr>
          <w:sz w:val="21"/>
        </w:rPr>
        <w:t>95.2</w:t>
      </w:r>
      <w:r>
        <w:rPr>
          <w:sz w:val="21"/>
        </w:rPr>
        <w:t>合同管理</w:t>
      </w:r>
    </w:p>
    <w:p>
      <w:pPr>
        <w:pStyle w:val="null3"/>
        <w:ind w:firstLine="420"/>
        <w:jc w:val="both"/>
      </w:pPr>
      <w:r>
        <w:rPr>
          <w:sz w:val="21"/>
          <w:color w:val="000000"/>
        </w:rPr>
        <w:t>经备案的本合同，作为处理合同纠纷、结算工程款的依据。涉及国有资金投资的工程，建设行政主管部门、工程造价管理机构应依据备案的本合同实施合同监督管理；合同双方当事人应随时接受执法人员对本合同的监督管理，并为监督管理活动提供配合和协助。</w:t>
      </w:r>
    </w:p>
    <w:p>
      <w:pPr>
        <w:pStyle w:val="null3"/>
        <w:jc w:val="center"/>
      </w:pPr>
      <w:r>
        <w:rPr>
          <w:sz w:val="24"/>
          <w:b/>
        </w:rPr>
        <w:t>第三部分</w:t>
      </w:r>
      <w:r>
        <w:rPr>
          <w:sz w:val="24"/>
          <w:b/>
        </w:rPr>
        <w:t xml:space="preserve">   </w:t>
      </w:r>
      <w:r>
        <w:rPr>
          <w:sz w:val="24"/>
          <w:b/>
        </w:rPr>
        <w:t>专用条款</w:t>
      </w:r>
    </w:p>
    <w:p>
      <w:pPr>
        <w:pStyle w:val="null3"/>
        <w:ind w:firstLine="420"/>
        <w:jc w:val="left"/>
      </w:pPr>
      <w:r>
        <w:rPr>
          <w:sz w:val="21"/>
        </w:rPr>
        <w:t>1</w:t>
      </w:r>
      <w:r>
        <w:rPr>
          <w:sz w:val="21"/>
        </w:rPr>
        <w:t>．定义</w:t>
      </w:r>
    </w:p>
    <w:p>
      <w:pPr>
        <w:pStyle w:val="null3"/>
        <w:ind w:firstLine="420"/>
        <w:jc w:val="left"/>
      </w:pPr>
      <w:r>
        <w:rPr>
          <w:sz w:val="21"/>
        </w:rPr>
        <w:t>1.53</w:t>
      </w:r>
      <w:r>
        <w:rPr>
          <w:sz w:val="21"/>
        </w:rPr>
        <w:t>所采用的书面形式包括：</w:t>
      </w:r>
    </w:p>
    <w:p>
      <w:pPr>
        <w:pStyle w:val="null3"/>
        <w:ind w:firstLine="420"/>
        <w:jc w:val="left"/>
      </w:pPr>
      <w:r>
        <w:rPr>
          <w:sz w:val="21"/>
        </w:rPr>
        <w:t>☑文书；</w:t>
      </w:r>
    </w:p>
    <w:p>
      <w:pPr>
        <w:pStyle w:val="null3"/>
        <w:ind w:firstLine="420"/>
        <w:jc w:val="left"/>
      </w:pPr>
      <w:r>
        <w:rPr>
          <w:sz w:val="21"/>
        </w:rPr>
        <w:t>□信件；</w:t>
      </w:r>
    </w:p>
    <w:p>
      <w:pPr>
        <w:pStyle w:val="null3"/>
        <w:ind w:firstLine="420"/>
        <w:jc w:val="left"/>
      </w:pPr>
      <w:r>
        <w:rPr>
          <w:sz w:val="21"/>
        </w:rPr>
        <w:t>□电报；</w:t>
      </w:r>
    </w:p>
    <w:p>
      <w:pPr>
        <w:pStyle w:val="null3"/>
        <w:ind w:firstLine="420"/>
        <w:jc w:val="left"/>
      </w:pPr>
      <w:r>
        <w:rPr>
          <w:sz w:val="21"/>
        </w:rPr>
        <w:t>□传真；</w:t>
      </w:r>
    </w:p>
    <w:p>
      <w:pPr>
        <w:pStyle w:val="null3"/>
        <w:ind w:firstLine="420"/>
        <w:jc w:val="left"/>
      </w:pPr>
      <w:r>
        <w:rPr>
          <w:sz w:val="21"/>
        </w:rPr>
        <w:t>□电子邮件；</w:t>
      </w:r>
    </w:p>
    <w:p>
      <w:pPr>
        <w:pStyle w:val="null3"/>
        <w:ind w:firstLine="420"/>
        <w:jc w:val="left"/>
      </w:pPr>
      <w:r>
        <w:rPr>
          <w:sz w:val="21"/>
        </w:rPr>
        <w:t>□其他：</w:t>
      </w:r>
    </w:p>
    <w:p>
      <w:pPr>
        <w:pStyle w:val="null3"/>
        <w:ind w:firstLine="420"/>
        <w:jc w:val="left"/>
      </w:pPr>
      <w:r>
        <w:rPr>
          <w:sz w:val="21"/>
        </w:rPr>
        <w:t>2</w:t>
      </w:r>
      <w:r>
        <w:rPr>
          <w:sz w:val="21"/>
        </w:rPr>
        <w:t>．合同文件及解释</w:t>
      </w:r>
    </w:p>
    <w:p>
      <w:pPr>
        <w:pStyle w:val="null3"/>
        <w:ind w:firstLine="420"/>
        <w:jc w:val="left"/>
      </w:pPr>
      <w:r>
        <w:rPr>
          <w:sz w:val="21"/>
        </w:rPr>
        <w:t>2.2</w:t>
      </w:r>
      <w:r>
        <w:rPr>
          <w:sz w:val="21"/>
        </w:rPr>
        <w:t>（</w:t>
      </w:r>
      <w:r>
        <w:rPr>
          <w:sz w:val="21"/>
        </w:rPr>
        <w:t>4</w:t>
      </w:r>
      <w:r>
        <w:rPr>
          <w:sz w:val="21"/>
        </w:rPr>
        <w:t>）承包人投标文件及其附件（含评标期间的澄清文件和补充资料）（适用于招标工程）</w:t>
      </w:r>
    </w:p>
    <w:p>
      <w:pPr>
        <w:pStyle w:val="null3"/>
        <w:ind w:firstLine="420"/>
        <w:jc w:val="left"/>
      </w:pPr>
      <w:r>
        <w:rPr>
          <w:sz w:val="21"/>
        </w:rPr>
        <w:t>2.2</w:t>
      </w:r>
      <w:r>
        <w:rPr>
          <w:sz w:val="21"/>
        </w:rPr>
        <w:t>（</w:t>
      </w:r>
      <w:r>
        <w:rPr>
          <w:sz w:val="21"/>
        </w:rPr>
        <w:t>10</w:t>
      </w:r>
      <w:r>
        <w:rPr>
          <w:sz w:val="21"/>
        </w:rPr>
        <w:t>）组成合同的其他文件：</w:t>
      </w:r>
      <w:r>
        <w:rPr>
          <w:sz w:val="21"/>
          <w:u w:val="single"/>
        </w:rPr>
        <w:t>1)</w:t>
      </w:r>
      <w:r>
        <w:rPr>
          <w:sz w:val="21"/>
          <w:u w:val="single"/>
        </w:rPr>
        <w:t>本合同协议书；</w:t>
      </w:r>
      <w:r>
        <w:rPr>
          <w:sz w:val="21"/>
          <w:u w:val="single"/>
        </w:rPr>
        <w:t>(2)</w:t>
      </w:r>
      <w:r>
        <w:rPr>
          <w:sz w:val="21"/>
          <w:u w:val="single"/>
        </w:rPr>
        <w:t>履行本合同的相关补充协议（含工程洽商记录、会议纪要、工程变更、现场签证、索赔和合同价款调整报告等修正文件）；</w:t>
      </w:r>
      <w:r>
        <w:rPr>
          <w:sz w:val="21"/>
          <w:u w:val="single"/>
        </w:rPr>
        <w:t>(3)</w:t>
      </w:r>
      <w:r>
        <w:rPr>
          <w:sz w:val="21"/>
          <w:u w:val="single"/>
        </w:rPr>
        <w:t>中标（成交）通知书；</w:t>
      </w:r>
      <w:r>
        <w:rPr>
          <w:sz w:val="21"/>
          <w:u w:val="single"/>
        </w:rPr>
        <w:t>(4)</w:t>
      </w:r>
      <w:r>
        <w:rPr>
          <w:sz w:val="21"/>
          <w:u w:val="single"/>
        </w:rPr>
        <w:t>承包人投标文件及其附件（含评标期间的澄清文件和补充资料）；（</w:t>
      </w:r>
      <w:r>
        <w:rPr>
          <w:sz w:val="21"/>
          <w:u w:val="single"/>
        </w:rPr>
        <w:t>5</w:t>
      </w:r>
      <w:r>
        <w:rPr>
          <w:sz w:val="21"/>
          <w:u w:val="single"/>
        </w:rPr>
        <w:t>）本合同专用条款；（</w:t>
      </w:r>
      <w:r>
        <w:rPr>
          <w:sz w:val="21"/>
          <w:u w:val="single"/>
        </w:rPr>
        <w:t>6</w:t>
      </w:r>
      <w:r>
        <w:rPr>
          <w:sz w:val="21"/>
          <w:u w:val="single"/>
        </w:rPr>
        <w:t>）本合同通用条款；（</w:t>
      </w:r>
      <w:r>
        <w:rPr>
          <w:sz w:val="21"/>
          <w:u w:val="single"/>
        </w:rPr>
        <w:t>7</w:t>
      </w:r>
      <w:r>
        <w:rPr>
          <w:sz w:val="21"/>
          <w:u w:val="single"/>
        </w:rPr>
        <w:t>）标准、规范及有关技术文件；（</w:t>
      </w:r>
      <w:r>
        <w:rPr>
          <w:sz w:val="21"/>
          <w:u w:val="single"/>
        </w:rPr>
        <w:t>8</w:t>
      </w:r>
      <w:r>
        <w:rPr>
          <w:sz w:val="21"/>
          <w:u w:val="single"/>
        </w:rPr>
        <w:t>）施工设计图纸；（</w:t>
      </w:r>
      <w:r>
        <w:rPr>
          <w:sz w:val="21"/>
          <w:u w:val="single"/>
        </w:rPr>
        <w:t>9</w:t>
      </w:r>
      <w:r>
        <w:rPr>
          <w:sz w:val="21"/>
          <w:u w:val="single"/>
        </w:rPr>
        <w:t>）专用条款约定的其它文件。</w:t>
      </w:r>
    </w:p>
    <w:p>
      <w:pPr>
        <w:pStyle w:val="null3"/>
        <w:ind w:firstLine="420"/>
        <w:jc w:val="left"/>
      </w:pPr>
      <w:r>
        <w:rPr>
          <w:sz w:val="21"/>
        </w:rPr>
        <w:t>4</w:t>
      </w:r>
      <w:r>
        <w:rPr>
          <w:sz w:val="21"/>
        </w:rPr>
        <w:t>．语言及适用的法律、标准与规范</w:t>
      </w:r>
    </w:p>
    <w:p>
      <w:pPr>
        <w:pStyle w:val="null3"/>
        <w:ind w:firstLine="420"/>
        <w:jc w:val="left"/>
      </w:pPr>
      <w:r>
        <w:rPr>
          <w:sz w:val="21"/>
        </w:rPr>
        <w:t>4.2</w:t>
      </w:r>
      <w:r>
        <w:rPr>
          <w:sz w:val="21"/>
        </w:rPr>
        <w:t>约定使用的法律的名称：按合同通用条款的规定。</w:t>
      </w:r>
    </w:p>
    <w:p>
      <w:pPr>
        <w:pStyle w:val="null3"/>
        <w:ind w:firstLine="420"/>
        <w:jc w:val="left"/>
      </w:pPr>
      <w:r>
        <w:rPr>
          <w:sz w:val="21"/>
        </w:rPr>
        <w:t>需要明示的法律、行政法规：</w:t>
      </w:r>
      <w:r>
        <w:rPr>
          <w:u w:val="single"/>
        </w:rPr>
        <w:t xml:space="preserve">                                               </w:t>
      </w:r>
    </w:p>
    <w:p>
      <w:pPr>
        <w:pStyle w:val="null3"/>
        <w:ind w:firstLine="420"/>
        <w:jc w:val="left"/>
      </w:pPr>
      <w:r>
        <w:rPr>
          <w:sz w:val="21"/>
        </w:rPr>
        <w:t>4.3</w:t>
      </w:r>
      <w:r>
        <w:rPr>
          <w:sz w:val="21"/>
        </w:rPr>
        <w:t>约定适用的标准、规范的名称：</w:t>
      </w:r>
      <w:r>
        <w:rPr>
          <w:sz w:val="21"/>
          <w:u w:val="single"/>
        </w:rPr>
        <w:t>具体按照施工图纸参照的有关规范及标准。</w:t>
      </w:r>
    </w:p>
    <w:p>
      <w:pPr>
        <w:pStyle w:val="null3"/>
        <w:ind w:firstLine="420"/>
        <w:jc w:val="left"/>
      </w:pPr>
      <w:r>
        <w:rPr>
          <w:sz w:val="21"/>
        </w:rPr>
        <w:t>5</w:t>
      </w:r>
      <w:r>
        <w:rPr>
          <w:sz w:val="21"/>
        </w:rPr>
        <w:t>．施工设计图纸</w:t>
      </w:r>
    </w:p>
    <w:p>
      <w:pPr>
        <w:pStyle w:val="null3"/>
        <w:ind w:firstLine="420"/>
        <w:jc w:val="left"/>
      </w:pPr>
      <w:r>
        <w:rPr>
          <w:sz w:val="21"/>
        </w:rPr>
        <w:t>5.1</w:t>
      </w:r>
      <w:r>
        <w:rPr>
          <w:sz w:val="21"/>
        </w:rPr>
        <w:t>施工设计图纸由发包人提供</w:t>
      </w:r>
    </w:p>
    <w:p>
      <w:pPr>
        <w:pStyle w:val="null3"/>
        <w:ind w:firstLine="420"/>
        <w:jc w:val="left"/>
      </w:pPr>
      <w:r>
        <w:rPr>
          <w:sz w:val="21"/>
        </w:rPr>
        <w:t>(1)</w:t>
      </w:r>
      <w:r>
        <w:rPr>
          <w:sz w:val="21"/>
        </w:rPr>
        <w:t>施工设计图纸提供的时间：</w:t>
      </w:r>
      <w:r>
        <w:rPr>
          <w:sz w:val="21"/>
          <w:u w:val="single"/>
        </w:rPr>
        <w:t>中标（成交）通知书发出后</w:t>
      </w:r>
      <w:r>
        <w:rPr>
          <w:sz w:val="21"/>
          <w:u w:val="single"/>
        </w:rPr>
        <w:t>7</w:t>
      </w:r>
      <w:r>
        <w:rPr>
          <w:sz w:val="21"/>
          <w:u w:val="single"/>
        </w:rPr>
        <w:t>天内。</w:t>
      </w:r>
    </w:p>
    <w:p>
      <w:pPr>
        <w:pStyle w:val="null3"/>
        <w:ind w:firstLine="420"/>
        <w:jc w:val="left"/>
      </w:pPr>
      <w:r>
        <w:rPr>
          <w:sz w:val="21"/>
        </w:rPr>
        <w:t>(2)</w:t>
      </w:r>
      <w:r>
        <w:rPr>
          <w:sz w:val="21"/>
        </w:rPr>
        <w:t>施工设计图纸提供的数量：</w:t>
      </w:r>
      <w:r>
        <w:rPr>
          <w:sz w:val="21"/>
          <w:u w:val="single"/>
        </w:rPr>
        <w:t>4</w:t>
      </w:r>
      <w:r>
        <w:rPr>
          <w:sz w:val="21"/>
          <w:u w:val="single"/>
        </w:rPr>
        <w:t>份，如承包人需要增加图纸，由承包人自行复制并承担相关费用。</w:t>
      </w:r>
    </w:p>
    <w:p>
      <w:pPr>
        <w:pStyle w:val="null3"/>
        <w:ind w:firstLine="420"/>
        <w:jc w:val="left"/>
      </w:pPr>
      <w:r>
        <w:rPr>
          <w:sz w:val="21"/>
        </w:rPr>
        <w:t>5.2</w:t>
      </w:r>
      <w:r>
        <w:rPr>
          <w:sz w:val="21"/>
        </w:rPr>
        <w:t>施工设计图纸由承包人提供</w:t>
      </w:r>
    </w:p>
    <w:p>
      <w:pPr>
        <w:pStyle w:val="null3"/>
        <w:ind w:firstLine="420"/>
        <w:jc w:val="left"/>
      </w:pPr>
      <w:r>
        <w:rPr>
          <w:sz w:val="21"/>
        </w:rPr>
        <w:t>(1)</w:t>
      </w:r>
      <w:r>
        <w:rPr>
          <w:sz w:val="21"/>
        </w:rPr>
        <w:t>施工设计图纸提供的时间：</w:t>
      </w:r>
      <w:r>
        <w:rPr>
          <w:sz w:val="21"/>
          <w:u w:val="single"/>
        </w:rPr>
        <w:t xml:space="preserve"> </w:t>
      </w:r>
      <w:r>
        <w:rPr>
          <w:sz w:val="21"/>
          <w:u w:val="single"/>
        </w:rPr>
        <w:t>/</w:t>
      </w:r>
    </w:p>
    <w:p>
      <w:pPr>
        <w:pStyle w:val="null3"/>
        <w:ind w:firstLine="420"/>
        <w:jc w:val="left"/>
      </w:pPr>
      <w:r>
        <w:rPr>
          <w:sz w:val="21"/>
        </w:rPr>
        <w:t>(2)</w:t>
      </w:r>
      <w:r>
        <w:rPr>
          <w:sz w:val="21"/>
        </w:rPr>
        <w:t>施工设计图纸提供的数量：</w:t>
      </w:r>
      <w:r>
        <w:rPr>
          <w:sz w:val="21"/>
          <w:u w:val="single"/>
        </w:rPr>
        <w:t xml:space="preserve"> </w:t>
      </w:r>
      <w:r>
        <w:rPr>
          <w:sz w:val="21"/>
          <w:u w:val="single"/>
        </w:rPr>
        <w:t>/</w:t>
      </w:r>
    </w:p>
    <w:p>
      <w:pPr>
        <w:pStyle w:val="null3"/>
        <w:ind w:firstLine="420"/>
        <w:jc w:val="left"/>
      </w:pPr>
      <w:r>
        <w:rPr>
          <w:sz w:val="21"/>
        </w:rPr>
        <w:t>6</w:t>
      </w:r>
      <w:r>
        <w:rPr>
          <w:sz w:val="21"/>
        </w:rPr>
        <w:t>．通讯联络</w:t>
      </w:r>
    </w:p>
    <w:p>
      <w:pPr>
        <w:pStyle w:val="null3"/>
        <w:ind w:firstLine="420"/>
        <w:jc w:val="left"/>
      </w:pPr>
      <w:r>
        <w:rPr>
          <w:sz w:val="21"/>
        </w:rPr>
        <w:t>6.2</w:t>
      </w:r>
      <w:r>
        <w:rPr>
          <w:sz w:val="21"/>
        </w:rPr>
        <w:t>各方通讯地址、收件人及其他送达方式</w:t>
      </w:r>
    </w:p>
    <w:p>
      <w:pPr>
        <w:pStyle w:val="null3"/>
        <w:ind w:firstLine="420"/>
        <w:jc w:val="left"/>
      </w:pPr>
      <w:r>
        <w:rPr>
          <w:sz w:val="21"/>
        </w:rPr>
        <w:t>(1)</w:t>
      </w:r>
      <w:r>
        <w:rPr>
          <w:sz w:val="21"/>
        </w:rPr>
        <w:t>各方通讯地址和收件人：</w:t>
      </w:r>
    </w:p>
    <w:p>
      <w:pPr>
        <w:pStyle w:val="null3"/>
        <w:ind w:firstLine="420"/>
        <w:jc w:val="left"/>
      </w:pPr>
      <w:r>
        <w:rPr>
          <w:sz w:val="21"/>
        </w:rPr>
        <w:t>发包人</w:t>
      </w:r>
    </w:p>
    <w:p>
      <w:pPr>
        <w:pStyle w:val="null3"/>
        <w:ind w:firstLine="420"/>
        <w:jc w:val="left"/>
      </w:pPr>
      <w:r>
        <w:rPr>
          <w:sz w:val="21"/>
        </w:rPr>
        <w:t>通讯地址：收件人：邮政编码：</w:t>
      </w:r>
    </w:p>
    <w:p>
      <w:pPr>
        <w:pStyle w:val="null3"/>
        <w:ind w:firstLine="420"/>
        <w:jc w:val="left"/>
      </w:pPr>
      <w:r>
        <w:rPr>
          <w:sz w:val="21"/>
        </w:rPr>
        <w:t>承包人</w:t>
      </w:r>
    </w:p>
    <w:p>
      <w:pPr>
        <w:pStyle w:val="null3"/>
        <w:ind w:firstLine="420"/>
        <w:jc w:val="left"/>
      </w:pPr>
      <w:r>
        <w:rPr>
          <w:sz w:val="21"/>
        </w:rPr>
        <w:t>通讯地址：收件人：邮政编码：</w:t>
      </w:r>
    </w:p>
    <w:p>
      <w:pPr>
        <w:pStyle w:val="null3"/>
        <w:ind w:firstLine="420"/>
        <w:jc w:val="left"/>
      </w:pPr>
      <w:r>
        <w:rPr>
          <w:sz w:val="21"/>
        </w:rPr>
        <w:t>监理单位</w:t>
      </w:r>
    </w:p>
    <w:p>
      <w:pPr>
        <w:pStyle w:val="null3"/>
        <w:ind w:firstLine="420"/>
        <w:jc w:val="left"/>
      </w:pPr>
      <w:r>
        <w:rPr>
          <w:sz w:val="21"/>
        </w:rPr>
        <w:t>通讯地址：收件人：邮政编码：</w:t>
      </w:r>
    </w:p>
    <w:p>
      <w:pPr>
        <w:pStyle w:val="null3"/>
        <w:ind w:firstLine="420"/>
        <w:jc w:val="left"/>
      </w:pPr>
      <w:r>
        <w:rPr>
          <w:sz w:val="21"/>
        </w:rPr>
        <w:t>造价咨询单位：</w:t>
      </w:r>
    </w:p>
    <w:p>
      <w:pPr>
        <w:pStyle w:val="null3"/>
        <w:ind w:firstLine="420"/>
        <w:jc w:val="left"/>
      </w:pPr>
      <w:r>
        <w:rPr>
          <w:sz w:val="21"/>
        </w:rPr>
        <w:t>通讯地址：收件人：邮政编码：</w:t>
      </w:r>
    </w:p>
    <w:p>
      <w:pPr>
        <w:pStyle w:val="null3"/>
        <w:ind w:firstLine="420"/>
        <w:jc w:val="left"/>
      </w:pPr>
      <w:r>
        <w:rPr>
          <w:sz w:val="21"/>
        </w:rPr>
        <w:t>(2)</w:t>
      </w:r>
      <w:r>
        <w:rPr>
          <w:sz w:val="21"/>
        </w:rPr>
        <w:t>视为送达的其他方式：</w:t>
      </w:r>
    </w:p>
    <w:p>
      <w:pPr>
        <w:pStyle w:val="null3"/>
        <w:ind w:firstLine="420"/>
        <w:jc w:val="left"/>
      </w:pPr>
      <w:r>
        <w:rPr>
          <w:sz w:val="21"/>
        </w:rPr>
        <w:t>7</w:t>
      </w:r>
      <w:r>
        <w:rPr>
          <w:sz w:val="21"/>
        </w:rPr>
        <w:t>．工程分包</w:t>
      </w:r>
    </w:p>
    <w:p>
      <w:pPr>
        <w:pStyle w:val="null3"/>
        <w:ind w:firstLine="420"/>
        <w:jc w:val="left"/>
      </w:pPr>
      <w:r>
        <w:rPr>
          <w:sz w:val="21"/>
        </w:rPr>
        <w:t>7.5(1)</w:t>
      </w:r>
      <w:r>
        <w:rPr>
          <w:sz w:val="21"/>
        </w:rPr>
        <w:t>指定分包工程：</w:t>
      </w:r>
      <w:r>
        <w:rPr>
          <w:sz w:val="21"/>
          <w:u w:val="single"/>
        </w:rPr>
        <w:t xml:space="preserve">  </w:t>
      </w:r>
      <w:r>
        <w:rPr>
          <w:sz w:val="21"/>
          <w:u w:val="single"/>
        </w:rPr>
        <w:t>/</w:t>
      </w:r>
      <w:r>
        <w:rPr/>
        <w:t xml:space="preserve"> </w:t>
      </w:r>
    </w:p>
    <w:p>
      <w:pPr>
        <w:pStyle w:val="null3"/>
        <w:ind w:firstLine="420"/>
        <w:jc w:val="left"/>
      </w:pPr>
      <w:r>
        <w:rPr>
          <w:sz w:val="21"/>
        </w:rPr>
        <w:t>(2)</w:t>
      </w:r>
      <w:r>
        <w:rPr>
          <w:sz w:val="21"/>
        </w:rPr>
        <w:t>分包工程价款的支付方式：</w:t>
      </w:r>
      <w:r>
        <w:rPr>
          <w:sz w:val="21"/>
          <w:u w:val="single"/>
        </w:rPr>
        <w:t xml:space="preserve">  </w:t>
      </w:r>
      <w:r>
        <w:rPr>
          <w:sz w:val="21"/>
          <w:u w:val="single"/>
        </w:rPr>
        <w:t>/</w:t>
      </w:r>
    </w:p>
    <w:p>
      <w:pPr>
        <w:pStyle w:val="null3"/>
        <w:ind w:firstLine="420"/>
        <w:jc w:val="left"/>
      </w:pPr>
      <w:r>
        <w:rPr>
          <w:sz w:val="21"/>
        </w:rPr>
        <w:t>9</w:t>
      </w:r>
      <w:r>
        <w:rPr>
          <w:sz w:val="21"/>
        </w:rPr>
        <w:t>．招标错失的修正</w:t>
      </w:r>
    </w:p>
    <w:p>
      <w:pPr>
        <w:pStyle w:val="null3"/>
        <w:ind w:firstLine="420"/>
        <w:jc w:val="left"/>
      </w:pPr>
      <w:r>
        <w:rPr>
          <w:sz w:val="21"/>
        </w:rPr>
        <w:t>本条不适用</w:t>
      </w:r>
    </w:p>
    <w:p>
      <w:pPr>
        <w:pStyle w:val="null3"/>
        <w:ind w:firstLine="420"/>
        <w:jc w:val="left"/>
      </w:pPr>
      <w:r>
        <w:rPr>
          <w:sz w:val="21"/>
        </w:rPr>
        <w:t>10</w:t>
      </w:r>
      <w:r>
        <w:rPr>
          <w:sz w:val="21"/>
        </w:rPr>
        <w:t>．投标文件的完备性</w:t>
      </w:r>
    </w:p>
    <w:p>
      <w:pPr>
        <w:pStyle w:val="null3"/>
        <w:ind w:firstLine="420"/>
        <w:jc w:val="left"/>
      </w:pPr>
      <w:r>
        <w:rPr>
          <w:sz w:val="21"/>
        </w:rPr>
        <w:t>10.3</w:t>
      </w:r>
      <w:r>
        <w:rPr>
          <w:sz w:val="21"/>
        </w:rPr>
        <w:t>本款不适用</w:t>
      </w:r>
    </w:p>
    <w:p>
      <w:pPr>
        <w:pStyle w:val="null3"/>
        <w:ind w:firstLine="420"/>
        <w:jc w:val="left"/>
      </w:pPr>
      <w:r>
        <w:rPr>
          <w:sz w:val="21"/>
        </w:rPr>
        <w:t>13</w:t>
      </w:r>
      <w:r>
        <w:rPr>
          <w:sz w:val="21"/>
        </w:rPr>
        <w:t>．交通运输</w:t>
      </w:r>
    </w:p>
    <w:p>
      <w:pPr>
        <w:pStyle w:val="null3"/>
        <w:ind w:firstLine="420"/>
        <w:jc w:val="left"/>
      </w:pPr>
      <w:r>
        <w:rPr>
          <w:sz w:val="21"/>
        </w:rPr>
        <w:t>13.1</w:t>
      </w:r>
      <w:r>
        <w:rPr>
          <w:sz w:val="21"/>
        </w:rPr>
        <w:t>道路通行权和场外设施的约定：</w:t>
      </w:r>
      <w:r>
        <w:rPr>
          <w:sz w:val="21"/>
          <w:u w:val="single"/>
        </w:rPr>
        <w:t>承包人应根据实施合同工程的需要，负责办理取得出入施工场地的专用和临时道路的通行权，以及取得为实施合同工程所需修建场外设施的权利，并承担有关费用。发包人协助承包人办理上述手续。</w:t>
      </w:r>
      <w:r>
        <w:rPr/>
        <w:t xml:space="preserve"> </w:t>
      </w:r>
    </w:p>
    <w:p>
      <w:pPr>
        <w:pStyle w:val="null3"/>
        <w:ind w:firstLine="420"/>
        <w:jc w:val="left"/>
      </w:pPr>
      <w:r>
        <w:rPr>
          <w:sz w:val="21"/>
        </w:rPr>
        <w:t>13.2</w:t>
      </w:r>
      <w:r>
        <w:rPr>
          <w:sz w:val="21"/>
        </w:rPr>
        <w:t>场外施工道路的约定：</w:t>
      </w:r>
      <w:r>
        <w:rPr>
          <w:sz w:val="21"/>
          <w:u w:val="single"/>
        </w:rPr>
        <w:t xml:space="preserve">  </w:t>
      </w:r>
      <w:r>
        <w:rPr>
          <w:sz w:val="21"/>
          <w:u w:val="single"/>
        </w:rPr>
        <w:t xml:space="preserve">/  </w:t>
      </w:r>
      <w:r>
        <w:rPr>
          <w:sz w:val="21"/>
          <w:u w:val="single"/>
        </w:rPr>
        <w:t>。</w:t>
      </w:r>
    </w:p>
    <w:p>
      <w:pPr>
        <w:pStyle w:val="null3"/>
        <w:ind w:firstLine="420"/>
        <w:jc w:val="left"/>
      </w:pPr>
      <w:r>
        <w:rPr>
          <w:sz w:val="21"/>
        </w:rPr>
        <w:t>13.4</w:t>
      </w:r>
      <w:r>
        <w:rPr>
          <w:sz w:val="21"/>
        </w:rPr>
        <w:t>超大件和超重件运输的约定：</w:t>
      </w:r>
      <w:r>
        <w:rPr>
          <w:sz w:val="21"/>
          <w:u w:val="single"/>
        </w:rPr>
        <w:t>由承包人负责运输的超大件或超重件，应由承包人负责向交通管理部门办理申请手续，发包人给予协助。运输超大件或超重件所需的道路和桥梁临时加固改造费用和其它有关费用，由承包人承担。因承包人运输造成施工场地内外公共道路和桥梁损坏的，由承包人承担修复损坏的全部费用和可能引起的赔偿。</w:t>
      </w:r>
    </w:p>
    <w:p>
      <w:pPr>
        <w:pStyle w:val="null3"/>
        <w:ind w:firstLine="420"/>
        <w:jc w:val="left"/>
      </w:pPr>
      <w:r>
        <w:rPr>
          <w:sz w:val="21"/>
        </w:rPr>
        <w:t>14</w:t>
      </w:r>
      <w:r>
        <w:rPr>
          <w:sz w:val="21"/>
        </w:rPr>
        <w:t>．专项批准事件的签认</w:t>
      </w:r>
    </w:p>
    <w:p>
      <w:pPr>
        <w:pStyle w:val="null3"/>
        <w:ind w:firstLine="420"/>
        <w:jc w:val="left"/>
      </w:pPr>
      <w:r>
        <w:rPr>
          <w:sz w:val="21"/>
        </w:rPr>
        <w:t>14.2  (1)</w:t>
      </w:r>
      <w:r>
        <w:rPr>
          <w:sz w:val="21"/>
        </w:rPr>
        <w:t>专项批准事件的监理工程师：</w:t>
      </w:r>
    </w:p>
    <w:p>
      <w:pPr>
        <w:pStyle w:val="null3"/>
        <w:ind w:firstLine="420"/>
        <w:jc w:val="left"/>
      </w:pPr>
      <w:r>
        <w:rPr>
          <w:sz w:val="21"/>
        </w:rPr>
        <w:t>具体人选：印章样式：签字样式：授权范围：</w:t>
      </w:r>
    </w:p>
    <w:p>
      <w:pPr>
        <w:pStyle w:val="null3"/>
        <w:ind w:firstLine="420"/>
        <w:jc w:val="left"/>
      </w:pPr>
      <w:r>
        <w:rPr>
          <w:sz w:val="21"/>
        </w:rPr>
        <w:t>(2)</w:t>
      </w:r>
      <w:r>
        <w:rPr>
          <w:sz w:val="21"/>
        </w:rPr>
        <w:t>专项批准事件的造价工程师</w:t>
      </w:r>
    </w:p>
    <w:p>
      <w:pPr>
        <w:pStyle w:val="null3"/>
        <w:ind w:firstLine="420"/>
        <w:jc w:val="left"/>
      </w:pPr>
      <w:r>
        <w:rPr>
          <w:sz w:val="21"/>
        </w:rPr>
        <w:t>具体人选：印章样式：签字样式：授权范围：</w:t>
      </w:r>
    </w:p>
    <w:p>
      <w:pPr>
        <w:pStyle w:val="null3"/>
        <w:ind w:firstLine="420"/>
        <w:jc w:val="left"/>
      </w:pPr>
      <w:r>
        <w:rPr>
          <w:sz w:val="21"/>
        </w:rPr>
        <w:t>(3)</w:t>
      </w:r>
      <w:r>
        <w:rPr>
          <w:sz w:val="21"/>
        </w:rPr>
        <w:t>专项批准事件的建造师：</w:t>
      </w:r>
    </w:p>
    <w:p>
      <w:pPr>
        <w:pStyle w:val="null3"/>
        <w:ind w:firstLine="420"/>
        <w:jc w:val="left"/>
      </w:pPr>
      <w:r>
        <w:rPr>
          <w:sz w:val="21"/>
        </w:rPr>
        <w:t>具体人选：印章样式：签字样式：授权范围：</w:t>
      </w:r>
    </w:p>
    <w:p>
      <w:pPr>
        <w:pStyle w:val="null3"/>
        <w:ind w:firstLine="420"/>
        <w:jc w:val="left"/>
      </w:pPr>
      <w:r>
        <w:rPr>
          <w:sz w:val="21"/>
        </w:rPr>
        <w:t>19</w:t>
      </w:r>
      <w:r>
        <w:rPr>
          <w:sz w:val="21"/>
        </w:rPr>
        <w:t>．发包人</w:t>
      </w:r>
    </w:p>
    <w:p>
      <w:pPr>
        <w:pStyle w:val="null3"/>
        <w:ind w:firstLine="420"/>
        <w:jc w:val="left"/>
      </w:pPr>
      <w:r>
        <w:rPr>
          <w:sz w:val="21"/>
        </w:rPr>
        <w:t>19.2</w:t>
      </w:r>
      <w:r>
        <w:rPr>
          <w:sz w:val="21"/>
        </w:rPr>
        <w:t>发包人完成下列工作的约定</w:t>
      </w:r>
    </w:p>
    <w:p>
      <w:pPr>
        <w:pStyle w:val="null3"/>
        <w:ind w:firstLine="420"/>
        <w:jc w:val="left"/>
      </w:pPr>
      <w:r>
        <w:rPr>
          <w:sz w:val="21"/>
        </w:rPr>
        <w:t>(1)</w:t>
      </w:r>
      <w:r>
        <w:rPr>
          <w:sz w:val="21"/>
        </w:rPr>
        <w:t>办理土地征用、拆迁、平整工作场地等工作，使施工场地具备施工条件的时间：</w:t>
      </w:r>
      <w:r>
        <w:rPr>
          <w:sz w:val="21"/>
          <w:u w:val="single"/>
        </w:rPr>
        <w:t>开工前</w:t>
      </w:r>
      <w:r>
        <w:rPr>
          <w:sz w:val="21"/>
        </w:rPr>
        <w:t>。</w:t>
      </w:r>
    </w:p>
    <w:p>
      <w:pPr>
        <w:pStyle w:val="null3"/>
        <w:ind w:firstLine="420"/>
        <w:jc w:val="left"/>
      </w:pPr>
      <w:r>
        <w:rPr>
          <w:sz w:val="21"/>
        </w:rPr>
        <w:t>(2)</w:t>
      </w:r>
      <w:r>
        <w:rPr>
          <w:sz w:val="21"/>
        </w:rPr>
        <w:t>完成施工所需水、电、通讯线路接驳的时间及地点：</w:t>
      </w:r>
      <w:r>
        <w:rPr>
          <w:sz w:val="21"/>
          <w:u w:val="single"/>
        </w:rPr>
        <w:t>开工前；施工用地红线</w:t>
      </w:r>
      <w:r>
        <w:rPr>
          <w:sz w:val="21"/>
          <w:u w:val="single"/>
        </w:rPr>
        <w:t>50</w:t>
      </w:r>
      <w:r>
        <w:rPr>
          <w:sz w:val="21"/>
          <w:u w:val="single"/>
        </w:rPr>
        <w:t>米范围内。</w:t>
      </w:r>
    </w:p>
    <w:p>
      <w:pPr>
        <w:pStyle w:val="null3"/>
        <w:ind w:firstLine="420"/>
        <w:jc w:val="left"/>
      </w:pPr>
      <w:r>
        <w:rPr>
          <w:sz w:val="21"/>
        </w:rPr>
        <w:t>(3)</w:t>
      </w:r>
      <w:r>
        <w:rPr>
          <w:sz w:val="21"/>
        </w:rPr>
        <w:t>开工施工现场与城乡公共道路间的通道的约定：</w:t>
      </w:r>
      <w:r>
        <w:rPr>
          <w:sz w:val="21"/>
          <w:u w:val="single"/>
        </w:rPr>
        <w:t>发包人负责协调有关工作。</w:t>
      </w:r>
    </w:p>
    <w:p>
      <w:pPr>
        <w:pStyle w:val="null3"/>
        <w:ind w:firstLine="420"/>
        <w:jc w:val="left"/>
      </w:pPr>
      <w:r>
        <w:rPr>
          <w:sz w:val="21"/>
        </w:rPr>
        <w:t>(4)</w:t>
      </w:r>
      <w:r>
        <w:rPr>
          <w:sz w:val="21"/>
        </w:rPr>
        <w:t>提供有关资料的时间：</w:t>
      </w:r>
      <w:r>
        <w:rPr>
          <w:sz w:val="21"/>
          <w:u w:val="single"/>
        </w:rPr>
        <w:t>中标（成交）通知书发出后</w:t>
      </w:r>
      <w:r>
        <w:rPr>
          <w:sz w:val="21"/>
          <w:u w:val="single"/>
        </w:rPr>
        <w:t>7</w:t>
      </w:r>
      <w:r>
        <w:rPr>
          <w:sz w:val="21"/>
          <w:u w:val="single"/>
        </w:rPr>
        <w:t>天内。</w:t>
      </w:r>
    </w:p>
    <w:p>
      <w:pPr>
        <w:pStyle w:val="null3"/>
        <w:ind w:firstLine="420"/>
        <w:jc w:val="left"/>
      </w:pPr>
      <w:r>
        <w:rPr>
          <w:sz w:val="21"/>
        </w:rPr>
        <w:t>(5)</w:t>
      </w:r>
      <w:r>
        <w:rPr>
          <w:sz w:val="21"/>
        </w:rPr>
        <w:t>办理有关所需证件的约定：</w:t>
      </w:r>
      <w:r>
        <w:rPr>
          <w:sz w:val="21"/>
          <w:u w:val="single"/>
        </w:rPr>
        <w:t xml:space="preserve">  </w:t>
      </w:r>
      <w:r>
        <w:rPr>
          <w:sz w:val="21"/>
          <w:u w:val="single"/>
        </w:rPr>
        <w:t xml:space="preserve">/  </w:t>
      </w:r>
      <w:r>
        <w:rPr>
          <w:sz w:val="21"/>
        </w:rPr>
        <w:t>。</w:t>
      </w:r>
    </w:p>
    <w:p>
      <w:pPr>
        <w:pStyle w:val="null3"/>
        <w:ind w:firstLine="420"/>
        <w:jc w:val="left"/>
      </w:pPr>
      <w:r>
        <w:rPr>
          <w:sz w:val="21"/>
        </w:rPr>
        <w:t>(6)</w:t>
      </w:r>
      <w:r>
        <w:rPr>
          <w:sz w:val="21"/>
        </w:rPr>
        <w:t>现场交验的时间：</w:t>
      </w:r>
      <w:r>
        <w:rPr>
          <w:sz w:val="21"/>
          <w:u w:val="single"/>
        </w:rPr>
        <w:t>中标（成交）通知书发出后</w:t>
      </w:r>
      <w:r>
        <w:rPr>
          <w:sz w:val="21"/>
          <w:u w:val="single"/>
        </w:rPr>
        <w:t>7</w:t>
      </w:r>
      <w:r>
        <w:rPr>
          <w:sz w:val="21"/>
          <w:u w:val="single"/>
        </w:rPr>
        <w:t>天内。</w:t>
      </w:r>
    </w:p>
    <w:p>
      <w:pPr>
        <w:pStyle w:val="null3"/>
        <w:ind w:firstLine="420"/>
        <w:jc w:val="left"/>
      </w:pPr>
      <w:r>
        <w:rPr>
          <w:sz w:val="21"/>
        </w:rPr>
        <w:t>(7)</w:t>
      </w:r>
      <w:r>
        <w:rPr>
          <w:sz w:val="21"/>
        </w:rPr>
        <w:t>提供施工设计图纸、设计文件的时间：</w:t>
      </w:r>
      <w:r>
        <w:rPr>
          <w:sz w:val="21"/>
          <w:u w:val="single"/>
        </w:rPr>
        <w:t xml:space="preserve">  </w:t>
      </w:r>
      <w:r>
        <w:rPr>
          <w:sz w:val="21"/>
          <w:u w:val="single"/>
        </w:rPr>
        <w:t xml:space="preserve">/  </w:t>
      </w:r>
      <w:r>
        <w:rPr>
          <w:sz w:val="21"/>
        </w:rPr>
        <w:t>。</w:t>
      </w:r>
    </w:p>
    <w:p>
      <w:pPr>
        <w:pStyle w:val="null3"/>
        <w:ind w:firstLine="420"/>
        <w:jc w:val="left"/>
      </w:pPr>
      <w:r>
        <w:rPr>
          <w:sz w:val="21"/>
        </w:rPr>
        <w:t>(8)</w:t>
      </w:r>
      <w:r>
        <w:rPr>
          <w:sz w:val="21"/>
        </w:rPr>
        <w:t>组织图纸会审和设计交底的约定：</w:t>
      </w:r>
      <w:r>
        <w:rPr>
          <w:sz w:val="21"/>
          <w:u w:val="single"/>
        </w:rPr>
        <w:t>中标（成交）通知书发出后</w:t>
      </w:r>
      <w:r>
        <w:rPr>
          <w:sz w:val="21"/>
          <w:u w:val="single"/>
        </w:rPr>
        <w:t>15</w:t>
      </w:r>
      <w:r>
        <w:rPr>
          <w:sz w:val="21"/>
          <w:u w:val="single"/>
        </w:rPr>
        <w:t>天内。</w:t>
      </w:r>
    </w:p>
    <w:p>
      <w:pPr>
        <w:pStyle w:val="null3"/>
        <w:ind w:firstLine="420"/>
        <w:jc w:val="left"/>
      </w:pPr>
      <w:r>
        <w:rPr>
          <w:sz w:val="21"/>
        </w:rPr>
        <w:t>(9)</w:t>
      </w:r>
      <w:r>
        <w:rPr>
          <w:sz w:val="21"/>
        </w:rPr>
        <w:t>协调处理施工场地周围地形关系问题和做好邻近建筑物、构筑物（包括文物保护建筑）、古树名木等的保护工作的约定：</w:t>
      </w:r>
      <w:r>
        <w:rPr>
          <w:sz w:val="21"/>
          <w:u w:val="single"/>
        </w:rPr>
        <w:t>发包人负责协调有关工作。</w:t>
      </w:r>
    </w:p>
    <w:p>
      <w:pPr>
        <w:pStyle w:val="null3"/>
        <w:ind w:firstLine="420"/>
        <w:jc w:val="left"/>
      </w:pPr>
      <w:r>
        <w:rPr>
          <w:sz w:val="21"/>
        </w:rPr>
        <w:t>(10)</w:t>
      </w:r>
      <w:r>
        <w:rPr>
          <w:sz w:val="21"/>
        </w:rPr>
        <w:t>接收已完工程支付工程相关价款的约定：</w:t>
      </w:r>
      <w:r>
        <w:rPr>
          <w:sz w:val="21"/>
          <w:u w:val="single"/>
        </w:rPr>
        <w:t>发包人向承包人承诺按照合同约定的期限和方式支付合同价款及其他应当支付的款项。</w:t>
      </w:r>
    </w:p>
    <w:p>
      <w:pPr>
        <w:pStyle w:val="null3"/>
        <w:ind w:firstLine="420"/>
        <w:jc w:val="left"/>
      </w:pPr>
      <w:r>
        <w:rPr>
          <w:sz w:val="21"/>
        </w:rPr>
        <w:t>委托给承包人负责的部分工作有：</w:t>
      </w:r>
    </w:p>
    <w:p>
      <w:pPr>
        <w:pStyle w:val="null3"/>
        <w:ind w:firstLine="420"/>
        <w:jc w:val="left"/>
      </w:pPr>
      <w:r>
        <w:rPr>
          <w:sz w:val="21"/>
        </w:rPr>
        <w:t>19.3</w:t>
      </w:r>
      <w:r>
        <w:rPr>
          <w:sz w:val="21"/>
        </w:rPr>
        <w:t>提供施工场地的时间：</w:t>
      </w:r>
      <w:r>
        <w:rPr>
          <w:sz w:val="21"/>
          <w:u w:val="single"/>
        </w:rPr>
        <w:t>在签订合同后的</w:t>
      </w:r>
      <w:r>
        <w:rPr>
          <w:sz w:val="21"/>
          <w:u w:val="single"/>
        </w:rPr>
        <w:t>7</w:t>
      </w:r>
      <w:r>
        <w:rPr>
          <w:sz w:val="21"/>
          <w:u w:val="single"/>
        </w:rPr>
        <w:t>天内。</w:t>
      </w:r>
    </w:p>
    <w:p>
      <w:pPr>
        <w:pStyle w:val="null3"/>
        <w:ind w:firstLine="420"/>
        <w:jc w:val="left"/>
      </w:pPr>
      <w:r>
        <w:rPr>
          <w:sz w:val="21"/>
        </w:rPr>
        <w:t>19.4</w:t>
      </w:r>
      <w:r>
        <w:rPr>
          <w:sz w:val="21"/>
        </w:rPr>
        <w:t>发包人向承包人提供标准与规范名称、图纸及技术要求的约定</w:t>
      </w:r>
    </w:p>
    <w:p>
      <w:pPr>
        <w:pStyle w:val="null3"/>
        <w:ind w:firstLine="420"/>
        <w:jc w:val="left"/>
      </w:pPr>
      <w:r>
        <w:rPr>
          <w:sz w:val="21"/>
        </w:rPr>
        <w:t>(1)</w:t>
      </w:r>
      <w:r>
        <w:rPr>
          <w:sz w:val="21"/>
        </w:rPr>
        <w:t>提供的时间：</w:t>
      </w:r>
      <w:r>
        <w:rPr>
          <w:sz w:val="21"/>
        </w:rPr>
        <w:t>/</w:t>
      </w:r>
    </w:p>
    <w:p>
      <w:pPr>
        <w:pStyle w:val="null3"/>
        <w:ind w:firstLine="420"/>
        <w:jc w:val="left"/>
      </w:pPr>
      <w:r>
        <w:rPr>
          <w:sz w:val="21"/>
        </w:rPr>
        <w:t>(2)</w:t>
      </w:r>
      <w:r>
        <w:rPr>
          <w:sz w:val="21"/>
        </w:rPr>
        <w:t>提供的份数：</w:t>
      </w:r>
      <w:r>
        <w:rPr>
          <w:sz w:val="21"/>
        </w:rPr>
        <w:t>/</w:t>
      </w:r>
    </w:p>
    <w:p>
      <w:pPr>
        <w:pStyle w:val="null3"/>
        <w:ind w:firstLine="420"/>
        <w:jc w:val="left"/>
      </w:pPr>
      <w:r>
        <w:rPr>
          <w:sz w:val="21"/>
        </w:rPr>
        <w:t>19.5</w:t>
      </w:r>
      <w:r>
        <w:rPr>
          <w:sz w:val="21"/>
        </w:rPr>
        <w:t>支付期及支付方式的约定</w:t>
      </w:r>
    </w:p>
    <w:p>
      <w:pPr>
        <w:pStyle w:val="null3"/>
        <w:ind w:firstLine="420"/>
        <w:jc w:val="left"/>
      </w:pPr>
      <w:r>
        <w:rPr>
          <w:sz w:val="21"/>
        </w:rPr>
        <w:t>(1)</w:t>
      </w:r>
      <w:r>
        <w:rPr>
          <w:sz w:val="21"/>
        </w:rPr>
        <w:t>工程价款支付期限：按专用条款第</w:t>
      </w:r>
      <w:r>
        <w:rPr>
          <w:sz w:val="21"/>
        </w:rPr>
        <w:t>81</w:t>
      </w:r>
      <w:r>
        <w:rPr>
          <w:sz w:val="21"/>
        </w:rPr>
        <w:t>条支付。</w:t>
      </w:r>
    </w:p>
    <w:p>
      <w:pPr>
        <w:pStyle w:val="null3"/>
        <w:ind w:firstLine="420"/>
        <w:jc w:val="left"/>
      </w:pPr>
      <w:r>
        <w:rPr>
          <w:sz w:val="21"/>
        </w:rPr>
        <w:t>□按合同通用条款规定期限支付。</w:t>
      </w:r>
    </w:p>
    <w:p>
      <w:pPr>
        <w:pStyle w:val="null3"/>
        <w:ind w:firstLine="420"/>
        <w:jc w:val="left"/>
      </w:pPr>
      <w:r>
        <w:rPr>
          <w:sz w:val="21"/>
        </w:rPr>
        <w:t>□其他：</w:t>
      </w:r>
    </w:p>
    <w:p>
      <w:pPr>
        <w:pStyle w:val="null3"/>
        <w:ind w:firstLine="420"/>
        <w:jc w:val="left"/>
      </w:pPr>
      <w:r>
        <w:rPr>
          <w:sz w:val="21"/>
        </w:rPr>
        <w:t>(2)</w:t>
      </w:r>
      <w:r>
        <w:rPr>
          <w:sz w:val="21"/>
        </w:rPr>
        <w:t>工程价款支付方式</w:t>
      </w:r>
    </w:p>
    <w:p>
      <w:pPr>
        <w:pStyle w:val="null3"/>
        <w:ind w:firstLine="420"/>
        <w:jc w:val="left"/>
      </w:pPr>
      <w:r>
        <w:rPr>
          <w:sz w:val="21"/>
        </w:rPr>
        <w:t>☑按协议书所注明的银行账号转账。</w:t>
      </w:r>
    </w:p>
    <w:p>
      <w:pPr>
        <w:pStyle w:val="null3"/>
        <w:ind w:firstLine="420"/>
        <w:jc w:val="left"/>
      </w:pPr>
      <w:r>
        <w:rPr>
          <w:sz w:val="21"/>
        </w:rPr>
        <w:t>□支票支付。</w:t>
      </w:r>
    </w:p>
    <w:p>
      <w:pPr>
        <w:pStyle w:val="null3"/>
        <w:ind w:firstLine="420"/>
        <w:jc w:val="left"/>
      </w:pPr>
      <w:r>
        <w:rPr>
          <w:sz w:val="21"/>
        </w:rPr>
        <w:t>□其他方式：</w:t>
      </w:r>
    </w:p>
    <w:p>
      <w:pPr>
        <w:pStyle w:val="null3"/>
        <w:ind w:firstLine="420"/>
        <w:jc w:val="left"/>
      </w:pPr>
      <w:r>
        <w:rPr>
          <w:sz w:val="21"/>
        </w:rPr>
        <w:t>20</w:t>
      </w:r>
      <w:r>
        <w:rPr>
          <w:sz w:val="21"/>
        </w:rPr>
        <w:t>．承包人</w:t>
      </w:r>
    </w:p>
    <w:p>
      <w:pPr>
        <w:pStyle w:val="null3"/>
        <w:ind w:firstLine="420"/>
        <w:jc w:val="left"/>
      </w:pPr>
      <w:r>
        <w:rPr>
          <w:sz w:val="21"/>
        </w:rPr>
        <w:t>20.2</w:t>
      </w:r>
      <w:r>
        <w:rPr>
          <w:sz w:val="21"/>
        </w:rPr>
        <w:t>承包人完成下列工作的约定</w:t>
      </w:r>
    </w:p>
    <w:p>
      <w:pPr>
        <w:pStyle w:val="null3"/>
        <w:ind w:firstLine="420"/>
        <w:jc w:val="left"/>
      </w:pPr>
      <w:r>
        <w:rPr>
          <w:sz w:val="21"/>
        </w:rPr>
        <w:t>(2)</w:t>
      </w:r>
      <w:r>
        <w:rPr>
          <w:sz w:val="21"/>
        </w:rPr>
        <w:t>应提供计划、报表的名称及完成时间：</w:t>
      </w:r>
      <w:r>
        <w:rPr>
          <w:sz w:val="21"/>
          <w:u w:val="single"/>
        </w:rPr>
        <w:t>中标（成交）通知书发出后</w:t>
      </w:r>
      <w:r>
        <w:rPr>
          <w:sz w:val="21"/>
          <w:u w:val="single"/>
        </w:rPr>
        <w:t>10</w:t>
      </w:r>
      <w:r>
        <w:rPr>
          <w:sz w:val="21"/>
          <w:u w:val="single"/>
        </w:rPr>
        <w:t>天内。</w:t>
      </w:r>
    </w:p>
    <w:p>
      <w:pPr>
        <w:pStyle w:val="null3"/>
        <w:ind w:firstLine="420"/>
        <w:jc w:val="left"/>
      </w:pPr>
      <w:r>
        <w:rPr>
          <w:sz w:val="21"/>
        </w:rPr>
        <w:t>(4)</w:t>
      </w:r>
      <w:r>
        <w:rPr>
          <w:sz w:val="21"/>
        </w:rPr>
        <w:t>承担施工安全保护工作及非夜间施工照明的责任和要求：</w:t>
      </w:r>
      <w:r>
        <w:rPr>
          <w:sz w:val="21"/>
          <w:u w:val="single"/>
        </w:rPr>
        <w:t>按有关规定在施工场地内设置安全设施及护栏、标志及灯光，确保行人、施工人员及车辆交通安全，如发生安全事故，属施工方责任的由承包人负责处理；所需费用考虑在投标报价中。如因发生工程安全事故而导致工程停工，应赔偿因此而造成发包人的经济损失。</w:t>
      </w:r>
    </w:p>
    <w:p>
      <w:pPr>
        <w:pStyle w:val="null3"/>
        <w:ind w:firstLine="420"/>
        <w:jc w:val="left"/>
      </w:pPr>
      <w:r>
        <w:rPr>
          <w:sz w:val="21"/>
        </w:rPr>
        <w:t>(5)</w:t>
      </w:r>
      <w:r>
        <w:rPr>
          <w:sz w:val="21"/>
        </w:rPr>
        <w:t>向发包人提供施工现场办公和生活的房屋设施的时间和要求：</w:t>
      </w:r>
      <w:r>
        <w:rPr>
          <w:sz w:val="21"/>
          <w:u w:val="single"/>
        </w:rPr>
        <w:t xml:space="preserve">  </w:t>
      </w:r>
      <w:r>
        <w:rPr>
          <w:sz w:val="21"/>
          <w:u w:val="single"/>
        </w:rPr>
        <w:t xml:space="preserve">/  </w:t>
      </w:r>
      <w:r>
        <w:rPr>
          <w:sz w:val="21"/>
        </w:rPr>
        <w:t>。</w:t>
      </w:r>
    </w:p>
    <w:p>
      <w:pPr>
        <w:pStyle w:val="null3"/>
        <w:ind w:firstLine="420"/>
        <w:jc w:val="left"/>
      </w:pPr>
      <w:r>
        <w:rPr>
          <w:sz w:val="21"/>
        </w:rPr>
        <w:t>(7)</w:t>
      </w:r>
      <w:r>
        <w:rPr>
          <w:sz w:val="21"/>
        </w:rPr>
        <w:t>已完工程成品保护的特殊要求及费用承担：</w:t>
      </w:r>
      <w:r>
        <w:rPr>
          <w:sz w:val="21"/>
          <w:u w:val="single"/>
        </w:rPr>
        <w:t>在本工程完成并办理竣工验收前，本工程施工范围内的成品、半成品由承包人负责保护及承担相应费用。如发包人要求提前交付使用，应办理工程中间验收手续，中间验收后所发生的费用由发包人承担。</w:t>
      </w:r>
    </w:p>
    <w:p>
      <w:pPr>
        <w:pStyle w:val="null3"/>
        <w:ind w:firstLine="420"/>
        <w:jc w:val="left"/>
      </w:pPr>
      <w:r>
        <w:rPr>
          <w:sz w:val="21"/>
        </w:rPr>
        <w:t>(8)</w:t>
      </w:r>
      <w:r>
        <w:rPr>
          <w:sz w:val="21"/>
        </w:rPr>
        <w:t>施工场地周围地下管线和邻近建筑物、构筑物（含文物保护建筑）、古树名木的保护要求及费用承担：</w:t>
      </w:r>
      <w:r>
        <w:rPr>
          <w:sz w:val="21"/>
          <w:u w:val="single"/>
        </w:rPr>
        <w:t>承包人在施工过程中必须保护好工程施工范围内现有的建筑物、市政道路设施及有关管线，如有损坏，由承包人负责恢复及承担相关费用。在施工期间承包人必须做好保护措施，不得污染现有建（构）筑物、路面等市政设施及一切建筑成品。如发包人要求提前交付使用，应办理工程中间验收手续，中间验收后所发生的费用由发包人承担。</w:t>
      </w:r>
    </w:p>
    <w:p>
      <w:pPr>
        <w:pStyle w:val="null3"/>
        <w:ind w:firstLine="420"/>
        <w:jc w:val="left"/>
      </w:pPr>
      <w:r>
        <w:rPr>
          <w:sz w:val="21"/>
        </w:rPr>
        <w:t>(11)</w:t>
      </w:r>
      <w:r>
        <w:rPr>
          <w:sz w:val="21"/>
        </w:rPr>
        <w:t>双方约定承包人应做的其他工作：</w:t>
      </w:r>
      <w:r>
        <w:rPr>
          <w:sz w:val="21"/>
          <w:u w:val="single"/>
        </w:rPr>
        <w:t xml:space="preserve">  </w:t>
      </w:r>
      <w:r>
        <w:rPr>
          <w:sz w:val="21"/>
          <w:u w:val="single"/>
        </w:rPr>
        <w:t xml:space="preserve">/  </w:t>
      </w:r>
      <w:r>
        <w:rPr>
          <w:sz w:val="21"/>
        </w:rPr>
        <w:t>。</w:t>
      </w:r>
    </w:p>
    <w:p>
      <w:pPr>
        <w:pStyle w:val="null3"/>
        <w:ind w:firstLine="420"/>
        <w:jc w:val="left"/>
      </w:pPr>
      <w:r>
        <w:rPr>
          <w:sz w:val="21"/>
        </w:rPr>
        <w:t>20.4</w:t>
      </w:r>
      <w:r>
        <w:rPr>
          <w:sz w:val="21"/>
        </w:rPr>
        <w:t>承包人完成设计的约定</w:t>
      </w:r>
    </w:p>
    <w:p>
      <w:pPr>
        <w:pStyle w:val="null3"/>
        <w:ind w:firstLine="420"/>
        <w:jc w:val="left"/>
      </w:pPr>
      <w:r>
        <w:rPr>
          <w:sz w:val="21"/>
        </w:rPr>
        <w:t>(1)</w:t>
      </w:r>
      <w:r>
        <w:rPr>
          <w:sz w:val="21"/>
        </w:rPr>
        <w:t>承包人负责的设计有：</w:t>
      </w:r>
    </w:p>
    <w:p>
      <w:pPr>
        <w:pStyle w:val="null3"/>
        <w:ind w:firstLine="420"/>
        <w:jc w:val="left"/>
      </w:pPr>
      <w:r>
        <w:rPr>
          <w:sz w:val="21"/>
        </w:rPr>
        <w:t>(2)</w:t>
      </w:r>
      <w:r>
        <w:rPr>
          <w:sz w:val="21"/>
        </w:rPr>
        <w:t>承包人提交设计图纸的时间：</w:t>
      </w:r>
    </w:p>
    <w:p>
      <w:pPr>
        <w:pStyle w:val="null3"/>
        <w:ind w:firstLine="420"/>
        <w:jc w:val="left"/>
      </w:pPr>
      <w:r>
        <w:rPr>
          <w:sz w:val="21"/>
        </w:rPr>
        <w:t>22</w:t>
      </w:r>
      <w:r>
        <w:rPr>
          <w:sz w:val="21"/>
        </w:rPr>
        <w:t>．发包人代表</w:t>
      </w:r>
    </w:p>
    <w:p>
      <w:pPr>
        <w:pStyle w:val="null3"/>
        <w:ind w:firstLine="420"/>
        <w:jc w:val="left"/>
      </w:pPr>
      <w:r>
        <w:rPr>
          <w:sz w:val="21"/>
        </w:rPr>
        <w:t>22.1</w:t>
      </w:r>
      <w:r>
        <w:rPr>
          <w:sz w:val="21"/>
        </w:rPr>
        <w:t>发包人代表及其权力的限制</w:t>
      </w:r>
    </w:p>
    <w:p>
      <w:pPr>
        <w:pStyle w:val="null3"/>
        <w:ind w:firstLine="420"/>
        <w:jc w:val="left"/>
      </w:pPr>
      <w:r>
        <w:rPr>
          <w:sz w:val="21"/>
        </w:rPr>
        <w:t>(1)</w:t>
      </w:r>
      <w:r>
        <w:rPr>
          <w:sz w:val="21"/>
        </w:rPr>
        <w:t>发包人任命（            ）为发包人代表，其联络通讯地址如下：</w:t>
      </w:r>
    </w:p>
    <w:p>
      <w:pPr>
        <w:pStyle w:val="null3"/>
        <w:ind w:firstLine="420"/>
        <w:jc w:val="left"/>
      </w:pPr>
      <w:r>
        <w:rPr>
          <w:sz w:val="21"/>
        </w:rPr>
        <w:t>通讯地址：邮政编码：</w:t>
      </w:r>
    </w:p>
    <w:p>
      <w:pPr>
        <w:pStyle w:val="null3"/>
        <w:ind w:firstLine="420"/>
        <w:jc w:val="left"/>
      </w:pPr>
      <w:r>
        <w:rPr>
          <w:sz w:val="21"/>
        </w:rPr>
        <w:t>联系电话：传真号码：</w:t>
      </w:r>
    </w:p>
    <w:p>
      <w:pPr>
        <w:pStyle w:val="null3"/>
        <w:ind w:firstLine="420"/>
        <w:jc w:val="left"/>
      </w:pPr>
      <w:r>
        <w:rPr>
          <w:sz w:val="21"/>
        </w:rPr>
        <w:t>(2)</w:t>
      </w:r>
      <w:r>
        <w:rPr>
          <w:sz w:val="21"/>
        </w:rPr>
        <w:t>发包人对发包人代表权力做如下限制：</w:t>
      </w:r>
    </w:p>
    <w:p>
      <w:pPr>
        <w:pStyle w:val="null3"/>
        <w:ind w:firstLine="420"/>
        <w:jc w:val="left"/>
      </w:pPr>
      <w:r>
        <w:rPr>
          <w:sz w:val="21"/>
        </w:rPr>
        <w:t>23</w:t>
      </w:r>
      <w:r>
        <w:rPr>
          <w:sz w:val="21"/>
        </w:rPr>
        <w:t>．监理工程师</w:t>
      </w:r>
    </w:p>
    <w:p>
      <w:pPr>
        <w:pStyle w:val="null3"/>
        <w:ind w:firstLine="420"/>
        <w:jc w:val="left"/>
      </w:pPr>
      <w:r>
        <w:rPr>
          <w:sz w:val="21"/>
        </w:rPr>
        <w:t>23.1</w:t>
      </w:r>
      <w:r>
        <w:rPr>
          <w:sz w:val="21"/>
        </w:rPr>
        <w:t>负责合同工程的监理单位及任命的监理工程师</w:t>
      </w:r>
    </w:p>
    <w:p>
      <w:pPr>
        <w:pStyle w:val="null3"/>
        <w:ind w:firstLine="420"/>
        <w:jc w:val="left"/>
      </w:pPr>
      <w:r>
        <w:rPr>
          <w:sz w:val="21"/>
        </w:rPr>
        <w:t>(1)</w:t>
      </w:r>
      <w:r>
        <w:rPr>
          <w:sz w:val="21"/>
        </w:rPr>
        <w:t>监理单位：法定代表人：</w:t>
      </w:r>
    </w:p>
    <w:p>
      <w:pPr>
        <w:pStyle w:val="null3"/>
        <w:ind w:firstLine="420"/>
        <w:jc w:val="left"/>
      </w:pPr>
      <w:r>
        <w:rPr>
          <w:sz w:val="21"/>
        </w:rPr>
        <w:t>(2)</w:t>
      </w:r>
      <w:r>
        <w:rPr>
          <w:sz w:val="21"/>
        </w:rPr>
        <w:t>任命（            ）为监理工程师，其个人信息及联系方式如下</w:t>
      </w:r>
      <w:r>
        <w:rPr>
          <w:sz w:val="21"/>
        </w:rPr>
        <w:t>:</w:t>
      </w:r>
    </w:p>
    <w:p>
      <w:pPr>
        <w:pStyle w:val="null3"/>
        <w:ind w:firstLine="420"/>
        <w:jc w:val="left"/>
      </w:pPr>
      <w:r>
        <w:rPr>
          <w:sz w:val="21"/>
        </w:rPr>
        <w:t>身份证号码：</w:t>
      </w:r>
      <w:r>
        <w:rPr>
          <w:sz w:val="21"/>
        </w:rPr>
        <w:t xml:space="preserve">                            </w:t>
      </w:r>
      <w:r>
        <w:rPr>
          <w:sz w:val="21"/>
        </w:rPr>
        <w:t>通讯地址：</w:t>
      </w:r>
    </w:p>
    <w:p>
      <w:pPr>
        <w:pStyle w:val="null3"/>
        <w:ind w:firstLine="420"/>
        <w:jc w:val="left"/>
      </w:pPr>
      <w:r>
        <w:rPr>
          <w:sz w:val="21"/>
        </w:rPr>
        <w:t>邮政编码：联系电话：</w:t>
      </w:r>
    </w:p>
    <w:p>
      <w:pPr>
        <w:pStyle w:val="null3"/>
        <w:ind w:firstLine="420"/>
        <w:jc w:val="left"/>
      </w:pPr>
      <w:r>
        <w:rPr>
          <w:sz w:val="21"/>
        </w:rPr>
        <w:t>手机号码：传真号码：</w:t>
      </w:r>
    </w:p>
    <w:p>
      <w:pPr>
        <w:pStyle w:val="null3"/>
        <w:ind w:firstLine="420"/>
        <w:jc w:val="left"/>
      </w:pPr>
      <w:r>
        <w:rPr>
          <w:sz w:val="21"/>
        </w:rPr>
        <w:t>23.3</w:t>
      </w:r>
      <w:r>
        <w:rPr>
          <w:sz w:val="21"/>
        </w:rPr>
        <w:t>（</w:t>
      </w:r>
      <w:r>
        <w:rPr>
          <w:sz w:val="21"/>
        </w:rPr>
        <w:t>11</w:t>
      </w:r>
      <w:r>
        <w:rPr>
          <w:sz w:val="21"/>
        </w:rPr>
        <w:t>）需要发包人批准的其他事项：</w:t>
      </w:r>
    </w:p>
    <w:p>
      <w:pPr>
        <w:pStyle w:val="null3"/>
        <w:ind w:firstLine="420"/>
        <w:jc w:val="left"/>
      </w:pPr>
      <w:r>
        <w:rPr>
          <w:sz w:val="21"/>
        </w:rPr>
        <w:t>24</w:t>
      </w:r>
      <w:r>
        <w:rPr>
          <w:sz w:val="21"/>
        </w:rPr>
        <w:t>．造价工程师</w:t>
      </w:r>
    </w:p>
    <w:p>
      <w:pPr>
        <w:pStyle w:val="null3"/>
        <w:ind w:firstLine="420"/>
        <w:jc w:val="left"/>
      </w:pPr>
      <w:r>
        <w:rPr>
          <w:sz w:val="21"/>
        </w:rPr>
        <w:t>24.1</w:t>
      </w:r>
      <w:r>
        <w:rPr>
          <w:sz w:val="21"/>
        </w:rPr>
        <w:t>负责合同工程的造价咨询单位及任命的造价工程师</w:t>
      </w:r>
    </w:p>
    <w:p>
      <w:pPr>
        <w:pStyle w:val="null3"/>
        <w:ind w:firstLine="420"/>
        <w:jc w:val="left"/>
      </w:pPr>
      <w:r>
        <w:rPr>
          <w:sz w:val="21"/>
        </w:rPr>
        <w:t>(1)</w:t>
      </w:r>
      <w:r>
        <w:rPr>
          <w:sz w:val="21"/>
        </w:rPr>
        <w:t>造价咨询单位：法定代表人：</w:t>
      </w:r>
    </w:p>
    <w:p>
      <w:pPr>
        <w:pStyle w:val="null3"/>
        <w:ind w:firstLine="420"/>
        <w:jc w:val="left"/>
      </w:pPr>
      <w:r>
        <w:rPr>
          <w:sz w:val="21"/>
        </w:rPr>
        <w:t>(2)</w:t>
      </w:r>
      <w:r>
        <w:rPr>
          <w:sz w:val="21"/>
        </w:rPr>
        <w:t>任命（            ）为造价工程师，其个人信息及联系方式如下</w:t>
      </w:r>
      <w:r>
        <w:rPr>
          <w:sz w:val="21"/>
        </w:rPr>
        <w:t>:</w:t>
      </w:r>
    </w:p>
    <w:p>
      <w:pPr>
        <w:pStyle w:val="null3"/>
        <w:ind w:firstLine="420"/>
        <w:jc w:val="left"/>
      </w:pPr>
      <w:r>
        <w:rPr>
          <w:sz w:val="21"/>
        </w:rPr>
        <w:t>身份证号码：</w:t>
      </w:r>
      <w:r>
        <w:rPr>
          <w:sz w:val="21"/>
        </w:rPr>
        <w:t xml:space="preserve">                              </w:t>
      </w:r>
      <w:r>
        <w:rPr>
          <w:sz w:val="21"/>
        </w:rPr>
        <w:t>通讯地址：</w:t>
      </w:r>
    </w:p>
    <w:p>
      <w:pPr>
        <w:pStyle w:val="null3"/>
        <w:ind w:firstLine="420"/>
        <w:jc w:val="left"/>
      </w:pPr>
      <w:r>
        <w:rPr>
          <w:sz w:val="21"/>
        </w:rPr>
        <w:t>邮政编码：联系电话：</w:t>
      </w:r>
    </w:p>
    <w:p>
      <w:pPr>
        <w:pStyle w:val="null3"/>
        <w:ind w:firstLine="420"/>
        <w:jc w:val="left"/>
      </w:pPr>
      <w:r>
        <w:rPr>
          <w:sz w:val="21"/>
        </w:rPr>
        <w:t>手机号码：传真号码：</w:t>
      </w:r>
    </w:p>
    <w:p>
      <w:pPr>
        <w:pStyle w:val="null3"/>
        <w:ind w:firstLine="420"/>
        <w:jc w:val="left"/>
      </w:pPr>
      <w:r>
        <w:rPr>
          <w:sz w:val="21"/>
        </w:rPr>
        <w:t>24.3</w:t>
      </w:r>
      <w:r>
        <w:rPr>
          <w:sz w:val="21"/>
        </w:rPr>
        <w:t>（</w:t>
      </w:r>
      <w:r>
        <w:rPr>
          <w:sz w:val="21"/>
        </w:rPr>
        <w:t>4</w:t>
      </w:r>
      <w:r>
        <w:rPr>
          <w:sz w:val="21"/>
        </w:rPr>
        <w:t>）需要发包人批准的其他事项：</w:t>
      </w:r>
    </w:p>
    <w:p>
      <w:pPr>
        <w:pStyle w:val="null3"/>
        <w:ind w:firstLine="420"/>
        <w:jc w:val="left"/>
      </w:pPr>
      <w:r>
        <w:rPr>
          <w:sz w:val="21"/>
        </w:rPr>
        <w:t>25</w:t>
      </w:r>
      <w:r>
        <w:rPr>
          <w:sz w:val="21"/>
        </w:rPr>
        <w:t>．承包人代表</w:t>
      </w:r>
    </w:p>
    <w:p>
      <w:pPr>
        <w:pStyle w:val="null3"/>
        <w:ind w:firstLine="420"/>
        <w:jc w:val="left"/>
      </w:pPr>
      <w:r>
        <w:rPr>
          <w:sz w:val="21"/>
        </w:rPr>
        <w:t>25.1</w:t>
      </w:r>
      <w:r>
        <w:rPr>
          <w:sz w:val="21"/>
        </w:rPr>
        <w:t>承包人任命（   ）为承包人代表，其联络通讯地址如下：</w:t>
      </w:r>
    </w:p>
    <w:p>
      <w:pPr>
        <w:pStyle w:val="null3"/>
        <w:ind w:firstLine="420"/>
        <w:jc w:val="left"/>
      </w:pPr>
      <w:r>
        <w:rPr>
          <w:sz w:val="21"/>
        </w:rPr>
        <w:t>通讯地址：</w:t>
      </w:r>
    </w:p>
    <w:p>
      <w:pPr>
        <w:pStyle w:val="null3"/>
        <w:ind w:firstLine="420"/>
        <w:jc w:val="left"/>
      </w:pPr>
      <w:r>
        <w:rPr>
          <w:sz w:val="21"/>
        </w:rPr>
        <w:t>邮政编码：</w:t>
      </w:r>
    </w:p>
    <w:p>
      <w:pPr>
        <w:pStyle w:val="null3"/>
        <w:ind w:firstLine="420"/>
        <w:jc w:val="left"/>
      </w:pPr>
      <w:r>
        <w:rPr>
          <w:sz w:val="21"/>
        </w:rPr>
        <w:t>联系电话：</w:t>
      </w:r>
    </w:p>
    <w:p>
      <w:pPr>
        <w:pStyle w:val="null3"/>
        <w:ind w:firstLine="420"/>
        <w:jc w:val="left"/>
      </w:pPr>
      <w:r>
        <w:rPr>
          <w:sz w:val="21"/>
        </w:rPr>
        <w:t>传真号码：</w:t>
      </w:r>
    </w:p>
    <w:p>
      <w:pPr>
        <w:pStyle w:val="null3"/>
        <w:ind w:firstLine="420"/>
        <w:jc w:val="left"/>
      </w:pPr>
      <w:r>
        <w:rPr>
          <w:sz w:val="21"/>
        </w:rPr>
        <w:t>26</w:t>
      </w:r>
      <w:r>
        <w:rPr>
          <w:sz w:val="21"/>
        </w:rPr>
        <w:t>．指定分包人</w:t>
      </w:r>
    </w:p>
    <w:p>
      <w:pPr>
        <w:pStyle w:val="null3"/>
        <w:ind w:firstLine="420"/>
        <w:jc w:val="left"/>
      </w:pPr>
      <w:r>
        <w:rPr>
          <w:sz w:val="21"/>
        </w:rPr>
        <w:t>26.1</w:t>
      </w:r>
      <w:r>
        <w:rPr>
          <w:sz w:val="21"/>
        </w:rPr>
        <w:t>依法指定的分包人及其有关规定：</w:t>
      </w:r>
    </w:p>
    <w:p>
      <w:pPr>
        <w:pStyle w:val="null3"/>
        <w:ind w:firstLine="420"/>
        <w:jc w:val="left"/>
      </w:pPr>
      <w:r>
        <w:rPr>
          <w:sz w:val="21"/>
        </w:rPr>
        <w:t>（</w:t>
      </w:r>
      <w:r>
        <w:rPr>
          <w:sz w:val="21"/>
        </w:rPr>
        <w:t>1</w:t>
      </w:r>
      <w:r>
        <w:rPr>
          <w:sz w:val="21"/>
        </w:rPr>
        <w:t>）实施、完成任何永久工程的分包人：</w:t>
      </w:r>
    </w:p>
    <w:p>
      <w:pPr>
        <w:pStyle w:val="null3"/>
        <w:ind w:firstLine="420"/>
        <w:jc w:val="left"/>
      </w:pPr>
      <w:r>
        <w:rPr>
          <w:sz w:val="21"/>
        </w:rPr>
        <w:t>（</w:t>
      </w:r>
      <w:r>
        <w:rPr>
          <w:sz w:val="21"/>
        </w:rPr>
        <w:t>2</w:t>
      </w:r>
      <w:r>
        <w:rPr>
          <w:sz w:val="21"/>
        </w:rPr>
        <w:t>）提供本合同工程材料和工程设备、服务的分包人：</w:t>
      </w:r>
    </w:p>
    <w:p>
      <w:pPr>
        <w:pStyle w:val="null3"/>
        <w:ind w:firstLine="420"/>
        <w:jc w:val="left"/>
      </w:pPr>
      <w:r>
        <w:rPr>
          <w:sz w:val="21"/>
        </w:rPr>
        <w:t>31</w:t>
      </w:r>
      <w:r>
        <w:rPr>
          <w:sz w:val="21"/>
        </w:rPr>
        <w:t>．不可抗力</w:t>
      </w:r>
    </w:p>
    <w:p>
      <w:pPr>
        <w:pStyle w:val="null3"/>
        <w:ind w:firstLine="420"/>
        <w:jc w:val="left"/>
      </w:pPr>
      <w:r>
        <w:rPr>
          <w:sz w:val="21"/>
        </w:rPr>
        <w:t>31.1</w:t>
      </w:r>
      <w:r>
        <w:rPr>
          <w:sz w:val="21"/>
        </w:rPr>
        <w:t>（</w:t>
      </w:r>
      <w:r>
        <w:rPr>
          <w:sz w:val="21"/>
        </w:rPr>
        <w:t>4</w:t>
      </w:r>
      <w:r>
        <w:rPr>
          <w:sz w:val="21"/>
        </w:rPr>
        <w:t>）不可抗力的其他情形：</w:t>
      </w:r>
      <w:r>
        <w:rPr>
          <w:sz w:val="21"/>
          <w:u w:val="single"/>
        </w:rPr>
        <w:t>8</w:t>
      </w:r>
      <w:r>
        <w:rPr>
          <w:sz w:val="21"/>
          <w:u w:val="single"/>
        </w:rPr>
        <w:t>度以上的地震；当地气象部门公布正面吹袭江门市的</w:t>
      </w:r>
      <w:r>
        <w:rPr>
          <w:sz w:val="21"/>
          <w:u w:val="single"/>
        </w:rPr>
        <w:t>14</w:t>
      </w:r>
      <w:r>
        <w:rPr>
          <w:sz w:val="21"/>
          <w:u w:val="single"/>
        </w:rPr>
        <w:t>级以上台风；日降雨量达</w:t>
      </w:r>
      <w:r>
        <w:rPr>
          <w:sz w:val="21"/>
          <w:u w:val="single"/>
        </w:rPr>
        <w:t>50</w:t>
      </w:r>
      <w:r>
        <w:rPr>
          <w:sz w:val="21"/>
          <w:u w:val="single"/>
        </w:rPr>
        <w:t>毫米以上及经监理人和发包人共同认可的影响施工的雨水天。</w:t>
      </w:r>
    </w:p>
    <w:p>
      <w:pPr>
        <w:pStyle w:val="null3"/>
        <w:ind w:firstLine="420"/>
        <w:jc w:val="left"/>
      </w:pPr>
      <w:r>
        <w:rPr>
          <w:sz w:val="21"/>
        </w:rPr>
        <w:t>32</w:t>
      </w:r>
      <w:r>
        <w:rPr>
          <w:sz w:val="21"/>
        </w:rPr>
        <w:t>．保险</w:t>
      </w:r>
    </w:p>
    <w:p>
      <w:pPr>
        <w:pStyle w:val="null3"/>
        <w:ind w:firstLine="420"/>
        <w:jc w:val="left"/>
      </w:pPr>
      <w:r>
        <w:rPr>
          <w:sz w:val="21"/>
        </w:rPr>
        <w:t>32.1</w:t>
      </w:r>
      <w:r>
        <w:rPr>
          <w:sz w:val="21"/>
        </w:rPr>
        <w:t>发包人委托承包人办理保险事项有：</w:t>
      </w:r>
    </w:p>
    <w:p>
      <w:pPr>
        <w:pStyle w:val="null3"/>
        <w:ind w:firstLine="420"/>
        <w:jc w:val="left"/>
      </w:pPr>
      <w:r>
        <w:rPr>
          <w:sz w:val="21"/>
        </w:rPr>
        <w:t>□合同通用条款第</w:t>
      </w:r>
      <w:r>
        <w:rPr>
          <w:sz w:val="21"/>
        </w:rPr>
        <w:t>31.1</w:t>
      </w:r>
      <w:r>
        <w:rPr>
          <w:sz w:val="21"/>
        </w:rPr>
        <w:t>款的第（</w:t>
      </w:r>
      <w:r>
        <w:rPr>
          <w:sz w:val="21"/>
        </w:rPr>
        <w:t>1</w:t>
      </w:r>
      <w:r>
        <w:rPr>
          <w:sz w:val="21"/>
        </w:rPr>
        <w:t>）项；</w:t>
      </w:r>
    </w:p>
    <w:p>
      <w:pPr>
        <w:pStyle w:val="null3"/>
        <w:ind w:firstLine="420"/>
        <w:jc w:val="left"/>
      </w:pPr>
      <w:r>
        <w:rPr>
          <w:sz w:val="21"/>
        </w:rPr>
        <w:t>□合同通用条款第</w:t>
      </w:r>
      <w:r>
        <w:rPr>
          <w:sz w:val="21"/>
        </w:rPr>
        <w:t>31.1</w:t>
      </w:r>
      <w:r>
        <w:rPr>
          <w:sz w:val="21"/>
        </w:rPr>
        <w:t>款的第（</w:t>
      </w:r>
      <w:r>
        <w:rPr>
          <w:sz w:val="21"/>
        </w:rPr>
        <w:t>2</w:t>
      </w:r>
      <w:r>
        <w:rPr>
          <w:sz w:val="21"/>
        </w:rPr>
        <w:t>）项；</w:t>
      </w:r>
    </w:p>
    <w:p>
      <w:pPr>
        <w:pStyle w:val="null3"/>
        <w:ind w:firstLine="420"/>
        <w:jc w:val="left"/>
      </w:pPr>
      <w:r>
        <w:rPr>
          <w:sz w:val="21"/>
        </w:rPr>
        <w:t>□合同通用条款第</w:t>
      </w:r>
      <w:r>
        <w:rPr>
          <w:sz w:val="21"/>
        </w:rPr>
        <w:t>31.1</w:t>
      </w:r>
      <w:r>
        <w:rPr>
          <w:sz w:val="21"/>
        </w:rPr>
        <w:t>款的第（</w:t>
      </w:r>
      <w:r>
        <w:rPr>
          <w:sz w:val="21"/>
        </w:rPr>
        <w:t>3</w:t>
      </w:r>
      <w:r>
        <w:rPr>
          <w:sz w:val="21"/>
        </w:rPr>
        <w:t>）项；</w:t>
      </w:r>
    </w:p>
    <w:p>
      <w:pPr>
        <w:pStyle w:val="null3"/>
        <w:ind w:firstLine="420"/>
        <w:jc w:val="left"/>
      </w:pPr>
      <w:r>
        <w:rPr>
          <w:sz w:val="21"/>
        </w:rPr>
        <w:t>□合同通用条款第</w:t>
      </w:r>
      <w:r>
        <w:rPr>
          <w:sz w:val="21"/>
        </w:rPr>
        <w:t>31.1</w:t>
      </w:r>
      <w:r>
        <w:rPr>
          <w:sz w:val="21"/>
        </w:rPr>
        <w:t>款的第（</w:t>
      </w:r>
      <w:r>
        <w:rPr>
          <w:sz w:val="21"/>
        </w:rPr>
        <w:t>4</w:t>
      </w:r>
      <w:r>
        <w:rPr>
          <w:sz w:val="21"/>
        </w:rPr>
        <w:t>）项。</w:t>
      </w:r>
    </w:p>
    <w:p>
      <w:pPr>
        <w:pStyle w:val="null3"/>
        <w:ind w:firstLine="420"/>
        <w:jc w:val="left"/>
      </w:pPr>
      <w:r>
        <w:rPr>
          <w:sz w:val="21"/>
        </w:rPr>
        <w:t>32.8</w:t>
      </w:r>
      <w:r>
        <w:rPr>
          <w:sz w:val="21"/>
        </w:rPr>
        <w:t>担保内容和责任等事项的约定：</w:t>
      </w:r>
      <w:r>
        <w:rPr>
          <w:sz w:val="21"/>
          <w:u w:val="single"/>
        </w:rPr>
        <w:t>工程开工前，承包人须按有关规定办理保险业务，承包人未按规定办理保险的而产生的一切后果自负。</w:t>
      </w:r>
    </w:p>
    <w:p>
      <w:pPr>
        <w:pStyle w:val="null3"/>
        <w:ind w:firstLine="420"/>
        <w:jc w:val="left"/>
      </w:pPr>
      <w:r>
        <w:rPr>
          <w:sz w:val="21"/>
        </w:rPr>
        <w:t>33</w:t>
      </w:r>
      <w:r>
        <w:rPr>
          <w:sz w:val="21"/>
        </w:rPr>
        <w:t>．进度计划和报告</w:t>
      </w:r>
    </w:p>
    <w:p>
      <w:pPr>
        <w:pStyle w:val="null3"/>
        <w:ind w:firstLine="420"/>
        <w:jc w:val="left"/>
      </w:pPr>
      <w:r>
        <w:rPr>
          <w:sz w:val="21"/>
        </w:rPr>
        <w:t>33.3</w:t>
      </w:r>
      <w:r>
        <w:rPr>
          <w:sz w:val="21"/>
        </w:rPr>
        <w:t>承包人编制施工进度报告和修订进度计划的时间要求：</w:t>
      </w:r>
      <w:r>
        <w:rPr>
          <w:sz w:val="21"/>
          <w:u w:val="single"/>
        </w:rPr>
        <w:t>按通用条款执行。</w:t>
      </w:r>
    </w:p>
    <w:p>
      <w:pPr>
        <w:pStyle w:val="null3"/>
        <w:ind w:firstLine="420"/>
        <w:jc w:val="left"/>
      </w:pPr>
      <w:r>
        <w:rPr>
          <w:sz w:val="21"/>
        </w:rPr>
        <w:t>34</w:t>
      </w:r>
      <w:r>
        <w:rPr>
          <w:sz w:val="21"/>
        </w:rPr>
        <w:t>．开工</w:t>
      </w:r>
    </w:p>
    <w:p>
      <w:pPr>
        <w:pStyle w:val="null3"/>
        <w:ind w:firstLine="420"/>
        <w:jc w:val="left"/>
      </w:pPr>
      <w:r>
        <w:rPr>
          <w:sz w:val="21"/>
        </w:rPr>
        <w:t>34.2</w:t>
      </w:r>
      <w:r>
        <w:rPr>
          <w:sz w:val="21"/>
        </w:rPr>
        <w:t>监理工程师在本合同签订后的（）内签发开工令。</w:t>
      </w:r>
    </w:p>
    <w:p>
      <w:pPr>
        <w:pStyle w:val="null3"/>
        <w:ind w:firstLine="420"/>
        <w:jc w:val="left"/>
      </w:pPr>
      <w:r>
        <w:rPr>
          <w:sz w:val="21"/>
        </w:rPr>
        <w:t>□按合同通用条款规定的</w:t>
      </w:r>
      <w:r>
        <w:rPr>
          <w:sz w:val="21"/>
        </w:rPr>
        <w:t>42</w:t>
      </w:r>
      <w:r>
        <w:rPr>
          <w:sz w:val="21"/>
        </w:rPr>
        <w:t>天。</w:t>
      </w:r>
    </w:p>
    <w:p>
      <w:pPr>
        <w:pStyle w:val="null3"/>
        <w:ind w:firstLine="420"/>
        <w:jc w:val="left"/>
      </w:pPr>
      <w:r>
        <w:rPr>
          <w:sz w:val="21"/>
        </w:rPr>
        <w:t>☑其他时间：</w:t>
      </w:r>
      <w:r>
        <w:rPr>
          <w:sz w:val="21"/>
          <w:u w:val="single"/>
        </w:rPr>
        <w:t>具备开工条件后</w:t>
      </w:r>
      <w:r>
        <w:rPr>
          <w:sz w:val="21"/>
          <w:u w:val="single"/>
        </w:rPr>
        <w:t>1</w:t>
      </w:r>
      <w:r>
        <w:rPr>
          <w:sz w:val="21"/>
          <w:u w:val="single"/>
        </w:rPr>
        <w:t>天内。</w:t>
      </w:r>
    </w:p>
    <w:p>
      <w:pPr>
        <w:pStyle w:val="null3"/>
        <w:ind w:firstLine="420"/>
        <w:jc w:val="left"/>
      </w:pPr>
      <w:r>
        <w:rPr>
          <w:sz w:val="21"/>
        </w:rPr>
        <w:t>35</w:t>
      </w:r>
      <w:r>
        <w:rPr>
          <w:sz w:val="21"/>
        </w:rPr>
        <w:t>．暂停施工和复工</w:t>
      </w:r>
    </w:p>
    <w:p>
      <w:pPr>
        <w:pStyle w:val="null3"/>
        <w:ind w:firstLine="420"/>
        <w:jc w:val="left"/>
      </w:pPr>
      <w:r>
        <w:rPr>
          <w:sz w:val="21"/>
        </w:rPr>
        <w:t>35.4</w:t>
      </w:r>
      <w:r>
        <w:rPr>
          <w:sz w:val="21"/>
        </w:rPr>
        <w:t>发包人、承包人原因和不可抗力因素造成暂停施工的其他情形：</w:t>
      </w:r>
    </w:p>
    <w:p>
      <w:pPr>
        <w:pStyle w:val="null3"/>
        <w:ind w:firstLine="420"/>
        <w:jc w:val="left"/>
      </w:pPr>
      <w:r>
        <w:rPr>
          <w:sz w:val="21"/>
        </w:rPr>
        <w:t>36</w:t>
      </w:r>
      <w:r>
        <w:rPr>
          <w:sz w:val="21"/>
        </w:rPr>
        <w:t>．工期及工期延误</w:t>
      </w:r>
    </w:p>
    <w:p>
      <w:pPr>
        <w:pStyle w:val="null3"/>
        <w:ind w:firstLine="420"/>
        <w:jc w:val="left"/>
      </w:pPr>
      <w:r>
        <w:rPr>
          <w:sz w:val="21"/>
        </w:rPr>
        <w:t>36.1</w:t>
      </w:r>
      <w:r>
        <w:rPr>
          <w:sz w:val="21"/>
        </w:rPr>
        <w:t>合同工程的工期约定为（</w:t>
      </w:r>
      <w:r>
        <w:rPr/>
        <w:t xml:space="preserve">   </w:t>
      </w:r>
      <w:r>
        <w:rPr>
          <w:sz w:val="21"/>
        </w:rPr>
        <w:t>）天。</w:t>
      </w:r>
    </w:p>
    <w:p>
      <w:pPr>
        <w:pStyle w:val="null3"/>
        <w:ind w:firstLine="420"/>
        <w:jc w:val="left"/>
      </w:pPr>
      <w:r>
        <w:rPr>
          <w:sz w:val="21"/>
        </w:rPr>
        <w:t>(1)</w:t>
      </w:r>
      <w:r>
        <w:rPr>
          <w:u w:val="single"/>
        </w:rPr>
        <w:t xml:space="preserve">                  </w:t>
      </w:r>
      <w:r>
        <w:rPr>
          <w:sz w:val="21"/>
        </w:rPr>
        <w:t>（工程名称）单项（位）工程的工期约定为</w:t>
      </w:r>
      <w:r>
        <w:rPr>
          <w:u w:val="single"/>
        </w:rPr>
        <w:t xml:space="preserve">          </w:t>
      </w:r>
      <w:r>
        <w:rPr>
          <w:sz w:val="21"/>
        </w:rPr>
        <w:t>天。</w:t>
      </w:r>
    </w:p>
    <w:p>
      <w:pPr>
        <w:pStyle w:val="null3"/>
        <w:ind w:firstLine="420"/>
        <w:jc w:val="left"/>
      </w:pPr>
      <w:r>
        <w:rPr>
          <w:sz w:val="21"/>
        </w:rPr>
        <w:t>(2)</w:t>
      </w:r>
      <w:r>
        <w:rPr>
          <w:u w:val="single"/>
        </w:rPr>
        <w:t xml:space="preserve">                  </w:t>
      </w:r>
      <w:r>
        <w:rPr>
          <w:sz w:val="21"/>
        </w:rPr>
        <w:t>（工程名称）单项（位）工程的工期约定为</w:t>
      </w:r>
      <w:r>
        <w:rPr>
          <w:u w:val="single"/>
        </w:rPr>
        <w:t xml:space="preserve">          </w:t>
      </w:r>
      <w:r>
        <w:rPr>
          <w:sz w:val="21"/>
        </w:rPr>
        <w:t>天。</w:t>
      </w:r>
    </w:p>
    <w:p>
      <w:pPr>
        <w:pStyle w:val="null3"/>
        <w:ind w:firstLine="420"/>
        <w:jc w:val="left"/>
      </w:pPr>
      <w:r>
        <w:rPr>
          <w:sz w:val="21"/>
        </w:rPr>
        <w:t>38</w:t>
      </w:r>
      <w:r>
        <w:rPr>
          <w:sz w:val="21"/>
        </w:rPr>
        <w:t>．提前竣工</w:t>
      </w:r>
    </w:p>
    <w:p>
      <w:pPr>
        <w:pStyle w:val="null3"/>
        <w:ind w:firstLine="420"/>
        <w:jc w:val="left"/>
      </w:pPr>
      <w:r>
        <w:rPr>
          <w:sz w:val="21"/>
        </w:rPr>
        <w:t>38.1</w:t>
      </w:r>
      <w:r>
        <w:rPr>
          <w:sz w:val="21"/>
        </w:rPr>
        <w:t>计划竣工日期：</w:t>
      </w:r>
    </w:p>
    <w:p>
      <w:pPr>
        <w:pStyle w:val="null3"/>
        <w:ind w:firstLine="420"/>
        <w:jc w:val="left"/>
      </w:pPr>
      <w:r>
        <w:rPr>
          <w:sz w:val="21"/>
        </w:rPr>
        <w:t>42</w:t>
      </w:r>
      <w:r>
        <w:rPr>
          <w:sz w:val="21"/>
        </w:rPr>
        <w:t>．质量目标</w:t>
      </w:r>
    </w:p>
    <w:p>
      <w:pPr>
        <w:pStyle w:val="null3"/>
        <w:ind w:firstLine="420"/>
        <w:jc w:val="left"/>
      </w:pPr>
      <w:r>
        <w:rPr>
          <w:sz w:val="21"/>
        </w:rPr>
        <w:t>42.1</w:t>
      </w:r>
      <w:r>
        <w:rPr>
          <w:sz w:val="21"/>
        </w:rPr>
        <w:t>工程质量标准：</w:t>
      </w:r>
      <w:r>
        <w:rPr>
          <w:sz w:val="21"/>
          <w:u w:val="single"/>
        </w:rPr>
        <w:t>合格，因承包人原因造成本工程质量达不到质量标准的，承包人应立即承担费用采取补救措施，直到达到合格的质量标准为止，发包人不为此支付任何额外款项。因此发生工期延误等其他损失将全部由承包人承担赔偿，发包人将通过法律途径追究承包人的违约责任。</w:t>
      </w:r>
    </w:p>
    <w:p>
      <w:pPr>
        <w:pStyle w:val="null3"/>
        <w:ind w:firstLine="420"/>
        <w:jc w:val="left"/>
      </w:pPr>
      <w:r>
        <w:rPr>
          <w:sz w:val="21"/>
        </w:rPr>
        <w:t>45</w:t>
      </w:r>
      <w:r>
        <w:rPr>
          <w:sz w:val="21"/>
        </w:rPr>
        <w:t>．安全文明施工与环境保护</w:t>
      </w:r>
    </w:p>
    <w:p>
      <w:pPr>
        <w:pStyle w:val="null3"/>
        <w:ind w:firstLine="420"/>
        <w:jc w:val="left"/>
      </w:pPr>
      <w:r>
        <w:rPr>
          <w:sz w:val="21"/>
        </w:rPr>
        <w:t>45.1</w:t>
      </w:r>
      <w:r>
        <w:rPr>
          <w:sz w:val="21"/>
        </w:rPr>
        <w:t>安全文明施工的内容：</w:t>
      </w:r>
      <w:r>
        <w:rPr>
          <w:sz w:val="21"/>
          <w:u w:val="single"/>
        </w:rPr>
        <w:t>按通用条款的规定。</w:t>
      </w:r>
    </w:p>
    <w:p>
      <w:pPr>
        <w:pStyle w:val="null3"/>
        <w:ind w:firstLine="420"/>
        <w:jc w:val="left"/>
      </w:pPr>
      <w:r>
        <w:rPr>
          <w:sz w:val="21"/>
        </w:rPr>
        <w:t>45.5</w:t>
      </w:r>
      <w:r>
        <w:rPr>
          <w:sz w:val="21"/>
        </w:rPr>
        <w:t>治安管理的约定：</w:t>
      </w:r>
      <w:r>
        <w:rPr>
          <w:sz w:val="21"/>
          <w:u w:val="single"/>
        </w:rPr>
        <w:t>按通用条款的规定。</w:t>
      </w:r>
    </w:p>
    <w:p>
      <w:pPr>
        <w:pStyle w:val="null3"/>
        <w:ind w:firstLine="420"/>
        <w:jc w:val="left"/>
      </w:pPr>
      <w:r>
        <w:rPr>
          <w:sz w:val="21"/>
        </w:rPr>
        <w:t>46</w:t>
      </w:r>
      <w:r>
        <w:rPr>
          <w:sz w:val="21"/>
        </w:rPr>
        <w:t>．测量放线</w:t>
      </w:r>
    </w:p>
    <w:p>
      <w:pPr>
        <w:pStyle w:val="null3"/>
        <w:ind w:firstLine="420"/>
        <w:jc w:val="left"/>
      </w:pPr>
      <w:r>
        <w:rPr>
          <w:sz w:val="21"/>
        </w:rPr>
        <w:t>46.1</w:t>
      </w:r>
      <w:r>
        <w:rPr>
          <w:sz w:val="21"/>
        </w:rPr>
        <w:t>施工控制网资料提交的时间：</w:t>
      </w:r>
      <w:r>
        <w:rPr>
          <w:sz w:val="21"/>
          <w:u w:val="single"/>
        </w:rPr>
        <w:t>中标（成交）通知书发出后</w:t>
      </w:r>
      <w:r>
        <w:rPr>
          <w:sz w:val="21"/>
          <w:u w:val="single"/>
        </w:rPr>
        <w:t>7</w:t>
      </w:r>
      <w:r>
        <w:rPr>
          <w:sz w:val="21"/>
          <w:u w:val="single"/>
        </w:rPr>
        <w:t>天内。</w:t>
      </w:r>
    </w:p>
    <w:p>
      <w:pPr>
        <w:pStyle w:val="null3"/>
        <w:ind w:firstLine="420"/>
        <w:jc w:val="left"/>
      </w:pPr>
      <w:r>
        <w:rPr>
          <w:sz w:val="21"/>
        </w:rPr>
        <w:t>46.4</w:t>
      </w:r>
      <w:r>
        <w:rPr>
          <w:sz w:val="21"/>
        </w:rPr>
        <w:t>测量放线误差的约定：</w:t>
      </w:r>
    </w:p>
    <w:p>
      <w:pPr>
        <w:pStyle w:val="null3"/>
        <w:ind w:firstLine="420"/>
        <w:jc w:val="left"/>
      </w:pPr>
      <w:r>
        <w:rPr>
          <w:sz w:val="21"/>
        </w:rPr>
        <w:t>48</w:t>
      </w:r>
      <w:r>
        <w:rPr>
          <w:sz w:val="21"/>
        </w:rPr>
        <w:t>．发包人供应材料和工程设备</w:t>
      </w:r>
    </w:p>
    <w:p>
      <w:pPr>
        <w:pStyle w:val="null3"/>
        <w:ind w:firstLine="420"/>
        <w:jc w:val="left"/>
      </w:pPr>
      <w:r>
        <w:rPr>
          <w:sz w:val="21"/>
        </w:rPr>
        <w:t>48.1</w:t>
      </w:r>
      <w:r>
        <w:rPr>
          <w:sz w:val="21"/>
        </w:rPr>
        <w:t>发包人是否供应材料设备</w:t>
      </w:r>
    </w:p>
    <w:p>
      <w:pPr>
        <w:pStyle w:val="null3"/>
        <w:ind w:firstLine="420"/>
        <w:jc w:val="left"/>
      </w:pPr>
      <w:r>
        <w:rPr>
          <w:sz w:val="21"/>
        </w:rPr>
        <w:t>☑发包人不供应材料和工程设备，本条不适用。</w:t>
      </w:r>
    </w:p>
    <w:p>
      <w:pPr>
        <w:pStyle w:val="null3"/>
        <w:ind w:firstLine="420"/>
        <w:jc w:val="left"/>
      </w:pPr>
      <w:r>
        <w:rPr>
          <w:sz w:val="21"/>
        </w:rPr>
        <w:t>□发包人供应材料和工程设备的，约定“发包人供应材料设备一览表”，作为本合同的附件。</w:t>
      </w:r>
    </w:p>
    <w:p>
      <w:pPr>
        <w:pStyle w:val="null3"/>
        <w:ind w:firstLine="420"/>
        <w:jc w:val="left"/>
      </w:pPr>
      <w:r>
        <w:rPr>
          <w:sz w:val="21"/>
        </w:rPr>
        <w:t>48.8</w:t>
      </w:r>
      <w:r>
        <w:rPr>
          <w:sz w:val="21"/>
        </w:rPr>
        <w:t>发包人供应材料和工程设备的合同工程结算方式：本条不适用。</w:t>
      </w:r>
    </w:p>
    <w:p>
      <w:pPr>
        <w:pStyle w:val="null3"/>
        <w:ind w:firstLine="420"/>
        <w:jc w:val="left"/>
      </w:pPr>
      <w:r>
        <w:rPr>
          <w:sz w:val="21"/>
        </w:rPr>
        <w:t>49</w:t>
      </w:r>
      <w:r>
        <w:rPr>
          <w:sz w:val="21"/>
        </w:rPr>
        <w:t>．承包人采购材料和工程设备</w:t>
      </w:r>
    </w:p>
    <w:p>
      <w:pPr>
        <w:pStyle w:val="null3"/>
        <w:ind w:firstLine="420"/>
        <w:jc w:val="left"/>
      </w:pPr>
      <w:r>
        <w:rPr>
          <w:sz w:val="21"/>
        </w:rPr>
        <w:t>49.1</w:t>
      </w:r>
      <w:r>
        <w:rPr>
          <w:sz w:val="21"/>
        </w:rPr>
        <w:t>承包人采购的材料和工程设备：</w:t>
      </w:r>
      <w:r>
        <w:rPr>
          <w:sz w:val="21"/>
          <w:u w:val="single"/>
        </w:rPr>
        <w:t>①承包人提供的材料、设备，必须符合设计要求和规范标准，必须具备出厂合格证或材料检验单，并向监理单位报验合格后方准使用；②工程所需各种材料、设备按图纸要求由承包人自行采购、付款、运输和保管。承包人可以根据图纸、招标文件要求和有关说明。在施工中使用的材料、设备品牌、质量、等级、价格报监理单位审批，经发包人确认同意后方可进货。</w:t>
      </w:r>
    </w:p>
    <w:p>
      <w:pPr>
        <w:pStyle w:val="null3"/>
        <w:ind w:firstLine="420"/>
        <w:jc w:val="left"/>
      </w:pPr>
      <w:r>
        <w:rPr>
          <w:sz w:val="21"/>
        </w:rPr>
        <w:t>49.2</w:t>
      </w:r>
      <w:r>
        <w:rPr>
          <w:sz w:val="21"/>
        </w:rPr>
        <w:t>承包人供货与清点要求：</w:t>
      </w:r>
    </w:p>
    <w:p>
      <w:pPr>
        <w:pStyle w:val="null3"/>
        <w:ind w:firstLine="420"/>
        <w:jc w:val="left"/>
      </w:pPr>
      <w:r>
        <w:rPr>
          <w:sz w:val="21"/>
          <w:u w:val="single"/>
        </w:rPr>
        <w:t>49.2.1</w:t>
      </w:r>
      <w:r>
        <w:rPr>
          <w:sz w:val="21"/>
          <w:u w:val="single"/>
        </w:rPr>
        <w:t>承包人使用不符合标准、规范和设计要求材料设备的责任</w:t>
      </w:r>
    </w:p>
    <w:p>
      <w:pPr>
        <w:pStyle w:val="null3"/>
        <w:ind w:firstLine="420"/>
        <w:jc w:val="left"/>
      </w:pPr>
      <w:r>
        <w:rPr>
          <w:sz w:val="21"/>
          <w:u w:val="single"/>
        </w:rPr>
        <w:t>（</w:t>
      </w:r>
      <w:r>
        <w:rPr>
          <w:sz w:val="21"/>
          <w:u w:val="single"/>
        </w:rPr>
        <w:t>1</w:t>
      </w:r>
      <w:r>
        <w:rPr>
          <w:sz w:val="21"/>
          <w:u w:val="single"/>
        </w:rPr>
        <w:t>）承包人必须根据设计技术文件和发包人的具体要求采购材料设备，承包人采购的材料设备进场前需按合同约定进行验收，未经验收即进场施工的，除承包人每次需向发包人支付</w:t>
      </w:r>
      <w:r>
        <w:rPr>
          <w:sz w:val="21"/>
          <w:u w:val="single"/>
        </w:rPr>
        <w:t>1000</w:t>
      </w:r>
      <w:r>
        <w:rPr>
          <w:sz w:val="21"/>
          <w:u w:val="single"/>
        </w:rPr>
        <w:t>元的违约金之外，发包人并有权要求承包人对不符合要求的材料设备进行更换。</w:t>
      </w:r>
    </w:p>
    <w:p>
      <w:pPr>
        <w:pStyle w:val="null3"/>
        <w:ind w:firstLine="420"/>
        <w:jc w:val="left"/>
      </w:pPr>
      <w:r>
        <w:rPr>
          <w:sz w:val="21"/>
          <w:u w:val="single"/>
        </w:rPr>
        <w:t>（</w:t>
      </w:r>
      <w:r>
        <w:rPr>
          <w:sz w:val="21"/>
          <w:u w:val="single"/>
        </w:rPr>
        <w:t>2</w:t>
      </w:r>
      <w:r>
        <w:rPr>
          <w:sz w:val="21"/>
          <w:u w:val="single"/>
        </w:rPr>
        <w:t>）承包人采购的材料设备与设计或标准要求不符时，承包人应按发包人、监理人要求的时间运出施工场地，重新采购符合要求的产品，承担由此发生的费用，延误的工期不予顺延。</w:t>
      </w:r>
    </w:p>
    <w:p>
      <w:pPr>
        <w:pStyle w:val="null3"/>
        <w:ind w:firstLine="420"/>
        <w:jc w:val="left"/>
      </w:pPr>
      <w:r>
        <w:rPr>
          <w:sz w:val="21"/>
          <w:u w:val="single"/>
        </w:rPr>
        <w:t>（</w:t>
      </w:r>
      <w:r>
        <w:rPr>
          <w:sz w:val="21"/>
          <w:u w:val="single"/>
        </w:rPr>
        <w:t>3</w:t>
      </w:r>
      <w:r>
        <w:rPr>
          <w:sz w:val="21"/>
          <w:u w:val="single"/>
        </w:rPr>
        <w:t>）承包人采购的同一材料设备，连续</w:t>
      </w:r>
      <w:r>
        <w:rPr>
          <w:sz w:val="21"/>
          <w:u w:val="single"/>
        </w:rPr>
        <w:t>2</w:t>
      </w:r>
      <w:r>
        <w:rPr>
          <w:sz w:val="21"/>
          <w:u w:val="single"/>
        </w:rPr>
        <w:t>次不符合要求的，发包人有权决定将该材料设备的供应变更为由发包人采购或发包人指定承包人采购的方式，由此产生的一切费用全部由承包方承担。</w:t>
      </w:r>
    </w:p>
    <w:p>
      <w:pPr>
        <w:pStyle w:val="null3"/>
        <w:ind w:firstLine="420"/>
        <w:jc w:val="left"/>
      </w:pPr>
      <w:r>
        <w:rPr>
          <w:sz w:val="21"/>
          <w:u w:val="single"/>
        </w:rPr>
        <w:t>49.2.2</w:t>
      </w:r>
      <w:r>
        <w:rPr>
          <w:sz w:val="21"/>
          <w:u w:val="single"/>
        </w:rPr>
        <w:t>承包人采购材料设备的约定：本工程使用的主要材料必须符合设计及招标文件要求。到货后经工程监理单位、发包人确认及相关检验机构检验合格后，符合设计图纸和工程要求，方可使用。发生货不对板，发包人有权拒用，由承包人承担损失并依每次</w:t>
      </w:r>
      <w:r>
        <w:rPr>
          <w:sz w:val="21"/>
          <w:u w:val="single"/>
        </w:rPr>
        <w:t>1000</w:t>
      </w:r>
      <w:r>
        <w:rPr>
          <w:sz w:val="21"/>
          <w:u w:val="single"/>
        </w:rPr>
        <w:t>元向发包人支付违约金（此项违约金与其他项违约金互不影响）。承包人对半成品、成品及发包人供到场物品验收后的保护，必须做好，发包人不承担验收后产生的一切费用。</w:t>
      </w:r>
    </w:p>
    <w:p>
      <w:pPr>
        <w:pStyle w:val="null3"/>
        <w:ind w:firstLine="420"/>
        <w:jc w:val="left"/>
      </w:pPr>
      <w:r>
        <w:rPr>
          <w:sz w:val="21"/>
        </w:rPr>
        <w:t>49.8</w:t>
      </w:r>
      <w:r>
        <w:rPr>
          <w:sz w:val="21"/>
        </w:rPr>
        <w:t>发包人指定的生产厂家或供应商：</w:t>
      </w:r>
      <w:r>
        <w:rPr>
          <w:sz w:val="21"/>
          <w:u w:val="single"/>
        </w:rPr>
        <w:t xml:space="preserve">   </w:t>
      </w:r>
      <w:r>
        <w:rPr>
          <w:sz w:val="21"/>
          <w:u w:val="single"/>
        </w:rPr>
        <w:t>/</w:t>
      </w:r>
    </w:p>
    <w:p>
      <w:pPr>
        <w:pStyle w:val="null3"/>
        <w:ind w:firstLine="420"/>
        <w:jc w:val="left"/>
      </w:pPr>
      <w:r>
        <w:rPr>
          <w:sz w:val="21"/>
        </w:rPr>
        <w:t>50</w:t>
      </w:r>
      <w:r>
        <w:rPr>
          <w:sz w:val="21"/>
        </w:rPr>
        <w:t>．材料和工程设备的检验试验</w:t>
      </w:r>
    </w:p>
    <w:p>
      <w:pPr>
        <w:pStyle w:val="null3"/>
        <w:ind w:firstLine="420"/>
        <w:jc w:val="left"/>
      </w:pPr>
      <w:r>
        <w:rPr>
          <w:sz w:val="21"/>
        </w:rPr>
        <w:t>50.2</w:t>
      </w:r>
      <w:r>
        <w:rPr>
          <w:sz w:val="21"/>
        </w:rPr>
        <w:t>材料和工程设备的检验试验时间和地点：</w:t>
      </w:r>
      <w:r>
        <w:rPr>
          <w:sz w:val="21"/>
          <w:u w:val="single"/>
        </w:rPr>
        <w:t>根据现行有关规定执行</w:t>
      </w:r>
      <w:r>
        <w:rPr>
          <w:sz w:val="21"/>
        </w:rPr>
        <w:t>。</w:t>
      </w:r>
    </w:p>
    <w:p>
      <w:pPr>
        <w:pStyle w:val="null3"/>
        <w:ind w:firstLine="420"/>
        <w:jc w:val="left"/>
      </w:pPr>
      <w:r>
        <w:rPr>
          <w:sz w:val="21"/>
        </w:rPr>
        <w:t>51</w:t>
      </w:r>
      <w:r>
        <w:rPr>
          <w:sz w:val="21"/>
        </w:rPr>
        <w:t>．施工设备和临时设施</w:t>
      </w:r>
    </w:p>
    <w:p>
      <w:pPr>
        <w:pStyle w:val="null3"/>
        <w:ind w:firstLine="420"/>
        <w:jc w:val="left"/>
      </w:pPr>
      <w:r>
        <w:rPr>
          <w:sz w:val="21"/>
        </w:rPr>
        <w:t>51.2</w:t>
      </w:r>
      <w:r>
        <w:rPr>
          <w:sz w:val="21"/>
        </w:rPr>
        <w:t>发包人提供的施工设备和临时设施：</w:t>
      </w:r>
    </w:p>
    <w:p>
      <w:pPr>
        <w:pStyle w:val="null3"/>
        <w:ind w:firstLine="420"/>
        <w:jc w:val="left"/>
      </w:pPr>
      <w:r>
        <w:rPr>
          <w:sz w:val="21"/>
        </w:rPr>
        <w:t>53</w:t>
      </w:r>
      <w:r>
        <w:rPr>
          <w:sz w:val="21"/>
        </w:rPr>
        <w:t>．隐蔽工程和中间验收</w:t>
      </w:r>
    </w:p>
    <w:p>
      <w:pPr>
        <w:pStyle w:val="null3"/>
        <w:ind w:firstLine="420"/>
        <w:jc w:val="left"/>
      </w:pPr>
      <w:r>
        <w:rPr>
          <w:sz w:val="21"/>
        </w:rPr>
        <w:t>53.1</w:t>
      </w:r>
      <w:r>
        <w:rPr>
          <w:sz w:val="21"/>
        </w:rPr>
        <w:t>中间验收部位有：</w:t>
      </w:r>
      <w:r>
        <w:rPr>
          <w:sz w:val="21"/>
          <w:u w:val="single"/>
        </w:rPr>
        <w:t>应按有关部门的规定执行。</w:t>
      </w:r>
    </w:p>
    <w:p>
      <w:pPr>
        <w:pStyle w:val="null3"/>
        <w:ind w:firstLine="420"/>
        <w:jc w:val="left"/>
      </w:pPr>
      <w:r>
        <w:rPr>
          <w:sz w:val="21"/>
        </w:rPr>
        <w:t>55</w:t>
      </w:r>
      <w:r>
        <w:rPr>
          <w:sz w:val="21"/>
        </w:rPr>
        <w:t>．工程试车</w:t>
      </w:r>
    </w:p>
    <w:p>
      <w:pPr>
        <w:pStyle w:val="null3"/>
        <w:ind w:firstLine="420"/>
        <w:jc w:val="left"/>
      </w:pPr>
      <w:r>
        <w:rPr>
          <w:sz w:val="21"/>
        </w:rPr>
        <w:t>55.1</w:t>
      </w:r>
      <w:r>
        <w:rPr>
          <w:sz w:val="21"/>
        </w:rPr>
        <w:t>是否需要试车</w:t>
      </w:r>
    </w:p>
    <w:p>
      <w:pPr>
        <w:pStyle w:val="null3"/>
        <w:ind w:firstLine="420"/>
        <w:jc w:val="left"/>
      </w:pPr>
      <w:r>
        <w:rPr>
          <w:sz w:val="21"/>
        </w:rPr>
        <w:t>☑不需要试车的，本条不适用。</w:t>
      </w:r>
    </w:p>
    <w:p>
      <w:pPr>
        <w:pStyle w:val="null3"/>
        <w:ind w:firstLine="420"/>
        <w:jc w:val="left"/>
      </w:pPr>
      <w:r>
        <w:rPr>
          <w:sz w:val="21"/>
        </w:rPr>
        <w:t>□需要试车的，试车的内容和要求：</w:t>
      </w:r>
    </w:p>
    <w:p>
      <w:pPr>
        <w:pStyle w:val="null3"/>
        <w:ind w:firstLine="420"/>
        <w:jc w:val="left"/>
      </w:pPr>
      <w:r>
        <w:rPr>
          <w:sz w:val="21"/>
        </w:rPr>
        <w:t>56</w:t>
      </w:r>
      <w:r>
        <w:rPr>
          <w:sz w:val="21"/>
        </w:rPr>
        <w:t>．工程变更</w:t>
      </w:r>
    </w:p>
    <w:p>
      <w:pPr>
        <w:pStyle w:val="null3"/>
        <w:ind w:firstLine="420"/>
        <w:jc w:val="left"/>
      </w:pPr>
      <w:r>
        <w:rPr>
          <w:sz w:val="21"/>
        </w:rPr>
        <w:t>56.4</w:t>
      </w:r>
      <w:r>
        <w:rPr>
          <w:sz w:val="21"/>
        </w:rPr>
        <w:t>承包人提出合理建议应得的奖励：</w:t>
      </w:r>
    </w:p>
    <w:p>
      <w:pPr>
        <w:pStyle w:val="null3"/>
        <w:ind w:firstLine="420"/>
        <w:jc w:val="left"/>
      </w:pPr>
      <w:r>
        <w:rPr>
          <w:sz w:val="21"/>
        </w:rPr>
        <w:t>58</w:t>
      </w:r>
      <w:r>
        <w:rPr>
          <w:sz w:val="21"/>
        </w:rPr>
        <w:t>．竣工验收</w:t>
      </w:r>
    </w:p>
    <w:p>
      <w:pPr>
        <w:pStyle w:val="null3"/>
        <w:ind w:firstLine="420"/>
        <w:jc w:val="left"/>
      </w:pPr>
      <w:r>
        <w:rPr>
          <w:sz w:val="21"/>
        </w:rPr>
        <w:t>58.10</w:t>
      </w:r>
      <w:r>
        <w:rPr>
          <w:sz w:val="21"/>
        </w:rPr>
        <w:t>单位工程和工程部位的验收</w:t>
      </w:r>
    </w:p>
    <w:p>
      <w:pPr>
        <w:pStyle w:val="null3"/>
        <w:ind w:firstLine="420"/>
        <w:jc w:val="left"/>
      </w:pPr>
      <w:r>
        <w:rPr>
          <w:sz w:val="21"/>
        </w:rPr>
        <w:t>□合同工程无单位工程和工程部位的，本款不适用。</w:t>
      </w:r>
    </w:p>
    <w:p>
      <w:pPr>
        <w:pStyle w:val="null3"/>
        <w:ind w:firstLine="420"/>
        <w:jc w:val="left"/>
      </w:pPr>
      <w:r>
        <w:rPr>
          <w:sz w:val="21"/>
        </w:rPr>
        <w:t>□合同工程有单位工程和工程部位的，各单位工程和工程部位的范围、计划竣工时间如下：</w:t>
      </w:r>
    </w:p>
    <w:p>
      <w:pPr>
        <w:pStyle w:val="null3"/>
        <w:ind w:firstLine="420"/>
        <w:jc w:val="left"/>
      </w:pPr>
      <w:r>
        <w:rPr>
          <w:sz w:val="21"/>
        </w:rPr>
        <w:t>(1)</w:t>
      </w:r>
      <w:r>
        <w:rPr>
          <w:u w:val="single"/>
        </w:rPr>
        <w:t xml:space="preserve">               </w:t>
      </w:r>
      <w:r>
        <w:rPr>
          <w:sz w:val="21"/>
        </w:rPr>
        <w:t>（工程名称）工程，计划竣工时为</w:t>
      </w:r>
      <w:r>
        <w:rPr>
          <w:u w:val="single"/>
        </w:rPr>
        <w:t xml:space="preserve">                            </w:t>
      </w:r>
      <w:r>
        <w:rPr>
          <w:sz w:val="21"/>
        </w:rPr>
        <w:t>，其范围包括：</w:t>
      </w:r>
    </w:p>
    <w:p>
      <w:pPr>
        <w:pStyle w:val="null3"/>
        <w:ind w:firstLine="420"/>
        <w:jc w:val="left"/>
      </w:pPr>
      <w:r>
        <w:rPr>
          <w:sz w:val="21"/>
        </w:rPr>
        <w:t>(2)</w:t>
      </w:r>
      <w:r>
        <w:rPr>
          <w:u w:val="single"/>
        </w:rPr>
        <w:t xml:space="preserve">               </w:t>
      </w:r>
      <w:r>
        <w:rPr>
          <w:sz w:val="21"/>
        </w:rPr>
        <w:t>（工程名称）工程，计划竣工时为</w:t>
      </w:r>
      <w:r>
        <w:rPr>
          <w:u w:val="single"/>
        </w:rPr>
        <w:t xml:space="preserve">                            </w:t>
      </w:r>
      <w:r>
        <w:rPr>
          <w:sz w:val="21"/>
        </w:rPr>
        <w:t>，其范围包括：</w:t>
      </w:r>
    </w:p>
    <w:p>
      <w:pPr>
        <w:pStyle w:val="null3"/>
        <w:ind w:firstLine="420"/>
        <w:jc w:val="left"/>
      </w:pPr>
      <w:r>
        <w:rPr>
          <w:sz w:val="21"/>
        </w:rPr>
        <w:t>58.11</w:t>
      </w:r>
      <w:r>
        <w:rPr>
          <w:sz w:val="21"/>
        </w:rPr>
        <w:t>合同工程需在施工期运行的约定：</w:t>
      </w:r>
      <w:r>
        <w:rPr>
          <w:sz w:val="21"/>
          <w:u w:val="single"/>
        </w:rPr>
        <w:t>在本工程办理竣工验收前三天，由承包人向发包人提供完整的竣工资料（含竣工图）两套。</w:t>
      </w:r>
    </w:p>
    <w:p>
      <w:pPr>
        <w:pStyle w:val="null3"/>
        <w:ind w:firstLine="420"/>
        <w:jc w:val="left"/>
      </w:pPr>
      <w:r>
        <w:rPr>
          <w:sz w:val="21"/>
        </w:rPr>
        <w:t>59</w:t>
      </w:r>
      <w:r>
        <w:rPr>
          <w:sz w:val="21"/>
        </w:rPr>
        <w:t>．缺陷责任与质量保修</w:t>
      </w:r>
    </w:p>
    <w:p>
      <w:pPr>
        <w:pStyle w:val="null3"/>
        <w:ind w:firstLine="420"/>
        <w:jc w:val="left"/>
      </w:pPr>
      <w:r>
        <w:rPr>
          <w:sz w:val="21"/>
        </w:rPr>
        <w:t>59.6</w:t>
      </w:r>
      <w:r>
        <w:rPr>
          <w:sz w:val="21"/>
        </w:rPr>
        <w:t>缺陷责任期的约定：</w:t>
      </w:r>
      <w:r>
        <w:rPr>
          <w:sz w:val="21"/>
          <w:u w:val="single"/>
        </w:rPr>
        <w:t>1</w:t>
      </w:r>
      <w:r>
        <w:rPr>
          <w:sz w:val="21"/>
          <w:u w:val="single"/>
        </w:rPr>
        <w:t>年。</w:t>
      </w:r>
    </w:p>
    <w:p>
      <w:pPr>
        <w:pStyle w:val="null3"/>
        <w:ind w:firstLine="420"/>
        <w:jc w:val="left"/>
      </w:pPr>
      <w:r>
        <w:rPr>
          <w:sz w:val="21"/>
        </w:rPr>
        <w:t>59.8</w:t>
      </w:r>
      <w:r>
        <w:rPr>
          <w:sz w:val="21"/>
        </w:rPr>
        <w:t>工程质量保修的约定：</w:t>
      </w:r>
      <w:r>
        <w:rPr>
          <w:sz w:val="21"/>
          <w:u w:val="single"/>
        </w:rPr>
        <w:t>按通用条款和国家有关规定执行，并由双方签订</w:t>
      </w:r>
      <w:r>
        <w:rPr>
          <w:sz w:val="21"/>
          <w:u w:val="single"/>
        </w:rPr>
        <w:t>“工程质量保修书”。</w:t>
      </w:r>
    </w:p>
    <w:p>
      <w:pPr>
        <w:pStyle w:val="null3"/>
        <w:ind w:firstLine="420"/>
        <w:jc w:val="left"/>
      </w:pPr>
      <w:r>
        <w:rPr>
          <w:sz w:val="21"/>
        </w:rPr>
        <w:t>63</w:t>
      </w:r>
      <w:r>
        <w:rPr>
          <w:sz w:val="21"/>
        </w:rPr>
        <w:t>．暂列金额</w:t>
      </w:r>
    </w:p>
    <w:p>
      <w:pPr>
        <w:pStyle w:val="null3"/>
        <w:ind w:firstLine="420"/>
        <w:jc w:val="left"/>
      </w:pPr>
      <w:r>
        <w:rPr>
          <w:sz w:val="21"/>
        </w:rPr>
        <w:t>63.1</w:t>
      </w:r>
      <w:r>
        <w:rPr>
          <w:sz w:val="21"/>
        </w:rPr>
        <w:t>合同工程的暂列金额为</w:t>
      </w:r>
      <w:r>
        <w:rPr>
          <w:u w:val="single"/>
        </w:rPr>
        <w:t xml:space="preserve"> </w:t>
      </w:r>
      <w:r>
        <w:rPr>
          <w:u w:val="single"/>
        </w:rPr>
        <w:t xml:space="preserve">         </w:t>
      </w:r>
      <w:r>
        <w:rPr>
          <w:sz w:val="21"/>
        </w:rPr>
        <w:t>元。</w:t>
      </w:r>
    </w:p>
    <w:p>
      <w:pPr>
        <w:pStyle w:val="null3"/>
        <w:ind w:firstLine="420"/>
        <w:jc w:val="left"/>
      </w:pPr>
      <w:r>
        <w:rPr>
          <w:sz w:val="21"/>
        </w:rPr>
        <w:t>65</w:t>
      </w:r>
      <w:r>
        <w:rPr>
          <w:sz w:val="21"/>
        </w:rPr>
        <w:t>．暂估价</w:t>
      </w:r>
    </w:p>
    <w:p>
      <w:pPr>
        <w:pStyle w:val="null3"/>
        <w:ind w:firstLine="420"/>
        <w:jc w:val="left"/>
      </w:pPr>
      <w:r>
        <w:rPr>
          <w:sz w:val="21"/>
        </w:rPr>
        <w:t>65.3</w:t>
      </w:r>
      <w:r>
        <w:rPr>
          <w:sz w:val="21"/>
        </w:rPr>
        <w:t>非招标专业工程的暂估价金额为</w:t>
      </w:r>
      <w:r>
        <w:rPr>
          <w:u w:val="single"/>
        </w:rPr>
        <w:t xml:space="preserve">    </w:t>
      </w:r>
      <w:r>
        <w:rPr>
          <w:u w:val="single"/>
        </w:rPr>
        <w:t xml:space="preserve">   </w:t>
      </w:r>
      <w:r>
        <w:rPr>
          <w:sz w:val="21"/>
        </w:rPr>
        <w:t>元。</w:t>
      </w:r>
    </w:p>
    <w:p>
      <w:pPr>
        <w:pStyle w:val="null3"/>
        <w:ind w:firstLine="420"/>
        <w:jc w:val="left"/>
      </w:pPr>
      <w:r>
        <w:rPr>
          <w:sz w:val="21"/>
        </w:rPr>
        <w:t>66</w:t>
      </w:r>
      <w:r>
        <w:rPr>
          <w:sz w:val="21"/>
        </w:rPr>
        <w:t>．提前竣工奖与误期赔偿费</w:t>
      </w:r>
    </w:p>
    <w:p>
      <w:pPr>
        <w:pStyle w:val="null3"/>
        <w:ind w:firstLine="420"/>
        <w:jc w:val="left"/>
      </w:pPr>
      <w:r>
        <w:rPr>
          <w:sz w:val="21"/>
        </w:rPr>
        <w:t>66.1</w:t>
      </w:r>
      <w:r>
        <w:rPr>
          <w:sz w:val="21"/>
        </w:rPr>
        <w:t>提前竣工奖的约定：</w:t>
      </w:r>
    </w:p>
    <w:p>
      <w:pPr>
        <w:pStyle w:val="null3"/>
        <w:ind w:firstLine="420"/>
        <w:jc w:val="left"/>
      </w:pPr>
      <w:r>
        <w:rPr>
          <w:sz w:val="21"/>
        </w:rPr>
        <w:t>☑没约定提前竣工奖的，本款不适用。</w:t>
      </w:r>
    </w:p>
    <w:p>
      <w:pPr>
        <w:pStyle w:val="null3"/>
        <w:ind w:firstLine="420"/>
        <w:jc w:val="left"/>
      </w:pPr>
      <w:r>
        <w:rPr>
          <w:sz w:val="21"/>
        </w:rPr>
        <w:t>□约定提前竣工奖的，每日历天应奖额度为</w:t>
      </w:r>
      <w:r>
        <w:rPr>
          <w:u w:val="single"/>
        </w:rPr>
        <w:t xml:space="preserve">       </w:t>
      </w:r>
      <w:r>
        <w:rPr>
          <w:sz w:val="21"/>
        </w:rPr>
        <w:t>元，提前竣工奖的最高限额是</w:t>
      </w:r>
      <w:r>
        <w:rPr>
          <w:u w:val="single"/>
        </w:rPr>
        <w:t xml:space="preserve">     </w:t>
      </w:r>
      <w:r>
        <w:rPr>
          <w:sz w:val="21"/>
        </w:rPr>
        <w:t>元。</w:t>
      </w:r>
    </w:p>
    <w:p>
      <w:pPr>
        <w:pStyle w:val="null3"/>
        <w:ind w:firstLine="420"/>
        <w:jc w:val="left"/>
      </w:pPr>
      <w:r>
        <w:rPr>
          <w:sz w:val="21"/>
        </w:rPr>
        <w:t>66.2</w:t>
      </w:r>
      <w:r>
        <w:rPr>
          <w:sz w:val="21"/>
        </w:rPr>
        <w:t>误期赔偿费的约定：</w:t>
      </w:r>
    </w:p>
    <w:p>
      <w:pPr>
        <w:pStyle w:val="null3"/>
        <w:ind w:firstLine="420"/>
        <w:jc w:val="left"/>
      </w:pPr>
      <w:r>
        <w:rPr>
          <w:sz w:val="21"/>
        </w:rPr>
        <w:t>(1)</w:t>
      </w:r>
      <w:r>
        <w:rPr>
          <w:sz w:val="21"/>
        </w:rPr>
        <w:t>因承包人原因造成工期延误的，每日历天应赔付额度为</w:t>
      </w:r>
      <w:r>
        <w:rPr>
          <w:u w:val="single"/>
        </w:rPr>
        <w:t xml:space="preserve">       </w:t>
      </w:r>
      <w:r>
        <w:rPr>
          <w:sz w:val="21"/>
        </w:rPr>
        <w:t>元。因发包人原因造成工期延误的，工期顺延；因承包人原因造成工期延误的，根据监理报告的当月施工实际进度在当月应付工程进度款中按人民币</w:t>
      </w:r>
      <w:r>
        <w:rPr>
          <w:sz w:val="21"/>
        </w:rPr>
        <w:t xml:space="preserve">   </w:t>
      </w:r>
      <w:r>
        <w:rPr>
          <w:sz w:val="21"/>
        </w:rPr>
        <w:t>元</w:t>
      </w:r>
      <w:r>
        <w:rPr>
          <w:sz w:val="21"/>
        </w:rPr>
        <w:t>/</w:t>
      </w:r>
      <w:r>
        <w:rPr>
          <w:sz w:val="21"/>
        </w:rPr>
        <w:t>天暂扣。</w:t>
      </w:r>
    </w:p>
    <w:p>
      <w:pPr>
        <w:pStyle w:val="null3"/>
        <w:ind w:firstLine="420"/>
        <w:jc w:val="left"/>
      </w:pPr>
      <w:r>
        <w:rPr>
          <w:sz w:val="21"/>
        </w:rPr>
        <w:t>(2)</w:t>
      </w:r>
      <w:r>
        <w:rPr>
          <w:sz w:val="21"/>
        </w:rPr>
        <w:t>误期赔偿费最高限额是</w:t>
      </w:r>
      <w:r>
        <w:rPr>
          <w:u w:val="single"/>
        </w:rPr>
        <w:t xml:space="preserve">                      </w:t>
      </w:r>
      <w:r>
        <w:rPr>
          <w:sz w:val="21"/>
        </w:rPr>
        <w:t>元。</w:t>
      </w:r>
    </w:p>
    <w:p>
      <w:pPr>
        <w:pStyle w:val="null3"/>
        <w:ind w:firstLine="420"/>
        <w:jc w:val="left"/>
      </w:pPr>
      <w:r>
        <w:rPr>
          <w:sz w:val="21"/>
        </w:rPr>
        <w:t>67</w:t>
      </w:r>
      <w:r>
        <w:rPr>
          <w:sz w:val="21"/>
        </w:rPr>
        <w:t>．优质优价奖</w:t>
      </w:r>
    </w:p>
    <w:p>
      <w:pPr>
        <w:pStyle w:val="null3"/>
        <w:ind w:firstLine="420"/>
        <w:jc w:val="left"/>
      </w:pPr>
      <w:r>
        <w:rPr>
          <w:sz w:val="21"/>
        </w:rPr>
        <w:t>67.1</w:t>
      </w:r>
      <w:r>
        <w:rPr>
          <w:sz w:val="21"/>
        </w:rPr>
        <w:t>优质优价奖的约定：</w:t>
      </w:r>
    </w:p>
    <w:p>
      <w:pPr>
        <w:pStyle w:val="null3"/>
        <w:ind w:firstLine="420"/>
        <w:jc w:val="left"/>
      </w:pPr>
      <w:r>
        <w:rPr>
          <w:sz w:val="21"/>
        </w:rPr>
        <w:t>☑没约定优质优价奖的，本款不适用；</w:t>
      </w:r>
    </w:p>
    <w:p>
      <w:pPr>
        <w:pStyle w:val="null3"/>
        <w:ind w:firstLine="420"/>
        <w:jc w:val="left"/>
      </w:pPr>
      <w:r>
        <w:rPr>
          <w:sz w:val="21"/>
        </w:rPr>
        <w:t>□约定优质优价奖的等级：</w:t>
      </w:r>
    </w:p>
    <w:p>
      <w:pPr>
        <w:pStyle w:val="null3"/>
        <w:ind w:firstLine="420"/>
        <w:jc w:val="left"/>
      </w:pPr>
      <w:r>
        <w:rPr>
          <w:sz w:val="21"/>
        </w:rPr>
        <w:t>67.2</w:t>
      </w:r>
      <w:r>
        <w:rPr>
          <w:sz w:val="21"/>
        </w:rPr>
        <w:t>优质优价奖的计提与支付：</w:t>
      </w:r>
    </w:p>
    <w:p>
      <w:pPr>
        <w:pStyle w:val="null3"/>
        <w:ind w:firstLine="420"/>
        <w:jc w:val="left"/>
      </w:pPr>
      <w:r>
        <w:rPr>
          <w:sz w:val="21"/>
        </w:rPr>
        <w:t>□国家级质量奖，不超过合同价款的</w:t>
      </w:r>
      <w:r>
        <w:rPr>
          <w:sz w:val="21"/>
        </w:rPr>
        <w:t>3%</w:t>
      </w:r>
      <w:r>
        <w:rPr>
          <w:sz w:val="21"/>
        </w:rPr>
        <w:t>，即</w:t>
      </w:r>
      <w:r>
        <w:rPr>
          <w:sz w:val="21"/>
          <w:u w:val="single"/>
        </w:rPr>
        <w:t xml:space="preserve">    </w:t>
      </w:r>
      <w:r>
        <w:rPr>
          <w:sz w:val="21"/>
          <w:u w:val="single"/>
        </w:rPr>
        <w:t xml:space="preserve">/   </w:t>
      </w:r>
      <w:r>
        <w:rPr>
          <w:sz w:val="21"/>
        </w:rPr>
        <w:t>元；</w:t>
      </w:r>
    </w:p>
    <w:p>
      <w:pPr>
        <w:pStyle w:val="null3"/>
        <w:ind w:firstLine="420"/>
        <w:jc w:val="left"/>
      </w:pPr>
      <w:r>
        <w:rPr>
          <w:sz w:val="21"/>
        </w:rPr>
        <w:t>□省级质量奖，不超过合同价款的</w:t>
      </w:r>
      <w:r>
        <w:rPr>
          <w:sz w:val="21"/>
        </w:rPr>
        <w:t>2%</w:t>
      </w:r>
      <w:r>
        <w:rPr>
          <w:sz w:val="21"/>
        </w:rPr>
        <w:t>；即</w:t>
      </w:r>
      <w:r>
        <w:rPr>
          <w:sz w:val="21"/>
          <w:u w:val="single"/>
        </w:rPr>
        <w:t xml:space="preserve">    </w:t>
      </w:r>
      <w:r>
        <w:rPr>
          <w:sz w:val="21"/>
          <w:u w:val="single"/>
        </w:rPr>
        <w:t xml:space="preserve">/   </w:t>
      </w:r>
      <w:r>
        <w:rPr>
          <w:sz w:val="21"/>
        </w:rPr>
        <w:t>元；</w:t>
      </w:r>
    </w:p>
    <w:p>
      <w:pPr>
        <w:pStyle w:val="null3"/>
        <w:ind w:firstLine="420"/>
        <w:jc w:val="left"/>
      </w:pPr>
      <w:r>
        <w:rPr>
          <w:sz w:val="21"/>
        </w:rPr>
        <w:t>□市级质量奖，不超过合同价款的</w:t>
      </w:r>
      <w:r>
        <w:rPr>
          <w:sz w:val="21"/>
        </w:rPr>
        <w:t>1%</w:t>
      </w:r>
      <w:r>
        <w:rPr>
          <w:sz w:val="21"/>
        </w:rPr>
        <w:t>；即</w:t>
      </w:r>
      <w:r>
        <w:rPr>
          <w:sz w:val="21"/>
          <w:u w:val="single"/>
        </w:rPr>
        <w:t xml:space="preserve">    </w:t>
      </w:r>
      <w:r>
        <w:rPr>
          <w:sz w:val="21"/>
          <w:u w:val="single"/>
        </w:rPr>
        <w:t xml:space="preserve">/   </w:t>
      </w:r>
      <w:r>
        <w:rPr>
          <w:sz w:val="21"/>
        </w:rPr>
        <w:t>元。</w:t>
      </w:r>
    </w:p>
    <w:p>
      <w:pPr>
        <w:pStyle w:val="null3"/>
        <w:ind w:firstLine="420"/>
        <w:jc w:val="left"/>
      </w:pPr>
      <w:r>
        <w:rPr>
          <w:sz w:val="21"/>
        </w:rPr>
        <w:t>68</w:t>
      </w:r>
      <w:r>
        <w:rPr>
          <w:sz w:val="21"/>
        </w:rPr>
        <w:t>．合同价款的约定与调整</w:t>
      </w:r>
    </w:p>
    <w:p>
      <w:pPr>
        <w:pStyle w:val="null3"/>
        <w:ind w:firstLine="400"/>
        <w:jc w:val="left"/>
      </w:pPr>
      <w:r>
        <w:rPr>
          <w:sz w:val="20"/>
        </w:rPr>
        <w:t>68.2</w:t>
      </w:r>
      <w:r>
        <w:rPr>
          <w:sz w:val="20"/>
        </w:rPr>
        <w:t>合同价款的调整因素包括：</w:t>
      </w:r>
    </w:p>
    <w:p>
      <w:pPr>
        <w:pStyle w:val="null3"/>
        <w:ind w:firstLine="420"/>
        <w:jc w:val="left"/>
      </w:pPr>
      <w:r>
        <w:rPr>
          <w:sz w:val="21"/>
        </w:rPr>
        <w:t>☑工程量的偏差；</w:t>
      </w:r>
    </w:p>
    <w:p>
      <w:pPr>
        <w:pStyle w:val="null3"/>
        <w:ind w:firstLine="420"/>
        <w:jc w:val="left"/>
      </w:pPr>
      <w:r>
        <w:rPr>
          <w:sz w:val="21"/>
        </w:rPr>
        <w:t>☑工程变更；</w:t>
      </w:r>
    </w:p>
    <w:p>
      <w:pPr>
        <w:pStyle w:val="null3"/>
        <w:ind w:firstLine="420"/>
        <w:jc w:val="left"/>
      </w:pPr>
      <w:r>
        <w:rPr>
          <w:sz w:val="21"/>
        </w:rPr>
        <w:t>☑物价及后继法律法规的变化；</w:t>
      </w:r>
    </w:p>
    <w:p>
      <w:pPr>
        <w:pStyle w:val="null3"/>
        <w:ind w:firstLine="420"/>
        <w:jc w:val="left"/>
      </w:pPr>
      <w:r>
        <w:rPr>
          <w:sz w:val="21"/>
        </w:rPr>
        <w:t>☑费用索赔事件或发包人负责的其他情况；</w:t>
      </w:r>
    </w:p>
    <w:p>
      <w:pPr>
        <w:pStyle w:val="null3"/>
        <w:ind w:firstLine="420"/>
        <w:jc w:val="left"/>
      </w:pPr>
      <w:r>
        <w:rPr>
          <w:sz w:val="21"/>
        </w:rPr>
        <w:t>□工程造价管理机构发布的造价调整；</w:t>
      </w:r>
    </w:p>
    <w:p>
      <w:pPr>
        <w:pStyle w:val="null3"/>
        <w:ind w:firstLine="420"/>
        <w:jc w:val="left"/>
      </w:pPr>
      <w:r>
        <w:rPr>
          <w:sz w:val="21"/>
        </w:rPr>
        <w:t>☑其他调整因素：工程量按实际结算，工程结算造价最终以第三方审核公司审定的工程结算造价为准，如因《江门市政府投资管理办法》</w:t>
      </w:r>
      <w:r>
        <w:rPr>
          <w:sz w:val="21"/>
        </w:rPr>
        <w:t>(</w:t>
      </w:r>
      <w:r>
        <w:rPr>
          <w:sz w:val="21"/>
        </w:rPr>
        <w:t>江府</w:t>
      </w:r>
      <w:r>
        <w:rPr>
          <w:sz w:val="21"/>
        </w:rPr>
        <w:t>{2024}13</w:t>
      </w:r>
      <w:r>
        <w:rPr>
          <w:sz w:val="21"/>
        </w:rPr>
        <w:t>号</w:t>
      </w:r>
      <w:r>
        <w:rPr>
          <w:sz w:val="21"/>
        </w:rPr>
        <w:t>)</w:t>
      </w:r>
      <w:r>
        <w:rPr>
          <w:sz w:val="21"/>
        </w:rPr>
        <w:t>第四十四条原因需要整改的，承包人应配合发包人在收到整改通知后</w:t>
      </w:r>
      <w:r>
        <w:rPr>
          <w:sz w:val="21"/>
        </w:rPr>
        <w:t>3</w:t>
      </w:r>
      <w:r>
        <w:rPr>
          <w:sz w:val="21"/>
        </w:rPr>
        <w:t>个月内完成整改工作。工程竣工结算增加金额不能超出合同价的</w:t>
      </w:r>
      <w:r>
        <w:rPr>
          <w:sz w:val="21"/>
        </w:rPr>
        <w:t xml:space="preserve">10% </w:t>
      </w:r>
      <w:r>
        <w:rPr>
          <w:sz w:val="21"/>
        </w:rPr>
        <w:t>且不能超过立项工程造价，超出部分将不予以支付。</w:t>
      </w:r>
    </w:p>
    <w:p>
      <w:pPr>
        <w:pStyle w:val="null3"/>
        <w:ind w:firstLine="420"/>
        <w:jc w:val="left"/>
      </w:pPr>
      <w:r>
        <w:rPr>
          <w:sz w:val="21"/>
        </w:rPr>
        <w:t>72.</w:t>
      </w:r>
      <w:r>
        <w:rPr>
          <w:sz w:val="21"/>
        </w:rPr>
        <w:t>工程变更事件</w:t>
      </w:r>
    </w:p>
    <w:p>
      <w:pPr>
        <w:pStyle w:val="null3"/>
        <w:ind w:firstLine="420"/>
        <w:jc w:val="left"/>
      </w:pPr>
      <w:r>
        <w:rPr>
          <w:sz w:val="21"/>
        </w:rPr>
        <w:t>72.4</w:t>
      </w:r>
      <w:r>
        <w:rPr>
          <w:sz w:val="21"/>
        </w:rPr>
        <w:t>工程变更，导致综合单价调整的方法：</w:t>
      </w:r>
    </w:p>
    <w:p>
      <w:pPr>
        <w:pStyle w:val="null3"/>
        <w:ind w:firstLine="420"/>
        <w:jc w:val="left"/>
      </w:pPr>
      <w:r>
        <w:rPr>
          <w:sz w:val="21"/>
        </w:rPr>
        <w:t>□按合同通用条款的规定调整。</w:t>
      </w:r>
    </w:p>
    <w:p>
      <w:pPr>
        <w:pStyle w:val="null3"/>
        <w:ind w:firstLine="420"/>
        <w:jc w:val="left"/>
      </w:pPr>
      <w:r>
        <w:rPr>
          <w:sz w:val="21"/>
        </w:rPr>
        <w:t>□按以下方法调整：</w:t>
      </w:r>
    </w:p>
    <w:p>
      <w:pPr>
        <w:pStyle w:val="null3"/>
        <w:ind w:firstLine="420"/>
        <w:jc w:val="left"/>
      </w:pPr>
      <w:r>
        <w:rPr>
          <w:sz w:val="21"/>
        </w:rPr>
        <w:t>73</w:t>
      </w:r>
      <w:r>
        <w:rPr>
          <w:sz w:val="21"/>
        </w:rPr>
        <w:t>．工程量的偏差事件</w:t>
      </w:r>
    </w:p>
    <w:p>
      <w:pPr>
        <w:pStyle w:val="null3"/>
        <w:ind w:firstLine="420"/>
        <w:jc w:val="left"/>
      </w:pPr>
      <w:r>
        <w:rPr>
          <w:sz w:val="21"/>
        </w:rPr>
        <w:t>73.2</w:t>
      </w:r>
      <w:r>
        <w:rPr>
          <w:sz w:val="21"/>
        </w:rPr>
        <w:t>工程量的偏差，导致措施项目费调整的方法：</w:t>
      </w:r>
    </w:p>
    <w:p>
      <w:pPr>
        <w:pStyle w:val="null3"/>
        <w:ind w:firstLine="420"/>
        <w:jc w:val="left"/>
      </w:pPr>
      <w:r>
        <w:rPr>
          <w:sz w:val="21"/>
        </w:rPr>
        <w:t>□按合同通用条款的规定调整。</w:t>
      </w:r>
    </w:p>
    <w:p>
      <w:pPr>
        <w:pStyle w:val="null3"/>
        <w:ind w:firstLine="420"/>
        <w:jc w:val="left"/>
      </w:pPr>
      <w:r>
        <w:rPr>
          <w:sz w:val="21"/>
        </w:rPr>
        <w:t>☑按以下方法调整：</w:t>
      </w:r>
      <w:r>
        <w:rPr>
          <w:sz w:val="21"/>
          <w:u w:val="single"/>
        </w:rPr>
        <w:t>竣工结算的工程量按发、承包双方在合同中约定应予计量且实际完成的工程量确定。材料单价采用施工期间《江门市工程造价信息》，缺项参照本地市场价进行计价并按</w:t>
      </w:r>
      <w:r>
        <w:rPr>
          <w:sz w:val="21"/>
          <w:u w:val="single"/>
        </w:rPr>
        <w:t>成交</w:t>
      </w:r>
      <w:r>
        <w:rPr>
          <w:sz w:val="21"/>
          <w:u w:val="single"/>
        </w:rPr>
        <w:t>下浮率下浮。</w:t>
      </w:r>
    </w:p>
    <w:p>
      <w:pPr>
        <w:pStyle w:val="null3"/>
        <w:ind w:firstLine="420"/>
        <w:jc w:val="left"/>
      </w:pPr>
      <w:r>
        <w:rPr>
          <w:sz w:val="21"/>
        </w:rPr>
        <w:t>73.3</w:t>
      </w:r>
      <w:r>
        <w:rPr>
          <w:sz w:val="21"/>
        </w:rPr>
        <w:t>工程量的偏差，导致措施项目费调整的方法：</w:t>
      </w:r>
    </w:p>
    <w:p>
      <w:pPr>
        <w:pStyle w:val="null3"/>
        <w:ind w:firstLine="420"/>
        <w:jc w:val="left"/>
      </w:pPr>
      <w:r>
        <w:rPr>
          <w:sz w:val="21"/>
        </w:rPr>
        <w:t>75</w:t>
      </w:r>
      <w:r>
        <w:rPr>
          <w:sz w:val="21"/>
        </w:rPr>
        <w:t>．现场签证事件</w:t>
      </w:r>
    </w:p>
    <w:p>
      <w:pPr>
        <w:pStyle w:val="null3"/>
        <w:ind w:firstLine="420"/>
        <w:jc w:val="left"/>
      </w:pPr>
      <w:r>
        <w:rPr>
          <w:sz w:val="21"/>
        </w:rPr>
        <w:t>75.3</w:t>
      </w:r>
      <w:r>
        <w:rPr>
          <w:sz w:val="21"/>
        </w:rPr>
        <w:t>现场签证报告确认约定的时间：</w:t>
      </w:r>
    </w:p>
    <w:p>
      <w:pPr>
        <w:pStyle w:val="null3"/>
        <w:ind w:firstLine="420"/>
        <w:jc w:val="left"/>
      </w:pPr>
      <w:r>
        <w:rPr>
          <w:sz w:val="21"/>
        </w:rPr>
        <w:t>75.7</w:t>
      </w:r>
      <w:r>
        <w:rPr>
          <w:sz w:val="21"/>
        </w:rPr>
        <w:t>本款不适用。</w:t>
      </w:r>
    </w:p>
    <w:p>
      <w:pPr>
        <w:pStyle w:val="null3"/>
        <w:ind w:firstLine="420"/>
        <w:jc w:val="left"/>
      </w:pPr>
      <w:r>
        <w:rPr>
          <w:sz w:val="21"/>
        </w:rPr>
        <w:t>76</w:t>
      </w:r>
      <w:r>
        <w:rPr>
          <w:sz w:val="21"/>
        </w:rPr>
        <w:t>．物价涨落事件</w:t>
      </w:r>
    </w:p>
    <w:p>
      <w:pPr>
        <w:pStyle w:val="null3"/>
        <w:ind w:firstLine="420"/>
        <w:jc w:val="left"/>
      </w:pPr>
      <w:r>
        <w:rPr>
          <w:sz w:val="21"/>
        </w:rPr>
        <w:t>76.1</w:t>
      </w:r>
      <w:r>
        <w:rPr>
          <w:sz w:val="21"/>
        </w:rPr>
        <w:t>调整承包人采购材料设备的材料设备、施工机械费的方法</w:t>
      </w:r>
    </w:p>
    <w:p>
      <w:pPr>
        <w:pStyle w:val="null3"/>
        <w:ind w:firstLine="420"/>
        <w:jc w:val="left"/>
      </w:pPr>
      <w:r>
        <w:rPr>
          <w:sz w:val="21"/>
        </w:rPr>
        <w:t>□合同价款不因物价涨落而调整的，本款不适用。</w:t>
      </w:r>
    </w:p>
    <w:p>
      <w:pPr>
        <w:pStyle w:val="null3"/>
        <w:ind w:firstLine="420"/>
        <w:jc w:val="left"/>
      </w:pPr>
      <w:r>
        <w:rPr>
          <w:sz w:val="21"/>
        </w:rPr>
        <w:t>□物价包括人工、材料涨落</w:t>
      </w:r>
    </w:p>
    <w:p>
      <w:pPr>
        <w:pStyle w:val="null3"/>
        <w:ind w:firstLine="420"/>
        <w:jc w:val="left"/>
      </w:pPr>
      <w:r>
        <w:rPr>
          <w:sz w:val="21"/>
        </w:rPr>
        <w:t>76.2</w:t>
      </w:r>
      <w:r>
        <w:rPr>
          <w:sz w:val="21"/>
        </w:rPr>
        <w:t>调整合同价款日期</w:t>
      </w:r>
    </w:p>
    <w:p>
      <w:pPr>
        <w:pStyle w:val="null3"/>
        <w:ind w:firstLine="420"/>
        <w:jc w:val="left"/>
      </w:pPr>
      <w:r>
        <w:rPr>
          <w:sz w:val="21"/>
        </w:rPr>
        <w:t>□招标工程的递交投标文件截止日期：</w:t>
      </w:r>
    </w:p>
    <w:p>
      <w:pPr>
        <w:pStyle w:val="null3"/>
        <w:ind w:firstLine="420"/>
        <w:jc w:val="left"/>
      </w:pPr>
      <w:r>
        <w:rPr>
          <w:sz w:val="21"/>
        </w:rPr>
        <w:t>□非招标工程的合同订立时间</w:t>
      </w:r>
    </w:p>
    <w:p>
      <w:pPr>
        <w:pStyle w:val="null3"/>
        <w:ind w:firstLine="420"/>
        <w:jc w:val="left"/>
      </w:pPr>
      <w:r>
        <w:rPr>
          <w:sz w:val="21"/>
        </w:rPr>
        <w:t>78</w:t>
      </w:r>
      <w:r>
        <w:rPr>
          <w:sz w:val="21"/>
        </w:rPr>
        <w:t>．支付事项</w:t>
      </w:r>
    </w:p>
    <w:p>
      <w:pPr>
        <w:pStyle w:val="null3"/>
        <w:ind w:firstLine="420"/>
        <w:jc w:val="left"/>
      </w:pPr>
      <w:r>
        <w:rPr>
          <w:sz w:val="21"/>
        </w:rPr>
        <w:t>78.2</w:t>
      </w:r>
      <w:r>
        <w:rPr>
          <w:sz w:val="21"/>
        </w:rPr>
        <w:t>计算利息的利率</w:t>
      </w:r>
    </w:p>
    <w:p>
      <w:pPr>
        <w:pStyle w:val="null3"/>
        <w:ind w:firstLine="420"/>
        <w:jc w:val="left"/>
      </w:pPr>
      <w:r>
        <w:rPr>
          <w:sz w:val="21"/>
        </w:rPr>
        <w:t>☑按照中国人民银行发布的同期同类贷款利率。</w:t>
      </w:r>
    </w:p>
    <w:p>
      <w:pPr>
        <w:pStyle w:val="null3"/>
        <w:ind w:firstLine="420"/>
        <w:jc w:val="left"/>
      </w:pPr>
      <w:r>
        <w:rPr>
          <w:sz w:val="21"/>
        </w:rPr>
        <w:t>□其他为</w:t>
      </w:r>
      <w:r>
        <w:rPr>
          <w:u w:val="single"/>
        </w:rPr>
        <w:t xml:space="preserve">                    </w:t>
      </w:r>
      <w:r>
        <w:rPr>
          <w:sz w:val="21"/>
        </w:rPr>
        <w:t>。</w:t>
      </w:r>
    </w:p>
    <w:p>
      <w:pPr>
        <w:pStyle w:val="null3"/>
        <w:ind w:firstLine="420"/>
        <w:jc w:val="left"/>
      </w:pPr>
      <w:r>
        <w:rPr>
          <w:sz w:val="21"/>
        </w:rPr>
        <w:t>79</w:t>
      </w:r>
      <w:r>
        <w:rPr>
          <w:sz w:val="21"/>
        </w:rPr>
        <w:t>．预付款</w:t>
      </w:r>
    </w:p>
    <w:p>
      <w:pPr>
        <w:pStyle w:val="null3"/>
        <w:ind w:firstLine="420"/>
        <w:jc w:val="left"/>
      </w:pPr>
      <w:r>
        <w:rPr>
          <w:sz w:val="21"/>
        </w:rPr>
        <w:t>79.1</w:t>
      </w:r>
      <w:r>
        <w:rPr>
          <w:sz w:val="21"/>
        </w:rPr>
        <w:t>预付款的约定</w:t>
      </w:r>
    </w:p>
    <w:p>
      <w:pPr>
        <w:pStyle w:val="null3"/>
        <w:ind w:firstLine="420"/>
        <w:jc w:val="left"/>
      </w:pPr>
      <w:r>
        <w:rPr>
          <w:sz w:val="21"/>
        </w:rPr>
        <w:t>□没约定预付款的，本款不适用。</w:t>
      </w:r>
    </w:p>
    <w:p>
      <w:pPr>
        <w:pStyle w:val="null3"/>
        <w:ind w:firstLine="420"/>
        <w:jc w:val="left"/>
      </w:pPr>
      <w:r>
        <w:rPr>
          <w:sz w:val="21"/>
        </w:rPr>
        <w:t>☑约定预付款的，预付款的金额为</w:t>
      </w:r>
      <w:r>
        <w:rPr>
          <w:sz w:val="21"/>
          <w:u w:val="single"/>
        </w:rPr>
        <w:t>合同价款的</w:t>
      </w:r>
      <w:r>
        <w:rPr>
          <w:sz w:val="21"/>
          <w:u w:val="single"/>
        </w:rPr>
        <w:t>30%</w:t>
      </w:r>
      <w:r>
        <w:rPr>
          <w:sz w:val="21"/>
        </w:rPr>
        <w:t>，其支付办法及抵扣方式按本条有关规定确定。</w:t>
      </w:r>
    </w:p>
    <w:p>
      <w:pPr>
        <w:pStyle w:val="null3"/>
        <w:ind w:firstLine="420"/>
        <w:jc w:val="left"/>
      </w:pPr>
      <w:r>
        <w:rPr>
          <w:sz w:val="21"/>
        </w:rPr>
        <w:t>79.2</w:t>
      </w:r>
      <w:r>
        <w:rPr>
          <w:sz w:val="21"/>
        </w:rPr>
        <w:t>预付款支付申请的约定：</w:t>
      </w:r>
    </w:p>
    <w:p>
      <w:pPr>
        <w:pStyle w:val="null3"/>
        <w:ind w:firstLine="420"/>
        <w:jc w:val="left"/>
      </w:pPr>
      <w:r>
        <w:rPr>
          <w:sz w:val="21"/>
        </w:rPr>
        <w:t>(1)</w:t>
      </w:r>
      <w:r>
        <w:rPr>
          <w:sz w:val="21"/>
        </w:rPr>
        <w:t>合同签订生效后，在业主方发出施工令</w:t>
      </w:r>
      <w:r>
        <w:rPr>
          <w:sz w:val="21"/>
        </w:rPr>
        <w:t>10</w:t>
      </w:r>
      <w:r>
        <w:rPr>
          <w:sz w:val="21"/>
        </w:rPr>
        <w:t>个工作日内，将合同总金额</w:t>
      </w:r>
      <w:r>
        <w:rPr>
          <w:sz w:val="21"/>
        </w:rPr>
        <w:t>30%</w:t>
      </w:r>
      <w:r>
        <w:rPr>
          <w:sz w:val="21"/>
        </w:rPr>
        <w:t>支付给承包人。</w:t>
      </w:r>
    </w:p>
    <w:p>
      <w:pPr>
        <w:pStyle w:val="null3"/>
        <w:ind w:firstLine="420"/>
        <w:jc w:val="left"/>
      </w:pPr>
      <w:r>
        <w:rPr>
          <w:sz w:val="21"/>
        </w:rPr>
        <w:t>79.4</w:t>
      </w:r>
      <w:r>
        <w:rPr>
          <w:sz w:val="21"/>
        </w:rPr>
        <w:t>预付款抵扣方式：</w:t>
      </w:r>
    </w:p>
    <w:p>
      <w:pPr>
        <w:pStyle w:val="null3"/>
        <w:ind w:firstLine="420"/>
        <w:jc w:val="left"/>
      </w:pPr>
      <w:r>
        <w:rPr>
          <w:sz w:val="21"/>
        </w:rPr>
        <w:t>☑在第</w:t>
      </w:r>
      <w:r>
        <w:rPr>
          <w:sz w:val="21"/>
        </w:rPr>
        <w:t>1</w:t>
      </w:r>
      <w:r>
        <w:rPr>
          <w:sz w:val="21"/>
        </w:rPr>
        <w:t>次期中应支付工程进度款中全部扣回。</w:t>
      </w:r>
    </w:p>
    <w:p>
      <w:pPr>
        <w:pStyle w:val="null3"/>
        <w:ind w:firstLine="420"/>
        <w:jc w:val="left"/>
      </w:pPr>
      <w:r>
        <w:rPr>
          <w:sz w:val="21"/>
        </w:rPr>
        <w:t>□其他方式：</w:t>
      </w:r>
    </w:p>
    <w:p>
      <w:pPr>
        <w:pStyle w:val="null3"/>
        <w:ind w:firstLine="420"/>
        <w:jc w:val="left"/>
      </w:pPr>
      <w:r>
        <w:rPr>
          <w:sz w:val="21"/>
        </w:rPr>
        <w:t>80</w:t>
      </w:r>
      <w:r>
        <w:rPr>
          <w:sz w:val="21"/>
        </w:rPr>
        <w:t>．绿色施工安全防护措施费</w:t>
      </w:r>
    </w:p>
    <w:p>
      <w:pPr>
        <w:pStyle w:val="null3"/>
        <w:ind w:firstLine="420"/>
        <w:jc w:val="left"/>
      </w:pPr>
      <w:r>
        <w:rPr>
          <w:sz w:val="21"/>
        </w:rPr>
        <w:t>80.1</w:t>
      </w:r>
      <w:r>
        <w:rPr>
          <w:sz w:val="21"/>
        </w:rPr>
        <w:t>绿色施工安全防护措施费的内容、范围和金额的约定</w:t>
      </w:r>
    </w:p>
    <w:p>
      <w:pPr>
        <w:pStyle w:val="null3"/>
        <w:ind w:firstLine="420"/>
        <w:jc w:val="left"/>
      </w:pPr>
      <w:r>
        <w:rPr>
          <w:sz w:val="21"/>
        </w:rPr>
        <w:t>(1)</w:t>
      </w:r>
      <w:r>
        <w:rPr>
          <w:sz w:val="21"/>
        </w:rPr>
        <w:t>绿色施工安全防护措施的内容和范围</w:t>
      </w:r>
    </w:p>
    <w:p>
      <w:pPr>
        <w:pStyle w:val="null3"/>
        <w:ind w:firstLine="420"/>
        <w:jc w:val="left"/>
      </w:pPr>
      <w:r>
        <w:rPr>
          <w:sz w:val="21"/>
        </w:rPr>
        <w:t>☑按合同通用条款的规定，以现行广东省统一工程计价依据规定为准。</w:t>
      </w:r>
    </w:p>
    <w:p>
      <w:pPr>
        <w:pStyle w:val="null3"/>
        <w:ind w:firstLine="420"/>
        <w:jc w:val="left"/>
      </w:pPr>
      <w:r>
        <w:rPr>
          <w:sz w:val="21"/>
        </w:rPr>
        <w:t>□合同双方的其他要求：</w:t>
      </w:r>
    </w:p>
    <w:p>
      <w:pPr>
        <w:pStyle w:val="null3"/>
        <w:ind w:firstLine="420"/>
        <w:jc w:val="left"/>
      </w:pPr>
      <w:r>
        <w:rPr>
          <w:sz w:val="21"/>
        </w:rPr>
        <w:t>(2)</w:t>
      </w:r>
      <w:r>
        <w:rPr>
          <w:sz w:val="21"/>
        </w:rPr>
        <w:t>绿色施工安全防护措施费的总金额为</w:t>
      </w:r>
      <w:r>
        <w:rPr>
          <w:sz w:val="21"/>
          <w:u w:val="single"/>
        </w:rPr>
        <w:t>70605.92</w:t>
      </w:r>
      <w:r>
        <w:rPr>
          <w:sz w:val="21"/>
        </w:rPr>
        <w:t>元。</w:t>
      </w:r>
    </w:p>
    <w:p>
      <w:pPr>
        <w:pStyle w:val="null3"/>
        <w:ind w:firstLine="420"/>
        <w:jc w:val="left"/>
      </w:pPr>
      <w:r>
        <w:rPr>
          <w:sz w:val="21"/>
        </w:rPr>
        <w:t>80.2</w:t>
      </w:r>
      <w:r>
        <w:rPr>
          <w:sz w:val="21"/>
        </w:rPr>
        <w:t>绿色施工安全防护措施费的预付金额、支付办法和抵扣方式</w:t>
      </w:r>
    </w:p>
    <w:p>
      <w:pPr>
        <w:pStyle w:val="null3"/>
        <w:ind w:firstLine="420"/>
        <w:jc w:val="left"/>
      </w:pPr>
      <w:r>
        <w:rPr>
          <w:sz w:val="21"/>
        </w:rPr>
        <w:t>□按合同通用条款的规定。</w:t>
      </w:r>
    </w:p>
    <w:p>
      <w:pPr>
        <w:pStyle w:val="null3"/>
        <w:ind w:firstLine="420"/>
        <w:jc w:val="left"/>
      </w:pPr>
      <w:r>
        <w:rPr>
          <w:sz w:val="21"/>
        </w:rPr>
        <w:t>☑其他：按工程进度款的支付比例支付。</w:t>
      </w:r>
    </w:p>
    <w:p>
      <w:pPr>
        <w:pStyle w:val="null3"/>
        <w:ind w:firstLine="420"/>
        <w:jc w:val="left"/>
      </w:pPr>
      <w:r>
        <w:rPr>
          <w:sz w:val="21"/>
        </w:rPr>
        <w:t>81</w:t>
      </w:r>
      <w:r>
        <w:rPr>
          <w:sz w:val="21"/>
        </w:rPr>
        <w:t>．进度款</w:t>
      </w:r>
    </w:p>
    <w:p>
      <w:pPr>
        <w:pStyle w:val="null3"/>
        <w:ind w:firstLine="420"/>
        <w:jc w:val="left"/>
      </w:pPr>
      <w:r>
        <w:rPr>
          <w:sz w:val="21"/>
        </w:rPr>
        <w:t>81.1</w:t>
      </w:r>
      <w:r>
        <w:rPr>
          <w:sz w:val="21"/>
        </w:rPr>
        <w:t>支付期间</w:t>
      </w:r>
    </w:p>
    <w:p>
      <w:pPr>
        <w:pStyle w:val="null3"/>
        <w:ind w:firstLine="420"/>
        <w:jc w:val="left"/>
      </w:pPr>
      <w:r>
        <w:rPr>
          <w:sz w:val="21"/>
        </w:rPr>
        <w:t>□以月为单位。</w:t>
      </w:r>
    </w:p>
    <w:p>
      <w:pPr>
        <w:pStyle w:val="null3"/>
        <w:ind w:firstLine="420"/>
        <w:jc w:val="left"/>
      </w:pPr>
      <w:r>
        <w:rPr>
          <w:sz w:val="21"/>
        </w:rPr>
        <w:t>□以季度为单位。</w:t>
      </w:r>
    </w:p>
    <w:p>
      <w:pPr>
        <w:pStyle w:val="null3"/>
        <w:ind w:firstLine="420"/>
        <w:jc w:val="left"/>
      </w:pPr>
      <w:r>
        <w:rPr>
          <w:sz w:val="21"/>
        </w:rPr>
        <w:t>☑以形象进度为准，具体为：</w:t>
      </w:r>
    </w:p>
    <w:p>
      <w:pPr>
        <w:pStyle w:val="null3"/>
        <w:ind w:firstLine="420"/>
        <w:jc w:val="left"/>
      </w:pPr>
      <w:r>
        <w:rPr>
          <w:sz w:val="21"/>
        </w:rPr>
        <w:t>1</w:t>
      </w:r>
      <w:r>
        <w:rPr>
          <w:sz w:val="21"/>
        </w:rPr>
        <w:t>期：合同签订生效后，在业主方发出施工令</w:t>
      </w:r>
      <w:r>
        <w:rPr>
          <w:sz w:val="21"/>
        </w:rPr>
        <w:t>10</w:t>
      </w:r>
      <w:r>
        <w:rPr>
          <w:sz w:val="21"/>
        </w:rPr>
        <w:t>个工作日内，将合同总金额</w:t>
      </w:r>
      <w:r>
        <w:rPr>
          <w:sz w:val="21"/>
        </w:rPr>
        <w:t>30%</w:t>
      </w:r>
      <w:r>
        <w:rPr>
          <w:sz w:val="21"/>
        </w:rPr>
        <w:t>支付给承包人。</w:t>
      </w:r>
    </w:p>
    <w:p>
      <w:pPr>
        <w:pStyle w:val="null3"/>
        <w:ind w:firstLine="420"/>
        <w:jc w:val="left"/>
      </w:pPr>
      <w:r>
        <w:rPr>
          <w:sz w:val="21"/>
        </w:rPr>
        <w:t>2</w:t>
      </w:r>
      <w:r>
        <w:rPr>
          <w:sz w:val="21"/>
        </w:rPr>
        <w:t>期：工程进度款必须在承包人对已完成的工程量进行质量自检合格并经监理工程师、</w:t>
      </w:r>
      <w:r>
        <w:rPr>
          <w:sz w:val="21"/>
        </w:rPr>
        <w:t>发包人</w:t>
      </w:r>
      <w:r>
        <w:rPr>
          <w:sz w:val="21"/>
        </w:rPr>
        <w:t>现场管理员进行质量认可签证的基础上，由承包人于每月</w:t>
      </w:r>
      <w:r>
        <w:rPr>
          <w:sz w:val="21"/>
        </w:rPr>
        <w:t>28</w:t>
      </w:r>
      <w:r>
        <w:rPr>
          <w:sz w:val="21"/>
        </w:rPr>
        <w:t>日前上报已完成的工程量给监理单位审核，由监理单位将已审核的工程量报发包人签注认可，当工程完成进度款超过应扣除工程预付款后，经发包人确认</w:t>
      </w:r>
      <w:r>
        <w:rPr>
          <w:sz w:val="21"/>
        </w:rPr>
        <w:t>14</w:t>
      </w:r>
      <w:r>
        <w:rPr>
          <w:sz w:val="21"/>
        </w:rPr>
        <w:t>天内按进度支付实际完成工程量的</w:t>
      </w:r>
      <w:r>
        <w:rPr>
          <w:sz w:val="21"/>
        </w:rPr>
        <w:t>85%</w:t>
      </w:r>
      <w:r>
        <w:rPr>
          <w:sz w:val="21"/>
        </w:rPr>
        <w:t>进度款。</w:t>
      </w:r>
    </w:p>
    <w:p>
      <w:pPr>
        <w:pStyle w:val="null3"/>
        <w:ind w:firstLine="420"/>
        <w:jc w:val="left"/>
      </w:pPr>
      <w:r>
        <w:rPr>
          <w:sz w:val="21"/>
        </w:rPr>
        <w:t>3</w:t>
      </w:r>
      <w:r>
        <w:rPr>
          <w:sz w:val="21"/>
        </w:rPr>
        <w:t>期：在工程竣工结算并经有资质的第三方公司审核后按审核额支付至</w:t>
      </w:r>
      <w:r>
        <w:rPr>
          <w:sz w:val="21"/>
        </w:rPr>
        <w:t>97%</w:t>
      </w:r>
      <w:r>
        <w:rPr>
          <w:sz w:val="21"/>
        </w:rPr>
        <w:t>。</w:t>
      </w:r>
    </w:p>
    <w:p>
      <w:pPr>
        <w:pStyle w:val="null3"/>
        <w:ind w:firstLine="420"/>
        <w:jc w:val="left"/>
      </w:pPr>
      <w:r>
        <w:rPr>
          <w:sz w:val="21"/>
        </w:rPr>
        <w:t>4</w:t>
      </w:r>
      <w:r>
        <w:rPr>
          <w:sz w:val="21"/>
        </w:rPr>
        <w:t>期：保留结算价的</w:t>
      </w:r>
      <w:r>
        <w:rPr>
          <w:sz w:val="21"/>
        </w:rPr>
        <w:t>3%</w:t>
      </w:r>
      <w:r>
        <w:rPr>
          <w:sz w:val="21"/>
        </w:rPr>
        <w:t>作为保修金，在缺陷期满后，工程若未出现施工质量问题，则在</w:t>
      </w:r>
      <w:r>
        <w:rPr>
          <w:sz w:val="21"/>
        </w:rPr>
        <w:t>30</w:t>
      </w:r>
      <w:r>
        <w:rPr>
          <w:sz w:val="21"/>
        </w:rPr>
        <w:t>天内支付给承包人。</w:t>
      </w:r>
    </w:p>
    <w:p>
      <w:pPr>
        <w:pStyle w:val="null3"/>
        <w:ind w:firstLine="420"/>
        <w:jc w:val="left"/>
      </w:pPr>
      <w:r>
        <w:rPr>
          <w:sz w:val="21"/>
        </w:rPr>
        <w:t>82</w:t>
      </w:r>
      <w:r>
        <w:rPr>
          <w:sz w:val="21"/>
        </w:rPr>
        <w:t>．竣工结算与结算款</w:t>
      </w:r>
    </w:p>
    <w:p>
      <w:pPr>
        <w:pStyle w:val="null3"/>
        <w:ind w:firstLine="420"/>
        <w:jc w:val="left"/>
      </w:pPr>
      <w:r>
        <w:rPr>
          <w:sz w:val="21"/>
        </w:rPr>
        <w:t>82.1</w:t>
      </w:r>
      <w:r>
        <w:rPr>
          <w:sz w:val="21"/>
        </w:rPr>
        <w:t>结算的程序和时限：</w:t>
      </w:r>
    </w:p>
    <w:p>
      <w:pPr>
        <w:pStyle w:val="null3"/>
        <w:ind w:firstLine="420"/>
        <w:jc w:val="left"/>
      </w:pPr>
      <w:r>
        <w:rPr>
          <w:sz w:val="21"/>
        </w:rPr>
        <w:t>□按合同通用条款的规定办理。</w:t>
      </w:r>
    </w:p>
    <w:p>
      <w:pPr>
        <w:pStyle w:val="null3"/>
        <w:ind w:firstLine="420"/>
        <w:jc w:val="left"/>
      </w:pPr>
      <w:r>
        <w:rPr>
          <w:sz w:val="21"/>
        </w:rPr>
        <w:t>☑不按合同通用条款的规定，办理结算程序和时限为：</w:t>
      </w:r>
      <w:r>
        <w:rPr>
          <w:sz w:val="21"/>
          <w:u w:val="single"/>
        </w:rPr>
        <w:t>本工程竣工结算的工程量应按照承包人履行合同义务应予计量的实际完成的工程量</w:t>
      </w:r>
      <w:r>
        <w:rPr>
          <w:sz w:val="21"/>
          <w:u w:val="single"/>
        </w:rPr>
        <w:t>,</w:t>
      </w:r>
      <w:r>
        <w:rPr>
          <w:sz w:val="21"/>
          <w:u w:val="single"/>
        </w:rPr>
        <w:t>根据《广东省安装工程综合定额》（</w:t>
      </w:r>
      <w:r>
        <w:rPr>
          <w:sz w:val="21"/>
          <w:u w:val="single"/>
        </w:rPr>
        <w:t>2018</w:t>
      </w:r>
      <w:r>
        <w:rPr>
          <w:sz w:val="21"/>
          <w:u w:val="single"/>
        </w:rPr>
        <w:t>年）等相应计价工程综合定额及相关规定计算；材料单价采用施工期间《江门市工程造价信息》，缺项参照本地市场价进行计价并按</w:t>
      </w:r>
      <w:r>
        <w:rPr>
          <w:sz w:val="21"/>
          <w:u w:val="single"/>
        </w:rPr>
        <w:t>成交</w:t>
      </w:r>
      <w:r>
        <w:rPr>
          <w:sz w:val="21"/>
          <w:u w:val="single"/>
        </w:rPr>
        <w:t>下浮率下浮。</w:t>
      </w:r>
    </w:p>
    <w:p>
      <w:pPr>
        <w:pStyle w:val="null3"/>
        <w:ind w:firstLine="420"/>
        <w:jc w:val="left"/>
      </w:pPr>
      <w:r>
        <w:rPr>
          <w:sz w:val="21"/>
          <w:u w:val="single"/>
        </w:rPr>
        <w:t>工程最终结算以发包人委托的第三方造价咨询公司审定为准。如因《江门市政府投资管理办法》</w:t>
      </w:r>
      <w:r>
        <w:rPr>
          <w:sz w:val="21"/>
          <w:u w:val="single"/>
        </w:rPr>
        <w:t>(</w:t>
      </w:r>
      <w:r>
        <w:rPr>
          <w:sz w:val="21"/>
          <w:u w:val="single"/>
        </w:rPr>
        <w:t>江府</w:t>
      </w:r>
      <w:r>
        <w:rPr>
          <w:sz w:val="21"/>
          <w:u w:val="single"/>
        </w:rPr>
        <w:t>{2024}13</w:t>
      </w:r>
      <w:r>
        <w:rPr>
          <w:sz w:val="21"/>
          <w:u w:val="single"/>
        </w:rPr>
        <w:t>号</w:t>
      </w:r>
      <w:r>
        <w:rPr>
          <w:sz w:val="21"/>
          <w:u w:val="single"/>
        </w:rPr>
        <w:t>)</w:t>
      </w:r>
      <w:r>
        <w:rPr>
          <w:sz w:val="21"/>
          <w:u w:val="single"/>
        </w:rPr>
        <w:t>第四十四条原因需要整改的，承包人应配合发包人在收到整改通知后</w:t>
      </w:r>
      <w:r>
        <w:rPr>
          <w:sz w:val="21"/>
          <w:u w:val="single"/>
        </w:rPr>
        <w:t>3</w:t>
      </w:r>
      <w:r>
        <w:rPr>
          <w:sz w:val="21"/>
          <w:u w:val="single"/>
        </w:rPr>
        <w:t>个月内完成整改工作。 工程竣工结算增加金额不能超出合同价的</w:t>
      </w:r>
      <w:r>
        <w:rPr>
          <w:sz w:val="21"/>
          <w:u w:val="single"/>
        </w:rPr>
        <w:t xml:space="preserve">10% </w:t>
      </w:r>
      <w:r>
        <w:rPr>
          <w:sz w:val="21"/>
          <w:u w:val="single"/>
        </w:rPr>
        <w:t>且不能超过立项工程造价，超出部分将不予以支付。</w:t>
      </w:r>
      <w:r>
        <w:rPr>
          <w:sz w:val="21"/>
          <w:u w:val="single"/>
        </w:rPr>
        <w:t>土石方及拆除废料的运距</w:t>
      </w:r>
      <w:r>
        <w:rPr>
          <w:sz w:val="21"/>
          <w:u w:val="single"/>
        </w:rPr>
        <w:t>不足</w:t>
      </w:r>
      <w:r>
        <w:rPr>
          <w:sz w:val="21"/>
          <w:u w:val="single"/>
        </w:rPr>
        <w:t>3km</w:t>
      </w:r>
      <w:r>
        <w:rPr>
          <w:sz w:val="21"/>
          <w:u w:val="single"/>
        </w:rPr>
        <w:t>按实结算，</w:t>
      </w:r>
      <w:r>
        <w:rPr>
          <w:sz w:val="21"/>
          <w:u w:val="single"/>
        </w:rPr>
        <w:t>超出</w:t>
      </w:r>
      <w:r>
        <w:rPr>
          <w:sz w:val="21"/>
          <w:u w:val="single"/>
        </w:rPr>
        <w:t xml:space="preserve">3km </w:t>
      </w:r>
      <w:r>
        <w:rPr>
          <w:sz w:val="21"/>
          <w:u w:val="single"/>
        </w:rPr>
        <w:t>不予计价。</w:t>
      </w:r>
    </w:p>
    <w:p>
      <w:pPr>
        <w:pStyle w:val="null3"/>
        <w:ind w:firstLine="420"/>
        <w:jc w:val="left"/>
      </w:pPr>
      <w:r>
        <w:rPr>
          <w:sz w:val="21"/>
        </w:rPr>
        <w:t>84</w:t>
      </w:r>
      <w:r>
        <w:rPr>
          <w:sz w:val="21"/>
        </w:rPr>
        <w:t>．质量保证金</w:t>
      </w:r>
    </w:p>
    <w:p>
      <w:pPr>
        <w:pStyle w:val="null3"/>
        <w:ind w:firstLine="420"/>
        <w:jc w:val="left"/>
      </w:pPr>
      <w:r>
        <w:rPr>
          <w:sz w:val="21"/>
        </w:rPr>
        <w:t>84.2</w:t>
      </w:r>
      <w:r>
        <w:rPr>
          <w:sz w:val="21"/>
        </w:rPr>
        <w:t>质量保证金的金额及扣留</w:t>
      </w:r>
    </w:p>
    <w:p>
      <w:pPr>
        <w:pStyle w:val="null3"/>
        <w:ind w:firstLine="420"/>
        <w:jc w:val="left"/>
      </w:pPr>
      <w:r>
        <w:rPr>
          <w:sz w:val="21"/>
        </w:rPr>
        <w:t>(1)</w:t>
      </w:r>
      <w:r>
        <w:rPr>
          <w:sz w:val="21"/>
        </w:rPr>
        <w:t>质量保证金的金额</w:t>
      </w:r>
    </w:p>
    <w:p>
      <w:pPr>
        <w:pStyle w:val="null3"/>
        <w:ind w:firstLine="420"/>
        <w:jc w:val="left"/>
      </w:pPr>
      <w:r>
        <w:rPr>
          <w:sz w:val="21"/>
        </w:rPr>
        <w:t>□工程质量保证金为合同价款的</w:t>
      </w:r>
      <w:r>
        <w:rPr>
          <w:sz w:val="21"/>
        </w:rPr>
        <w:t>3%</w:t>
      </w:r>
      <w:r>
        <w:rPr>
          <w:sz w:val="21"/>
        </w:rPr>
        <w:t>。</w:t>
      </w:r>
    </w:p>
    <w:p>
      <w:pPr>
        <w:pStyle w:val="null3"/>
        <w:ind w:firstLine="420"/>
        <w:jc w:val="left"/>
      </w:pPr>
      <w:r>
        <w:rPr>
          <w:sz w:val="21"/>
        </w:rPr>
        <w:t>☑其他为</w:t>
      </w:r>
      <w:r>
        <w:rPr>
          <w:sz w:val="21"/>
          <w:u w:val="single"/>
        </w:rPr>
        <w:t>工程质量保证金为结算定案价的</w:t>
      </w:r>
      <w:r>
        <w:rPr>
          <w:sz w:val="21"/>
          <w:u w:val="single"/>
        </w:rPr>
        <w:t>3</w:t>
      </w:r>
      <w:r>
        <w:rPr>
          <w:sz w:val="21"/>
          <w:u w:val="single"/>
        </w:rPr>
        <w:t>％。</w:t>
      </w:r>
    </w:p>
    <w:p>
      <w:pPr>
        <w:pStyle w:val="null3"/>
        <w:ind w:firstLine="420"/>
        <w:jc w:val="left"/>
      </w:pPr>
      <w:r>
        <w:rPr>
          <w:sz w:val="21"/>
        </w:rPr>
        <w:t>(2)</w:t>
      </w:r>
      <w:r>
        <w:rPr>
          <w:sz w:val="21"/>
        </w:rPr>
        <w:t>质量保证金的扣留</w:t>
      </w:r>
    </w:p>
    <w:p>
      <w:pPr>
        <w:pStyle w:val="null3"/>
        <w:ind w:firstLine="420"/>
        <w:jc w:val="left"/>
      </w:pPr>
      <w:r>
        <w:rPr>
          <w:sz w:val="21"/>
        </w:rPr>
        <w:t>□按合同通用条款的规定，从每次应支付给承包人的工程款（包括进度款和结算款）中扣留，扣留的比例为</w:t>
      </w:r>
      <w:r>
        <w:rPr>
          <w:sz w:val="21"/>
        </w:rPr>
        <w:t>3%</w:t>
      </w:r>
      <w:r>
        <w:rPr>
          <w:sz w:val="21"/>
        </w:rPr>
        <w:t>。</w:t>
      </w:r>
    </w:p>
    <w:p>
      <w:pPr>
        <w:pStyle w:val="null3"/>
        <w:ind w:firstLine="420"/>
        <w:jc w:val="left"/>
      </w:pPr>
      <w:r>
        <w:rPr>
          <w:sz w:val="21"/>
        </w:rPr>
        <w:t>□保证保险担保方式：工程竣工验收合格且结算经发包人委托的第三方评审机构审核定案后，承包人向发包人出具担保额度为结算定案价的</w:t>
      </w:r>
      <w:r>
        <w:rPr>
          <w:sz w:val="21"/>
        </w:rPr>
        <w:t>3%</w:t>
      </w:r>
      <w:r>
        <w:rPr>
          <w:sz w:val="21"/>
        </w:rPr>
        <w:t>的并符合相关法律法规规定及发包人要求的质量保证保险。经发包人确认质量保证保险符合发包人要求并接收后，发包人向承包人一次性付清所有工程结算款。</w:t>
      </w:r>
    </w:p>
    <w:p>
      <w:pPr>
        <w:pStyle w:val="null3"/>
        <w:ind w:firstLine="420"/>
        <w:jc w:val="left"/>
      </w:pPr>
      <w:r>
        <w:rPr>
          <w:sz w:val="21"/>
        </w:rPr>
        <w:t>☑其他方式：工程竣工验收合格且结算经发包人委托的第三方评审机构审定后，从工程结算款中一次性扣留，扣留的比例为结算定案价的</w:t>
      </w:r>
      <w:r>
        <w:rPr>
          <w:sz w:val="21"/>
        </w:rPr>
        <w:t>3%</w:t>
      </w:r>
      <w:r>
        <w:rPr>
          <w:sz w:val="21"/>
        </w:rPr>
        <w:t>。</w:t>
      </w:r>
    </w:p>
    <w:p>
      <w:pPr>
        <w:pStyle w:val="null3"/>
        <w:ind w:firstLine="420"/>
        <w:jc w:val="left"/>
      </w:pPr>
      <w:r>
        <w:rPr>
          <w:sz w:val="21"/>
        </w:rPr>
        <w:t>84.3</w:t>
      </w:r>
      <w:r>
        <w:rPr>
          <w:sz w:val="21"/>
        </w:rPr>
        <w:t>质量保证金的返还时间：</w:t>
      </w:r>
    </w:p>
    <w:p>
      <w:pPr>
        <w:pStyle w:val="null3"/>
        <w:ind w:firstLine="420"/>
        <w:jc w:val="left"/>
      </w:pPr>
      <w:r>
        <w:rPr>
          <w:sz w:val="21"/>
        </w:rPr>
        <w:t>质保期满验收合格后一次付清。在专用条款约定的缺陷责任期终止并验收合格后的</w:t>
      </w:r>
      <w:r>
        <w:rPr>
          <w:sz w:val="21"/>
        </w:rPr>
        <w:t>30</w:t>
      </w:r>
      <w:r>
        <w:rPr>
          <w:sz w:val="21"/>
        </w:rPr>
        <w:t>天内，发包人应将剩余的质量保证金或质量保证保险返还（退还）给承包人。剩余质量保证金的返还或质量保证保险的退还，并不能免除承包人按照合同约定应承担的质量保修责任和应履行的质量保修义务。</w:t>
      </w:r>
    </w:p>
    <w:p>
      <w:pPr>
        <w:pStyle w:val="null3"/>
        <w:ind w:firstLine="420"/>
        <w:jc w:val="left"/>
      </w:pPr>
      <w:r>
        <w:rPr>
          <w:sz w:val="21"/>
        </w:rPr>
        <w:t>85</w:t>
      </w:r>
      <w:r>
        <w:rPr>
          <w:sz w:val="21"/>
        </w:rPr>
        <w:t>．最终清算付款</w:t>
      </w:r>
    </w:p>
    <w:p>
      <w:pPr>
        <w:pStyle w:val="null3"/>
        <w:ind w:firstLine="420"/>
        <w:jc w:val="left"/>
      </w:pPr>
      <w:r>
        <w:rPr>
          <w:sz w:val="21"/>
        </w:rPr>
        <w:t>85.1</w:t>
      </w:r>
      <w:r>
        <w:rPr>
          <w:sz w:val="21"/>
        </w:rPr>
        <w:t>最终结清申请报告</w:t>
      </w:r>
    </w:p>
    <w:p>
      <w:pPr>
        <w:pStyle w:val="null3"/>
        <w:ind w:firstLine="420"/>
        <w:jc w:val="left"/>
      </w:pPr>
      <w:r>
        <w:rPr>
          <w:sz w:val="21"/>
        </w:rPr>
        <w:t>提交份数：</w:t>
      </w:r>
      <w:r>
        <w:rPr>
          <w:sz w:val="21"/>
          <w:u w:val="single"/>
        </w:rPr>
        <w:t>5</w:t>
      </w:r>
      <w:r>
        <w:rPr>
          <w:sz w:val="21"/>
          <w:u w:val="single"/>
        </w:rPr>
        <w:t>份。</w:t>
      </w:r>
    </w:p>
    <w:p>
      <w:pPr>
        <w:pStyle w:val="null3"/>
        <w:ind w:firstLine="420"/>
        <w:jc w:val="left"/>
      </w:pPr>
      <w:r>
        <w:rPr>
          <w:sz w:val="21"/>
        </w:rPr>
        <w:t>提交期限：</w:t>
      </w:r>
      <w:r>
        <w:rPr>
          <w:sz w:val="21"/>
          <w:u w:val="single"/>
        </w:rPr>
        <w:t>在本项目缺陷责任期终止后</w:t>
      </w:r>
      <w:r>
        <w:rPr>
          <w:sz w:val="21"/>
          <w:u w:val="single"/>
        </w:rPr>
        <w:t>14</w:t>
      </w:r>
      <w:r>
        <w:rPr>
          <w:sz w:val="21"/>
          <w:u w:val="single"/>
        </w:rPr>
        <w:t>天内。</w:t>
      </w:r>
    </w:p>
    <w:p>
      <w:pPr>
        <w:pStyle w:val="null3"/>
        <w:ind w:firstLine="420"/>
        <w:jc w:val="left"/>
      </w:pPr>
      <w:r>
        <w:rPr>
          <w:sz w:val="21"/>
        </w:rPr>
        <w:t>86</w:t>
      </w:r>
      <w:r>
        <w:rPr>
          <w:sz w:val="21"/>
        </w:rPr>
        <w:t>．合同争议</w:t>
      </w:r>
    </w:p>
    <w:p>
      <w:pPr>
        <w:pStyle w:val="null3"/>
        <w:ind w:firstLine="420"/>
        <w:jc w:val="left"/>
      </w:pPr>
      <w:r>
        <w:rPr>
          <w:sz w:val="21"/>
        </w:rPr>
        <w:t>86.4</w:t>
      </w:r>
      <w:r>
        <w:rPr>
          <w:sz w:val="21"/>
        </w:rPr>
        <w:t>争议调解或认定机构</w:t>
      </w:r>
    </w:p>
    <w:p>
      <w:pPr>
        <w:pStyle w:val="null3"/>
        <w:ind w:firstLine="420"/>
        <w:jc w:val="left"/>
      </w:pPr>
      <w:r>
        <w:rPr>
          <w:sz w:val="21"/>
        </w:rPr>
        <w:t>☑按合同通用条款的规定。</w:t>
      </w:r>
    </w:p>
    <w:p>
      <w:pPr>
        <w:pStyle w:val="null3"/>
        <w:ind w:firstLine="420"/>
        <w:jc w:val="left"/>
      </w:pPr>
      <w:r>
        <w:rPr>
          <w:sz w:val="21"/>
        </w:rPr>
        <w:t>□不按合同通用条款的规定，合同双方认可为：</w:t>
      </w:r>
    </w:p>
    <w:p>
      <w:pPr>
        <w:pStyle w:val="null3"/>
        <w:ind w:firstLine="420"/>
        <w:jc w:val="left"/>
      </w:pPr>
      <w:r>
        <w:rPr>
          <w:sz w:val="21"/>
        </w:rPr>
        <w:t>86.6</w:t>
      </w:r>
      <w:r>
        <w:rPr>
          <w:sz w:val="21"/>
        </w:rPr>
        <w:t>双方同意选择下列一种方式解决争议：</w:t>
      </w:r>
    </w:p>
    <w:p>
      <w:pPr>
        <w:pStyle w:val="null3"/>
        <w:ind w:firstLine="420"/>
        <w:jc w:val="left"/>
      </w:pPr>
      <w:r>
        <w:rPr>
          <w:sz w:val="21"/>
        </w:rPr>
        <w:t>□向</w:t>
      </w:r>
      <w:r>
        <w:rPr>
          <w:u w:val="single"/>
        </w:rPr>
        <w:t xml:space="preserve">                     </w:t>
      </w:r>
      <w:r>
        <w:rPr>
          <w:sz w:val="21"/>
        </w:rPr>
        <w:t>（仲裁机构）申请仲裁。</w:t>
      </w:r>
    </w:p>
    <w:p>
      <w:pPr>
        <w:pStyle w:val="null3"/>
        <w:ind w:firstLine="420"/>
        <w:jc w:val="left"/>
      </w:pPr>
      <w:r>
        <w:rPr>
          <w:sz w:val="21"/>
        </w:rPr>
        <w:t>☑向项目所在地的人民法院提起诉讼。</w:t>
      </w:r>
    </w:p>
    <w:p>
      <w:pPr>
        <w:pStyle w:val="null3"/>
        <w:ind w:firstLine="420"/>
        <w:jc w:val="left"/>
      </w:pPr>
      <w:r>
        <w:rPr>
          <w:sz w:val="21"/>
        </w:rPr>
        <w:t>91</w:t>
      </w:r>
      <w:r>
        <w:rPr>
          <w:sz w:val="21"/>
        </w:rPr>
        <w:t>．保密要求</w:t>
      </w:r>
    </w:p>
    <w:p>
      <w:pPr>
        <w:pStyle w:val="null3"/>
        <w:ind w:firstLine="420"/>
        <w:jc w:val="left"/>
      </w:pPr>
      <w:r>
        <w:rPr>
          <w:sz w:val="21"/>
        </w:rPr>
        <w:t>91.1</w:t>
      </w:r>
      <w:r>
        <w:rPr>
          <w:sz w:val="21"/>
        </w:rPr>
        <w:t>提供保密信息的期限：</w:t>
      </w:r>
      <w:r>
        <w:rPr>
          <w:sz w:val="21"/>
          <w:u w:val="single"/>
        </w:rPr>
        <w:t>按合同通用条款执行。</w:t>
      </w:r>
    </w:p>
    <w:p>
      <w:pPr>
        <w:pStyle w:val="null3"/>
        <w:ind w:firstLine="420"/>
        <w:jc w:val="left"/>
      </w:pPr>
      <w:r>
        <w:rPr>
          <w:sz w:val="21"/>
        </w:rPr>
        <w:t>94</w:t>
      </w:r>
      <w:r>
        <w:rPr>
          <w:sz w:val="21"/>
        </w:rPr>
        <w:t>．合同份数</w:t>
      </w:r>
    </w:p>
    <w:p>
      <w:pPr>
        <w:pStyle w:val="null3"/>
        <w:ind w:firstLine="420"/>
        <w:jc w:val="left"/>
      </w:pPr>
      <w:r>
        <w:rPr>
          <w:sz w:val="21"/>
        </w:rPr>
        <w:t>94.1</w:t>
      </w:r>
      <w:r>
        <w:rPr>
          <w:sz w:val="21"/>
        </w:rPr>
        <w:t>提供合同文本</w:t>
      </w:r>
    </w:p>
    <w:p>
      <w:pPr>
        <w:pStyle w:val="null3"/>
        <w:ind w:firstLine="420"/>
        <w:jc w:val="left"/>
      </w:pPr>
      <w:r>
        <w:rPr>
          <w:sz w:val="21"/>
        </w:rPr>
        <w:t>□按合同通用条款的规定，由发包人提供。</w:t>
      </w:r>
    </w:p>
    <w:p>
      <w:pPr>
        <w:pStyle w:val="null3"/>
        <w:ind w:firstLine="420"/>
        <w:jc w:val="left"/>
      </w:pPr>
      <w:r>
        <w:rPr>
          <w:sz w:val="21"/>
        </w:rPr>
        <w:t>□不按合同通用条款的规定，提供方式为：</w:t>
      </w:r>
    </w:p>
    <w:p>
      <w:pPr>
        <w:pStyle w:val="null3"/>
        <w:ind w:firstLine="420"/>
        <w:jc w:val="left"/>
      </w:pPr>
      <w:r>
        <w:rPr>
          <w:sz w:val="21"/>
        </w:rPr>
        <w:t>94.2</w:t>
      </w:r>
      <w:r>
        <w:rPr>
          <w:sz w:val="21"/>
        </w:rPr>
        <w:t>合同副本的份数</w:t>
      </w:r>
      <w:r>
        <w:rPr>
          <w:u w:val="single"/>
        </w:rPr>
        <w:t xml:space="preserve">   </w:t>
      </w:r>
      <w:r>
        <w:rPr>
          <w:sz w:val="21"/>
        </w:rPr>
        <w:t>份，其中发包人</w:t>
      </w:r>
      <w:r>
        <w:rPr>
          <w:u w:val="single"/>
        </w:rPr>
        <w:t xml:space="preserve">   </w:t>
      </w:r>
      <w:r>
        <w:rPr>
          <w:sz w:val="21"/>
        </w:rPr>
        <w:t>份，承包人</w:t>
      </w:r>
      <w:r>
        <w:rPr>
          <w:u w:val="single"/>
        </w:rPr>
        <w:t xml:space="preserve">   </w:t>
      </w:r>
      <w:r>
        <w:rPr>
          <w:sz w:val="21"/>
        </w:rPr>
        <w:t>份。</w:t>
      </w:r>
    </w:p>
    <w:p>
      <w:pPr>
        <w:pStyle w:val="null3"/>
        <w:ind w:firstLine="420"/>
        <w:jc w:val="left"/>
      </w:pPr>
      <w:r>
        <w:rPr>
          <w:sz w:val="21"/>
        </w:rPr>
        <w:t>96.</w:t>
      </w:r>
      <w:r>
        <w:rPr>
          <w:sz w:val="21"/>
        </w:rPr>
        <w:t>本工程在工程竣工结算未经发包人委托的第三方评审机构审核定案之前，所作出任何合同价款调整均为暂时数，最终合同价款以发包人委托的第三方评审机构对工程竣工结算审核定案金额为准。</w:t>
      </w:r>
    </w:p>
    <w:p>
      <w:pPr>
        <w:pStyle w:val="null3"/>
        <w:jc w:val="center"/>
      </w:pPr>
      <w:r>
        <w:rPr>
          <w:sz w:val="24"/>
          <w:b/>
        </w:rPr>
        <w:t>第四部分附件</w:t>
      </w:r>
    </w:p>
    <w:p>
      <w:pPr>
        <w:pStyle w:val="null3"/>
        <w:ind w:firstLine="420"/>
        <w:jc w:val="left"/>
      </w:pPr>
      <w:r>
        <w:rPr>
          <w:sz w:val="21"/>
        </w:rPr>
        <w:t>附件一：工程质量保修书</w:t>
      </w:r>
    </w:p>
    <w:p>
      <w:pPr>
        <w:pStyle w:val="null3"/>
        <w:ind w:firstLine="420"/>
        <w:jc w:val="left"/>
      </w:pPr>
      <w:r>
        <w:rPr>
          <w:sz w:val="21"/>
        </w:rPr>
        <w:t>工程质量保修书</w:t>
      </w:r>
    </w:p>
    <w:p>
      <w:pPr>
        <w:pStyle w:val="null3"/>
        <w:ind w:firstLine="640"/>
        <w:jc w:val="left"/>
      </w:pPr>
      <w:r>
        <w:rPr/>
        <w:t xml:space="preserve"> </w:t>
      </w:r>
    </w:p>
    <w:p>
      <w:pPr>
        <w:pStyle w:val="null3"/>
        <w:ind w:firstLine="420"/>
        <w:jc w:val="left"/>
      </w:pPr>
      <w:r>
        <w:rPr>
          <w:sz w:val="21"/>
        </w:rPr>
        <w:t>发包人（全称）：</w:t>
      </w:r>
      <w:r>
        <w:rPr>
          <w:sz w:val="21"/>
          <w:u w:val="single"/>
        </w:rPr>
        <w:t>恩平市东成镇人民政府</w:t>
      </w:r>
      <w:r>
        <w:rPr>
          <w:u w:val="single"/>
        </w:rPr>
        <w:t xml:space="preserve">       </w:t>
      </w:r>
    </w:p>
    <w:p>
      <w:pPr>
        <w:pStyle w:val="null3"/>
        <w:ind w:firstLine="420"/>
        <w:jc w:val="left"/>
      </w:pPr>
      <w:r>
        <w:rPr>
          <w:sz w:val="21"/>
        </w:rPr>
        <w:t>承包人（全称）：</w:t>
      </w:r>
      <w:r>
        <w:rPr>
          <w:u w:val="single"/>
        </w:rPr>
        <w:t xml:space="preserve">                           </w:t>
      </w:r>
    </w:p>
    <w:p>
      <w:pPr>
        <w:pStyle w:val="null3"/>
        <w:ind w:firstLine="420"/>
        <w:jc w:val="left"/>
      </w:pPr>
      <w:r>
        <w:rPr>
          <w:sz w:val="21"/>
        </w:rPr>
        <w:t>发包人、承包人根据《中华人民共和国建筑法》、《建设工程质量管理条例》和《房屋建筑工程质量保修办法》，经协商一致，对</w:t>
      </w:r>
      <w:r>
        <w:rPr>
          <w:u w:val="single"/>
        </w:rPr>
        <w:t xml:space="preserve">               </w:t>
      </w:r>
      <w:r>
        <w:rPr>
          <w:sz w:val="21"/>
        </w:rPr>
        <w:t>（工程名称）签订保修书。</w:t>
      </w:r>
    </w:p>
    <w:p>
      <w:pPr>
        <w:pStyle w:val="null3"/>
        <w:ind w:firstLine="420"/>
        <w:jc w:val="left"/>
      </w:pPr>
      <w:r>
        <w:rPr>
          <w:sz w:val="21"/>
        </w:rPr>
        <w:t>一、工程保修范围和内容</w:t>
      </w:r>
    </w:p>
    <w:p>
      <w:pPr>
        <w:pStyle w:val="null3"/>
        <w:ind w:firstLine="420"/>
        <w:jc w:val="left"/>
      </w:pPr>
      <w:r>
        <w:rPr>
          <w:sz w:val="21"/>
        </w:rPr>
        <w:t>承包人在保修期内，按照有关法律、法规、规章的管理规定和双方约定，承担本工程保修责任。</w:t>
      </w:r>
    </w:p>
    <w:p>
      <w:pPr>
        <w:pStyle w:val="null3"/>
        <w:ind w:firstLine="420"/>
        <w:jc w:val="left"/>
      </w:pPr>
      <w:r>
        <w:rPr>
          <w:sz w:val="21"/>
        </w:rPr>
        <w:t>保修责任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sz w:val="21"/>
          <w:u w:val="single"/>
        </w:rPr>
        <w:t xml:space="preserve">      </w:t>
      </w:r>
      <w:r>
        <w:rPr>
          <w:sz w:val="21"/>
          <w:u w:val="single"/>
        </w:rPr>
        <w:t xml:space="preserve">/       </w:t>
      </w:r>
      <w:r>
        <w:rPr>
          <w:sz w:val="21"/>
        </w:rPr>
        <w:t>。</w:t>
      </w:r>
    </w:p>
    <w:p>
      <w:pPr>
        <w:pStyle w:val="null3"/>
        <w:ind w:firstLine="420"/>
        <w:jc w:val="left"/>
      </w:pPr>
      <w:r>
        <w:rPr>
          <w:sz w:val="21"/>
        </w:rPr>
        <w:t>二、保修期</w:t>
      </w:r>
    </w:p>
    <w:p>
      <w:pPr>
        <w:pStyle w:val="null3"/>
        <w:ind w:firstLine="420"/>
        <w:jc w:val="left"/>
      </w:pPr>
      <w:r>
        <w:rPr>
          <w:sz w:val="21"/>
        </w:rPr>
        <w:t>双方根据《建设工程质量管理条例》及有关规定，约定本工程的保修期如下：</w:t>
      </w:r>
    </w:p>
    <w:p>
      <w:pPr>
        <w:pStyle w:val="null3"/>
        <w:ind w:firstLine="420"/>
        <w:jc w:val="left"/>
      </w:pPr>
      <w:r>
        <w:rPr>
          <w:sz w:val="21"/>
        </w:rPr>
        <w:t>1</w:t>
      </w:r>
      <w:r>
        <w:rPr>
          <w:sz w:val="21"/>
        </w:rPr>
        <w:t>、地基基础工程和主体结构工程为设计文件规定的该工程合理使用年限；</w:t>
      </w:r>
    </w:p>
    <w:p>
      <w:pPr>
        <w:pStyle w:val="null3"/>
        <w:ind w:firstLine="420"/>
        <w:jc w:val="left"/>
      </w:pPr>
      <w:r>
        <w:rPr>
          <w:sz w:val="21"/>
        </w:rPr>
        <w:t>2</w:t>
      </w:r>
      <w:r>
        <w:rPr>
          <w:sz w:val="21"/>
        </w:rPr>
        <w:t>、屋面防水工程、有防水要求的卫生间、房间和外墙面的防渗漏为</w:t>
      </w:r>
      <w:r>
        <w:rPr>
          <w:sz w:val="21"/>
          <w:u w:val="single"/>
        </w:rPr>
        <w:t xml:space="preserve">   </w:t>
      </w:r>
      <w:r>
        <w:rPr>
          <w:sz w:val="21"/>
          <w:u w:val="single"/>
        </w:rPr>
        <w:t xml:space="preserve">5   </w:t>
      </w:r>
      <w:r>
        <w:rPr>
          <w:sz w:val="21"/>
        </w:rPr>
        <w:t>年；</w:t>
      </w:r>
    </w:p>
    <w:p>
      <w:pPr>
        <w:pStyle w:val="null3"/>
        <w:ind w:firstLine="420"/>
        <w:jc w:val="left"/>
      </w:pPr>
      <w:r>
        <w:rPr>
          <w:sz w:val="21"/>
        </w:rPr>
        <w:t>3</w:t>
      </w:r>
      <w:r>
        <w:rPr>
          <w:sz w:val="21"/>
        </w:rPr>
        <w:t>、装修工程为</w:t>
      </w:r>
      <w:r>
        <w:rPr>
          <w:sz w:val="21"/>
          <w:u w:val="single"/>
        </w:rPr>
        <w:t xml:space="preserve">  </w:t>
      </w:r>
      <w:r>
        <w:rPr>
          <w:sz w:val="21"/>
          <w:u w:val="single"/>
        </w:rPr>
        <w:t xml:space="preserve">2   </w:t>
      </w:r>
      <w:r>
        <w:rPr>
          <w:sz w:val="21"/>
        </w:rPr>
        <w:t>年；</w:t>
      </w:r>
    </w:p>
    <w:p>
      <w:pPr>
        <w:pStyle w:val="null3"/>
        <w:ind w:firstLine="420"/>
        <w:jc w:val="left"/>
      </w:pPr>
      <w:r>
        <w:rPr>
          <w:sz w:val="21"/>
        </w:rPr>
        <w:t>4</w:t>
      </w:r>
      <w:r>
        <w:rPr>
          <w:sz w:val="21"/>
        </w:rPr>
        <w:t>、电气管线、给排水管道、设备安装工程为</w:t>
      </w:r>
      <w:r>
        <w:rPr>
          <w:sz w:val="21"/>
          <w:u w:val="single"/>
        </w:rPr>
        <w:t xml:space="preserve">  </w:t>
      </w:r>
      <w:r>
        <w:rPr>
          <w:sz w:val="21"/>
          <w:u w:val="single"/>
        </w:rPr>
        <w:t xml:space="preserve">2   </w:t>
      </w:r>
      <w:r>
        <w:rPr>
          <w:sz w:val="21"/>
        </w:rPr>
        <w:t>年；</w:t>
      </w:r>
    </w:p>
    <w:p>
      <w:pPr>
        <w:pStyle w:val="null3"/>
        <w:ind w:firstLine="420"/>
        <w:jc w:val="left"/>
      </w:pPr>
      <w:r>
        <w:rPr>
          <w:sz w:val="21"/>
        </w:rPr>
        <w:t>5</w:t>
      </w:r>
      <w:r>
        <w:rPr>
          <w:sz w:val="21"/>
        </w:rPr>
        <w:t>、供热与供冷系统为</w:t>
      </w:r>
      <w:r>
        <w:rPr>
          <w:sz w:val="21"/>
          <w:u w:val="single"/>
        </w:rPr>
        <w:t xml:space="preserve">   </w:t>
      </w:r>
      <w:r>
        <w:rPr>
          <w:sz w:val="21"/>
          <w:u w:val="single"/>
        </w:rPr>
        <w:t xml:space="preserve">2   </w:t>
      </w:r>
      <w:r>
        <w:rPr>
          <w:sz w:val="21"/>
        </w:rPr>
        <w:t>个采暖期、供冷期；</w:t>
      </w:r>
    </w:p>
    <w:p>
      <w:pPr>
        <w:pStyle w:val="null3"/>
        <w:ind w:firstLine="420"/>
        <w:jc w:val="left"/>
      </w:pPr>
      <w:r>
        <w:rPr>
          <w:sz w:val="21"/>
        </w:rPr>
        <w:t>6</w:t>
      </w:r>
      <w:r>
        <w:rPr>
          <w:sz w:val="21"/>
        </w:rPr>
        <w:t>、住宅小区内的给排水设施、道路等配套工程为</w:t>
      </w:r>
      <w:r>
        <w:rPr>
          <w:sz w:val="21"/>
          <w:u w:val="single"/>
        </w:rPr>
        <w:t xml:space="preserve">  </w:t>
      </w:r>
      <w:r>
        <w:rPr>
          <w:sz w:val="21"/>
          <w:u w:val="single"/>
        </w:rPr>
        <w:t xml:space="preserve">2   </w:t>
      </w:r>
      <w:r>
        <w:rPr>
          <w:sz w:val="21"/>
        </w:rPr>
        <w:t>年；</w:t>
      </w:r>
    </w:p>
    <w:p>
      <w:pPr>
        <w:pStyle w:val="null3"/>
        <w:ind w:firstLine="420"/>
        <w:jc w:val="left"/>
      </w:pPr>
      <w:r>
        <w:rPr>
          <w:sz w:val="21"/>
        </w:rPr>
        <w:t>7</w:t>
      </w:r>
      <w:r>
        <w:rPr>
          <w:sz w:val="21"/>
        </w:rPr>
        <w:t>、其他项目保修期限约定如下：</w:t>
      </w:r>
      <w:r>
        <w:rPr>
          <w:sz w:val="21"/>
          <w:u w:val="single"/>
        </w:rPr>
        <w:t xml:space="preserve">         </w:t>
      </w:r>
      <w:r>
        <w:rPr>
          <w:sz w:val="21"/>
          <w:u w:val="single"/>
        </w:rPr>
        <w:t xml:space="preserve">/        </w:t>
      </w:r>
      <w:r>
        <w:rPr>
          <w:sz w:val="21"/>
        </w:rPr>
        <w:t>。</w:t>
      </w:r>
    </w:p>
    <w:p>
      <w:pPr>
        <w:pStyle w:val="null3"/>
        <w:ind w:firstLine="420"/>
        <w:jc w:val="left"/>
      </w:pPr>
      <w:r>
        <w:rPr>
          <w:sz w:val="21"/>
        </w:rPr>
        <w:t>三、保修责任</w:t>
      </w:r>
    </w:p>
    <w:p>
      <w:pPr>
        <w:pStyle w:val="null3"/>
        <w:ind w:firstLine="420"/>
        <w:jc w:val="left"/>
      </w:pPr>
      <w:r>
        <w:rPr>
          <w:sz w:val="21"/>
        </w:rPr>
        <w:t>1</w:t>
      </w:r>
      <w:r>
        <w:rPr>
          <w:sz w:val="21"/>
        </w:rPr>
        <w:t>、属于责任范围、内容的项目，承包人应当在接到保修通知之日起</w:t>
      </w:r>
      <w:r>
        <w:rPr>
          <w:sz w:val="21"/>
        </w:rPr>
        <w:t>7</w:t>
      </w:r>
      <w:r>
        <w:rPr>
          <w:sz w:val="21"/>
        </w:rPr>
        <w:t>天内派人保修。承包人不在约定期限内派人保修的，发包人可以委托他人修理，维修所需费用在工程保修金中扣减。</w:t>
      </w:r>
    </w:p>
    <w:p>
      <w:pPr>
        <w:pStyle w:val="null3"/>
        <w:ind w:firstLine="420"/>
        <w:jc w:val="left"/>
      </w:pPr>
      <w:r>
        <w:rPr>
          <w:sz w:val="21"/>
        </w:rPr>
        <w:t>2</w:t>
      </w:r>
      <w:r>
        <w:rPr>
          <w:sz w:val="21"/>
        </w:rPr>
        <w:t>、发生紧急抢修事故的，承包人在接到事故通知后，应当立即到达事故现场抢修。</w:t>
      </w:r>
    </w:p>
    <w:p>
      <w:pPr>
        <w:pStyle w:val="null3"/>
        <w:ind w:firstLine="420"/>
        <w:jc w:val="left"/>
      </w:pPr>
      <w:r>
        <w:rPr>
          <w:sz w:val="21"/>
        </w:rPr>
        <w:t>3</w:t>
      </w:r>
      <w:r>
        <w:rPr>
          <w:sz w:val="21"/>
        </w:rPr>
        <w:t>、对于涉及结构安全的质量问题，应当按照《房屋建筑工程质量保修办法》的规定，立即向当地建设行政主管部门报告，采取安全防范措施；由原设计人或者具有相应资质等级的设计人提出保修方案，承包人实施保修。</w:t>
      </w:r>
    </w:p>
    <w:p>
      <w:pPr>
        <w:pStyle w:val="null3"/>
        <w:ind w:firstLine="420"/>
        <w:jc w:val="left"/>
      </w:pPr>
      <w:r>
        <w:rPr>
          <w:sz w:val="21"/>
        </w:rPr>
        <w:t>4</w:t>
      </w:r>
      <w:r>
        <w:rPr>
          <w:sz w:val="21"/>
        </w:rPr>
        <w:t>、质量保修完成后，由发包人组织验收。</w:t>
      </w:r>
    </w:p>
    <w:p>
      <w:pPr>
        <w:pStyle w:val="null3"/>
        <w:ind w:firstLine="420"/>
        <w:jc w:val="left"/>
      </w:pPr>
      <w:r>
        <w:rPr>
          <w:sz w:val="21"/>
        </w:rPr>
        <w:t>四、保修费用</w:t>
      </w:r>
    </w:p>
    <w:p>
      <w:pPr>
        <w:pStyle w:val="null3"/>
        <w:ind w:firstLine="420"/>
        <w:jc w:val="left"/>
      </w:pPr>
      <w:r>
        <w:rPr>
          <w:sz w:val="21"/>
        </w:rPr>
        <w:t>保修费用由造成质量缺陷的责任方承担。</w:t>
      </w:r>
    </w:p>
    <w:p>
      <w:pPr>
        <w:pStyle w:val="null3"/>
        <w:ind w:firstLine="420"/>
        <w:jc w:val="left"/>
      </w:pPr>
      <w:r>
        <w:rPr>
          <w:sz w:val="21"/>
        </w:rPr>
        <w:t>五、其他</w:t>
      </w:r>
    </w:p>
    <w:p>
      <w:pPr>
        <w:pStyle w:val="null3"/>
        <w:ind w:firstLine="420"/>
        <w:jc w:val="left"/>
      </w:pPr>
      <w:r>
        <w:rPr>
          <w:sz w:val="21"/>
        </w:rPr>
        <w:t>双方约定的其他工程保修责任事项：</w:t>
      </w:r>
      <w:r>
        <w:rPr>
          <w:sz w:val="21"/>
          <w:u w:val="single"/>
        </w:rPr>
        <w:t xml:space="preserve">             </w:t>
      </w:r>
      <w:r>
        <w:rPr>
          <w:sz w:val="21"/>
          <w:u w:val="single"/>
        </w:rPr>
        <w:t xml:space="preserve">/                  </w:t>
      </w:r>
      <w:r>
        <w:rPr>
          <w:sz w:val="21"/>
        </w:rPr>
        <w:t>。</w:t>
      </w:r>
    </w:p>
    <w:p>
      <w:pPr>
        <w:pStyle w:val="null3"/>
        <w:ind w:firstLine="420"/>
        <w:jc w:val="left"/>
      </w:pPr>
      <w:r>
        <w:rPr>
          <w:sz w:val="21"/>
        </w:rPr>
        <w:t>本工程保修书，由施工合同发包人、承包人双方在竣工验收前共同签署，作为施工合同附件，其有效期限至保修期满。</w:t>
      </w:r>
    </w:p>
    <w:p>
      <w:pPr>
        <w:pStyle w:val="null3"/>
        <w:ind w:firstLine="420"/>
        <w:jc w:val="left"/>
      </w:pPr>
      <w:r>
        <w:rPr>
          <w:sz w:val="21"/>
        </w:rPr>
        <w:t>发包人：（公章）</w:t>
      </w:r>
      <w:r>
        <w:rPr>
          <w:sz w:val="21"/>
        </w:rPr>
        <w:t xml:space="preserve">                      </w:t>
      </w:r>
      <w:r>
        <w:rPr>
          <w:sz w:val="21"/>
        </w:rPr>
        <w:t>承包人：（公章）</w:t>
      </w:r>
    </w:p>
    <w:p>
      <w:pPr>
        <w:pStyle w:val="null3"/>
        <w:ind w:firstLine="420"/>
        <w:jc w:val="left"/>
      </w:pPr>
      <w:r>
        <w:rPr>
          <w:sz w:val="21"/>
        </w:rPr>
        <w:t>代表人：（签字）</w:t>
      </w:r>
      <w:r>
        <w:rPr>
          <w:sz w:val="21"/>
        </w:rPr>
        <w:t xml:space="preserve">                      </w:t>
      </w:r>
      <w:r>
        <w:rPr>
          <w:sz w:val="21"/>
        </w:rPr>
        <w:t>法定代表人：（签字）</w:t>
      </w:r>
    </w:p>
    <w:p>
      <w:pPr>
        <w:pStyle w:val="null3"/>
        <w:ind w:firstLine="420"/>
        <w:jc w:val="left"/>
      </w:pPr>
      <w:r>
        <w:rPr>
          <w:sz w:val="21"/>
        </w:rPr>
        <w:t>联系电话：</w:t>
      </w:r>
      <w:r>
        <w:rPr>
          <w:sz w:val="21"/>
        </w:rPr>
        <w:t xml:space="preserve">                            </w:t>
      </w:r>
      <w:r>
        <w:rPr>
          <w:sz w:val="21"/>
        </w:rPr>
        <w:t>联系电话：</w:t>
      </w:r>
    </w:p>
    <w:p>
      <w:pPr>
        <w:pStyle w:val="null3"/>
        <w:jc w:val="both"/>
      </w:pPr>
      <w:r>
        <w:rPr>
          <w:sz w:val="21"/>
        </w:rPr>
        <w:t xml:space="preserve">      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440785-2025-00482</w:t>
      </w:r>
    </w:p>
    <w:p>
      <w:pPr>
        <w:pStyle w:val="null3"/>
        <w:jc w:val="center"/>
        <w:outlineLvl w:val="3"/>
      </w:pPr>
      <w:r>
        <w:rPr>
          <w:sz w:val="24"/>
          <w:b/>
        </w:rPr>
        <w:t>采购项目编号：</w:t>
      </w:r>
      <w:r>
        <w:rPr>
          <w:sz w:val="24"/>
          <w:b/>
        </w:rPr>
        <w:t>440785-2025-00482</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恩平市立朋工程项目管理有限公司</w:t>
      </w:r>
    </w:p>
    <w:p>
      <w:pPr>
        <w:pStyle w:val="null3"/>
        <w:ind w:firstLine="480"/>
      </w:pPr>
      <w:r>
        <w:rPr/>
        <w:t xml:space="preserve"> 你方组织的</w:t>
      </w:r>
      <w:r>
        <w:rPr>
          <w:u w:val="single"/>
        </w:rPr>
        <w:t>“</w:t>
      </w:r>
      <w:r>
        <w:rPr>
          <w:u w:val="single"/>
        </w:rPr>
        <w:t>东成镇圩镇电力线路改造工程</w:t>
      </w:r>
      <w:r>
        <w:rPr>
          <w:u w:val="single"/>
        </w:rPr>
        <w:t>”</w:t>
      </w:r>
      <w:r>
        <w:rPr/>
        <w:t>项目的竞争性磋商[采购项目编号为：</w:t>
      </w:r>
      <w:r>
        <w:rPr>
          <w:u w:val="single"/>
        </w:rPr>
        <w:t>440785-2025-00482</w:t>
      </w:r>
      <w:r>
        <w:rPr/>
        <w:t>]，我方愿参与响应。</w:t>
      </w:r>
    </w:p>
    <w:p>
      <w:pPr>
        <w:pStyle w:val="null3"/>
        <w:ind w:firstLine="480"/>
      </w:pPr>
      <w:r>
        <w:rPr/>
        <w:t>我方确认收到贵方提供的</w:t>
      </w:r>
      <w:r>
        <w:rPr>
          <w:u w:val="single"/>
        </w:rPr>
        <w:t>“</w:t>
      </w:r>
      <w:r>
        <w:rPr>
          <w:u w:val="single"/>
        </w:rPr>
        <w:t>东成镇圩镇电力线路改造工程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恩平市立朋工程项目管理有限公司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东成镇圩镇电力线路改造工程</w:t>
      </w:r>
      <w:r>
        <w:rPr/>
        <w:t>”项目采购[采购项目编号为</w:t>
      </w:r>
      <w:r>
        <w:rPr/>
        <w:t>440785-2025-00482</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恩平市东成镇人民政府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恩平市立朋工程项目管理有限公司</w:t>
      </w:r>
    </w:p>
    <w:p>
      <w:pPr>
        <w:pStyle w:val="null3"/>
        <w:ind w:firstLine="480"/>
      </w:pPr>
      <w:r>
        <w:rPr/>
        <w:t>我单位参加贵公司组织的</w:t>
      </w:r>
      <w:r>
        <w:rPr/>
        <w:t>东成镇圩镇电力线路改造工程</w:t>
      </w:r>
      <w:r>
        <w:rPr/>
        <w:t>（采购项目编号：</w:t>
      </w:r>
      <w:r>
        <w:rPr/>
        <w:t>440785-2025-00482</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恩平市立朋工程项目管理有限公司</w:t>
      </w:r>
    </w:p>
    <w:p>
      <w:pPr>
        <w:pStyle w:val="null3"/>
        <w:ind w:firstLine="480"/>
      </w:pPr>
      <w:r>
        <w:rPr/>
        <w:t>我单位已登记并准备参与“</w:t>
      </w:r>
      <w:r>
        <w:rPr/>
        <w:t>东成镇圩镇电力线路改造工程</w:t>
      </w:r>
      <w:r>
        <w:rPr/>
        <w:t>”项目（采购项目编号：</w:t>
      </w:r>
      <w:r>
        <w:rPr/>
        <w:t>440785-2025-00482</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