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 w:eastAsia="仿宋_GB2312"/>
          <w:b/>
          <w:bCs/>
          <w:sz w:val="36"/>
          <w:szCs w:val="36"/>
          <w:lang w:eastAsia="zh-CN"/>
        </w:rPr>
      </w:pPr>
      <w:r>
        <w:rPr>
          <w:rFonts w:hint="eastAsia" w:ascii="仿宋_GB2312" w:hAnsi="仿宋" w:eastAsia="仿宋_GB2312" w:cs="宋体"/>
          <w:b/>
          <w:bCs/>
          <w:sz w:val="36"/>
          <w:szCs w:val="36"/>
        </w:rPr>
        <w:t>共和镇</w:t>
      </w:r>
      <w:r>
        <w:rPr>
          <w:rFonts w:hint="eastAsia" w:ascii="仿宋_GB2312" w:hAnsi="仿宋" w:eastAsia="仿宋_GB2312" w:cs="宋体"/>
          <w:b/>
          <w:bCs/>
          <w:sz w:val="36"/>
          <w:szCs w:val="36"/>
          <w:lang w:eastAsia="zh-CN"/>
        </w:rPr>
        <w:t>泮坑</w:t>
      </w:r>
      <w:r>
        <w:rPr>
          <w:rFonts w:hint="eastAsia" w:ascii="仿宋_GB2312" w:hAnsi="仿宋" w:eastAsia="仿宋_GB2312" w:cs="宋体"/>
          <w:b/>
          <w:bCs/>
          <w:sz w:val="36"/>
          <w:szCs w:val="36"/>
        </w:rPr>
        <w:t>村</w:t>
      </w:r>
      <w:r>
        <w:rPr>
          <w:rFonts w:hint="eastAsia" w:ascii="仿宋_GB2312" w:hAnsi="仿宋" w:eastAsia="仿宋_GB2312" w:cs="宋体"/>
          <w:b/>
          <w:bCs/>
          <w:sz w:val="36"/>
          <w:szCs w:val="36"/>
          <w:lang w:eastAsia="zh-CN"/>
        </w:rPr>
        <w:t>雷屋</w:t>
      </w:r>
      <w:r>
        <w:rPr>
          <w:rFonts w:hint="eastAsia" w:ascii="仿宋_GB2312" w:hAnsi="仿宋" w:eastAsia="仿宋_GB2312" w:cs="宋体"/>
          <w:b/>
          <w:bCs/>
          <w:sz w:val="36"/>
          <w:szCs w:val="36"/>
        </w:rPr>
        <w:t>股份经济合作社</w:t>
      </w:r>
      <w:r>
        <w:rPr>
          <w:rFonts w:hint="eastAsia" w:ascii="仿宋_GB2312" w:hAnsi="仿宋" w:eastAsia="仿宋_GB2312" w:cs="宋体"/>
          <w:b/>
          <w:bCs/>
          <w:sz w:val="36"/>
          <w:szCs w:val="36"/>
          <w:lang w:val="en-US" w:eastAsia="zh-CN"/>
        </w:rPr>
        <w:t>大窝(土名)</w:t>
      </w:r>
      <w:r>
        <w:rPr>
          <w:rFonts w:hint="eastAsia" w:ascii="仿宋_GB2312" w:hAnsi="仿宋" w:eastAsia="仿宋_GB2312" w:cs="宋体"/>
          <w:b/>
          <w:bCs/>
          <w:sz w:val="36"/>
          <w:szCs w:val="36"/>
        </w:rPr>
        <w:t>约</w:t>
      </w:r>
      <w:r>
        <w:rPr>
          <w:rFonts w:hint="eastAsia" w:ascii="仿宋_GB2312" w:hAnsi="仿宋" w:eastAsia="仿宋_GB2312" w:cs="宋体"/>
          <w:b/>
          <w:bCs/>
          <w:sz w:val="36"/>
          <w:szCs w:val="36"/>
          <w:lang w:val="en-US" w:eastAsia="zh-CN"/>
        </w:rPr>
        <w:t>7.5</w:t>
      </w:r>
      <w:r>
        <w:rPr>
          <w:rFonts w:hint="eastAsia" w:ascii="仿宋_GB2312" w:hAnsi="仿宋" w:eastAsia="仿宋_GB2312" w:cs="宋体"/>
          <w:b/>
          <w:bCs/>
          <w:sz w:val="36"/>
          <w:szCs w:val="36"/>
        </w:rPr>
        <w:t>亩</w:t>
      </w:r>
      <w:r>
        <w:rPr>
          <w:rFonts w:hint="eastAsia" w:ascii="仿宋_GB2312" w:hAnsi="仿宋" w:eastAsia="仿宋_GB2312" w:cs="宋体"/>
          <w:b/>
          <w:bCs/>
          <w:sz w:val="36"/>
          <w:szCs w:val="36"/>
          <w:lang w:val="en-US" w:eastAsia="zh-CN"/>
        </w:rPr>
        <w:t xml:space="preserve">       一般农用地</w:t>
      </w:r>
      <w:r>
        <w:rPr>
          <w:rFonts w:hint="eastAsia" w:ascii="仿宋_GB2312" w:hAnsi="仿宋" w:eastAsia="仿宋_GB2312" w:cs="宋体"/>
          <w:b/>
          <w:bCs/>
          <w:sz w:val="36"/>
          <w:szCs w:val="36"/>
        </w:rPr>
        <w:t>经营权承包合同</w:t>
      </w:r>
      <w:r>
        <w:rPr>
          <w:rFonts w:hint="eastAsia" w:ascii="仿宋_GB2312" w:hAnsi="仿宋" w:eastAsia="仿宋_GB2312"/>
          <w:b/>
          <w:bCs/>
          <w:sz w:val="36"/>
          <w:szCs w:val="36"/>
          <w:lang w:eastAsia="zh-CN"/>
        </w:rPr>
        <w:t>（</w:t>
      </w:r>
      <w:r>
        <w:rPr>
          <w:rFonts w:hint="eastAsia" w:ascii="仿宋_GB2312" w:hAnsi="仿宋" w:eastAsia="仿宋_GB2312"/>
          <w:b/>
          <w:bCs/>
          <w:sz w:val="36"/>
          <w:szCs w:val="36"/>
          <w:lang w:val="en-US" w:eastAsia="zh-CN"/>
        </w:rPr>
        <w:t>草稿</w:t>
      </w:r>
      <w:r>
        <w:rPr>
          <w:rFonts w:hint="eastAsia" w:ascii="仿宋_GB2312" w:hAnsi="仿宋" w:eastAsia="仿宋_GB2312"/>
          <w:b/>
          <w:bCs/>
          <w:sz w:val="36"/>
          <w:szCs w:val="36"/>
          <w:lang w:eastAsia="zh-CN"/>
        </w:rPr>
        <w:t>）</w:t>
      </w:r>
    </w:p>
    <w:p>
      <w:pPr>
        <w:jc w:val="both"/>
        <w:rPr>
          <w:rFonts w:hint="eastAsia" w:ascii="仿宋" w:hAnsi="仿宋" w:eastAsia="仿宋" w:cs="宋体"/>
          <w:b/>
          <w:bCs/>
          <w:kern w:val="2"/>
          <w:sz w:val="30"/>
          <w:szCs w:val="30"/>
        </w:rPr>
      </w:pPr>
    </w:p>
    <w:p>
      <w:pPr>
        <w:jc w:val="both"/>
        <w:rPr>
          <w:rFonts w:hint="eastAsia" w:ascii="仿宋" w:hAnsi="仿宋" w:eastAsia="仿宋" w:cs="宋体"/>
          <w:b/>
          <w:bCs/>
          <w:kern w:val="2"/>
          <w:sz w:val="30"/>
          <w:szCs w:val="30"/>
        </w:rPr>
      </w:pPr>
      <w:r>
        <w:rPr>
          <w:rFonts w:hint="eastAsia" w:ascii="仿宋" w:hAnsi="仿宋" w:eastAsia="仿宋" w:cs="宋体"/>
          <w:b/>
          <w:bCs/>
          <w:kern w:val="2"/>
          <w:sz w:val="30"/>
          <w:szCs w:val="30"/>
        </w:rPr>
        <w:t>甲方（发包方）：鹤山市共和镇</w:t>
      </w:r>
      <w:r>
        <w:rPr>
          <w:rFonts w:hint="eastAsia" w:ascii="仿宋" w:hAnsi="仿宋" w:eastAsia="仿宋" w:cs="宋体"/>
          <w:b/>
          <w:bCs/>
          <w:kern w:val="2"/>
          <w:sz w:val="30"/>
          <w:szCs w:val="30"/>
          <w:lang w:eastAsia="zh-CN"/>
        </w:rPr>
        <w:t>泮坑</w:t>
      </w:r>
      <w:r>
        <w:rPr>
          <w:rFonts w:hint="eastAsia" w:ascii="仿宋" w:hAnsi="仿宋" w:eastAsia="仿宋" w:cs="宋体"/>
          <w:b/>
          <w:bCs/>
          <w:kern w:val="2"/>
          <w:sz w:val="30"/>
          <w:szCs w:val="30"/>
        </w:rPr>
        <w:t>村</w:t>
      </w:r>
      <w:r>
        <w:rPr>
          <w:rFonts w:hint="eastAsia" w:ascii="仿宋" w:hAnsi="仿宋" w:eastAsia="仿宋" w:cs="宋体"/>
          <w:b/>
          <w:bCs/>
          <w:kern w:val="2"/>
          <w:sz w:val="30"/>
          <w:szCs w:val="30"/>
          <w:lang w:eastAsia="zh-CN"/>
        </w:rPr>
        <w:t>雷屋</w:t>
      </w:r>
      <w:r>
        <w:rPr>
          <w:rFonts w:hint="eastAsia" w:ascii="仿宋" w:hAnsi="仿宋" w:eastAsia="仿宋" w:cs="宋体"/>
          <w:b/>
          <w:bCs/>
          <w:kern w:val="2"/>
          <w:sz w:val="30"/>
          <w:szCs w:val="30"/>
        </w:rPr>
        <w:t>股份经济合作社，</w:t>
      </w:r>
    </w:p>
    <w:p>
      <w:pPr>
        <w:jc w:val="both"/>
        <w:rPr>
          <w:rFonts w:ascii="仿宋" w:hAnsi="仿宋" w:eastAsia="仿宋" w:cs="宋体"/>
          <w:b/>
          <w:bCs/>
          <w:kern w:val="2"/>
          <w:sz w:val="30"/>
          <w:szCs w:val="30"/>
        </w:rPr>
      </w:pPr>
      <w:r>
        <w:rPr>
          <w:rFonts w:hint="eastAsia" w:ascii="仿宋" w:hAnsi="仿宋" w:eastAsia="仿宋" w:cs="宋体"/>
          <w:b/>
          <w:bCs/>
          <w:kern w:val="2"/>
          <w:sz w:val="30"/>
          <w:szCs w:val="30"/>
        </w:rPr>
        <w:t>负责人：</w:t>
      </w:r>
      <w:r>
        <w:rPr>
          <w:rFonts w:hint="eastAsia" w:ascii="仿宋" w:hAnsi="仿宋" w:eastAsia="仿宋" w:cs="宋体"/>
          <w:b/>
          <w:bCs/>
          <w:kern w:val="2"/>
          <w:sz w:val="30"/>
          <w:szCs w:val="30"/>
          <w:lang w:val="en-US" w:eastAsia="zh-CN"/>
        </w:rPr>
        <w:t>黄振豪</w:t>
      </w:r>
      <w:r>
        <w:rPr>
          <w:rFonts w:hint="eastAsia" w:ascii="仿宋" w:hAnsi="仿宋" w:eastAsia="仿宋" w:cs="宋体"/>
          <w:b/>
          <w:bCs/>
          <w:kern w:val="2"/>
          <w:sz w:val="30"/>
          <w:szCs w:val="30"/>
        </w:rPr>
        <w:t>，社长。</w:t>
      </w:r>
      <w:r>
        <w:rPr>
          <w:rFonts w:ascii="仿宋" w:hAnsi="仿宋" w:eastAsia="仿宋" w:cs="宋体"/>
          <w:b/>
          <w:bCs/>
          <w:kern w:val="2"/>
          <w:sz w:val="30"/>
          <w:szCs w:val="30"/>
        </w:rPr>
        <w:t xml:space="preserve">  </w:t>
      </w:r>
    </w:p>
    <w:p>
      <w:pPr>
        <w:jc w:val="both"/>
        <w:rPr>
          <w:rFonts w:hint="default" w:ascii="仿宋_GB2312" w:hAnsi="仿宋" w:eastAsia="仿宋" w:cs="Times New Roman"/>
          <w:b/>
          <w:bCs/>
          <w:kern w:val="2"/>
          <w:sz w:val="30"/>
          <w:szCs w:val="30"/>
          <w:lang w:val="en-US" w:eastAsia="zh-CN"/>
        </w:rPr>
      </w:pPr>
      <w:r>
        <w:rPr>
          <w:rFonts w:hint="eastAsia" w:ascii="仿宋" w:hAnsi="仿宋" w:eastAsia="仿宋" w:cs="宋体"/>
          <w:b/>
          <w:bCs/>
          <w:kern w:val="2"/>
          <w:sz w:val="30"/>
          <w:szCs w:val="30"/>
        </w:rPr>
        <w:t>乙方（承包方）：</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cs="宋体"/>
          <w:bCs/>
          <w:sz w:val="30"/>
          <w:szCs w:val="30"/>
        </w:rPr>
      </w:pPr>
      <w:r>
        <w:rPr>
          <w:rFonts w:hint="eastAsia" w:ascii="仿宋" w:hAnsi="仿宋" w:eastAsia="仿宋" w:cs="宋体"/>
          <w:bCs/>
          <w:sz w:val="30"/>
          <w:szCs w:val="30"/>
        </w:rPr>
        <w:t>甲方拟将坐落于鹤山市共和镇</w:t>
      </w:r>
      <w:r>
        <w:rPr>
          <w:rFonts w:hint="eastAsia" w:ascii="仿宋" w:hAnsi="仿宋" w:eastAsia="仿宋" w:cs="宋体"/>
          <w:bCs/>
          <w:sz w:val="30"/>
          <w:szCs w:val="30"/>
          <w:lang w:eastAsia="zh-CN"/>
        </w:rPr>
        <w:t>泮坑</w:t>
      </w:r>
      <w:r>
        <w:rPr>
          <w:rFonts w:hint="eastAsia" w:ascii="仿宋" w:hAnsi="仿宋" w:eastAsia="仿宋" w:cs="宋体"/>
          <w:bCs/>
          <w:sz w:val="30"/>
          <w:szCs w:val="30"/>
        </w:rPr>
        <w:t>村委会</w:t>
      </w:r>
      <w:r>
        <w:rPr>
          <w:rFonts w:hint="eastAsia" w:ascii="仿宋" w:hAnsi="仿宋" w:eastAsia="仿宋" w:cs="宋体"/>
          <w:bCs/>
          <w:sz w:val="30"/>
          <w:szCs w:val="30"/>
          <w:lang w:eastAsia="zh-CN"/>
        </w:rPr>
        <w:t>雷屋村</w:t>
      </w:r>
      <w:r>
        <w:rPr>
          <w:rFonts w:hint="eastAsia" w:ascii="仿宋" w:hAnsi="仿宋" w:eastAsia="仿宋" w:cs="宋体"/>
          <w:bCs/>
          <w:sz w:val="30"/>
          <w:szCs w:val="30"/>
          <w:lang w:val="en-US" w:eastAsia="zh-CN"/>
        </w:rPr>
        <w:t>大窝(土名)</w:t>
      </w:r>
      <w:r>
        <w:rPr>
          <w:rFonts w:hint="eastAsia" w:ascii="仿宋" w:hAnsi="仿宋" w:eastAsia="仿宋" w:cs="宋体"/>
          <w:bCs/>
          <w:sz w:val="30"/>
          <w:szCs w:val="30"/>
        </w:rPr>
        <w:t>约</w:t>
      </w:r>
      <w:r>
        <w:rPr>
          <w:rFonts w:hint="eastAsia" w:ascii="仿宋" w:hAnsi="仿宋" w:eastAsia="仿宋" w:cs="宋体"/>
          <w:bCs/>
          <w:sz w:val="30"/>
          <w:szCs w:val="30"/>
          <w:lang w:val="en-US" w:eastAsia="zh-CN"/>
        </w:rPr>
        <w:t>7.5</w:t>
      </w:r>
      <w:r>
        <w:rPr>
          <w:rFonts w:hint="eastAsia" w:ascii="仿宋" w:hAnsi="仿宋" w:eastAsia="仿宋" w:cs="宋体"/>
          <w:bCs/>
          <w:sz w:val="30"/>
          <w:szCs w:val="30"/>
        </w:rPr>
        <w:t>亩</w:t>
      </w:r>
      <w:r>
        <w:rPr>
          <w:rFonts w:hint="eastAsia" w:ascii="仿宋" w:hAnsi="仿宋" w:eastAsia="仿宋" w:cs="宋体"/>
          <w:bCs/>
          <w:sz w:val="30"/>
          <w:szCs w:val="30"/>
          <w:lang w:val="en-US" w:eastAsia="zh-CN"/>
        </w:rPr>
        <w:t>一般农用地（下称农用地）</w:t>
      </w:r>
      <w:r>
        <w:rPr>
          <w:rFonts w:hint="eastAsia" w:ascii="仿宋" w:hAnsi="仿宋" w:eastAsia="仿宋" w:cs="宋体"/>
          <w:bCs/>
          <w:sz w:val="30"/>
          <w:szCs w:val="30"/>
        </w:rPr>
        <w:t>经营权发包，于</w:t>
      </w:r>
      <w:r>
        <w:rPr>
          <w:rFonts w:ascii="仿宋" w:hAnsi="仿宋" w:eastAsia="仿宋" w:cs="宋体"/>
          <w:bCs/>
          <w:sz w:val="30"/>
          <w:szCs w:val="30"/>
          <w:u w:val="single"/>
        </w:rPr>
        <w:t>20</w:t>
      </w:r>
      <w:r>
        <w:rPr>
          <w:rFonts w:hint="eastAsia" w:ascii="仿宋" w:hAnsi="仿宋" w:eastAsia="仿宋" w:cs="宋体"/>
          <w:bCs/>
          <w:sz w:val="30"/>
          <w:szCs w:val="30"/>
          <w:u w:val="single"/>
        </w:rPr>
        <w:t>2</w:t>
      </w:r>
      <w:r>
        <w:rPr>
          <w:rFonts w:hint="eastAsia" w:ascii="仿宋" w:hAnsi="仿宋" w:eastAsia="仿宋" w:cs="宋体"/>
          <w:bCs/>
          <w:sz w:val="30"/>
          <w:szCs w:val="30"/>
          <w:u w:val="single"/>
          <w:lang w:val="en-US" w:eastAsia="zh-CN"/>
        </w:rPr>
        <w:t>4</w:t>
      </w:r>
      <w:r>
        <w:rPr>
          <w:rFonts w:hint="eastAsia" w:ascii="仿宋" w:hAnsi="仿宋" w:eastAsia="仿宋" w:cs="宋体"/>
          <w:bCs/>
          <w:sz w:val="30"/>
          <w:szCs w:val="30"/>
        </w:rPr>
        <w:t>年</w:t>
      </w:r>
      <w:r>
        <w:rPr>
          <w:rFonts w:hint="eastAsia" w:ascii="仿宋" w:hAnsi="仿宋" w:eastAsia="仿宋" w:cs="宋体"/>
          <w:bCs/>
          <w:sz w:val="30"/>
          <w:szCs w:val="30"/>
          <w:u w:val="single"/>
          <w:lang w:val="en-US" w:eastAsia="zh-CN"/>
        </w:rPr>
        <w:t>4</w:t>
      </w:r>
      <w:r>
        <w:rPr>
          <w:rFonts w:hint="eastAsia" w:ascii="仿宋" w:hAnsi="仿宋" w:eastAsia="仿宋" w:cs="宋体"/>
          <w:bCs/>
          <w:sz w:val="30"/>
          <w:szCs w:val="30"/>
        </w:rPr>
        <w:t>月</w:t>
      </w:r>
      <w:r>
        <w:rPr>
          <w:rFonts w:hint="eastAsia" w:ascii="仿宋" w:hAnsi="仿宋" w:eastAsia="仿宋" w:cs="宋体"/>
          <w:bCs/>
          <w:sz w:val="30"/>
          <w:szCs w:val="30"/>
          <w:u w:val="single"/>
          <w:lang w:val="en-US" w:eastAsia="zh-CN"/>
        </w:rPr>
        <w:t>30</w:t>
      </w:r>
      <w:r>
        <w:rPr>
          <w:rFonts w:hint="eastAsia" w:ascii="仿宋" w:hAnsi="仿宋" w:eastAsia="仿宋" w:cs="宋体"/>
          <w:bCs/>
          <w:sz w:val="30"/>
          <w:szCs w:val="30"/>
        </w:rPr>
        <w:t>日在</w:t>
      </w:r>
      <w:r>
        <w:rPr>
          <w:rFonts w:hint="eastAsia" w:ascii="仿宋" w:hAnsi="仿宋" w:eastAsia="仿宋" w:cs="宋体"/>
          <w:bCs/>
          <w:sz w:val="30"/>
          <w:szCs w:val="30"/>
          <w:lang w:val="en-US" w:eastAsia="zh-CN"/>
        </w:rPr>
        <w:t>鹤山市农村集体资源资产网上交易系统</w:t>
      </w:r>
      <w:r>
        <w:rPr>
          <w:rFonts w:hint="eastAsia" w:ascii="仿宋" w:hAnsi="仿宋" w:eastAsia="仿宋" w:cs="宋体"/>
          <w:bCs/>
          <w:sz w:val="30"/>
          <w:szCs w:val="30"/>
        </w:rPr>
        <w:t>举行竞投，经竞投</w:t>
      </w:r>
      <w:r>
        <w:rPr>
          <w:rFonts w:hint="eastAsia" w:ascii="仿宋" w:hAnsi="仿宋" w:eastAsia="仿宋" w:cs="宋体"/>
          <w:bCs/>
          <w:sz w:val="30"/>
          <w:szCs w:val="30"/>
          <w:lang w:eastAsia="zh-CN"/>
        </w:rPr>
        <w:t>（</w:t>
      </w:r>
      <w:r>
        <w:rPr>
          <w:rFonts w:hint="eastAsia" w:ascii="仿宋" w:hAnsi="仿宋" w:eastAsia="仿宋" w:cs="宋体"/>
          <w:bCs/>
          <w:sz w:val="30"/>
          <w:szCs w:val="30"/>
          <w:lang w:val="en-US" w:eastAsia="zh-CN"/>
        </w:rPr>
        <w:t>举例</w:t>
      </w:r>
      <w:r>
        <w:rPr>
          <w:rFonts w:hint="eastAsia" w:ascii="仿宋" w:hAnsi="仿宋" w:eastAsia="仿宋" w:cs="宋体"/>
          <w:bCs/>
          <w:sz w:val="30"/>
          <w:szCs w:val="30"/>
          <w:lang w:eastAsia="zh-CN"/>
        </w:rPr>
        <w:t>）</w:t>
      </w:r>
      <w:r>
        <w:rPr>
          <w:rFonts w:hint="eastAsia" w:ascii="仿宋" w:hAnsi="仿宋" w:eastAsia="仿宋" w:cs="宋体"/>
          <w:bCs/>
          <w:sz w:val="30"/>
          <w:szCs w:val="30"/>
        </w:rPr>
        <w:t>，乙方以</w:t>
      </w:r>
      <w:r>
        <w:rPr>
          <w:rFonts w:hint="eastAsia" w:ascii="仿宋" w:hAnsi="仿宋" w:eastAsia="仿宋" w:cs="宋体"/>
          <w:bCs/>
          <w:sz w:val="30"/>
          <w:szCs w:val="30"/>
          <w:lang w:val="en-US" w:eastAsia="zh-CN"/>
        </w:rPr>
        <w:t>竞投</w:t>
      </w:r>
      <w:r>
        <w:rPr>
          <w:rFonts w:hint="eastAsia" w:ascii="仿宋" w:hAnsi="仿宋" w:eastAsia="仿宋" w:cs="宋体"/>
          <w:bCs/>
          <w:sz w:val="30"/>
          <w:szCs w:val="30"/>
        </w:rPr>
        <w:t>底价</w:t>
      </w:r>
      <w:r>
        <w:rPr>
          <w:rFonts w:hint="eastAsia" w:ascii="仿宋" w:hAnsi="仿宋" w:eastAsia="仿宋" w:cs="宋体"/>
          <w:bCs/>
          <w:sz w:val="30"/>
          <w:szCs w:val="30"/>
          <w:lang w:val="en-US" w:eastAsia="zh-CN"/>
        </w:rPr>
        <w:t>20</w:t>
      </w:r>
      <w:r>
        <w:rPr>
          <w:rFonts w:ascii="仿宋" w:hAnsi="仿宋" w:eastAsia="仿宋" w:cs="宋体"/>
          <w:bCs/>
          <w:sz w:val="30"/>
          <w:szCs w:val="30"/>
        </w:rPr>
        <w:t>0</w:t>
      </w:r>
      <w:r>
        <w:rPr>
          <w:rFonts w:hint="eastAsia" w:ascii="仿宋" w:hAnsi="仿宋" w:eastAsia="仿宋" w:cs="宋体"/>
          <w:bCs/>
          <w:sz w:val="30"/>
          <w:szCs w:val="30"/>
        </w:rPr>
        <w:t>元</w:t>
      </w:r>
      <w:r>
        <w:rPr>
          <w:rFonts w:ascii="仿宋" w:hAnsi="仿宋" w:eastAsia="仿宋" w:cs="宋体"/>
          <w:bCs/>
          <w:sz w:val="30"/>
          <w:szCs w:val="30"/>
        </w:rPr>
        <w:t>/</w:t>
      </w:r>
      <w:r>
        <w:rPr>
          <w:rFonts w:hint="eastAsia" w:ascii="仿宋" w:hAnsi="仿宋" w:eastAsia="仿宋" w:cs="宋体"/>
          <w:bCs/>
          <w:sz w:val="30"/>
          <w:szCs w:val="30"/>
        </w:rPr>
        <w:t>年</w:t>
      </w:r>
      <w:r>
        <w:rPr>
          <w:rFonts w:ascii="仿宋" w:hAnsi="仿宋" w:eastAsia="仿宋" w:cs="宋体"/>
          <w:bCs/>
          <w:sz w:val="30"/>
          <w:szCs w:val="30"/>
        </w:rPr>
        <w:t>/</w:t>
      </w:r>
      <w:r>
        <w:rPr>
          <w:rFonts w:hint="eastAsia" w:ascii="仿宋" w:hAnsi="仿宋" w:eastAsia="仿宋" w:cs="宋体"/>
          <w:bCs/>
          <w:sz w:val="30"/>
          <w:szCs w:val="30"/>
        </w:rPr>
        <w:t>亩的价款竞得</w:t>
      </w:r>
      <w:r>
        <w:rPr>
          <w:rFonts w:hint="eastAsia" w:ascii="仿宋" w:hAnsi="仿宋" w:eastAsia="仿宋" w:cs="宋体"/>
          <w:bCs/>
          <w:sz w:val="30"/>
          <w:szCs w:val="30"/>
          <w:lang w:eastAsia="zh-CN"/>
        </w:rPr>
        <w:t>农用地</w:t>
      </w:r>
      <w:r>
        <w:rPr>
          <w:rFonts w:hint="eastAsia" w:ascii="仿宋" w:hAnsi="仿宋" w:eastAsia="仿宋" w:cs="宋体"/>
          <w:bCs/>
          <w:sz w:val="30"/>
          <w:szCs w:val="30"/>
        </w:rPr>
        <w:t>经营权。为明确甲、乙双方的权利义务，保护双方的合法权益，根据《</w:t>
      </w:r>
      <w:r>
        <w:rPr>
          <w:rFonts w:hint="eastAsia" w:ascii="仿宋" w:hAnsi="仿宋" w:eastAsia="仿宋" w:cs="宋体"/>
          <w:bCs/>
          <w:sz w:val="30"/>
          <w:szCs w:val="30"/>
          <w:lang w:val="en-US" w:eastAsia="zh-CN"/>
        </w:rPr>
        <w:t>民</w:t>
      </w:r>
      <w:r>
        <w:rPr>
          <w:rFonts w:hint="eastAsia" w:ascii="仿宋" w:hAnsi="仿宋" w:eastAsia="仿宋" w:cs="宋体"/>
          <w:bCs/>
          <w:sz w:val="30"/>
          <w:szCs w:val="30"/>
        </w:rPr>
        <w:t>法</w:t>
      </w:r>
      <w:r>
        <w:rPr>
          <w:rFonts w:hint="eastAsia" w:ascii="仿宋" w:hAnsi="仿宋" w:eastAsia="仿宋" w:cs="宋体"/>
          <w:bCs/>
          <w:sz w:val="30"/>
          <w:szCs w:val="30"/>
          <w:lang w:val="en-US" w:eastAsia="zh-CN"/>
        </w:rPr>
        <w:t>典</w:t>
      </w:r>
      <w:r>
        <w:rPr>
          <w:rFonts w:hint="eastAsia" w:ascii="仿宋" w:hAnsi="仿宋" w:eastAsia="仿宋" w:cs="宋体"/>
          <w:bCs/>
          <w:sz w:val="30"/>
          <w:szCs w:val="30"/>
        </w:rPr>
        <w:t>》以及相关法律法规的规定，本着平等、自愿、等价有偿的原则，经双方协商一致，签订本合同。</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00" w:firstLineChars="200"/>
        <w:jc w:val="both"/>
        <w:textAlignment w:val="auto"/>
        <w:rPr>
          <w:rFonts w:hint="eastAsia" w:ascii="仿宋" w:hAnsi="仿宋" w:eastAsia="仿宋" w:cs="宋体"/>
          <w:bCs/>
          <w:sz w:val="30"/>
          <w:szCs w:val="30"/>
          <w:u w:val="none"/>
          <w:lang w:val="en-US" w:eastAsia="zh-CN"/>
        </w:rPr>
      </w:pPr>
      <w:r>
        <w:rPr>
          <w:rFonts w:hint="eastAsia" w:ascii="仿宋" w:hAnsi="仿宋" w:eastAsia="仿宋" w:cs="宋体"/>
          <w:bCs/>
          <w:kern w:val="2"/>
          <w:sz w:val="30"/>
          <w:szCs w:val="30"/>
          <w:lang w:val="en-US" w:eastAsia="zh-CN"/>
        </w:rPr>
        <w:t xml:space="preserve">第一条 </w:t>
      </w:r>
      <w:r>
        <w:rPr>
          <w:rFonts w:hint="eastAsia" w:ascii="仿宋" w:hAnsi="仿宋" w:eastAsia="仿宋" w:cs="宋体"/>
          <w:bCs/>
          <w:kern w:val="2"/>
          <w:sz w:val="30"/>
          <w:szCs w:val="30"/>
        </w:rPr>
        <w:t>甲方将位于</w:t>
      </w:r>
      <w:r>
        <w:rPr>
          <w:rFonts w:hint="eastAsia" w:ascii="仿宋" w:hAnsi="仿宋" w:eastAsia="仿宋" w:cs="宋体"/>
          <w:bCs/>
          <w:kern w:val="2"/>
          <w:sz w:val="30"/>
          <w:szCs w:val="30"/>
          <w:u w:val="single"/>
          <w:lang w:val="en-US" w:eastAsia="zh-CN"/>
        </w:rPr>
        <w:t xml:space="preserve"> </w:t>
      </w:r>
      <w:r>
        <w:rPr>
          <w:rFonts w:hint="eastAsia" w:ascii="仿宋" w:hAnsi="仿宋" w:eastAsia="仿宋" w:cs="宋体"/>
          <w:bCs/>
          <w:sz w:val="30"/>
          <w:szCs w:val="30"/>
          <w:u w:val="single"/>
        </w:rPr>
        <w:t>鹤山市共和镇</w:t>
      </w:r>
      <w:r>
        <w:rPr>
          <w:rFonts w:hint="eastAsia" w:ascii="仿宋" w:hAnsi="仿宋" w:eastAsia="仿宋" w:cs="宋体"/>
          <w:bCs/>
          <w:sz w:val="30"/>
          <w:szCs w:val="30"/>
          <w:u w:val="single"/>
          <w:lang w:eastAsia="zh-CN"/>
        </w:rPr>
        <w:t>泮坑</w:t>
      </w:r>
      <w:r>
        <w:rPr>
          <w:rFonts w:hint="eastAsia" w:ascii="仿宋" w:hAnsi="仿宋" w:eastAsia="仿宋" w:cs="宋体"/>
          <w:bCs/>
          <w:sz w:val="30"/>
          <w:szCs w:val="30"/>
          <w:u w:val="single"/>
        </w:rPr>
        <w:t>村委会</w:t>
      </w:r>
      <w:r>
        <w:rPr>
          <w:rFonts w:hint="eastAsia" w:ascii="仿宋" w:hAnsi="仿宋" w:eastAsia="仿宋" w:cs="宋体"/>
          <w:bCs/>
          <w:sz w:val="30"/>
          <w:szCs w:val="30"/>
          <w:u w:val="single"/>
          <w:lang w:eastAsia="zh-CN"/>
        </w:rPr>
        <w:t>雷屋</w:t>
      </w:r>
      <w:r>
        <w:rPr>
          <w:rFonts w:hint="eastAsia" w:ascii="仿宋" w:hAnsi="仿宋" w:eastAsia="仿宋" w:cs="宋体"/>
          <w:bCs/>
          <w:sz w:val="30"/>
          <w:szCs w:val="30"/>
          <w:u w:val="single"/>
        </w:rPr>
        <w:t>村</w:t>
      </w:r>
      <w:r>
        <w:rPr>
          <w:rFonts w:hint="eastAsia" w:ascii="仿宋" w:hAnsi="仿宋" w:eastAsia="仿宋" w:cs="宋体"/>
          <w:bCs/>
          <w:sz w:val="30"/>
          <w:szCs w:val="30"/>
          <w:u w:val="single"/>
          <w:lang w:val="en-US" w:eastAsia="zh-CN"/>
        </w:rPr>
        <w:t xml:space="preserve">大窝(土名) </w:t>
      </w:r>
      <w:r>
        <w:rPr>
          <w:rFonts w:hint="eastAsia" w:ascii="仿宋" w:hAnsi="仿宋" w:eastAsia="仿宋" w:cs="宋体"/>
          <w:bCs/>
          <w:sz w:val="30"/>
          <w:szCs w:val="30"/>
        </w:rPr>
        <w:t>约</w:t>
      </w:r>
      <w:r>
        <w:rPr>
          <w:rFonts w:hint="eastAsia" w:ascii="仿宋" w:hAnsi="仿宋" w:eastAsia="仿宋" w:cs="宋体"/>
          <w:bCs/>
          <w:sz w:val="30"/>
          <w:szCs w:val="30"/>
          <w:u w:val="single"/>
          <w:lang w:val="en-US" w:eastAsia="zh-CN"/>
        </w:rPr>
        <w:t>7.5</w:t>
      </w:r>
      <w:r>
        <w:rPr>
          <w:rFonts w:hint="eastAsia" w:ascii="仿宋" w:hAnsi="仿宋" w:eastAsia="仿宋" w:cs="宋体"/>
          <w:bCs/>
          <w:sz w:val="30"/>
          <w:szCs w:val="30"/>
        </w:rPr>
        <w:t>亩</w:t>
      </w:r>
      <w:r>
        <w:rPr>
          <w:rFonts w:hint="eastAsia" w:ascii="仿宋" w:hAnsi="仿宋" w:eastAsia="仿宋" w:cs="宋体"/>
          <w:bCs/>
          <w:sz w:val="30"/>
          <w:szCs w:val="30"/>
          <w:lang w:eastAsia="zh-CN"/>
        </w:rPr>
        <w:t>农用地</w:t>
      </w:r>
      <w:r>
        <w:rPr>
          <w:rFonts w:hint="eastAsia" w:ascii="仿宋" w:hAnsi="仿宋" w:eastAsia="仿宋" w:cs="宋体"/>
          <w:bCs/>
          <w:sz w:val="30"/>
          <w:szCs w:val="30"/>
        </w:rPr>
        <w:t>发包</w:t>
      </w:r>
      <w:r>
        <w:rPr>
          <w:rFonts w:hint="eastAsia" w:ascii="仿宋" w:hAnsi="仿宋" w:eastAsia="仿宋" w:cs="宋体"/>
          <w:bCs/>
          <w:kern w:val="2"/>
          <w:sz w:val="30"/>
          <w:szCs w:val="30"/>
        </w:rPr>
        <w:t>给乙方经营</w:t>
      </w:r>
      <w:r>
        <w:rPr>
          <w:rFonts w:hint="eastAsia" w:ascii="仿宋" w:hAnsi="仿宋" w:eastAsia="仿宋" w:cs="宋体"/>
          <w:bCs/>
          <w:sz w:val="30"/>
          <w:szCs w:val="30"/>
        </w:rPr>
        <w:t>，</w:t>
      </w:r>
      <w:r>
        <w:rPr>
          <w:rFonts w:hint="eastAsia" w:ascii="仿宋" w:hAnsi="仿宋" w:eastAsia="仿宋" w:cs="宋体"/>
          <w:bCs/>
          <w:kern w:val="2"/>
          <w:sz w:val="30"/>
          <w:szCs w:val="30"/>
        </w:rPr>
        <w:t>用途：</w:t>
      </w:r>
      <w:r>
        <w:rPr>
          <w:rFonts w:hint="eastAsia" w:ascii="仿宋" w:hAnsi="仿宋" w:eastAsia="仿宋" w:cs="宋体"/>
          <w:bCs/>
          <w:sz w:val="30"/>
          <w:szCs w:val="30"/>
          <w:u w:val="single"/>
          <w:lang w:val="en-US" w:eastAsia="zh-CN"/>
        </w:rPr>
        <w:t xml:space="preserve">　按一般农用地土地类别性质依法使用 </w:t>
      </w:r>
      <w:r>
        <w:rPr>
          <w:rFonts w:hint="eastAsia" w:ascii="仿宋" w:hAnsi="仿宋" w:eastAsia="仿宋" w:cs="宋体"/>
          <w:bCs/>
          <w:sz w:val="30"/>
          <w:szCs w:val="30"/>
          <w:lang w:val="en-US" w:eastAsia="zh-CN"/>
        </w:rPr>
        <w:t>，</w:t>
      </w:r>
      <w:r>
        <w:rPr>
          <w:rFonts w:hint="default" w:ascii="仿宋" w:hAnsi="仿宋" w:eastAsia="仿宋" w:cs="宋体"/>
          <w:bCs/>
          <w:sz w:val="30"/>
          <w:szCs w:val="30"/>
          <w:lang w:val="en-US" w:eastAsia="zh-CN"/>
        </w:rPr>
        <w:t>具体种植品种请</w:t>
      </w:r>
      <w:r>
        <w:rPr>
          <w:rFonts w:hint="eastAsia" w:ascii="仿宋" w:hAnsi="仿宋" w:eastAsia="仿宋" w:cs="宋体"/>
          <w:bCs/>
          <w:sz w:val="30"/>
          <w:szCs w:val="30"/>
          <w:lang w:val="en-US" w:eastAsia="zh-CN"/>
        </w:rPr>
        <w:t>乙方</w:t>
      </w:r>
      <w:r>
        <w:rPr>
          <w:rFonts w:hint="default" w:ascii="仿宋" w:hAnsi="仿宋" w:eastAsia="仿宋" w:cs="宋体"/>
          <w:bCs/>
          <w:sz w:val="30"/>
          <w:szCs w:val="30"/>
          <w:lang w:val="en-US" w:eastAsia="zh-CN"/>
        </w:rPr>
        <w:t>先自行到镇农办了解，因不符合种植政策引起的损失由</w:t>
      </w:r>
      <w:r>
        <w:rPr>
          <w:rFonts w:hint="eastAsia" w:ascii="仿宋" w:hAnsi="仿宋" w:eastAsia="仿宋" w:cs="宋体"/>
          <w:bCs/>
          <w:sz w:val="30"/>
          <w:szCs w:val="30"/>
          <w:lang w:val="en-US" w:eastAsia="zh-CN"/>
        </w:rPr>
        <w:t>乙方</w:t>
      </w:r>
      <w:r>
        <w:rPr>
          <w:rFonts w:hint="default" w:ascii="仿宋" w:hAnsi="仿宋" w:eastAsia="仿宋" w:cs="宋体"/>
          <w:bCs/>
          <w:sz w:val="30"/>
          <w:szCs w:val="30"/>
          <w:lang w:val="en-US" w:eastAsia="zh-CN"/>
        </w:rPr>
        <w:t>自行承担</w:t>
      </w:r>
      <w:r>
        <w:rPr>
          <w:rFonts w:hint="eastAsia" w:ascii="仿宋" w:hAnsi="仿宋" w:eastAsia="仿宋" w:cs="宋体"/>
          <w:bCs/>
          <w:sz w:val="30"/>
          <w:szCs w:val="30"/>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cs="宋体"/>
          <w:bCs/>
          <w:sz w:val="30"/>
          <w:szCs w:val="30"/>
          <w:u w:val="none"/>
          <w:lang w:val="en-US" w:eastAsia="zh-CN"/>
        </w:rPr>
        <w:t>第二条</w:t>
      </w:r>
      <w:r>
        <w:rPr>
          <w:rFonts w:ascii="仿宋" w:hAnsi="仿宋" w:eastAsia="仿宋" w:cs="Times New Roman"/>
          <w:bCs/>
          <w:kern w:val="2"/>
          <w:sz w:val="30"/>
          <w:szCs w:val="30"/>
        </w:rPr>
        <w:t xml:space="preserve"> </w:t>
      </w:r>
      <w:r>
        <w:rPr>
          <w:rFonts w:hint="eastAsia" w:ascii="仿宋" w:hAnsi="仿宋" w:eastAsia="仿宋" w:cs="宋体"/>
          <w:bCs/>
          <w:kern w:val="2"/>
          <w:sz w:val="30"/>
          <w:szCs w:val="30"/>
        </w:rPr>
        <w:t>合同承包期</w:t>
      </w:r>
      <w:r>
        <w:rPr>
          <w:rFonts w:hint="eastAsia" w:ascii="仿宋" w:hAnsi="仿宋" w:eastAsia="仿宋" w:cs="宋体"/>
          <w:bCs/>
          <w:kern w:val="2"/>
          <w:sz w:val="30"/>
          <w:szCs w:val="30"/>
          <w:lang w:val="en-US" w:eastAsia="zh-CN"/>
        </w:rPr>
        <w:t>为</w:t>
      </w:r>
      <w:r>
        <w:rPr>
          <w:rFonts w:hint="eastAsia" w:ascii="仿宋" w:hAnsi="仿宋" w:eastAsia="仿宋" w:cs="宋体"/>
          <w:bCs/>
          <w:kern w:val="2"/>
          <w:sz w:val="30"/>
          <w:szCs w:val="30"/>
          <w:u w:val="single"/>
          <w:lang w:val="en-US" w:eastAsia="zh-CN"/>
        </w:rPr>
        <w:t>20</w:t>
      </w:r>
      <w:r>
        <w:rPr>
          <w:rFonts w:hint="eastAsia" w:ascii="仿宋" w:hAnsi="仿宋" w:eastAsia="仿宋" w:cs="宋体"/>
          <w:bCs/>
          <w:kern w:val="2"/>
          <w:sz w:val="30"/>
          <w:szCs w:val="30"/>
          <w:lang w:val="en-US" w:eastAsia="zh-CN"/>
        </w:rPr>
        <w:t>年，从</w:t>
      </w:r>
      <w:r>
        <w:rPr>
          <w:rFonts w:hint="eastAsia" w:ascii="仿宋" w:hAnsi="仿宋" w:eastAsia="仿宋" w:cs="宋体"/>
          <w:bCs/>
          <w:kern w:val="2"/>
          <w:sz w:val="30"/>
          <w:szCs w:val="30"/>
          <w:u w:val="single"/>
          <w:lang w:val="en-US" w:eastAsia="zh-CN"/>
        </w:rPr>
        <w:t>2024</w:t>
      </w:r>
      <w:r>
        <w:rPr>
          <w:rFonts w:hint="eastAsia" w:ascii="仿宋" w:hAnsi="仿宋" w:eastAsia="仿宋" w:cs="宋体"/>
          <w:bCs/>
          <w:kern w:val="2"/>
          <w:sz w:val="30"/>
          <w:szCs w:val="30"/>
          <w:lang w:val="en-US" w:eastAsia="zh-CN"/>
        </w:rPr>
        <w:t>年</w:t>
      </w:r>
      <w:r>
        <w:rPr>
          <w:rFonts w:hint="eastAsia" w:ascii="仿宋" w:hAnsi="仿宋" w:eastAsia="仿宋" w:cs="宋体"/>
          <w:bCs/>
          <w:kern w:val="2"/>
          <w:sz w:val="30"/>
          <w:szCs w:val="30"/>
          <w:u w:val="single"/>
          <w:lang w:val="en-US" w:eastAsia="zh-CN"/>
        </w:rPr>
        <w:t>5</w:t>
      </w:r>
      <w:r>
        <w:rPr>
          <w:rFonts w:hint="eastAsia" w:ascii="仿宋" w:hAnsi="仿宋" w:eastAsia="仿宋" w:cs="宋体"/>
          <w:bCs/>
          <w:kern w:val="2"/>
          <w:sz w:val="30"/>
          <w:szCs w:val="30"/>
          <w:lang w:val="en-US" w:eastAsia="zh-CN"/>
        </w:rPr>
        <w:t>月</w:t>
      </w:r>
      <w:r>
        <w:rPr>
          <w:rFonts w:hint="eastAsia" w:ascii="仿宋" w:hAnsi="仿宋" w:eastAsia="仿宋" w:cs="宋体"/>
          <w:bCs/>
          <w:kern w:val="2"/>
          <w:sz w:val="30"/>
          <w:szCs w:val="30"/>
          <w:u w:val="single"/>
          <w:lang w:val="en-US" w:eastAsia="zh-CN"/>
        </w:rPr>
        <w:t>6</w:t>
      </w:r>
      <w:r>
        <w:rPr>
          <w:rFonts w:hint="eastAsia" w:ascii="仿宋" w:hAnsi="仿宋" w:eastAsia="仿宋" w:cs="宋体"/>
          <w:bCs/>
          <w:kern w:val="2"/>
          <w:sz w:val="30"/>
          <w:szCs w:val="30"/>
          <w:lang w:val="en-US" w:eastAsia="zh-CN"/>
        </w:rPr>
        <w:t>日起</w:t>
      </w:r>
      <w:r>
        <w:rPr>
          <w:rFonts w:hint="eastAsia" w:ascii="仿宋" w:hAnsi="仿宋" w:eastAsia="仿宋"/>
          <w:sz w:val="30"/>
          <w:szCs w:val="30"/>
        </w:rPr>
        <w:t>至</w:t>
      </w:r>
      <w:r>
        <w:rPr>
          <w:rFonts w:ascii="仿宋" w:hAnsi="仿宋" w:eastAsia="仿宋"/>
          <w:sz w:val="30"/>
          <w:szCs w:val="30"/>
          <w:u w:val="single"/>
        </w:rPr>
        <w:t>2</w:t>
      </w:r>
      <w:r>
        <w:rPr>
          <w:rFonts w:hint="eastAsia" w:ascii="仿宋" w:hAnsi="仿宋" w:eastAsia="仿宋"/>
          <w:sz w:val="30"/>
          <w:szCs w:val="30"/>
          <w:u w:val="single"/>
        </w:rPr>
        <w:t>0</w:t>
      </w:r>
      <w:r>
        <w:rPr>
          <w:rFonts w:hint="eastAsia" w:ascii="仿宋" w:hAnsi="仿宋" w:eastAsia="仿宋"/>
          <w:sz w:val="30"/>
          <w:szCs w:val="30"/>
          <w:u w:val="single"/>
          <w:lang w:val="en-US" w:eastAsia="zh-CN"/>
        </w:rPr>
        <w:t>44</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5</w:t>
      </w:r>
      <w:r>
        <w:rPr>
          <w:rFonts w:hint="eastAsia" w:ascii="仿宋" w:hAnsi="仿宋" w:eastAsia="仿宋"/>
          <w:sz w:val="30"/>
          <w:szCs w:val="30"/>
        </w:rPr>
        <w:t>月</w:t>
      </w:r>
      <w:r>
        <w:rPr>
          <w:rFonts w:hint="eastAsia" w:ascii="仿宋" w:hAnsi="仿宋" w:eastAsia="仿宋"/>
          <w:sz w:val="30"/>
          <w:szCs w:val="30"/>
          <w:u w:val="single"/>
          <w:lang w:val="en-US" w:eastAsia="zh-CN"/>
        </w:rPr>
        <w:t>5</w:t>
      </w:r>
      <w:r>
        <w:rPr>
          <w:rFonts w:hint="eastAsia" w:ascii="仿宋" w:hAnsi="仿宋" w:eastAsia="仿宋"/>
          <w:sz w:val="30"/>
          <w:szCs w:val="30"/>
        </w:rPr>
        <w:t>日止。</w:t>
      </w:r>
      <w:r>
        <w:rPr>
          <w:rFonts w:hint="eastAsia" w:ascii="仿宋" w:hAnsi="仿宋" w:eastAsia="仿宋"/>
          <w:sz w:val="30"/>
          <w:szCs w:val="30"/>
          <w:lang w:eastAsia="zh-CN"/>
        </w:rPr>
        <w:t>（</w:t>
      </w:r>
      <w:r>
        <w:rPr>
          <w:rFonts w:hint="eastAsia" w:ascii="仿宋" w:hAnsi="仿宋" w:eastAsia="仿宋"/>
          <w:sz w:val="30"/>
          <w:szCs w:val="30"/>
          <w:lang w:val="en-US" w:eastAsia="zh-CN"/>
        </w:rPr>
        <w:t>以实际签订合同确定的时间为准</w:t>
      </w:r>
      <w:r>
        <w:rPr>
          <w:rFonts w:hint="eastAsia" w:ascii="仿宋" w:hAnsi="仿宋" w:eastAsia="仿宋"/>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00" w:firstLineChars="200"/>
        <w:jc w:val="left"/>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第三条  甲方于</w:t>
      </w:r>
      <w:r>
        <w:rPr>
          <w:rFonts w:hint="eastAsia" w:ascii="仿宋" w:hAnsi="仿宋" w:eastAsia="仿宋"/>
          <w:sz w:val="30"/>
          <w:szCs w:val="30"/>
          <w:u w:val="single"/>
          <w:lang w:val="en-US" w:eastAsia="zh-CN"/>
        </w:rPr>
        <w:t>2024</w:t>
      </w:r>
      <w:r>
        <w:rPr>
          <w:rFonts w:hint="eastAsia" w:ascii="仿宋" w:hAnsi="仿宋" w:eastAsia="仿宋"/>
          <w:sz w:val="30"/>
          <w:szCs w:val="30"/>
          <w:lang w:val="en-US" w:eastAsia="zh-CN"/>
        </w:rPr>
        <w:t>年</w:t>
      </w:r>
      <w:r>
        <w:rPr>
          <w:rFonts w:hint="eastAsia" w:ascii="仿宋" w:hAnsi="仿宋" w:eastAsia="仿宋"/>
          <w:sz w:val="30"/>
          <w:szCs w:val="30"/>
          <w:u w:val="single"/>
          <w:lang w:val="en-US" w:eastAsia="zh-CN"/>
        </w:rPr>
        <w:t>5</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6</w:t>
      </w:r>
      <w:r>
        <w:rPr>
          <w:rFonts w:hint="eastAsia" w:ascii="仿宋" w:hAnsi="仿宋" w:eastAsia="仿宋"/>
          <w:sz w:val="30"/>
          <w:szCs w:val="30"/>
          <w:lang w:val="en-US" w:eastAsia="zh-CN"/>
        </w:rPr>
        <w:t>日将全部农用地交付给乙方</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left"/>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使用。（初定，以实际交付时间为准，交付如有地上物，地上物归中标人处理）</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00" w:firstLineChars="200"/>
        <w:jc w:val="left"/>
        <w:textAlignment w:val="auto"/>
        <w:rPr>
          <w:rFonts w:hint="eastAsia" w:ascii="仿宋" w:hAnsi="仿宋" w:eastAsia="仿宋" w:cs="宋体"/>
          <w:bCs/>
          <w:kern w:val="2"/>
          <w:sz w:val="30"/>
          <w:szCs w:val="30"/>
        </w:rPr>
      </w:pPr>
      <w:r>
        <w:rPr>
          <w:rFonts w:hint="eastAsia" w:ascii="仿宋" w:hAnsi="仿宋" w:eastAsia="仿宋"/>
          <w:bCs/>
          <w:kern w:val="2"/>
          <w:sz w:val="30"/>
          <w:szCs w:val="30"/>
        </w:rPr>
        <w:t>第</w:t>
      </w:r>
      <w:r>
        <w:rPr>
          <w:rFonts w:hint="eastAsia" w:ascii="仿宋" w:hAnsi="仿宋" w:eastAsia="仿宋"/>
          <w:bCs/>
          <w:kern w:val="2"/>
          <w:sz w:val="30"/>
          <w:szCs w:val="30"/>
          <w:lang w:val="en-US" w:eastAsia="zh-CN"/>
        </w:rPr>
        <w:t>四</w:t>
      </w:r>
      <w:r>
        <w:rPr>
          <w:rFonts w:hint="eastAsia" w:ascii="仿宋" w:hAnsi="仿宋" w:eastAsia="仿宋"/>
          <w:bCs/>
          <w:kern w:val="2"/>
          <w:sz w:val="30"/>
          <w:szCs w:val="30"/>
        </w:rPr>
        <w:t>条</w:t>
      </w:r>
      <w:r>
        <w:rPr>
          <w:rFonts w:hint="eastAsia" w:ascii="仿宋" w:hAnsi="仿宋" w:eastAsia="仿宋" w:cs="宋体"/>
          <w:bCs/>
          <w:kern w:val="2"/>
          <w:sz w:val="30"/>
          <w:szCs w:val="30"/>
        </w:rPr>
        <w:t>　承包金额和付款方式：</w:t>
      </w:r>
    </w:p>
    <w:p>
      <w:pPr>
        <w:keepNext w:val="0"/>
        <w:keepLines w:val="0"/>
        <w:pageBreakBefore w:val="0"/>
        <w:widowControl w:val="0"/>
        <w:kinsoku/>
        <w:wordWrap/>
        <w:overflowPunct/>
        <w:topLinePunct w:val="0"/>
        <w:autoSpaceDE/>
        <w:autoSpaceDN/>
        <w:bidi w:val="0"/>
        <w:adjustRightInd/>
        <w:snapToGrid/>
        <w:spacing w:after="0" w:line="600" w:lineRule="exact"/>
        <w:ind w:firstLine="570"/>
        <w:jc w:val="both"/>
        <w:textAlignment w:val="auto"/>
        <w:rPr>
          <w:rFonts w:hint="eastAsia" w:ascii="仿宋" w:hAnsi="仿宋" w:eastAsia="仿宋" w:cs="宋体"/>
          <w:bCs/>
          <w:kern w:val="2"/>
          <w:sz w:val="30"/>
          <w:szCs w:val="30"/>
          <w:lang w:val="en-US" w:eastAsia="zh-CN"/>
        </w:rPr>
      </w:pPr>
      <w:r>
        <w:rPr>
          <w:rFonts w:hint="eastAsia" w:ascii="仿宋" w:hAnsi="仿宋" w:eastAsia="仿宋" w:cs="宋体"/>
          <w:bCs/>
          <w:kern w:val="2"/>
          <w:sz w:val="30"/>
          <w:szCs w:val="30"/>
          <w:lang w:val="en-US" w:eastAsia="zh-CN"/>
        </w:rPr>
        <w:t>承包款以人民币结算，承包款为不含税金额，具体乙方每年向甲方缴交</w:t>
      </w:r>
      <w:r>
        <w:rPr>
          <w:rFonts w:hint="eastAsia" w:ascii="仿宋" w:hAnsi="仿宋" w:eastAsia="仿宋" w:cs="宋体"/>
          <w:bCs/>
          <w:kern w:val="2"/>
          <w:sz w:val="30"/>
          <w:szCs w:val="30"/>
        </w:rPr>
        <w:t>承包款</w:t>
      </w:r>
      <w:r>
        <w:rPr>
          <w:rFonts w:hint="eastAsia" w:ascii="仿宋" w:hAnsi="仿宋" w:eastAsia="仿宋" w:cs="宋体"/>
          <w:bCs/>
          <w:kern w:val="2"/>
          <w:sz w:val="30"/>
          <w:szCs w:val="30"/>
          <w:lang w:val="en-US" w:eastAsia="zh-CN"/>
        </w:rPr>
        <w:t>金额如下：</w:t>
      </w:r>
    </w:p>
    <w:p>
      <w:pPr>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570"/>
        <w:jc w:val="both"/>
        <w:textAlignment w:val="auto"/>
        <w:rPr>
          <w:rFonts w:hint="eastAsia" w:ascii="仿宋" w:hAnsi="仿宋" w:eastAsia="仿宋" w:cs="宋体"/>
          <w:bCs/>
          <w:kern w:val="2"/>
          <w:sz w:val="30"/>
          <w:szCs w:val="30"/>
          <w:lang w:val="en-US" w:eastAsia="zh-CN"/>
        </w:rPr>
      </w:pPr>
      <w:r>
        <w:rPr>
          <w:rFonts w:hint="eastAsia" w:ascii="仿宋" w:hAnsi="仿宋" w:eastAsia="仿宋" w:cs="宋体"/>
          <w:bCs/>
          <w:kern w:val="2"/>
          <w:sz w:val="30"/>
          <w:szCs w:val="30"/>
          <w:u w:val="single"/>
          <w:lang w:val="en-US" w:eastAsia="zh-CN"/>
        </w:rPr>
        <w:t>2024</w:t>
      </w:r>
      <w:r>
        <w:rPr>
          <w:rFonts w:hint="eastAsia" w:ascii="仿宋" w:hAnsi="仿宋" w:eastAsia="仿宋" w:cs="宋体"/>
          <w:bCs/>
          <w:kern w:val="2"/>
          <w:sz w:val="30"/>
          <w:szCs w:val="30"/>
          <w:lang w:val="en-US" w:eastAsia="zh-CN"/>
        </w:rPr>
        <w:t>年</w:t>
      </w:r>
      <w:r>
        <w:rPr>
          <w:rFonts w:hint="eastAsia" w:ascii="仿宋" w:hAnsi="仿宋" w:eastAsia="仿宋" w:cs="宋体"/>
          <w:bCs/>
          <w:kern w:val="2"/>
          <w:sz w:val="30"/>
          <w:szCs w:val="30"/>
          <w:u w:val="single"/>
          <w:lang w:val="en-US" w:eastAsia="zh-CN"/>
        </w:rPr>
        <w:t>5</w:t>
      </w:r>
      <w:r>
        <w:rPr>
          <w:rFonts w:hint="eastAsia" w:ascii="仿宋" w:hAnsi="仿宋" w:eastAsia="仿宋" w:cs="宋体"/>
          <w:bCs/>
          <w:kern w:val="2"/>
          <w:sz w:val="30"/>
          <w:szCs w:val="30"/>
          <w:lang w:val="en-US" w:eastAsia="zh-CN"/>
        </w:rPr>
        <w:t>月</w:t>
      </w:r>
      <w:r>
        <w:rPr>
          <w:rFonts w:hint="eastAsia" w:ascii="仿宋" w:hAnsi="仿宋" w:eastAsia="仿宋" w:cs="宋体"/>
          <w:bCs/>
          <w:kern w:val="2"/>
          <w:sz w:val="30"/>
          <w:szCs w:val="30"/>
          <w:u w:val="single"/>
          <w:lang w:val="en-US" w:eastAsia="zh-CN"/>
        </w:rPr>
        <w:t>6</w:t>
      </w:r>
      <w:r>
        <w:rPr>
          <w:rFonts w:hint="eastAsia" w:ascii="仿宋" w:hAnsi="仿宋" w:eastAsia="仿宋" w:cs="宋体"/>
          <w:bCs/>
          <w:kern w:val="2"/>
          <w:sz w:val="30"/>
          <w:szCs w:val="30"/>
          <w:lang w:val="en-US" w:eastAsia="zh-CN"/>
        </w:rPr>
        <w:t>日至</w:t>
      </w:r>
      <w:r>
        <w:rPr>
          <w:rFonts w:hint="eastAsia" w:ascii="仿宋" w:hAnsi="仿宋" w:eastAsia="仿宋" w:cs="宋体"/>
          <w:bCs/>
          <w:kern w:val="2"/>
          <w:sz w:val="30"/>
          <w:szCs w:val="30"/>
          <w:u w:val="single"/>
          <w:lang w:val="en-US" w:eastAsia="zh-CN"/>
        </w:rPr>
        <w:t>2029</w:t>
      </w:r>
      <w:r>
        <w:rPr>
          <w:rFonts w:hint="eastAsia" w:ascii="仿宋" w:hAnsi="仿宋" w:eastAsia="仿宋" w:cs="宋体"/>
          <w:bCs/>
          <w:kern w:val="2"/>
          <w:sz w:val="30"/>
          <w:szCs w:val="30"/>
          <w:lang w:val="en-US" w:eastAsia="zh-CN"/>
        </w:rPr>
        <w:t>年</w:t>
      </w:r>
      <w:r>
        <w:rPr>
          <w:rFonts w:hint="eastAsia" w:ascii="仿宋" w:hAnsi="仿宋" w:eastAsia="仿宋" w:cs="宋体"/>
          <w:bCs/>
          <w:kern w:val="2"/>
          <w:sz w:val="30"/>
          <w:szCs w:val="30"/>
          <w:u w:val="single"/>
          <w:lang w:val="en-US" w:eastAsia="zh-CN"/>
        </w:rPr>
        <w:t>5</w:t>
      </w:r>
      <w:r>
        <w:rPr>
          <w:rFonts w:hint="eastAsia" w:ascii="仿宋" w:hAnsi="仿宋" w:eastAsia="仿宋" w:cs="宋体"/>
          <w:bCs/>
          <w:kern w:val="2"/>
          <w:sz w:val="30"/>
          <w:szCs w:val="30"/>
          <w:lang w:val="en-US" w:eastAsia="zh-CN"/>
        </w:rPr>
        <w:t>月</w:t>
      </w:r>
      <w:r>
        <w:rPr>
          <w:rFonts w:hint="eastAsia" w:ascii="仿宋" w:hAnsi="仿宋" w:eastAsia="仿宋" w:cs="宋体"/>
          <w:bCs/>
          <w:kern w:val="2"/>
          <w:sz w:val="30"/>
          <w:szCs w:val="30"/>
          <w:u w:val="single"/>
          <w:lang w:val="en-US" w:eastAsia="zh-CN"/>
        </w:rPr>
        <w:t>5</w:t>
      </w:r>
      <w:r>
        <w:rPr>
          <w:rFonts w:hint="eastAsia" w:ascii="仿宋" w:hAnsi="仿宋" w:eastAsia="仿宋" w:cs="宋体"/>
          <w:bCs/>
          <w:kern w:val="2"/>
          <w:sz w:val="30"/>
          <w:szCs w:val="30"/>
          <w:lang w:val="en-US" w:eastAsia="zh-CN"/>
        </w:rPr>
        <w:t>日，每年承包款为</w:t>
      </w:r>
      <w:r>
        <w:rPr>
          <w:rFonts w:hint="eastAsia" w:ascii="仿宋" w:hAnsi="仿宋" w:eastAsia="仿宋" w:cs="宋体"/>
          <w:bCs/>
          <w:kern w:val="2"/>
          <w:sz w:val="30"/>
          <w:szCs w:val="30"/>
          <w:u w:val="single"/>
          <w:lang w:val="en-US" w:eastAsia="zh-CN"/>
        </w:rPr>
        <w:t>1500</w:t>
      </w:r>
      <w:r>
        <w:rPr>
          <w:rFonts w:hint="eastAsia" w:ascii="仿宋" w:hAnsi="仿宋" w:eastAsia="仿宋" w:cs="宋体"/>
          <w:bCs/>
          <w:kern w:val="2"/>
          <w:sz w:val="30"/>
          <w:szCs w:val="30"/>
          <w:lang w:val="en-US" w:eastAsia="zh-CN"/>
        </w:rPr>
        <w:t>元（大写：壹仟伍佰元整）；</w:t>
      </w:r>
    </w:p>
    <w:p>
      <w:pPr>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570"/>
        <w:jc w:val="both"/>
        <w:textAlignment w:val="auto"/>
        <w:rPr>
          <w:rFonts w:hint="eastAsia" w:ascii="仿宋" w:hAnsi="仿宋" w:eastAsia="仿宋" w:cs="宋体"/>
          <w:bCs/>
          <w:kern w:val="2"/>
          <w:sz w:val="30"/>
          <w:szCs w:val="30"/>
          <w:lang w:val="en-US" w:eastAsia="zh-CN"/>
        </w:rPr>
      </w:pPr>
      <w:r>
        <w:rPr>
          <w:rFonts w:hint="eastAsia" w:ascii="仿宋" w:hAnsi="仿宋" w:eastAsia="仿宋" w:cs="宋体"/>
          <w:bCs/>
          <w:kern w:val="2"/>
          <w:sz w:val="30"/>
          <w:szCs w:val="30"/>
          <w:u w:val="single"/>
          <w:lang w:val="en-US" w:eastAsia="zh-CN"/>
        </w:rPr>
        <w:t>2029</w:t>
      </w:r>
      <w:r>
        <w:rPr>
          <w:rFonts w:hint="eastAsia" w:ascii="仿宋" w:hAnsi="仿宋" w:eastAsia="仿宋" w:cs="宋体"/>
          <w:bCs/>
          <w:kern w:val="2"/>
          <w:sz w:val="30"/>
          <w:szCs w:val="30"/>
          <w:lang w:val="en-US" w:eastAsia="zh-CN"/>
        </w:rPr>
        <w:t>年</w:t>
      </w:r>
      <w:r>
        <w:rPr>
          <w:rFonts w:hint="eastAsia" w:ascii="仿宋" w:hAnsi="仿宋" w:eastAsia="仿宋" w:cs="宋体"/>
          <w:bCs/>
          <w:kern w:val="2"/>
          <w:sz w:val="30"/>
          <w:szCs w:val="30"/>
          <w:u w:val="single"/>
          <w:lang w:val="en-US" w:eastAsia="zh-CN"/>
        </w:rPr>
        <w:t>5</w:t>
      </w:r>
      <w:r>
        <w:rPr>
          <w:rFonts w:hint="eastAsia" w:ascii="仿宋" w:hAnsi="仿宋" w:eastAsia="仿宋" w:cs="宋体"/>
          <w:bCs/>
          <w:kern w:val="2"/>
          <w:sz w:val="30"/>
          <w:szCs w:val="30"/>
          <w:lang w:val="en-US" w:eastAsia="zh-CN"/>
        </w:rPr>
        <w:t>月</w:t>
      </w:r>
      <w:r>
        <w:rPr>
          <w:rFonts w:hint="eastAsia" w:ascii="仿宋" w:hAnsi="仿宋" w:eastAsia="仿宋" w:cs="宋体"/>
          <w:bCs/>
          <w:kern w:val="2"/>
          <w:sz w:val="30"/>
          <w:szCs w:val="30"/>
          <w:u w:val="single"/>
          <w:lang w:val="en-US" w:eastAsia="zh-CN"/>
        </w:rPr>
        <w:t>6</w:t>
      </w:r>
      <w:r>
        <w:rPr>
          <w:rFonts w:hint="eastAsia" w:ascii="仿宋" w:hAnsi="仿宋" w:eastAsia="仿宋" w:cs="宋体"/>
          <w:bCs/>
          <w:kern w:val="2"/>
          <w:sz w:val="30"/>
          <w:szCs w:val="30"/>
          <w:lang w:val="en-US" w:eastAsia="zh-CN"/>
        </w:rPr>
        <w:t>至</w:t>
      </w:r>
      <w:r>
        <w:rPr>
          <w:rFonts w:hint="eastAsia" w:ascii="仿宋" w:hAnsi="仿宋" w:eastAsia="仿宋" w:cs="宋体"/>
          <w:bCs/>
          <w:kern w:val="2"/>
          <w:sz w:val="30"/>
          <w:szCs w:val="30"/>
          <w:u w:val="single"/>
          <w:lang w:val="en-US" w:eastAsia="zh-CN"/>
        </w:rPr>
        <w:t>2034</w:t>
      </w:r>
      <w:r>
        <w:rPr>
          <w:rFonts w:hint="eastAsia" w:ascii="仿宋" w:hAnsi="仿宋" w:eastAsia="仿宋" w:cs="宋体"/>
          <w:bCs/>
          <w:kern w:val="2"/>
          <w:sz w:val="30"/>
          <w:szCs w:val="30"/>
          <w:lang w:val="en-US" w:eastAsia="zh-CN"/>
        </w:rPr>
        <w:t>年</w:t>
      </w:r>
      <w:r>
        <w:rPr>
          <w:rFonts w:hint="eastAsia" w:ascii="仿宋" w:hAnsi="仿宋" w:eastAsia="仿宋" w:cs="宋体"/>
          <w:bCs/>
          <w:kern w:val="2"/>
          <w:sz w:val="30"/>
          <w:szCs w:val="30"/>
          <w:u w:val="single"/>
          <w:lang w:val="en-US" w:eastAsia="zh-CN"/>
        </w:rPr>
        <w:t>5</w:t>
      </w:r>
      <w:r>
        <w:rPr>
          <w:rFonts w:hint="eastAsia" w:ascii="仿宋" w:hAnsi="仿宋" w:eastAsia="仿宋" w:cs="宋体"/>
          <w:bCs/>
          <w:kern w:val="2"/>
          <w:sz w:val="30"/>
          <w:szCs w:val="30"/>
          <w:lang w:val="en-US" w:eastAsia="zh-CN"/>
        </w:rPr>
        <w:t>月</w:t>
      </w:r>
      <w:r>
        <w:rPr>
          <w:rFonts w:hint="eastAsia" w:ascii="仿宋" w:hAnsi="仿宋" w:eastAsia="仿宋" w:cs="宋体"/>
          <w:bCs/>
          <w:kern w:val="2"/>
          <w:sz w:val="30"/>
          <w:szCs w:val="30"/>
          <w:u w:val="single"/>
          <w:lang w:val="en-US" w:eastAsia="zh-CN"/>
        </w:rPr>
        <w:t>5</w:t>
      </w:r>
      <w:r>
        <w:rPr>
          <w:rFonts w:hint="eastAsia" w:ascii="仿宋" w:hAnsi="仿宋" w:eastAsia="仿宋" w:cs="宋体"/>
          <w:bCs/>
          <w:kern w:val="2"/>
          <w:sz w:val="30"/>
          <w:szCs w:val="30"/>
          <w:lang w:val="en-US" w:eastAsia="zh-CN"/>
        </w:rPr>
        <w:t>日，每年承包款为</w:t>
      </w:r>
      <w:r>
        <w:rPr>
          <w:rFonts w:hint="eastAsia" w:ascii="仿宋" w:hAnsi="仿宋" w:eastAsia="仿宋" w:cs="宋体"/>
          <w:bCs/>
          <w:kern w:val="2"/>
          <w:sz w:val="30"/>
          <w:szCs w:val="30"/>
          <w:u w:val="single"/>
          <w:lang w:val="en-US" w:eastAsia="zh-CN"/>
        </w:rPr>
        <w:t>1650</w:t>
      </w:r>
      <w:r>
        <w:rPr>
          <w:rFonts w:hint="eastAsia" w:ascii="仿宋" w:hAnsi="仿宋" w:eastAsia="仿宋" w:cs="宋体"/>
          <w:bCs/>
          <w:kern w:val="2"/>
          <w:sz w:val="30"/>
          <w:szCs w:val="30"/>
          <w:lang w:val="en-US" w:eastAsia="zh-CN"/>
        </w:rPr>
        <w:t>元（大写：壹仟陆佰伍拾元整）；</w:t>
      </w:r>
    </w:p>
    <w:p>
      <w:pPr>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570"/>
        <w:jc w:val="both"/>
        <w:textAlignment w:val="auto"/>
        <w:rPr>
          <w:rFonts w:hint="eastAsia" w:ascii="仿宋" w:hAnsi="仿宋" w:eastAsia="仿宋" w:cs="宋体"/>
          <w:bCs/>
          <w:kern w:val="2"/>
          <w:sz w:val="30"/>
          <w:szCs w:val="30"/>
          <w:lang w:val="en-US" w:eastAsia="zh-CN"/>
        </w:rPr>
      </w:pPr>
      <w:r>
        <w:rPr>
          <w:rFonts w:hint="eastAsia" w:ascii="仿宋" w:hAnsi="仿宋" w:eastAsia="仿宋" w:cs="宋体"/>
          <w:bCs/>
          <w:kern w:val="2"/>
          <w:sz w:val="30"/>
          <w:szCs w:val="30"/>
          <w:u w:val="single"/>
          <w:lang w:val="en-US" w:eastAsia="zh-CN"/>
        </w:rPr>
        <w:t>2034</w:t>
      </w:r>
      <w:r>
        <w:rPr>
          <w:rFonts w:hint="eastAsia" w:ascii="仿宋" w:hAnsi="仿宋" w:eastAsia="仿宋" w:cs="宋体"/>
          <w:bCs/>
          <w:kern w:val="2"/>
          <w:sz w:val="30"/>
          <w:szCs w:val="30"/>
          <w:lang w:val="en-US" w:eastAsia="zh-CN"/>
        </w:rPr>
        <w:t>年</w:t>
      </w:r>
      <w:r>
        <w:rPr>
          <w:rFonts w:hint="eastAsia" w:ascii="仿宋" w:hAnsi="仿宋" w:eastAsia="仿宋" w:cs="宋体"/>
          <w:bCs/>
          <w:kern w:val="2"/>
          <w:sz w:val="30"/>
          <w:szCs w:val="30"/>
          <w:u w:val="single"/>
          <w:lang w:val="en-US" w:eastAsia="zh-CN"/>
        </w:rPr>
        <w:t>3</w:t>
      </w:r>
      <w:r>
        <w:rPr>
          <w:rFonts w:hint="eastAsia" w:ascii="仿宋" w:hAnsi="仿宋" w:eastAsia="仿宋" w:cs="宋体"/>
          <w:bCs/>
          <w:kern w:val="2"/>
          <w:sz w:val="30"/>
          <w:szCs w:val="30"/>
          <w:lang w:val="en-US" w:eastAsia="zh-CN"/>
        </w:rPr>
        <w:t>月</w:t>
      </w:r>
      <w:r>
        <w:rPr>
          <w:rFonts w:hint="eastAsia" w:ascii="仿宋" w:hAnsi="仿宋" w:eastAsia="仿宋" w:cs="宋体"/>
          <w:bCs/>
          <w:kern w:val="2"/>
          <w:sz w:val="30"/>
          <w:szCs w:val="30"/>
          <w:u w:val="single"/>
          <w:lang w:val="en-US" w:eastAsia="zh-CN"/>
        </w:rPr>
        <w:t>6</w:t>
      </w:r>
      <w:r>
        <w:rPr>
          <w:rFonts w:hint="eastAsia" w:ascii="仿宋" w:hAnsi="仿宋" w:eastAsia="仿宋" w:cs="宋体"/>
          <w:bCs/>
          <w:kern w:val="2"/>
          <w:sz w:val="30"/>
          <w:szCs w:val="30"/>
          <w:lang w:val="en-US" w:eastAsia="zh-CN"/>
        </w:rPr>
        <w:t>日至</w:t>
      </w:r>
      <w:r>
        <w:rPr>
          <w:rFonts w:hint="eastAsia" w:ascii="仿宋" w:hAnsi="仿宋" w:eastAsia="仿宋" w:cs="宋体"/>
          <w:bCs/>
          <w:kern w:val="2"/>
          <w:sz w:val="30"/>
          <w:szCs w:val="30"/>
          <w:u w:val="single"/>
          <w:lang w:val="en-US" w:eastAsia="zh-CN"/>
        </w:rPr>
        <w:t>2039</w:t>
      </w:r>
      <w:r>
        <w:rPr>
          <w:rFonts w:hint="eastAsia" w:ascii="仿宋" w:hAnsi="仿宋" w:eastAsia="仿宋" w:cs="宋体"/>
          <w:bCs/>
          <w:kern w:val="2"/>
          <w:sz w:val="30"/>
          <w:szCs w:val="30"/>
          <w:lang w:val="en-US" w:eastAsia="zh-CN"/>
        </w:rPr>
        <w:t>年</w:t>
      </w:r>
      <w:r>
        <w:rPr>
          <w:rFonts w:hint="eastAsia" w:ascii="仿宋" w:hAnsi="仿宋" w:eastAsia="仿宋" w:cs="宋体"/>
          <w:bCs/>
          <w:kern w:val="2"/>
          <w:sz w:val="30"/>
          <w:szCs w:val="30"/>
          <w:u w:val="single"/>
          <w:lang w:val="en-US" w:eastAsia="zh-CN"/>
        </w:rPr>
        <w:t>3</w:t>
      </w:r>
      <w:r>
        <w:rPr>
          <w:rFonts w:hint="eastAsia" w:ascii="仿宋" w:hAnsi="仿宋" w:eastAsia="仿宋" w:cs="宋体"/>
          <w:bCs/>
          <w:kern w:val="2"/>
          <w:sz w:val="30"/>
          <w:szCs w:val="30"/>
          <w:lang w:val="en-US" w:eastAsia="zh-CN"/>
        </w:rPr>
        <w:t>月</w:t>
      </w:r>
      <w:r>
        <w:rPr>
          <w:rFonts w:hint="eastAsia" w:ascii="仿宋" w:hAnsi="仿宋" w:eastAsia="仿宋" w:cs="宋体"/>
          <w:bCs/>
          <w:kern w:val="2"/>
          <w:sz w:val="30"/>
          <w:szCs w:val="30"/>
          <w:u w:val="single"/>
          <w:lang w:val="en-US" w:eastAsia="zh-CN"/>
        </w:rPr>
        <w:t>5</w:t>
      </w:r>
      <w:r>
        <w:rPr>
          <w:rFonts w:hint="eastAsia" w:ascii="仿宋" w:hAnsi="仿宋" w:eastAsia="仿宋" w:cs="宋体"/>
          <w:bCs/>
          <w:kern w:val="2"/>
          <w:sz w:val="30"/>
          <w:szCs w:val="30"/>
          <w:lang w:val="en-US" w:eastAsia="zh-CN"/>
        </w:rPr>
        <w:t>日，每年承包款为</w:t>
      </w:r>
      <w:r>
        <w:rPr>
          <w:rFonts w:hint="eastAsia" w:ascii="仿宋" w:hAnsi="仿宋" w:eastAsia="仿宋" w:cs="宋体"/>
          <w:bCs/>
          <w:kern w:val="2"/>
          <w:sz w:val="30"/>
          <w:szCs w:val="30"/>
          <w:u w:val="single"/>
          <w:lang w:val="en-US" w:eastAsia="zh-CN"/>
        </w:rPr>
        <w:t>1815</w:t>
      </w:r>
      <w:r>
        <w:rPr>
          <w:rFonts w:hint="eastAsia" w:ascii="仿宋" w:hAnsi="仿宋" w:eastAsia="仿宋" w:cs="宋体"/>
          <w:bCs/>
          <w:kern w:val="2"/>
          <w:sz w:val="30"/>
          <w:szCs w:val="30"/>
          <w:lang w:val="en-US" w:eastAsia="zh-CN"/>
        </w:rPr>
        <w:t>元（大写：壹仟捌佰壹拾伍元整）；</w:t>
      </w:r>
    </w:p>
    <w:p>
      <w:pPr>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570"/>
        <w:jc w:val="both"/>
        <w:textAlignment w:val="auto"/>
        <w:rPr>
          <w:rFonts w:hint="eastAsia" w:ascii="仿宋" w:hAnsi="仿宋" w:eastAsia="仿宋" w:cs="宋体"/>
          <w:bCs/>
          <w:kern w:val="2"/>
          <w:sz w:val="30"/>
          <w:szCs w:val="30"/>
          <w:lang w:val="en-US" w:eastAsia="zh-CN"/>
        </w:rPr>
      </w:pPr>
      <w:r>
        <w:rPr>
          <w:rFonts w:hint="eastAsia" w:ascii="仿宋" w:hAnsi="仿宋" w:eastAsia="仿宋" w:cs="宋体"/>
          <w:bCs/>
          <w:kern w:val="2"/>
          <w:sz w:val="30"/>
          <w:szCs w:val="30"/>
          <w:u w:val="single"/>
          <w:lang w:val="en-US" w:eastAsia="zh-CN"/>
        </w:rPr>
        <w:t>2039</w:t>
      </w:r>
      <w:r>
        <w:rPr>
          <w:rFonts w:hint="eastAsia" w:ascii="仿宋" w:hAnsi="仿宋" w:eastAsia="仿宋" w:cs="宋体"/>
          <w:bCs/>
          <w:kern w:val="2"/>
          <w:sz w:val="30"/>
          <w:szCs w:val="30"/>
          <w:lang w:val="en-US" w:eastAsia="zh-CN"/>
        </w:rPr>
        <w:t>年</w:t>
      </w:r>
      <w:r>
        <w:rPr>
          <w:rFonts w:hint="eastAsia" w:ascii="仿宋" w:hAnsi="仿宋" w:eastAsia="仿宋" w:cs="宋体"/>
          <w:bCs/>
          <w:kern w:val="2"/>
          <w:sz w:val="30"/>
          <w:szCs w:val="30"/>
          <w:u w:val="single"/>
          <w:lang w:val="en-US" w:eastAsia="zh-CN"/>
        </w:rPr>
        <w:t>3</w:t>
      </w:r>
      <w:r>
        <w:rPr>
          <w:rFonts w:hint="eastAsia" w:ascii="仿宋" w:hAnsi="仿宋" w:eastAsia="仿宋" w:cs="宋体"/>
          <w:bCs/>
          <w:kern w:val="2"/>
          <w:sz w:val="30"/>
          <w:szCs w:val="30"/>
          <w:lang w:val="en-US" w:eastAsia="zh-CN"/>
        </w:rPr>
        <w:t>月</w:t>
      </w:r>
      <w:r>
        <w:rPr>
          <w:rFonts w:hint="eastAsia" w:ascii="仿宋" w:hAnsi="仿宋" w:eastAsia="仿宋" w:cs="宋体"/>
          <w:bCs/>
          <w:kern w:val="2"/>
          <w:sz w:val="30"/>
          <w:szCs w:val="30"/>
          <w:u w:val="single"/>
          <w:lang w:val="en-US" w:eastAsia="zh-CN"/>
        </w:rPr>
        <w:t>6</w:t>
      </w:r>
      <w:r>
        <w:rPr>
          <w:rFonts w:hint="eastAsia" w:ascii="仿宋" w:hAnsi="仿宋" w:eastAsia="仿宋" w:cs="宋体"/>
          <w:bCs/>
          <w:kern w:val="2"/>
          <w:sz w:val="30"/>
          <w:szCs w:val="30"/>
          <w:u w:val="none"/>
          <w:lang w:val="en-US" w:eastAsia="zh-CN"/>
        </w:rPr>
        <w:t>日</w:t>
      </w:r>
      <w:r>
        <w:rPr>
          <w:rFonts w:hint="eastAsia" w:ascii="仿宋" w:hAnsi="仿宋" w:eastAsia="仿宋" w:cs="宋体"/>
          <w:bCs/>
          <w:kern w:val="2"/>
          <w:sz w:val="30"/>
          <w:szCs w:val="30"/>
          <w:lang w:val="en-US" w:eastAsia="zh-CN"/>
        </w:rPr>
        <w:t>至</w:t>
      </w:r>
      <w:r>
        <w:rPr>
          <w:rFonts w:hint="eastAsia" w:ascii="仿宋" w:hAnsi="仿宋" w:eastAsia="仿宋" w:cs="宋体"/>
          <w:bCs/>
          <w:kern w:val="2"/>
          <w:sz w:val="30"/>
          <w:szCs w:val="30"/>
          <w:u w:val="single"/>
          <w:lang w:val="en-US" w:eastAsia="zh-CN"/>
        </w:rPr>
        <w:t>2044</w:t>
      </w:r>
      <w:r>
        <w:rPr>
          <w:rFonts w:hint="eastAsia" w:ascii="仿宋" w:hAnsi="仿宋" w:eastAsia="仿宋" w:cs="宋体"/>
          <w:bCs/>
          <w:kern w:val="2"/>
          <w:sz w:val="30"/>
          <w:szCs w:val="30"/>
          <w:lang w:val="en-US" w:eastAsia="zh-CN"/>
        </w:rPr>
        <w:t>年</w:t>
      </w:r>
      <w:r>
        <w:rPr>
          <w:rFonts w:hint="eastAsia" w:ascii="仿宋" w:hAnsi="仿宋" w:eastAsia="仿宋" w:cs="宋体"/>
          <w:bCs/>
          <w:kern w:val="2"/>
          <w:sz w:val="30"/>
          <w:szCs w:val="30"/>
          <w:u w:val="single"/>
          <w:lang w:val="en-US" w:eastAsia="zh-CN"/>
        </w:rPr>
        <w:t>3</w:t>
      </w:r>
      <w:r>
        <w:rPr>
          <w:rFonts w:hint="eastAsia" w:ascii="仿宋" w:hAnsi="仿宋" w:eastAsia="仿宋" w:cs="宋体"/>
          <w:bCs/>
          <w:kern w:val="2"/>
          <w:sz w:val="30"/>
          <w:szCs w:val="30"/>
          <w:lang w:val="en-US" w:eastAsia="zh-CN"/>
        </w:rPr>
        <w:t>月</w:t>
      </w:r>
      <w:r>
        <w:rPr>
          <w:rFonts w:hint="eastAsia" w:ascii="仿宋" w:hAnsi="仿宋" w:eastAsia="仿宋" w:cs="宋体"/>
          <w:bCs/>
          <w:kern w:val="2"/>
          <w:sz w:val="30"/>
          <w:szCs w:val="30"/>
          <w:u w:val="single"/>
          <w:lang w:val="en-US" w:eastAsia="zh-CN"/>
        </w:rPr>
        <w:t>5</w:t>
      </w:r>
      <w:r>
        <w:rPr>
          <w:rFonts w:hint="eastAsia" w:ascii="仿宋" w:hAnsi="仿宋" w:eastAsia="仿宋" w:cs="宋体"/>
          <w:bCs/>
          <w:kern w:val="2"/>
          <w:sz w:val="30"/>
          <w:szCs w:val="30"/>
          <w:lang w:val="en-US" w:eastAsia="zh-CN"/>
        </w:rPr>
        <w:t>日，每年承包款为</w:t>
      </w:r>
      <w:r>
        <w:rPr>
          <w:rFonts w:hint="eastAsia" w:ascii="仿宋" w:hAnsi="仿宋" w:eastAsia="仿宋" w:cs="宋体"/>
          <w:bCs/>
          <w:kern w:val="2"/>
          <w:sz w:val="30"/>
          <w:szCs w:val="30"/>
          <w:u w:val="single"/>
          <w:lang w:val="en-US" w:eastAsia="zh-CN"/>
        </w:rPr>
        <w:t>1996.5</w:t>
      </w:r>
      <w:r>
        <w:rPr>
          <w:rFonts w:hint="eastAsia" w:ascii="仿宋" w:hAnsi="仿宋" w:eastAsia="仿宋" w:cs="宋体"/>
          <w:bCs/>
          <w:kern w:val="2"/>
          <w:sz w:val="30"/>
          <w:szCs w:val="30"/>
          <w:lang w:val="en-US" w:eastAsia="zh-CN"/>
        </w:rPr>
        <w:t>元（大写：壹仟玖佰玖拾陆元伍角）。</w:t>
      </w:r>
    </w:p>
    <w:p>
      <w:pPr>
        <w:keepNext w:val="0"/>
        <w:keepLines w:val="0"/>
        <w:pageBreakBefore w:val="0"/>
        <w:widowControl w:val="0"/>
        <w:kinsoku/>
        <w:wordWrap/>
        <w:overflowPunct/>
        <w:topLinePunct w:val="0"/>
        <w:autoSpaceDE/>
        <w:autoSpaceDN/>
        <w:bidi w:val="0"/>
        <w:adjustRightInd/>
        <w:snapToGrid/>
        <w:spacing w:after="0" w:line="600" w:lineRule="exact"/>
        <w:ind w:firstLine="570"/>
        <w:jc w:val="both"/>
        <w:textAlignment w:val="auto"/>
        <w:rPr>
          <w:rFonts w:hint="eastAsia" w:ascii="仿宋" w:hAnsi="仿宋" w:eastAsia="仿宋" w:cs="宋体"/>
          <w:bCs/>
          <w:kern w:val="2"/>
          <w:sz w:val="30"/>
          <w:szCs w:val="30"/>
        </w:rPr>
      </w:pPr>
      <w:r>
        <w:rPr>
          <w:rFonts w:hint="eastAsia" w:ascii="仿宋" w:hAnsi="仿宋" w:eastAsia="仿宋" w:cs="宋体"/>
          <w:bCs/>
          <w:kern w:val="2"/>
          <w:sz w:val="30"/>
          <w:szCs w:val="30"/>
        </w:rPr>
        <w:t>先交承包款后使用，</w:t>
      </w:r>
      <w:r>
        <w:rPr>
          <w:rFonts w:hint="eastAsia" w:ascii="仿宋" w:hAnsi="仿宋" w:eastAsia="仿宋" w:cs="宋体"/>
          <w:bCs/>
          <w:kern w:val="2"/>
          <w:sz w:val="30"/>
          <w:szCs w:val="30"/>
          <w:lang w:val="en-US" w:eastAsia="zh-CN"/>
        </w:rPr>
        <w:t>承包款逐年支付，承包款从</w:t>
      </w:r>
      <w:r>
        <w:rPr>
          <w:rFonts w:hint="eastAsia" w:ascii="仿宋" w:hAnsi="仿宋" w:eastAsia="仿宋" w:cs="宋体"/>
          <w:bCs/>
          <w:kern w:val="2"/>
          <w:sz w:val="30"/>
          <w:szCs w:val="30"/>
          <w:u w:val="single"/>
          <w:lang w:val="en-US" w:eastAsia="zh-CN"/>
        </w:rPr>
        <w:t>2024</w:t>
      </w:r>
      <w:r>
        <w:rPr>
          <w:rFonts w:hint="eastAsia" w:ascii="仿宋" w:hAnsi="仿宋" w:eastAsia="仿宋" w:cs="宋体"/>
          <w:bCs/>
          <w:kern w:val="2"/>
          <w:sz w:val="30"/>
          <w:szCs w:val="30"/>
          <w:lang w:val="en-US" w:eastAsia="zh-CN"/>
        </w:rPr>
        <w:t>年</w:t>
      </w:r>
      <w:r>
        <w:rPr>
          <w:rFonts w:hint="eastAsia" w:ascii="仿宋" w:hAnsi="仿宋" w:eastAsia="仿宋" w:cs="宋体"/>
          <w:bCs/>
          <w:kern w:val="2"/>
          <w:sz w:val="30"/>
          <w:szCs w:val="30"/>
          <w:u w:val="single"/>
          <w:lang w:val="en-US" w:eastAsia="zh-CN"/>
        </w:rPr>
        <w:t>5</w:t>
      </w:r>
      <w:r>
        <w:rPr>
          <w:rFonts w:hint="eastAsia" w:ascii="仿宋" w:hAnsi="仿宋" w:eastAsia="仿宋" w:cs="宋体"/>
          <w:bCs/>
          <w:kern w:val="2"/>
          <w:sz w:val="30"/>
          <w:szCs w:val="30"/>
          <w:lang w:val="en-US" w:eastAsia="zh-CN"/>
        </w:rPr>
        <w:t>月</w:t>
      </w:r>
      <w:r>
        <w:rPr>
          <w:rFonts w:hint="eastAsia" w:ascii="仿宋" w:hAnsi="仿宋" w:eastAsia="仿宋" w:cs="宋体"/>
          <w:bCs/>
          <w:kern w:val="2"/>
          <w:sz w:val="30"/>
          <w:szCs w:val="30"/>
          <w:u w:val="single"/>
          <w:lang w:val="en-US" w:eastAsia="zh-CN"/>
        </w:rPr>
        <w:t>6</w:t>
      </w:r>
      <w:r>
        <w:rPr>
          <w:rFonts w:hint="eastAsia" w:ascii="仿宋" w:hAnsi="仿宋" w:eastAsia="仿宋" w:cs="宋体"/>
          <w:bCs/>
          <w:kern w:val="2"/>
          <w:sz w:val="30"/>
          <w:szCs w:val="30"/>
          <w:lang w:val="en-US" w:eastAsia="zh-CN"/>
        </w:rPr>
        <w:t>日起算至合同期满，乙方须在</w:t>
      </w:r>
      <w:r>
        <w:rPr>
          <w:rFonts w:hint="eastAsia" w:ascii="仿宋" w:hAnsi="仿宋" w:eastAsia="仿宋" w:cs="宋体"/>
          <w:bCs/>
          <w:kern w:val="2"/>
          <w:sz w:val="30"/>
          <w:szCs w:val="30"/>
        </w:rPr>
        <w:t>每年的</w:t>
      </w:r>
      <w:r>
        <w:rPr>
          <w:rFonts w:hint="eastAsia" w:ascii="仿宋" w:hAnsi="仿宋" w:eastAsia="仿宋" w:cs="宋体"/>
          <w:bCs/>
          <w:kern w:val="2"/>
          <w:sz w:val="30"/>
          <w:szCs w:val="30"/>
          <w:u w:val="single"/>
          <w:lang w:val="en-US" w:eastAsia="zh-CN"/>
        </w:rPr>
        <w:t>5</w:t>
      </w:r>
      <w:r>
        <w:rPr>
          <w:rFonts w:hint="eastAsia" w:ascii="仿宋" w:hAnsi="仿宋" w:eastAsia="仿宋" w:cs="宋体"/>
          <w:bCs/>
          <w:kern w:val="2"/>
          <w:sz w:val="30"/>
          <w:szCs w:val="30"/>
        </w:rPr>
        <w:t>月</w:t>
      </w:r>
      <w:r>
        <w:rPr>
          <w:rFonts w:hint="eastAsia" w:ascii="仿宋" w:hAnsi="仿宋" w:eastAsia="仿宋" w:cs="宋体"/>
          <w:bCs/>
          <w:kern w:val="2"/>
          <w:sz w:val="30"/>
          <w:szCs w:val="30"/>
          <w:u w:val="single"/>
          <w:lang w:val="en-US" w:eastAsia="zh-CN"/>
        </w:rPr>
        <w:t>10</w:t>
      </w:r>
      <w:r>
        <w:rPr>
          <w:rFonts w:hint="eastAsia" w:ascii="仿宋" w:hAnsi="仿宋" w:eastAsia="仿宋" w:cs="宋体"/>
          <w:bCs/>
          <w:kern w:val="2"/>
          <w:sz w:val="30"/>
          <w:szCs w:val="30"/>
        </w:rPr>
        <w:t>日前一次性交清</w:t>
      </w:r>
      <w:r>
        <w:rPr>
          <w:rFonts w:hint="eastAsia" w:ascii="仿宋" w:hAnsi="仿宋" w:eastAsia="仿宋" w:cs="宋体"/>
          <w:bCs/>
          <w:kern w:val="2"/>
          <w:sz w:val="30"/>
          <w:szCs w:val="30"/>
          <w:lang w:val="en-US" w:eastAsia="zh-CN"/>
        </w:rPr>
        <w:t>当</w:t>
      </w:r>
      <w:r>
        <w:rPr>
          <w:rFonts w:hint="eastAsia" w:ascii="仿宋" w:hAnsi="仿宋" w:eastAsia="仿宋" w:cs="宋体"/>
          <w:bCs/>
          <w:kern w:val="2"/>
          <w:sz w:val="30"/>
          <w:szCs w:val="30"/>
        </w:rPr>
        <w:t>年承包款</w:t>
      </w:r>
      <w:r>
        <w:rPr>
          <w:rFonts w:hint="eastAsia" w:ascii="仿宋" w:hAnsi="仿宋" w:eastAsia="仿宋" w:cs="宋体"/>
          <w:bCs/>
          <w:kern w:val="2"/>
          <w:sz w:val="30"/>
          <w:szCs w:val="30"/>
          <w:lang w:val="en-US" w:eastAsia="zh-CN"/>
        </w:rPr>
        <w:t>给甲方</w:t>
      </w:r>
      <w:r>
        <w:rPr>
          <w:rFonts w:hint="eastAsia" w:ascii="仿宋" w:hAnsi="仿宋" w:eastAsia="仿宋" w:cs="宋体"/>
          <w:bCs/>
          <w:kern w:val="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570"/>
        <w:jc w:val="both"/>
        <w:textAlignment w:val="auto"/>
        <w:rPr>
          <w:rFonts w:hint="eastAsia" w:ascii="仿宋" w:hAnsi="仿宋" w:eastAsia="仿宋" w:cs="宋体"/>
          <w:bCs/>
          <w:kern w:val="2"/>
          <w:sz w:val="30"/>
          <w:szCs w:val="30"/>
          <w:lang w:val="en-US" w:eastAsia="zh-CN"/>
        </w:rPr>
      </w:pPr>
      <w:r>
        <w:rPr>
          <w:rFonts w:hint="eastAsia" w:ascii="仿宋" w:hAnsi="仿宋" w:eastAsia="仿宋" w:cs="宋体"/>
          <w:bCs/>
          <w:kern w:val="2"/>
          <w:sz w:val="30"/>
          <w:szCs w:val="30"/>
          <w:lang w:val="en-US" w:eastAsia="zh-CN"/>
        </w:rPr>
        <w:t>甲方收到承包款应出具收款收据给乙方，乙方支付承包款以银行转账方式划入甲方指定的银行账户：</w:t>
      </w:r>
    </w:p>
    <w:p>
      <w:pPr>
        <w:keepNext w:val="0"/>
        <w:keepLines w:val="0"/>
        <w:pageBreakBefore w:val="0"/>
        <w:widowControl w:val="0"/>
        <w:kinsoku/>
        <w:wordWrap/>
        <w:overflowPunct/>
        <w:topLinePunct w:val="0"/>
        <w:autoSpaceDE/>
        <w:autoSpaceDN/>
        <w:bidi w:val="0"/>
        <w:adjustRightInd/>
        <w:snapToGrid/>
        <w:spacing w:after="0" w:line="600" w:lineRule="exact"/>
        <w:ind w:firstLine="570"/>
        <w:jc w:val="both"/>
        <w:textAlignment w:val="auto"/>
        <w:rPr>
          <w:rFonts w:hint="eastAsia" w:ascii="仿宋" w:hAnsi="仿宋" w:eastAsia="仿宋" w:cs="宋体"/>
          <w:bCs/>
          <w:kern w:val="2"/>
          <w:sz w:val="30"/>
          <w:szCs w:val="30"/>
          <w:lang w:val="en-US" w:eastAsia="zh-CN"/>
        </w:rPr>
      </w:pPr>
      <w:r>
        <w:rPr>
          <w:rFonts w:hint="eastAsia" w:ascii="仿宋" w:hAnsi="仿宋" w:eastAsia="仿宋" w:cs="宋体"/>
          <w:bCs/>
          <w:kern w:val="2"/>
          <w:sz w:val="30"/>
          <w:szCs w:val="30"/>
          <w:lang w:val="en-US" w:eastAsia="zh-CN"/>
        </w:rPr>
        <w:t>账户名：鹤山市共和镇泮坑村雷屋股份经济合作社，</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hint="eastAsia" w:ascii="仿宋" w:hAnsi="仿宋" w:eastAsia="仿宋" w:cs="宋体"/>
          <w:bCs/>
          <w:kern w:val="2"/>
          <w:sz w:val="30"/>
          <w:szCs w:val="30"/>
          <w:lang w:val="en-US" w:eastAsia="zh-CN"/>
        </w:rPr>
      </w:pPr>
      <w:r>
        <w:rPr>
          <w:rFonts w:hint="eastAsia" w:ascii="仿宋" w:hAnsi="仿宋" w:eastAsia="仿宋" w:cs="宋体"/>
          <w:bCs/>
          <w:kern w:val="2"/>
          <w:sz w:val="30"/>
          <w:szCs w:val="30"/>
          <w:lang w:val="en-US" w:eastAsia="zh-CN"/>
        </w:rPr>
        <w:t>账  号：80020000000356311，</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hint="default" w:ascii="仿宋" w:hAnsi="仿宋" w:eastAsia="仿宋" w:cs="宋体"/>
          <w:bCs/>
          <w:kern w:val="2"/>
          <w:sz w:val="30"/>
          <w:szCs w:val="30"/>
          <w:lang w:val="en-US" w:eastAsia="zh-CN"/>
        </w:rPr>
      </w:pPr>
      <w:r>
        <w:rPr>
          <w:rFonts w:hint="eastAsia" w:ascii="仿宋" w:hAnsi="仿宋" w:eastAsia="仿宋" w:cs="宋体"/>
          <w:bCs/>
          <w:kern w:val="2"/>
          <w:sz w:val="30"/>
          <w:szCs w:val="30"/>
          <w:lang w:val="en-US" w:eastAsia="zh-CN"/>
        </w:rPr>
        <w:t>开户行：广东鹤山农村商业银行股份有限公司共和科技支行。</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cs="Times New Roman"/>
          <w:bCs/>
          <w:kern w:val="2"/>
          <w:sz w:val="30"/>
          <w:szCs w:val="30"/>
        </w:rPr>
      </w:pPr>
      <w:r>
        <w:rPr>
          <w:rFonts w:hint="eastAsia" w:ascii="仿宋" w:hAnsi="仿宋" w:eastAsia="仿宋" w:cs="Times New Roman"/>
          <w:bCs/>
          <w:kern w:val="2"/>
          <w:sz w:val="30"/>
          <w:szCs w:val="30"/>
          <w:lang w:val="en-US" w:eastAsia="zh-CN"/>
        </w:rPr>
        <w:t>第五条  乙方向甲方缴交合同履行保证金</w:t>
      </w:r>
      <w:r>
        <w:rPr>
          <w:rFonts w:hint="eastAsia" w:ascii="仿宋" w:hAnsi="仿宋" w:eastAsia="仿宋" w:cs="宋体"/>
          <w:bCs/>
          <w:kern w:val="2"/>
          <w:sz w:val="30"/>
          <w:szCs w:val="30"/>
          <w:u w:val="single"/>
          <w:lang w:val="en-US" w:eastAsia="zh-CN"/>
        </w:rPr>
        <w:t>1996.5</w:t>
      </w:r>
      <w:r>
        <w:rPr>
          <w:rFonts w:hint="eastAsia" w:ascii="仿宋" w:hAnsi="仿宋" w:eastAsia="仿宋" w:cs="宋体"/>
          <w:bCs/>
          <w:kern w:val="2"/>
          <w:sz w:val="30"/>
          <w:szCs w:val="30"/>
          <w:lang w:val="en-US" w:eastAsia="zh-CN"/>
        </w:rPr>
        <w:t>元（大写：壹仟玖佰玖拾陆元伍角，按最后一年承包款计缴）</w:t>
      </w:r>
      <w:r>
        <w:rPr>
          <w:rFonts w:hint="eastAsia" w:ascii="仿宋" w:hAnsi="仿宋" w:eastAsia="仿宋" w:cs="Times New Roman"/>
          <w:bCs/>
          <w:kern w:val="2"/>
          <w:sz w:val="30"/>
          <w:szCs w:val="30"/>
          <w:lang w:val="en-US" w:eastAsia="zh-CN"/>
        </w:rPr>
        <w:t>自动转为合同履行保证金</w:t>
      </w:r>
      <w:r>
        <w:rPr>
          <w:rFonts w:hint="eastAsia" w:ascii="仿宋" w:hAnsi="仿宋" w:eastAsia="仿宋" w:cs="Times New Roman"/>
          <w:bCs/>
          <w:kern w:val="2"/>
          <w:sz w:val="30"/>
          <w:szCs w:val="30"/>
        </w:rPr>
        <w:t>，</w:t>
      </w:r>
      <w:r>
        <w:rPr>
          <w:rFonts w:hint="eastAsia" w:ascii="仿宋" w:hAnsi="仿宋" w:eastAsia="仿宋" w:cs="宋体"/>
          <w:bCs/>
          <w:kern w:val="2"/>
          <w:sz w:val="30"/>
          <w:szCs w:val="30"/>
        </w:rPr>
        <w:t>合同履行保证金</w:t>
      </w:r>
      <w:r>
        <w:rPr>
          <w:rFonts w:hint="eastAsia" w:ascii="仿宋" w:hAnsi="仿宋" w:eastAsia="仿宋" w:cs="宋体"/>
          <w:bCs/>
          <w:kern w:val="2"/>
          <w:sz w:val="30"/>
          <w:szCs w:val="30"/>
          <w:lang w:val="en-US" w:eastAsia="zh-CN"/>
        </w:rPr>
        <w:t>在</w:t>
      </w:r>
      <w:r>
        <w:rPr>
          <w:rFonts w:hint="eastAsia" w:ascii="仿宋" w:hAnsi="仿宋" w:eastAsia="仿宋" w:cs="宋体"/>
          <w:bCs/>
          <w:kern w:val="2"/>
          <w:sz w:val="30"/>
          <w:szCs w:val="30"/>
        </w:rPr>
        <w:t>合同期内不计付利息，不冲抵承包款。如乙方在合同承包期内没有违反合同义务，甲方在合同期满之日全额退还给乙方。</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ascii="仿宋" w:hAnsi="仿宋" w:eastAsia="仿宋" w:cs="Times New Roman"/>
          <w:bCs/>
          <w:kern w:val="2"/>
          <w:sz w:val="30"/>
          <w:szCs w:val="30"/>
        </w:rPr>
      </w:pPr>
      <w:r>
        <w:rPr>
          <w:rFonts w:hint="eastAsia" w:ascii="仿宋" w:hAnsi="仿宋" w:eastAsia="仿宋" w:cs="宋体"/>
          <w:bCs/>
          <w:kern w:val="2"/>
          <w:sz w:val="30"/>
          <w:szCs w:val="30"/>
          <w:lang w:val="en-US" w:eastAsia="zh-CN"/>
        </w:rPr>
        <w:t xml:space="preserve">     备注：</w:t>
      </w:r>
      <w:r>
        <w:rPr>
          <w:rFonts w:hint="eastAsia" w:ascii="仿宋" w:hAnsi="仿宋" w:eastAsia="仿宋" w:cs="Times New Roman"/>
          <w:bCs/>
          <w:kern w:val="2"/>
          <w:sz w:val="30"/>
          <w:szCs w:val="30"/>
          <w:lang w:val="en-US" w:eastAsia="zh-CN"/>
        </w:rPr>
        <w:t>乙方缴交的竞投保证金</w:t>
      </w:r>
      <w:r>
        <w:rPr>
          <w:rFonts w:hint="eastAsia" w:ascii="仿宋" w:hAnsi="仿宋" w:eastAsia="仿宋" w:cs="Times New Roman"/>
          <w:bCs/>
          <w:kern w:val="2"/>
          <w:sz w:val="30"/>
          <w:szCs w:val="30"/>
          <w:u w:val="single"/>
          <w:lang w:val="en-US" w:eastAsia="zh-CN"/>
        </w:rPr>
        <w:t>1500</w:t>
      </w:r>
      <w:r>
        <w:rPr>
          <w:rFonts w:hint="eastAsia" w:ascii="仿宋" w:hAnsi="仿宋" w:eastAsia="仿宋" w:cs="Times New Roman"/>
          <w:bCs/>
          <w:kern w:val="2"/>
          <w:sz w:val="30"/>
          <w:szCs w:val="30"/>
          <w:lang w:val="en-US" w:eastAsia="zh-CN"/>
        </w:rPr>
        <w:t>元自动转为合同履行保证金，余款</w:t>
      </w:r>
      <w:r>
        <w:rPr>
          <w:rFonts w:hint="eastAsia" w:ascii="仿宋" w:hAnsi="仿宋" w:eastAsia="仿宋" w:cs="Times New Roman"/>
          <w:bCs/>
          <w:kern w:val="2"/>
          <w:sz w:val="30"/>
          <w:szCs w:val="30"/>
          <w:u w:val="single"/>
          <w:lang w:val="en-US" w:eastAsia="zh-CN"/>
        </w:rPr>
        <w:t>496.5</w:t>
      </w:r>
      <w:r>
        <w:rPr>
          <w:rFonts w:hint="eastAsia" w:ascii="仿宋" w:hAnsi="仿宋" w:eastAsia="仿宋" w:cs="Times New Roman"/>
          <w:bCs/>
          <w:kern w:val="2"/>
          <w:sz w:val="30"/>
          <w:szCs w:val="30"/>
          <w:lang w:val="en-US" w:eastAsia="zh-CN"/>
        </w:rPr>
        <w:t>元在签订合同当日交齐。</w:t>
      </w:r>
      <w:r>
        <w:rPr>
          <w:rFonts w:ascii="仿宋" w:hAnsi="仿宋" w:eastAsia="仿宋" w:cs="Times New Roman"/>
          <w:bCs/>
          <w:kern w:val="2"/>
          <w:sz w:val="30"/>
          <w:szCs w:val="3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ascii="仿宋" w:hAnsi="仿宋" w:eastAsia="仿宋"/>
          <w:bCs/>
          <w:kern w:val="2"/>
          <w:sz w:val="30"/>
          <w:szCs w:val="30"/>
        </w:rPr>
      </w:pPr>
      <w:r>
        <w:rPr>
          <w:rFonts w:hint="eastAsia" w:ascii="仿宋" w:hAnsi="仿宋" w:eastAsia="仿宋" w:cs="Times New Roman"/>
          <w:bCs/>
          <w:kern w:val="2"/>
          <w:sz w:val="30"/>
          <w:szCs w:val="30"/>
          <w:lang w:val="en-US" w:eastAsia="zh-CN"/>
        </w:rPr>
        <w:t xml:space="preserve">    </w:t>
      </w:r>
      <w:r>
        <w:rPr>
          <w:rFonts w:ascii="仿宋" w:hAnsi="仿宋" w:eastAsia="仿宋" w:cs="Times New Roman"/>
          <w:bCs/>
          <w:kern w:val="2"/>
          <w:sz w:val="30"/>
          <w:szCs w:val="30"/>
        </w:rPr>
        <w:t xml:space="preserve"> </w:t>
      </w:r>
      <w:r>
        <w:rPr>
          <w:rFonts w:hint="eastAsia" w:ascii="仿宋" w:hAnsi="仿宋" w:eastAsia="仿宋" w:cs="宋体"/>
          <w:bCs/>
          <w:kern w:val="2"/>
          <w:sz w:val="30"/>
          <w:szCs w:val="30"/>
        </w:rPr>
        <w:t>第</w:t>
      </w:r>
      <w:r>
        <w:rPr>
          <w:rFonts w:hint="eastAsia" w:ascii="仿宋" w:hAnsi="仿宋" w:eastAsia="仿宋" w:cs="宋体"/>
          <w:bCs/>
          <w:kern w:val="2"/>
          <w:sz w:val="30"/>
          <w:szCs w:val="30"/>
          <w:lang w:val="en-US" w:eastAsia="zh-CN"/>
        </w:rPr>
        <w:t>六</w:t>
      </w:r>
      <w:r>
        <w:rPr>
          <w:rFonts w:hint="eastAsia" w:ascii="仿宋" w:hAnsi="仿宋" w:eastAsia="仿宋" w:cs="宋体"/>
          <w:bCs/>
          <w:kern w:val="2"/>
          <w:sz w:val="30"/>
          <w:szCs w:val="30"/>
        </w:rPr>
        <w:t>条</w:t>
      </w:r>
      <w:r>
        <w:rPr>
          <w:rFonts w:ascii="仿宋" w:hAnsi="仿宋" w:eastAsia="仿宋" w:cs="Times New Roman"/>
          <w:bCs/>
          <w:kern w:val="2"/>
          <w:sz w:val="30"/>
          <w:szCs w:val="30"/>
        </w:rPr>
        <w:t xml:space="preserve">  </w:t>
      </w:r>
      <w:r>
        <w:rPr>
          <w:rFonts w:hint="eastAsia" w:ascii="仿宋" w:hAnsi="仿宋" w:eastAsia="仿宋" w:cs="宋体"/>
          <w:bCs/>
          <w:kern w:val="2"/>
          <w:sz w:val="30"/>
          <w:szCs w:val="30"/>
        </w:rPr>
        <w:t>甲乙双方的权利和义务</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hint="default" w:ascii="仿宋" w:hAnsi="仿宋" w:eastAsia="仿宋"/>
          <w:bCs/>
          <w:kern w:val="2"/>
          <w:sz w:val="30"/>
          <w:szCs w:val="30"/>
          <w:lang w:val="en-US" w:eastAsia="zh-CN"/>
        </w:rPr>
      </w:pPr>
      <w:r>
        <w:rPr>
          <w:rFonts w:ascii="仿宋" w:hAnsi="仿宋" w:eastAsia="仿宋" w:cs="Times New Roman"/>
          <w:bCs/>
          <w:kern w:val="2"/>
          <w:sz w:val="30"/>
          <w:szCs w:val="30"/>
        </w:rPr>
        <w:t>1</w:t>
      </w:r>
      <w:r>
        <w:rPr>
          <w:rFonts w:hint="eastAsia" w:ascii="仿宋" w:hAnsi="仿宋" w:eastAsia="仿宋" w:cs="宋体"/>
          <w:bCs/>
          <w:kern w:val="2"/>
          <w:sz w:val="30"/>
          <w:szCs w:val="30"/>
        </w:rPr>
        <w:t>、甲方必须按合同约定</w:t>
      </w:r>
      <w:r>
        <w:rPr>
          <w:rFonts w:hint="eastAsia" w:ascii="仿宋" w:hAnsi="仿宋" w:eastAsia="仿宋" w:cs="宋体"/>
          <w:bCs/>
          <w:kern w:val="2"/>
          <w:sz w:val="30"/>
          <w:szCs w:val="30"/>
          <w:lang w:val="en-US" w:eastAsia="zh-CN"/>
        </w:rPr>
        <w:t>时间</w:t>
      </w:r>
      <w:r>
        <w:rPr>
          <w:rFonts w:hint="eastAsia" w:ascii="仿宋" w:hAnsi="仿宋" w:eastAsia="仿宋" w:cs="宋体"/>
          <w:bCs/>
          <w:kern w:val="2"/>
          <w:sz w:val="30"/>
          <w:szCs w:val="30"/>
        </w:rPr>
        <w:t>将合同范围</w:t>
      </w:r>
      <w:r>
        <w:rPr>
          <w:rFonts w:hint="eastAsia" w:ascii="仿宋" w:hAnsi="仿宋" w:eastAsia="仿宋" w:cs="宋体"/>
          <w:bCs/>
          <w:kern w:val="2"/>
          <w:sz w:val="30"/>
          <w:szCs w:val="30"/>
          <w:lang w:val="en-US" w:eastAsia="zh-CN"/>
        </w:rPr>
        <w:t>内</w:t>
      </w:r>
      <w:r>
        <w:rPr>
          <w:rFonts w:hint="eastAsia" w:ascii="仿宋" w:hAnsi="仿宋" w:eastAsia="仿宋" w:cs="宋体"/>
          <w:bCs/>
          <w:kern w:val="2"/>
          <w:sz w:val="30"/>
          <w:szCs w:val="30"/>
          <w:lang w:eastAsia="zh-CN"/>
        </w:rPr>
        <w:t>农用地</w:t>
      </w:r>
      <w:r>
        <w:rPr>
          <w:rFonts w:hint="eastAsia" w:ascii="仿宋" w:hAnsi="仿宋" w:eastAsia="仿宋" w:cs="宋体"/>
          <w:bCs/>
          <w:kern w:val="2"/>
          <w:sz w:val="30"/>
          <w:szCs w:val="30"/>
        </w:rPr>
        <w:t>交付给乙方使用，并确保</w:t>
      </w:r>
      <w:r>
        <w:rPr>
          <w:rFonts w:hint="eastAsia" w:ascii="仿宋" w:hAnsi="仿宋" w:eastAsia="仿宋" w:cs="宋体"/>
          <w:bCs/>
          <w:kern w:val="2"/>
          <w:sz w:val="30"/>
          <w:szCs w:val="30"/>
          <w:lang w:eastAsia="zh-CN"/>
        </w:rPr>
        <w:t>农用地</w:t>
      </w:r>
      <w:r>
        <w:rPr>
          <w:rFonts w:hint="eastAsia" w:ascii="仿宋" w:hAnsi="仿宋" w:eastAsia="仿宋" w:cs="宋体"/>
          <w:bCs/>
          <w:kern w:val="2"/>
          <w:sz w:val="30"/>
          <w:szCs w:val="30"/>
        </w:rPr>
        <w:t>权属无争议和承包面积范围清楚</w:t>
      </w:r>
      <w:r>
        <w:rPr>
          <w:rFonts w:hint="eastAsia" w:ascii="仿宋" w:hAnsi="仿宋" w:eastAsia="仿宋" w:cs="宋体"/>
          <w:bCs/>
          <w:kern w:val="2"/>
          <w:sz w:val="30"/>
          <w:szCs w:val="30"/>
          <w:lang w:eastAsia="zh-CN"/>
        </w:rPr>
        <w:t>，</w:t>
      </w:r>
      <w:r>
        <w:rPr>
          <w:rFonts w:hint="eastAsia" w:ascii="仿宋" w:hAnsi="仿宋" w:eastAsia="仿宋" w:cs="宋体"/>
          <w:bCs/>
          <w:kern w:val="2"/>
          <w:sz w:val="30"/>
          <w:szCs w:val="30"/>
          <w:lang w:val="en-US" w:eastAsia="zh-CN"/>
        </w:rPr>
        <w:t>使用范围为红线图田基内侧范围内</w:t>
      </w:r>
      <w:r>
        <w:rPr>
          <w:rFonts w:hint="eastAsia" w:ascii="仿宋" w:hAnsi="仿宋" w:eastAsia="仿宋" w:cs="宋体"/>
          <w:bCs/>
          <w:kern w:val="2"/>
          <w:sz w:val="30"/>
          <w:szCs w:val="30"/>
        </w:rPr>
        <w:t>。</w:t>
      </w:r>
      <w:r>
        <w:rPr>
          <w:rFonts w:hint="eastAsia" w:ascii="仿宋" w:hAnsi="仿宋" w:eastAsia="仿宋" w:cs="宋体"/>
          <w:bCs/>
          <w:kern w:val="2"/>
          <w:sz w:val="30"/>
          <w:szCs w:val="30"/>
          <w:lang w:val="en-US" w:eastAsia="zh-CN"/>
        </w:rPr>
        <w:t>交付时间如有地上种植物由乙方自行处理。</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bCs/>
          <w:kern w:val="2"/>
          <w:sz w:val="30"/>
          <w:szCs w:val="30"/>
        </w:rPr>
      </w:pPr>
      <w:r>
        <w:rPr>
          <w:rFonts w:ascii="仿宋" w:hAnsi="仿宋" w:eastAsia="仿宋" w:cs="Times New Roman"/>
          <w:bCs/>
          <w:kern w:val="2"/>
          <w:sz w:val="30"/>
          <w:szCs w:val="30"/>
        </w:rPr>
        <w:t>2</w:t>
      </w:r>
      <w:r>
        <w:rPr>
          <w:rFonts w:hint="eastAsia" w:ascii="仿宋" w:hAnsi="仿宋" w:eastAsia="仿宋" w:cs="宋体"/>
          <w:bCs/>
          <w:kern w:val="2"/>
          <w:sz w:val="30"/>
          <w:szCs w:val="30"/>
        </w:rPr>
        <w:t>、甲方有义务维护乙方正常的生产秩序，如遇村民干预、阻挠乙方正常生产或故意破坏乙方财物的，甲方应协同有关部门协商解决，尽力维护乙方的合法权益。</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cs="宋体"/>
          <w:bCs/>
          <w:kern w:val="2"/>
          <w:sz w:val="30"/>
          <w:szCs w:val="30"/>
        </w:rPr>
      </w:pPr>
      <w:r>
        <w:rPr>
          <w:rFonts w:ascii="仿宋" w:hAnsi="仿宋" w:eastAsia="仿宋" w:cs="Times New Roman"/>
          <w:bCs/>
          <w:kern w:val="2"/>
          <w:sz w:val="30"/>
          <w:szCs w:val="30"/>
        </w:rPr>
        <w:t>3</w:t>
      </w:r>
      <w:r>
        <w:rPr>
          <w:rFonts w:hint="eastAsia" w:ascii="仿宋" w:hAnsi="仿宋" w:eastAsia="仿宋" w:cs="宋体"/>
          <w:bCs/>
          <w:kern w:val="2"/>
          <w:sz w:val="30"/>
          <w:szCs w:val="30"/>
        </w:rPr>
        <w:t>、甲方提供</w:t>
      </w:r>
      <w:r>
        <w:rPr>
          <w:rFonts w:hint="eastAsia" w:ascii="仿宋" w:hAnsi="仿宋" w:eastAsia="仿宋" w:cs="宋体"/>
          <w:bCs/>
          <w:kern w:val="2"/>
          <w:sz w:val="30"/>
          <w:szCs w:val="30"/>
          <w:lang w:eastAsia="zh-CN"/>
        </w:rPr>
        <w:t>农用地</w:t>
      </w:r>
      <w:r>
        <w:rPr>
          <w:rFonts w:hint="eastAsia" w:ascii="仿宋" w:hAnsi="仿宋" w:eastAsia="仿宋" w:cs="宋体"/>
          <w:bCs/>
          <w:kern w:val="2"/>
          <w:sz w:val="30"/>
          <w:szCs w:val="30"/>
        </w:rPr>
        <w:t>给乙方承包经营，乙方必须按规定</w:t>
      </w:r>
      <w:r>
        <w:rPr>
          <w:rFonts w:hint="eastAsia" w:ascii="仿宋" w:hAnsi="仿宋" w:eastAsia="仿宋" w:cs="宋体"/>
          <w:bCs/>
          <w:kern w:val="2"/>
          <w:sz w:val="30"/>
          <w:szCs w:val="30"/>
          <w:lang w:val="en-US" w:eastAsia="zh-CN"/>
        </w:rPr>
        <w:t>进行</w:t>
      </w:r>
      <w:r>
        <w:rPr>
          <w:rFonts w:hint="eastAsia" w:ascii="仿宋" w:hAnsi="仿宋" w:eastAsia="仿宋" w:cs="宋体"/>
          <w:bCs/>
          <w:kern w:val="2"/>
          <w:sz w:val="30"/>
          <w:szCs w:val="30"/>
        </w:rPr>
        <w:t>种</w:t>
      </w:r>
      <w:r>
        <w:rPr>
          <w:rFonts w:hint="eastAsia" w:ascii="仿宋" w:hAnsi="仿宋" w:eastAsia="仿宋" w:cs="宋体"/>
          <w:bCs/>
          <w:kern w:val="2"/>
          <w:sz w:val="30"/>
          <w:szCs w:val="30"/>
          <w:lang w:val="en-US" w:eastAsia="zh-CN"/>
        </w:rPr>
        <w:t>植</w:t>
      </w:r>
      <w:r>
        <w:rPr>
          <w:rFonts w:hint="eastAsia" w:ascii="仿宋" w:hAnsi="仿宋" w:eastAsia="仿宋" w:cs="宋体"/>
          <w:bCs/>
          <w:kern w:val="2"/>
          <w:sz w:val="30"/>
          <w:szCs w:val="30"/>
        </w:rPr>
        <w:t>，未经甲方同意不得改变</w:t>
      </w:r>
      <w:r>
        <w:rPr>
          <w:rFonts w:hint="eastAsia" w:ascii="仿宋" w:hAnsi="仿宋" w:eastAsia="仿宋" w:cs="宋体"/>
          <w:bCs/>
          <w:kern w:val="2"/>
          <w:sz w:val="30"/>
          <w:szCs w:val="30"/>
          <w:lang w:eastAsia="zh-CN"/>
        </w:rPr>
        <w:t>农用地</w:t>
      </w:r>
      <w:r>
        <w:rPr>
          <w:rFonts w:hint="eastAsia" w:ascii="仿宋" w:hAnsi="仿宋" w:eastAsia="仿宋" w:cs="宋体"/>
          <w:bCs/>
          <w:kern w:val="2"/>
          <w:sz w:val="30"/>
          <w:szCs w:val="30"/>
        </w:rPr>
        <w:t>的使用性质，不得破坏</w:t>
      </w:r>
      <w:r>
        <w:rPr>
          <w:rFonts w:hint="eastAsia" w:ascii="仿宋" w:hAnsi="仿宋" w:eastAsia="仿宋" w:cs="宋体"/>
          <w:bCs/>
          <w:kern w:val="2"/>
          <w:sz w:val="30"/>
          <w:szCs w:val="30"/>
          <w:lang w:eastAsia="zh-CN"/>
        </w:rPr>
        <w:t>农用地</w:t>
      </w:r>
      <w:r>
        <w:rPr>
          <w:rFonts w:hint="eastAsia" w:ascii="仿宋" w:hAnsi="仿宋" w:eastAsia="仿宋" w:cs="宋体"/>
          <w:bCs/>
          <w:kern w:val="2"/>
          <w:sz w:val="30"/>
          <w:szCs w:val="30"/>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bCs/>
          <w:kern w:val="2"/>
          <w:sz w:val="30"/>
          <w:szCs w:val="30"/>
        </w:rPr>
      </w:pPr>
      <w:r>
        <w:rPr>
          <w:rFonts w:ascii="仿宋" w:hAnsi="仿宋" w:eastAsia="仿宋" w:cs="Times New Roman"/>
          <w:bCs/>
          <w:kern w:val="2"/>
          <w:sz w:val="30"/>
          <w:szCs w:val="30"/>
        </w:rPr>
        <w:t xml:space="preserve"> 4</w:t>
      </w:r>
      <w:r>
        <w:rPr>
          <w:rFonts w:hint="eastAsia" w:ascii="仿宋" w:hAnsi="仿宋" w:eastAsia="仿宋" w:cs="宋体"/>
          <w:bCs/>
          <w:kern w:val="2"/>
          <w:sz w:val="30"/>
          <w:szCs w:val="30"/>
        </w:rPr>
        <w:t>、乙方必须落实防洪、防污措施，修建排水通道和排污设施，确保排水畅通，预防环境污染和水源污染。</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bCs/>
          <w:kern w:val="2"/>
          <w:sz w:val="30"/>
          <w:szCs w:val="30"/>
        </w:rPr>
      </w:pPr>
      <w:r>
        <w:rPr>
          <w:rFonts w:ascii="仿宋" w:hAnsi="仿宋" w:eastAsia="仿宋" w:cs="Times New Roman"/>
          <w:bCs/>
          <w:kern w:val="2"/>
          <w:sz w:val="30"/>
          <w:szCs w:val="30"/>
        </w:rPr>
        <w:t>5</w:t>
      </w:r>
      <w:r>
        <w:rPr>
          <w:rFonts w:hint="eastAsia" w:ascii="仿宋" w:hAnsi="仿宋" w:eastAsia="仿宋" w:cs="宋体"/>
          <w:bCs/>
          <w:kern w:val="2"/>
          <w:sz w:val="30"/>
          <w:szCs w:val="30"/>
        </w:rPr>
        <w:t>、乙方必须处理好与邻里之间的关系，如因乙方原因导致人畜伤亡、环境污染、农作物或财产等经济损失的，由乙方负责赔偿，与甲方无关。</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bCs/>
          <w:kern w:val="2"/>
          <w:sz w:val="30"/>
          <w:szCs w:val="30"/>
        </w:rPr>
      </w:pPr>
      <w:r>
        <w:rPr>
          <w:rFonts w:ascii="仿宋" w:hAnsi="仿宋" w:eastAsia="仿宋" w:cs="Times New Roman"/>
          <w:bCs/>
          <w:kern w:val="2"/>
          <w:sz w:val="30"/>
          <w:szCs w:val="30"/>
        </w:rPr>
        <w:t>6</w:t>
      </w:r>
      <w:r>
        <w:rPr>
          <w:rFonts w:hint="eastAsia" w:ascii="仿宋" w:hAnsi="仿宋" w:eastAsia="仿宋" w:cs="宋体"/>
          <w:bCs/>
          <w:kern w:val="2"/>
          <w:sz w:val="30"/>
          <w:szCs w:val="30"/>
        </w:rPr>
        <w:t>、合同项下的土地需要按照政府及相关部门的规定交纳税费（含土地使用税），均由乙方负责交纳并承担逾期交纳所产生的责任。</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hint="eastAsia" w:ascii="仿宋" w:hAnsi="仿宋" w:eastAsia="仿宋" w:cs="宋体"/>
          <w:bCs/>
          <w:kern w:val="2"/>
          <w:sz w:val="30"/>
          <w:szCs w:val="30"/>
        </w:rPr>
      </w:pPr>
      <w:r>
        <w:rPr>
          <w:rFonts w:ascii="仿宋" w:hAnsi="仿宋" w:eastAsia="仿宋" w:cs="Times New Roman"/>
          <w:bCs/>
          <w:kern w:val="2"/>
          <w:sz w:val="30"/>
          <w:szCs w:val="30"/>
        </w:rPr>
        <w:t>7</w:t>
      </w:r>
      <w:r>
        <w:rPr>
          <w:rFonts w:hint="eastAsia" w:ascii="仿宋" w:hAnsi="仿宋" w:eastAsia="仿宋" w:cs="宋体"/>
          <w:bCs/>
          <w:kern w:val="2"/>
          <w:sz w:val="30"/>
          <w:szCs w:val="30"/>
        </w:rPr>
        <w:t>、甲方不得以签订本合同的代表人变更为由终止合同，否则，由甲方承担违约责任，赔偿乙方所有的经济损失。</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bCs/>
          <w:kern w:val="2"/>
          <w:sz w:val="30"/>
          <w:szCs w:val="30"/>
        </w:rPr>
      </w:pPr>
      <w:r>
        <w:rPr>
          <w:rFonts w:hint="eastAsia" w:ascii="仿宋" w:hAnsi="仿宋" w:eastAsia="仿宋" w:cs="宋体"/>
          <w:bCs/>
          <w:kern w:val="2"/>
          <w:sz w:val="30"/>
          <w:szCs w:val="30"/>
          <w:lang w:val="en-US" w:eastAsia="zh-CN"/>
        </w:rPr>
        <w:t>8</w:t>
      </w:r>
      <w:r>
        <w:rPr>
          <w:rFonts w:hint="eastAsia" w:ascii="仿宋" w:hAnsi="仿宋" w:eastAsia="仿宋" w:cs="宋体"/>
          <w:bCs/>
          <w:kern w:val="2"/>
          <w:sz w:val="30"/>
          <w:szCs w:val="30"/>
        </w:rPr>
        <w:t>、乙方在合同期满前单方要求解除承包合同的，由乙方承担违约责任，已缴交的承包款不予退还，并将合同履行保证金作为违约金赔偿给甲方。</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bCs/>
          <w:kern w:val="2"/>
          <w:sz w:val="30"/>
          <w:szCs w:val="30"/>
        </w:rPr>
      </w:pPr>
      <w:r>
        <w:rPr>
          <w:rFonts w:hint="eastAsia" w:ascii="仿宋" w:hAnsi="仿宋" w:eastAsia="仿宋" w:cs="宋体"/>
          <w:bCs/>
          <w:kern w:val="2"/>
          <w:sz w:val="30"/>
          <w:szCs w:val="30"/>
        </w:rPr>
        <w:t>第</w:t>
      </w:r>
      <w:r>
        <w:rPr>
          <w:rFonts w:hint="eastAsia" w:ascii="仿宋" w:hAnsi="仿宋" w:eastAsia="仿宋" w:cs="宋体"/>
          <w:bCs/>
          <w:kern w:val="2"/>
          <w:sz w:val="30"/>
          <w:szCs w:val="30"/>
          <w:lang w:val="en-US" w:eastAsia="zh-CN"/>
        </w:rPr>
        <w:t>七</w:t>
      </w:r>
      <w:r>
        <w:rPr>
          <w:rFonts w:hint="eastAsia" w:ascii="仿宋" w:hAnsi="仿宋" w:eastAsia="仿宋" w:cs="宋体"/>
          <w:bCs/>
          <w:kern w:val="2"/>
          <w:sz w:val="30"/>
          <w:szCs w:val="30"/>
        </w:rPr>
        <w:t>条</w:t>
      </w:r>
      <w:r>
        <w:rPr>
          <w:rFonts w:ascii="仿宋" w:hAnsi="仿宋" w:eastAsia="仿宋" w:cs="Times New Roman"/>
          <w:bCs/>
          <w:kern w:val="2"/>
          <w:sz w:val="30"/>
          <w:szCs w:val="30"/>
        </w:rPr>
        <w:t xml:space="preserve"> </w:t>
      </w:r>
      <w:r>
        <w:rPr>
          <w:rFonts w:hint="eastAsia" w:ascii="仿宋" w:hAnsi="仿宋" w:eastAsia="仿宋" w:cs="宋体"/>
          <w:bCs/>
          <w:kern w:val="2"/>
          <w:sz w:val="30"/>
          <w:szCs w:val="30"/>
        </w:rPr>
        <w:t>乙方在承包期内有以下情形之一的，甲方有权</w:t>
      </w:r>
      <w:r>
        <w:rPr>
          <w:rFonts w:hint="eastAsia" w:ascii="仿宋" w:hAnsi="仿宋" w:eastAsia="仿宋" w:cs="宋体"/>
          <w:bCs/>
          <w:kern w:val="2"/>
          <w:sz w:val="30"/>
          <w:szCs w:val="30"/>
          <w:lang w:val="en-US" w:eastAsia="zh-CN"/>
        </w:rPr>
        <w:t>单方</w:t>
      </w:r>
      <w:r>
        <w:rPr>
          <w:rFonts w:hint="eastAsia" w:ascii="仿宋" w:hAnsi="仿宋" w:eastAsia="仿宋" w:cs="宋体"/>
          <w:bCs/>
          <w:kern w:val="2"/>
          <w:sz w:val="30"/>
          <w:szCs w:val="30"/>
        </w:rPr>
        <w:t>解除承包合同，无偿收回</w:t>
      </w:r>
      <w:r>
        <w:rPr>
          <w:rFonts w:hint="eastAsia" w:ascii="仿宋" w:hAnsi="仿宋" w:eastAsia="仿宋" w:cs="宋体"/>
          <w:bCs/>
          <w:kern w:val="2"/>
          <w:sz w:val="30"/>
          <w:szCs w:val="30"/>
          <w:lang w:eastAsia="zh-CN"/>
        </w:rPr>
        <w:t>农用地</w:t>
      </w:r>
      <w:r>
        <w:rPr>
          <w:rFonts w:hint="eastAsia" w:ascii="仿宋" w:hAnsi="仿宋" w:eastAsia="仿宋" w:cs="宋体"/>
          <w:bCs/>
          <w:kern w:val="2"/>
          <w:sz w:val="30"/>
          <w:szCs w:val="30"/>
        </w:rPr>
        <w:t>，地上物由甲方处置</w:t>
      </w:r>
      <w:r>
        <w:rPr>
          <w:rFonts w:hint="eastAsia" w:ascii="仿宋" w:hAnsi="仿宋" w:eastAsia="仿宋" w:cs="宋体"/>
          <w:bCs/>
          <w:kern w:val="2"/>
          <w:sz w:val="30"/>
          <w:szCs w:val="30"/>
          <w:lang w:eastAsia="zh-CN"/>
        </w:rPr>
        <w:t>，</w:t>
      </w:r>
      <w:r>
        <w:rPr>
          <w:rFonts w:hint="eastAsia" w:ascii="仿宋" w:hAnsi="仿宋" w:eastAsia="仿宋" w:cs="宋体"/>
          <w:bCs/>
          <w:kern w:val="2"/>
          <w:sz w:val="30"/>
          <w:szCs w:val="30"/>
        </w:rPr>
        <w:t>并将乙方缴交的</w:t>
      </w:r>
      <w:r>
        <w:rPr>
          <w:rFonts w:hint="eastAsia" w:ascii="仿宋" w:hAnsi="仿宋" w:eastAsia="仿宋" w:cs="宋体"/>
          <w:bCs/>
          <w:kern w:val="2"/>
          <w:sz w:val="30"/>
          <w:szCs w:val="30"/>
          <w:lang w:val="en-US" w:eastAsia="zh-CN"/>
        </w:rPr>
        <w:t>合同履行</w:t>
      </w:r>
      <w:r>
        <w:rPr>
          <w:rFonts w:hint="eastAsia" w:ascii="仿宋" w:hAnsi="仿宋" w:eastAsia="仿宋" w:cs="宋体"/>
          <w:bCs/>
          <w:kern w:val="2"/>
          <w:sz w:val="30"/>
          <w:szCs w:val="30"/>
        </w:rPr>
        <w:t>保证金</w:t>
      </w:r>
      <w:r>
        <w:rPr>
          <w:rFonts w:hint="eastAsia" w:ascii="仿宋" w:hAnsi="仿宋" w:eastAsia="仿宋" w:cs="宋体"/>
          <w:bCs/>
          <w:kern w:val="2"/>
          <w:sz w:val="30"/>
          <w:szCs w:val="30"/>
          <w:u w:val="single"/>
          <w:lang w:val="en-US" w:eastAsia="zh-CN"/>
        </w:rPr>
        <w:t>1996.5</w:t>
      </w:r>
      <w:r>
        <w:rPr>
          <w:rFonts w:hint="eastAsia" w:ascii="仿宋" w:hAnsi="仿宋" w:eastAsia="仿宋" w:cs="宋体"/>
          <w:bCs/>
          <w:kern w:val="2"/>
          <w:sz w:val="30"/>
          <w:szCs w:val="30"/>
          <w:lang w:val="en-US" w:eastAsia="zh-CN"/>
        </w:rPr>
        <w:t>元（大写：壹仟玖佰玖拾陆元伍角）</w:t>
      </w:r>
      <w:r>
        <w:rPr>
          <w:rFonts w:hint="eastAsia" w:ascii="仿宋" w:hAnsi="仿宋" w:eastAsia="仿宋" w:cs="宋体"/>
          <w:bCs/>
          <w:kern w:val="2"/>
          <w:sz w:val="30"/>
          <w:szCs w:val="30"/>
        </w:rPr>
        <w:t>作为违约金赔偿给甲方：</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bCs/>
          <w:kern w:val="2"/>
          <w:sz w:val="30"/>
          <w:szCs w:val="30"/>
        </w:rPr>
      </w:pPr>
      <w:r>
        <w:rPr>
          <w:rFonts w:ascii="仿宋" w:hAnsi="仿宋" w:eastAsia="仿宋" w:cs="宋体"/>
          <w:bCs/>
          <w:kern w:val="2"/>
          <w:sz w:val="30"/>
          <w:szCs w:val="30"/>
        </w:rPr>
        <w:t>1</w:t>
      </w:r>
      <w:r>
        <w:rPr>
          <w:rFonts w:hint="eastAsia" w:ascii="仿宋" w:hAnsi="仿宋" w:eastAsia="仿宋" w:cs="宋体"/>
          <w:bCs/>
          <w:kern w:val="2"/>
          <w:sz w:val="30"/>
          <w:szCs w:val="30"/>
        </w:rPr>
        <w:t>、乙方擅自改变</w:t>
      </w:r>
      <w:r>
        <w:rPr>
          <w:rFonts w:hint="eastAsia" w:ascii="仿宋" w:hAnsi="仿宋" w:eastAsia="仿宋" w:cs="宋体"/>
          <w:bCs/>
          <w:kern w:val="2"/>
          <w:sz w:val="30"/>
          <w:szCs w:val="30"/>
          <w:lang w:eastAsia="zh-CN"/>
        </w:rPr>
        <w:t>农用地</w:t>
      </w:r>
      <w:r>
        <w:rPr>
          <w:rFonts w:hint="eastAsia" w:ascii="仿宋" w:hAnsi="仿宋" w:eastAsia="仿宋" w:cs="宋体"/>
          <w:bCs/>
          <w:kern w:val="2"/>
          <w:sz w:val="30"/>
          <w:szCs w:val="30"/>
        </w:rPr>
        <w:t>的使用性质，改作其他用途的。</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bCs/>
          <w:kern w:val="2"/>
          <w:sz w:val="30"/>
          <w:szCs w:val="30"/>
        </w:rPr>
      </w:pPr>
      <w:r>
        <w:rPr>
          <w:rFonts w:ascii="仿宋" w:hAnsi="仿宋" w:eastAsia="仿宋" w:cs="Times New Roman"/>
          <w:bCs/>
          <w:kern w:val="2"/>
          <w:sz w:val="30"/>
          <w:szCs w:val="30"/>
        </w:rPr>
        <w:t>2</w:t>
      </w:r>
      <w:r>
        <w:rPr>
          <w:rFonts w:hint="eastAsia" w:ascii="仿宋" w:hAnsi="仿宋" w:eastAsia="仿宋" w:cs="宋体"/>
          <w:bCs/>
          <w:kern w:val="2"/>
          <w:sz w:val="30"/>
          <w:szCs w:val="30"/>
        </w:rPr>
        <w:t>、乙方未经甲方同意自行或允许他人在</w:t>
      </w:r>
      <w:r>
        <w:rPr>
          <w:rFonts w:hint="eastAsia" w:ascii="仿宋" w:hAnsi="仿宋" w:eastAsia="仿宋" w:cs="宋体"/>
          <w:bCs/>
          <w:kern w:val="2"/>
          <w:sz w:val="30"/>
          <w:szCs w:val="30"/>
          <w:lang w:eastAsia="zh-CN"/>
        </w:rPr>
        <w:t>农用地</w:t>
      </w:r>
      <w:r>
        <w:rPr>
          <w:rFonts w:hint="eastAsia" w:ascii="仿宋" w:hAnsi="仿宋" w:eastAsia="仿宋" w:cs="宋体"/>
          <w:bCs/>
          <w:kern w:val="2"/>
          <w:sz w:val="30"/>
          <w:szCs w:val="30"/>
        </w:rPr>
        <w:t>承包范围内挖沙、挖泥、采矿等破坏</w:t>
      </w:r>
      <w:r>
        <w:rPr>
          <w:rFonts w:hint="eastAsia" w:ascii="仿宋" w:hAnsi="仿宋" w:eastAsia="仿宋" w:cs="宋体"/>
          <w:bCs/>
          <w:kern w:val="2"/>
          <w:sz w:val="30"/>
          <w:szCs w:val="30"/>
          <w:lang w:eastAsia="zh-CN"/>
        </w:rPr>
        <w:t>农用地</w:t>
      </w:r>
      <w:r>
        <w:rPr>
          <w:rFonts w:hint="eastAsia" w:ascii="仿宋" w:hAnsi="仿宋" w:eastAsia="仿宋" w:cs="宋体"/>
          <w:bCs/>
          <w:kern w:val="2"/>
          <w:sz w:val="30"/>
          <w:szCs w:val="30"/>
        </w:rPr>
        <w:t>行为的。</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hint="eastAsia" w:ascii="仿宋" w:hAnsi="仿宋" w:eastAsia="仿宋" w:cs="宋体"/>
          <w:bCs/>
          <w:kern w:val="2"/>
          <w:sz w:val="30"/>
          <w:szCs w:val="30"/>
        </w:rPr>
      </w:pPr>
      <w:r>
        <w:rPr>
          <w:rFonts w:ascii="仿宋" w:hAnsi="仿宋" w:eastAsia="仿宋" w:cs="Times New Roman"/>
          <w:bCs/>
          <w:kern w:val="2"/>
          <w:sz w:val="30"/>
          <w:szCs w:val="30"/>
        </w:rPr>
        <w:t>3</w:t>
      </w:r>
      <w:r>
        <w:rPr>
          <w:rFonts w:hint="eastAsia" w:ascii="仿宋" w:hAnsi="仿宋" w:eastAsia="仿宋" w:cs="宋体"/>
          <w:bCs/>
          <w:kern w:val="2"/>
          <w:sz w:val="30"/>
          <w:szCs w:val="30"/>
        </w:rPr>
        <w:t>、乙方丢荒</w:t>
      </w:r>
      <w:r>
        <w:rPr>
          <w:rFonts w:hint="eastAsia" w:ascii="仿宋" w:hAnsi="仿宋" w:eastAsia="仿宋" w:cs="宋体"/>
          <w:bCs/>
          <w:kern w:val="2"/>
          <w:sz w:val="30"/>
          <w:szCs w:val="30"/>
          <w:lang w:eastAsia="zh-CN"/>
        </w:rPr>
        <w:t>农用地</w:t>
      </w:r>
      <w:r>
        <w:rPr>
          <w:rFonts w:hint="eastAsia" w:ascii="仿宋" w:hAnsi="仿宋" w:eastAsia="仿宋" w:cs="宋体"/>
          <w:bCs/>
          <w:kern w:val="2"/>
          <w:sz w:val="30"/>
          <w:szCs w:val="30"/>
        </w:rPr>
        <w:t>超过两年。</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hint="eastAsia" w:ascii="仿宋" w:hAnsi="仿宋" w:eastAsia="仿宋" w:cs="宋体"/>
          <w:bCs/>
          <w:kern w:val="2"/>
          <w:sz w:val="30"/>
          <w:szCs w:val="30"/>
          <w:lang w:eastAsia="zh-CN"/>
        </w:rPr>
      </w:pPr>
      <w:r>
        <w:rPr>
          <w:rFonts w:hint="eastAsia" w:ascii="仿宋" w:hAnsi="仿宋" w:eastAsia="仿宋" w:cs="宋体"/>
          <w:bCs/>
          <w:kern w:val="2"/>
          <w:sz w:val="30"/>
          <w:szCs w:val="30"/>
          <w:lang w:val="en-US" w:eastAsia="zh-CN"/>
        </w:rPr>
        <w:t>4、</w:t>
      </w:r>
      <w:r>
        <w:rPr>
          <w:rFonts w:hint="eastAsia" w:ascii="仿宋" w:hAnsi="仿宋" w:eastAsia="仿宋" w:cs="宋体"/>
          <w:bCs/>
          <w:kern w:val="2"/>
          <w:sz w:val="30"/>
          <w:szCs w:val="30"/>
        </w:rPr>
        <w:t>乙方如拖欠承包款超过</w:t>
      </w:r>
      <w:r>
        <w:rPr>
          <w:rFonts w:hint="eastAsia" w:ascii="仿宋" w:hAnsi="仿宋" w:eastAsia="仿宋" w:cs="宋体"/>
          <w:bCs/>
          <w:kern w:val="2"/>
          <w:sz w:val="30"/>
          <w:szCs w:val="30"/>
          <w:u w:val="single"/>
        </w:rPr>
        <w:t xml:space="preserve"> 一个月 </w:t>
      </w:r>
      <w:r>
        <w:rPr>
          <w:rFonts w:hint="eastAsia" w:ascii="仿宋" w:hAnsi="仿宋" w:eastAsia="仿宋" w:cs="宋体"/>
          <w:bCs/>
          <w:kern w:val="2"/>
          <w:sz w:val="30"/>
          <w:szCs w:val="30"/>
        </w:rPr>
        <w:t>的，每天按拖欠承包款总额的</w:t>
      </w:r>
      <w:r>
        <w:rPr>
          <w:rFonts w:hint="eastAsia" w:ascii="仿宋" w:hAnsi="仿宋" w:eastAsia="仿宋" w:cs="宋体"/>
          <w:bCs/>
          <w:kern w:val="2"/>
          <w:sz w:val="30"/>
          <w:szCs w:val="30"/>
          <w:lang w:val="en-US" w:eastAsia="zh-CN"/>
        </w:rPr>
        <w:t>5</w:t>
      </w:r>
      <w:r>
        <w:rPr>
          <w:rFonts w:hint="eastAsia" w:ascii="仿宋" w:hAnsi="仿宋" w:eastAsia="仿宋" w:cs="宋体"/>
          <w:bCs/>
          <w:kern w:val="2"/>
          <w:sz w:val="30"/>
          <w:szCs w:val="30"/>
        </w:rPr>
        <w:t>‱计收违约金</w:t>
      </w:r>
      <w:r>
        <w:rPr>
          <w:rFonts w:hint="eastAsia" w:ascii="仿宋" w:hAnsi="仿宋" w:eastAsia="仿宋" w:cs="宋体"/>
          <w:bCs/>
          <w:kern w:val="2"/>
          <w:sz w:val="30"/>
          <w:szCs w:val="30"/>
          <w:lang w:val="en-US" w:eastAsia="zh-CN"/>
        </w:rPr>
        <w:t>外还要</w:t>
      </w:r>
      <w:r>
        <w:rPr>
          <w:rFonts w:hint="eastAsia" w:ascii="仿宋" w:hAnsi="仿宋" w:eastAsia="仿宋" w:cs="宋体"/>
          <w:bCs/>
          <w:kern w:val="2"/>
          <w:sz w:val="30"/>
          <w:szCs w:val="30"/>
        </w:rPr>
        <w:t>缴</w:t>
      </w:r>
      <w:r>
        <w:rPr>
          <w:rFonts w:hint="eastAsia" w:ascii="仿宋" w:hAnsi="仿宋" w:eastAsia="仿宋" w:cs="宋体"/>
          <w:bCs/>
          <w:kern w:val="2"/>
          <w:sz w:val="30"/>
          <w:szCs w:val="30"/>
          <w:lang w:val="en-US" w:eastAsia="zh-CN"/>
        </w:rPr>
        <w:t>清所欠</w:t>
      </w:r>
      <w:r>
        <w:rPr>
          <w:rFonts w:hint="eastAsia" w:ascii="仿宋" w:hAnsi="仿宋" w:eastAsia="仿宋" w:cs="宋体"/>
          <w:bCs/>
          <w:kern w:val="2"/>
          <w:sz w:val="30"/>
          <w:szCs w:val="30"/>
        </w:rPr>
        <w:t>承包款的</w:t>
      </w:r>
      <w:r>
        <w:rPr>
          <w:rFonts w:hint="eastAsia" w:ascii="仿宋" w:hAnsi="仿宋" w:eastAsia="仿宋" w:cs="宋体"/>
          <w:bCs/>
          <w:kern w:val="2"/>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hint="eastAsia" w:ascii="仿宋" w:hAnsi="仿宋" w:eastAsia="仿宋" w:cs="宋体"/>
          <w:bCs/>
          <w:kern w:val="2"/>
          <w:sz w:val="30"/>
          <w:szCs w:val="30"/>
        </w:rPr>
      </w:pPr>
      <w:r>
        <w:rPr>
          <w:rFonts w:hint="eastAsia" w:ascii="仿宋" w:hAnsi="仿宋" w:eastAsia="仿宋" w:cs="宋体"/>
          <w:bCs/>
          <w:kern w:val="2"/>
          <w:sz w:val="30"/>
          <w:szCs w:val="30"/>
          <w:lang w:val="en-US" w:eastAsia="zh-CN"/>
        </w:rPr>
        <w:t>5</w:t>
      </w:r>
      <w:r>
        <w:rPr>
          <w:rFonts w:hint="eastAsia" w:ascii="仿宋" w:hAnsi="仿宋" w:eastAsia="仿宋" w:cs="宋体"/>
          <w:bCs/>
          <w:kern w:val="2"/>
          <w:sz w:val="30"/>
          <w:szCs w:val="30"/>
        </w:rPr>
        <w:t>、法律法规规定的其他有关解除合同的情形。</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bCs/>
          <w:kern w:val="2"/>
          <w:sz w:val="30"/>
          <w:szCs w:val="30"/>
        </w:rPr>
      </w:pPr>
      <w:r>
        <w:rPr>
          <w:rFonts w:hint="eastAsia" w:ascii="仿宋" w:hAnsi="仿宋" w:eastAsia="仿宋" w:cs="宋体"/>
          <w:bCs/>
          <w:kern w:val="2"/>
          <w:sz w:val="30"/>
          <w:szCs w:val="30"/>
        </w:rPr>
        <w:t>第</w:t>
      </w:r>
      <w:r>
        <w:rPr>
          <w:rFonts w:hint="eastAsia" w:ascii="仿宋" w:hAnsi="仿宋" w:eastAsia="仿宋" w:cs="宋体"/>
          <w:bCs/>
          <w:kern w:val="2"/>
          <w:sz w:val="30"/>
          <w:szCs w:val="30"/>
          <w:lang w:val="en-US" w:eastAsia="zh-CN"/>
        </w:rPr>
        <w:t>八</w:t>
      </w:r>
      <w:r>
        <w:rPr>
          <w:rFonts w:hint="eastAsia" w:ascii="仿宋" w:hAnsi="仿宋" w:eastAsia="仿宋" w:cs="宋体"/>
          <w:bCs/>
          <w:kern w:val="2"/>
          <w:sz w:val="30"/>
          <w:szCs w:val="30"/>
        </w:rPr>
        <w:t>条</w:t>
      </w:r>
      <w:r>
        <w:rPr>
          <w:rFonts w:ascii="仿宋" w:hAnsi="仿宋" w:eastAsia="仿宋" w:cs="Times New Roman"/>
          <w:bCs/>
          <w:kern w:val="2"/>
          <w:sz w:val="30"/>
          <w:szCs w:val="30"/>
        </w:rPr>
        <w:t xml:space="preserve">  </w:t>
      </w:r>
      <w:r>
        <w:rPr>
          <w:rFonts w:hint="eastAsia" w:ascii="仿宋" w:hAnsi="仿宋" w:eastAsia="仿宋" w:cs="宋体"/>
          <w:bCs/>
          <w:kern w:val="2"/>
          <w:sz w:val="30"/>
          <w:szCs w:val="30"/>
        </w:rPr>
        <w:t>乙方自主经营，自负盈亏，乙方应生产经营所产生的一切债权债务与甲方无关，由乙方自行承担。</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bCs/>
          <w:kern w:val="2"/>
          <w:sz w:val="30"/>
          <w:szCs w:val="30"/>
        </w:rPr>
      </w:pPr>
      <w:r>
        <w:rPr>
          <w:rFonts w:hint="eastAsia" w:ascii="仿宋" w:hAnsi="仿宋" w:eastAsia="仿宋" w:cs="宋体"/>
          <w:bCs/>
          <w:kern w:val="2"/>
          <w:sz w:val="30"/>
          <w:szCs w:val="30"/>
        </w:rPr>
        <w:t>第</w:t>
      </w:r>
      <w:r>
        <w:rPr>
          <w:rFonts w:hint="eastAsia" w:ascii="仿宋" w:hAnsi="仿宋" w:eastAsia="仿宋" w:cs="宋体"/>
          <w:bCs/>
          <w:kern w:val="2"/>
          <w:sz w:val="30"/>
          <w:szCs w:val="30"/>
          <w:lang w:val="en-US" w:eastAsia="zh-CN"/>
        </w:rPr>
        <w:t>九</w:t>
      </w:r>
      <w:r>
        <w:rPr>
          <w:rFonts w:hint="eastAsia" w:ascii="仿宋" w:hAnsi="仿宋" w:eastAsia="仿宋" w:cs="宋体"/>
          <w:bCs/>
          <w:kern w:val="2"/>
          <w:sz w:val="30"/>
          <w:szCs w:val="30"/>
        </w:rPr>
        <w:t>条</w:t>
      </w:r>
      <w:r>
        <w:rPr>
          <w:rFonts w:ascii="仿宋" w:hAnsi="仿宋" w:eastAsia="仿宋" w:cs="Times New Roman"/>
          <w:bCs/>
          <w:kern w:val="2"/>
          <w:sz w:val="30"/>
          <w:szCs w:val="30"/>
        </w:rPr>
        <w:t xml:space="preserve">  </w:t>
      </w:r>
      <w:r>
        <w:rPr>
          <w:rFonts w:hint="eastAsia" w:ascii="仿宋" w:hAnsi="仿宋" w:eastAsia="仿宋" w:cs="宋体"/>
          <w:bCs/>
          <w:kern w:val="2"/>
          <w:sz w:val="30"/>
          <w:szCs w:val="30"/>
        </w:rPr>
        <w:t>因不可抗力的自然灾害（如水灾、旱灾等）造成损失，均由乙方自行承担。</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hint="eastAsia" w:ascii="仿宋" w:hAnsi="仿宋" w:eastAsia="仿宋" w:cs="宋体"/>
          <w:bCs/>
          <w:kern w:val="2"/>
          <w:sz w:val="30"/>
          <w:szCs w:val="30"/>
        </w:rPr>
      </w:pPr>
      <w:r>
        <w:rPr>
          <w:rFonts w:hint="eastAsia" w:ascii="仿宋" w:hAnsi="仿宋" w:eastAsia="仿宋" w:cs="宋体"/>
          <w:bCs/>
          <w:kern w:val="2"/>
          <w:sz w:val="30"/>
          <w:szCs w:val="30"/>
        </w:rPr>
        <w:t>第</w:t>
      </w:r>
      <w:r>
        <w:rPr>
          <w:rFonts w:hint="eastAsia" w:ascii="仿宋" w:hAnsi="仿宋" w:eastAsia="仿宋" w:cs="宋体"/>
          <w:bCs/>
          <w:kern w:val="2"/>
          <w:sz w:val="30"/>
          <w:szCs w:val="30"/>
          <w:lang w:val="en-US" w:eastAsia="zh-CN"/>
        </w:rPr>
        <w:t>十</w:t>
      </w:r>
      <w:r>
        <w:rPr>
          <w:rFonts w:hint="eastAsia" w:ascii="仿宋" w:hAnsi="仿宋" w:eastAsia="仿宋" w:cs="宋体"/>
          <w:bCs/>
          <w:kern w:val="2"/>
          <w:sz w:val="30"/>
          <w:szCs w:val="30"/>
        </w:rPr>
        <w:t>条</w:t>
      </w:r>
      <w:r>
        <w:rPr>
          <w:rFonts w:ascii="仿宋" w:hAnsi="仿宋" w:eastAsia="仿宋" w:cs="Times New Roman"/>
          <w:bCs/>
          <w:kern w:val="2"/>
          <w:sz w:val="30"/>
          <w:szCs w:val="30"/>
        </w:rPr>
        <w:t xml:space="preserve">  </w:t>
      </w:r>
      <w:r>
        <w:rPr>
          <w:rFonts w:hint="eastAsia" w:ascii="仿宋" w:hAnsi="仿宋" w:eastAsia="仿宋" w:cs="宋体"/>
          <w:bCs/>
          <w:kern w:val="2"/>
          <w:sz w:val="30"/>
          <w:szCs w:val="30"/>
        </w:rPr>
        <w:t>在承包期内，如遇国家或政府征用合同项下土地，双方必须服从。</w:t>
      </w:r>
      <w:r>
        <w:rPr>
          <w:rFonts w:ascii="仿宋" w:hAnsi="仿宋" w:eastAsia="仿宋" w:cs="宋体"/>
          <w:bCs/>
          <w:kern w:val="2"/>
          <w:sz w:val="30"/>
          <w:szCs w:val="30"/>
          <w:u w:val="single"/>
        </w:rPr>
        <w:t xml:space="preserve"> </w:t>
      </w:r>
      <w:r>
        <w:rPr>
          <w:rFonts w:hint="eastAsia" w:ascii="仿宋" w:hAnsi="仿宋" w:eastAsia="仿宋" w:cs="Times New Roman"/>
          <w:bCs/>
          <w:kern w:val="2"/>
          <w:sz w:val="30"/>
          <w:szCs w:val="30"/>
          <w:u w:val="single"/>
        </w:rPr>
        <w:t>土地补偿费</w:t>
      </w:r>
      <w:r>
        <w:rPr>
          <w:rFonts w:ascii="仿宋" w:hAnsi="仿宋" w:eastAsia="仿宋" w:cs="Times New Roman"/>
          <w:bCs/>
          <w:kern w:val="2"/>
          <w:sz w:val="30"/>
          <w:szCs w:val="30"/>
          <w:u w:val="single"/>
        </w:rPr>
        <w:t xml:space="preserve"> </w:t>
      </w:r>
      <w:r>
        <w:rPr>
          <w:rFonts w:hint="eastAsia" w:ascii="仿宋" w:hAnsi="仿宋" w:eastAsia="仿宋" w:cs="宋体"/>
          <w:bCs/>
          <w:kern w:val="2"/>
          <w:sz w:val="30"/>
          <w:szCs w:val="30"/>
        </w:rPr>
        <w:t>归甲方所有，</w:t>
      </w:r>
      <w:r>
        <w:rPr>
          <w:rFonts w:hint="eastAsia" w:ascii="仿宋" w:hAnsi="仿宋" w:eastAsia="仿宋" w:cs="Times New Roman"/>
          <w:bCs/>
          <w:kern w:val="2"/>
          <w:sz w:val="30"/>
          <w:szCs w:val="30"/>
          <w:u w:val="single"/>
        </w:rPr>
        <w:t>承包范围内农作物补偿</w:t>
      </w:r>
      <w:r>
        <w:rPr>
          <w:rFonts w:ascii="仿宋" w:hAnsi="仿宋" w:eastAsia="仿宋" w:cs="Times New Roman"/>
          <w:bCs/>
          <w:kern w:val="2"/>
          <w:sz w:val="30"/>
          <w:szCs w:val="30"/>
          <w:u w:val="single"/>
        </w:rPr>
        <w:t xml:space="preserve">  </w:t>
      </w:r>
      <w:r>
        <w:rPr>
          <w:rFonts w:hint="eastAsia" w:ascii="仿宋" w:hAnsi="仿宋" w:eastAsia="仿宋" w:cs="宋体"/>
          <w:bCs/>
          <w:kern w:val="2"/>
          <w:sz w:val="30"/>
          <w:szCs w:val="30"/>
        </w:rPr>
        <w:t>归乙方所有。</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hint="eastAsia" w:ascii="仿宋" w:hAnsi="仿宋" w:eastAsia="仿宋" w:cs="宋体"/>
          <w:bCs/>
          <w:kern w:val="2"/>
          <w:sz w:val="30"/>
          <w:szCs w:val="30"/>
          <w:lang w:val="en-US" w:eastAsia="zh-CN"/>
        </w:rPr>
      </w:pPr>
      <w:r>
        <w:rPr>
          <w:rFonts w:hint="eastAsia" w:ascii="仿宋" w:hAnsi="仿宋" w:eastAsia="仿宋" w:cs="宋体"/>
          <w:bCs/>
          <w:kern w:val="2"/>
          <w:sz w:val="30"/>
          <w:szCs w:val="30"/>
        </w:rPr>
        <w:t>第十</w:t>
      </w:r>
      <w:r>
        <w:rPr>
          <w:rFonts w:hint="eastAsia" w:ascii="仿宋" w:hAnsi="仿宋" w:eastAsia="仿宋" w:cs="宋体"/>
          <w:bCs/>
          <w:kern w:val="2"/>
          <w:sz w:val="30"/>
          <w:szCs w:val="30"/>
          <w:lang w:val="en-US" w:eastAsia="zh-CN"/>
        </w:rPr>
        <w:t>一</w:t>
      </w:r>
      <w:r>
        <w:rPr>
          <w:rFonts w:hint="eastAsia" w:ascii="仿宋" w:hAnsi="仿宋" w:eastAsia="仿宋" w:cs="宋体"/>
          <w:bCs/>
          <w:kern w:val="2"/>
          <w:sz w:val="30"/>
          <w:szCs w:val="30"/>
        </w:rPr>
        <w:t xml:space="preserve">条  </w:t>
      </w:r>
      <w:r>
        <w:rPr>
          <w:rFonts w:hint="eastAsia" w:ascii="仿宋" w:hAnsi="仿宋" w:eastAsia="仿宋" w:cs="宋体"/>
          <w:bCs/>
          <w:kern w:val="2"/>
          <w:sz w:val="30"/>
          <w:szCs w:val="30"/>
          <w:lang w:val="en-US" w:eastAsia="zh-CN"/>
        </w:rPr>
        <w:t>合同期满时，乙方须将承包农用地上的种植物和田基杂草清理干净完好交回给甲方，生活、厨具用品等在合同到期日内清理完毕，逾期不清理的，含农用地内的种植物视作乙方放弃处理，归甲方所有，如需清理由甲方清理，清理费用由乙方负责。</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hint="eastAsia" w:ascii="仿宋" w:hAnsi="仿宋" w:eastAsia="仿宋" w:cs="宋体"/>
          <w:bCs/>
          <w:kern w:val="2"/>
          <w:sz w:val="30"/>
          <w:szCs w:val="30"/>
          <w:lang w:eastAsia="zh-CN"/>
        </w:rPr>
      </w:pPr>
      <w:r>
        <w:rPr>
          <w:rFonts w:hint="eastAsia" w:ascii="仿宋" w:hAnsi="仿宋" w:eastAsia="仿宋" w:cs="宋体"/>
          <w:bCs/>
          <w:kern w:val="2"/>
          <w:sz w:val="30"/>
          <w:szCs w:val="30"/>
        </w:rPr>
        <w:t>第十</w:t>
      </w:r>
      <w:r>
        <w:rPr>
          <w:rFonts w:hint="eastAsia" w:ascii="仿宋" w:hAnsi="仿宋" w:eastAsia="仿宋" w:cs="宋体"/>
          <w:bCs/>
          <w:kern w:val="2"/>
          <w:sz w:val="30"/>
          <w:szCs w:val="30"/>
          <w:lang w:val="en-US" w:eastAsia="zh-CN"/>
        </w:rPr>
        <w:t>二</w:t>
      </w:r>
      <w:r>
        <w:rPr>
          <w:rFonts w:hint="eastAsia" w:ascii="仿宋" w:hAnsi="仿宋" w:eastAsia="仿宋" w:cs="宋体"/>
          <w:bCs/>
          <w:kern w:val="2"/>
          <w:sz w:val="30"/>
          <w:szCs w:val="30"/>
        </w:rPr>
        <w:t>条  甲方需协助乙方办理农耕水电申请的相关手续</w:t>
      </w:r>
      <w:r>
        <w:rPr>
          <w:rFonts w:hint="eastAsia"/>
          <w:sz w:val="30"/>
          <w:szCs w:val="30"/>
        </w:rPr>
        <w:t>，</w:t>
      </w:r>
      <w:r>
        <w:rPr>
          <w:rFonts w:hint="eastAsia" w:ascii="仿宋" w:hAnsi="仿宋" w:eastAsia="仿宋" w:cs="宋体"/>
          <w:bCs/>
          <w:kern w:val="2"/>
          <w:sz w:val="30"/>
          <w:szCs w:val="30"/>
        </w:rPr>
        <w:t>一切费用由乙方自行负责</w:t>
      </w:r>
      <w:r>
        <w:rPr>
          <w:rFonts w:hint="eastAsia" w:ascii="仿宋" w:hAnsi="仿宋" w:eastAsia="仿宋" w:cs="宋体"/>
          <w:bCs/>
          <w:kern w:val="2"/>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hint="eastAsia" w:ascii="仿宋" w:hAnsi="仿宋" w:eastAsia="仿宋" w:cs="宋体"/>
          <w:bCs/>
          <w:kern w:val="2"/>
          <w:sz w:val="30"/>
          <w:szCs w:val="30"/>
        </w:rPr>
      </w:pPr>
      <w:r>
        <w:rPr>
          <w:rFonts w:hint="eastAsia" w:ascii="仿宋" w:hAnsi="仿宋" w:eastAsia="仿宋" w:cs="宋体"/>
          <w:bCs/>
          <w:kern w:val="2"/>
          <w:sz w:val="30"/>
          <w:szCs w:val="30"/>
        </w:rPr>
        <w:t>第十</w:t>
      </w:r>
      <w:r>
        <w:rPr>
          <w:rFonts w:hint="eastAsia" w:ascii="仿宋" w:hAnsi="仿宋" w:eastAsia="仿宋" w:cs="宋体"/>
          <w:bCs/>
          <w:kern w:val="2"/>
          <w:sz w:val="30"/>
          <w:szCs w:val="30"/>
          <w:lang w:val="en-US" w:eastAsia="zh-CN"/>
        </w:rPr>
        <w:t>三</w:t>
      </w:r>
      <w:r>
        <w:rPr>
          <w:rFonts w:hint="eastAsia" w:ascii="仿宋" w:hAnsi="仿宋" w:eastAsia="仿宋" w:cs="宋体"/>
          <w:bCs/>
          <w:kern w:val="2"/>
          <w:sz w:val="30"/>
          <w:szCs w:val="30"/>
        </w:rPr>
        <w:t>条</w:t>
      </w:r>
      <w:r>
        <w:rPr>
          <w:rFonts w:ascii="仿宋" w:hAnsi="仿宋" w:eastAsia="仿宋" w:cs="Times New Roman"/>
          <w:bCs/>
          <w:kern w:val="2"/>
          <w:sz w:val="30"/>
          <w:szCs w:val="30"/>
        </w:rPr>
        <w:t xml:space="preserve">  </w:t>
      </w:r>
      <w:r>
        <w:rPr>
          <w:rFonts w:hint="eastAsia" w:ascii="仿宋" w:hAnsi="仿宋" w:eastAsia="仿宋" w:cs="宋体"/>
          <w:bCs/>
          <w:kern w:val="2"/>
          <w:sz w:val="30"/>
          <w:szCs w:val="30"/>
        </w:rPr>
        <w:t>本合同未尽事宜，经甲乙双方协商一致后可作出补充规定，补充规定与本合同具有同等法律效力。</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hint="eastAsia" w:ascii="仿宋" w:hAnsi="仿宋" w:eastAsia="仿宋" w:cs="宋体"/>
          <w:bCs/>
          <w:kern w:val="2"/>
          <w:sz w:val="30"/>
          <w:szCs w:val="30"/>
        </w:rPr>
      </w:pPr>
      <w:r>
        <w:rPr>
          <w:rFonts w:hint="eastAsia" w:ascii="仿宋" w:hAnsi="仿宋" w:eastAsia="仿宋" w:cs="宋体"/>
          <w:bCs/>
          <w:kern w:val="2"/>
          <w:sz w:val="30"/>
          <w:szCs w:val="30"/>
          <w:lang w:val="en-US" w:eastAsia="zh-CN"/>
        </w:rPr>
        <w:t xml:space="preserve">第十四条  </w:t>
      </w:r>
      <w:r>
        <w:rPr>
          <w:rFonts w:hint="eastAsia" w:ascii="仿宋" w:hAnsi="仿宋" w:eastAsia="仿宋" w:cs="宋体"/>
          <w:bCs/>
          <w:kern w:val="2"/>
          <w:sz w:val="30"/>
          <w:szCs w:val="30"/>
        </w:rPr>
        <w:t>本合同在履行中发生争议，应由双方协商解决，协商不成，向鹤山市人民法院提起诉讼解决。</w:t>
      </w:r>
    </w:p>
    <w:p>
      <w:pPr>
        <w:keepNext w:val="0"/>
        <w:keepLines w:val="0"/>
        <w:pageBreakBefore w:val="0"/>
        <w:widowControl w:val="0"/>
        <w:kinsoku/>
        <w:wordWrap/>
        <w:overflowPunct/>
        <w:topLinePunct w:val="0"/>
        <w:autoSpaceDE/>
        <w:autoSpaceDN/>
        <w:bidi w:val="0"/>
        <w:adjustRightInd/>
        <w:snapToGrid/>
        <w:spacing w:after="0" w:line="600" w:lineRule="exact"/>
        <w:ind w:firstLine="600" w:firstLineChars="200"/>
        <w:jc w:val="both"/>
        <w:textAlignment w:val="auto"/>
        <w:rPr>
          <w:rFonts w:ascii="仿宋" w:hAnsi="仿宋" w:eastAsia="仿宋" w:cs="宋体"/>
          <w:bCs/>
          <w:kern w:val="2"/>
          <w:sz w:val="30"/>
          <w:szCs w:val="30"/>
        </w:rPr>
      </w:pPr>
      <w:r>
        <w:rPr>
          <w:rFonts w:hint="eastAsia" w:ascii="仿宋" w:hAnsi="仿宋" w:eastAsia="仿宋" w:cs="宋体"/>
          <w:bCs/>
          <w:kern w:val="2"/>
          <w:sz w:val="30"/>
          <w:szCs w:val="30"/>
        </w:rPr>
        <w:t>第十</w:t>
      </w:r>
      <w:r>
        <w:rPr>
          <w:rFonts w:hint="eastAsia" w:ascii="仿宋" w:hAnsi="仿宋" w:eastAsia="仿宋" w:cs="宋体"/>
          <w:bCs/>
          <w:kern w:val="2"/>
          <w:sz w:val="30"/>
          <w:szCs w:val="30"/>
          <w:lang w:val="en-US" w:eastAsia="zh-CN"/>
        </w:rPr>
        <w:t>五</w:t>
      </w:r>
      <w:r>
        <w:rPr>
          <w:rFonts w:hint="eastAsia" w:ascii="仿宋" w:hAnsi="仿宋" w:eastAsia="仿宋" w:cs="宋体"/>
          <w:bCs/>
          <w:kern w:val="2"/>
          <w:sz w:val="30"/>
          <w:szCs w:val="30"/>
        </w:rPr>
        <w:t>条  本合同一式四份，具有同等效力，甲</w:t>
      </w:r>
      <w:r>
        <w:rPr>
          <w:rFonts w:hint="eastAsia" w:ascii="仿宋" w:hAnsi="仿宋" w:eastAsia="仿宋" w:cs="宋体"/>
          <w:bCs/>
          <w:kern w:val="2"/>
          <w:sz w:val="30"/>
          <w:szCs w:val="30"/>
          <w:lang w:eastAsia="zh-CN"/>
        </w:rPr>
        <w:t>、</w:t>
      </w:r>
      <w:r>
        <w:rPr>
          <w:rFonts w:hint="eastAsia" w:ascii="仿宋" w:hAnsi="仿宋" w:eastAsia="仿宋" w:cs="宋体"/>
          <w:bCs/>
          <w:kern w:val="2"/>
          <w:sz w:val="30"/>
          <w:szCs w:val="30"/>
        </w:rPr>
        <w:t>乙双方各一份，</w:t>
      </w:r>
      <w:r>
        <w:rPr>
          <w:rFonts w:hint="eastAsia" w:ascii="仿宋" w:hAnsi="仿宋" w:eastAsia="仿宋" w:cs="宋体"/>
          <w:bCs/>
          <w:kern w:val="2"/>
          <w:sz w:val="30"/>
          <w:szCs w:val="30"/>
          <w:lang w:eastAsia="zh-CN"/>
        </w:rPr>
        <w:t>泮坑</w:t>
      </w:r>
      <w:r>
        <w:rPr>
          <w:rFonts w:hint="eastAsia" w:ascii="仿宋" w:hAnsi="仿宋" w:eastAsia="仿宋" w:cs="宋体"/>
          <w:bCs/>
          <w:kern w:val="2"/>
          <w:sz w:val="30"/>
          <w:szCs w:val="30"/>
        </w:rPr>
        <w:t>村委会一份、镇交易中心一份，自双方签名或盖章之日起生效。</w:t>
      </w:r>
    </w:p>
    <w:p>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宋体"/>
          <w:bCs/>
          <w:kern w:val="2"/>
          <w:sz w:val="30"/>
          <w:szCs w:val="30"/>
        </w:rPr>
      </w:pPr>
    </w:p>
    <w:p>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宋体"/>
          <w:bCs/>
          <w:kern w:val="2"/>
          <w:sz w:val="30"/>
          <w:szCs w:val="30"/>
        </w:rPr>
      </w:pPr>
      <w:r>
        <w:rPr>
          <w:rFonts w:hint="eastAsia" w:ascii="仿宋" w:hAnsi="仿宋" w:eastAsia="仿宋" w:cs="宋体"/>
          <w:bCs/>
          <w:kern w:val="2"/>
          <w:sz w:val="30"/>
          <w:szCs w:val="30"/>
        </w:rPr>
        <w:t>甲方（盖章）：鹤山市共和镇</w:t>
      </w:r>
      <w:r>
        <w:rPr>
          <w:rFonts w:hint="eastAsia" w:ascii="仿宋" w:hAnsi="仿宋" w:eastAsia="仿宋" w:cs="宋体"/>
          <w:bCs/>
          <w:kern w:val="2"/>
          <w:sz w:val="30"/>
          <w:szCs w:val="30"/>
          <w:lang w:eastAsia="zh-CN"/>
        </w:rPr>
        <w:t>泮坑</w:t>
      </w:r>
      <w:r>
        <w:rPr>
          <w:rFonts w:hint="eastAsia" w:ascii="仿宋" w:hAnsi="仿宋" w:eastAsia="仿宋" w:cs="宋体"/>
          <w:bCs/>
          <w:kern w:val="2"/>
          <w:sz w:val="30"/>
          <w:szCs w:val="30"/>
        </w:rPr>
        <w:t>村</w:t>
      </w:r>
      <w:r>
        <w:rPr>
          <w:rFonts w:hint="eastAsia" w:ascii="仿宋" w:hAnsi="仿宋" w:eastAsia="仿宋" w:cs="宋体"/>
          <w:bCs/>
          <w:kern w:val="2"/>
          <w:sz w:val="30"/>
          <w:szCs w:val="30"/>
          <w:lang w:eastAsia="zh-CN"/>
        </w:rPr>
        <w:t>雷屋</w:t>
      </w:r>
      <w:r>
        <w:rPr>
          <w:rFonts w:hint="eastAsia" w:ascii="仿宋" w:hAnsi="仿宋" w:eastAsia="仿宋" w:cs="宋体"/>
          <w:bCs/>
          <w:kern w:val="2"/>
          <w:sz w:val="30"/>
          <w:szCs w:val="30"/>
        </w:rPr>
        <w:t>股份经济合作社</w:t>
      </w:r>
    </w:p>
    <w:p>
      <w:pPr>
        <w:keepNext w:val="0"/>
        <w:keepLines w:val="0"/>
        <w:pageBreakBefore w:val="0"/>
        <w:kinsoku/>
        <w:wordWrap/>
        <w:overflowPunct/>
        <w:topLinePunct w:val="0"/>
        <w:autoSpaceDE/>
        <w:autoSpaceDN/>
        <w:bidi w:val="0"/>
        <w:spacing w:line="600" w:lineRule="exact"/>
        <w:textAlignment w:val="auto"/>
        <w:rPr>
          <w:rFonts w:ascii="仿宋" w:hAnsi="仿宋" w:eastAsia="仿宋" w:cs="宋体"/>
          <w:bCs/>
          <w:kern w:val="2"/>
          <w:sz w:val="30"/>
          <w:szCs w:val="30"/>
        </w:rPr>
      </w:pPr>
      <w:r>
        <w:rPr>
          <w:rFonts w:hint="eastAsia" w:ascii="仿宋" w:hAnsi="仿宋" w:eastAsia="仿宋"/>
          <w:sz w:val="30"/>
          <w:szCs w:val="30"/>
        </w:rPr>
        <w:t>负责人（签名）：</w:t>
      </w:r>
      <w:r>
        <w:rPr>
          <w:rFonts w:hint="eastAsia" w:ascii="仿宋" w:hAnsi="仿宋" w:eastAsia="仿宋" w:cs="宋体"/>
          <w:bCs/>
          <w:kern w:val="2"/>
          <w:sz w:val="30"/>
          <w:szCs w:val="30"/>
        </w:rPr>
        <w:t xml:space="preserve">  </w:t>
      </w:r>
    </w:p>
    <w:p>
      <w:pPr>
        <w:keepNext w:val="0"/>
        <w:keepLines w:val="0"/>
        <w:pageBreakBefore w:val="0"/>
        <w:kinsoku/>
        <w:wordWrap/>
        <w:overflowPunct/>
        <w:topLinePunct w:val="0"/>
        <w:autoSpaceDE/>
        <w:autoSpaceDN/>
        <w:bidi w:val="0"/>
        <w:spacing w:line="600" w:lineRule="exact"/>
        <w:ind w:left="6900" w:hanging="6900" w:hangingChars="2300"/>
        <w:jc w:val="left"/>
        <w:textAlignment w:val="auto"/>
        <w:rPr>
          <w:rFonts w:hint="eastAsia" w:ascii="仿宋" w:hAnsi="仿宋" w:eastAsia="仿宋"/>
          <w:sz w:val="30"/>
          <w:szCs w:val="30"/>
        </w:rPr>
      </w:pPr>
    </w:p>
    <w:p>
      <w:pPr>
        <w:keepNext w:val="0"/>
        <w:keepLines w:val="0"/>
        <w:pageBreakBefore w:val="0"/>
        <w:kinsoku/>
        <w:wordWrap/>
        <w:overflowPunct/>
        <w:topLinePunct w:val="0"/>
        <w:autoSpaceDE/>
        <w:autoSpaceDN/>
        <w:bidi w:val="0"/>
        <w:spacing w:line="600" w:lineRule="exact"/>
        <w:ind w:left="6900" w:hanging="6900" w:hangingChars="2300"/>
        <w:jc w:val="left"/>
        <w:textAlignment w:val="auto"/>
        <w:rPr>
          <w:rFonts w:hint="eastAsia" w:ascii="仿宋" w:hAnsi="仿宋" w:eastAsia="仿宋"/>
          <w:sz w:val="30"/>
          <w:szCs w:val="30"/>
        </w:rPr>
      </w:pPr>
      <w:r>
        <w:rPr>
          <w:rFonts w:hint="eastAsia" w:ascii="仿宋" w:hAnsi="仿宋" w:eastAsia="仿宋"/>
          <w:sz w:val="30"/>
          <w:szCs w:val="30"/>
        </w:rPr>
        <w:t>乙方（签名按指模）：</w:t>
      </w:r>
      <w:r>
        <w:rPr>
          <w:rFonts w:ascii="仿宋" w:hAnsi="仿宋" w:eastAsia="仿宋" w:cs="宋体"/>
          <w:bCs/>
          <w:kern w:val="2"/>
          <w:sz w:val="30"/>
          <w:szCs w:val="30"/>
          <w:u w:val="single"/>
        </w:rPr>
        <w:t xml:space="preserve">    </w:t>
      </w:r>
      <w:r>
        <w:rPr>
          <w:rFonts w:ascii="仿宋" w:hAnsi="仿宋" w:eastAsia="仿宋"/>
          <w:sz w:val="30"/>
          <w:szCs w:val="30"/>
        </w:rPr>
        <w:t xml:space="preserve">                       </w:t>
      </w:r>
      <w:r>
        <w:rPr>
          <w:rFonts w:hint="eastAsia" w:ascii="仿宋" w:hAnsi="仿宋" w:eastAsia="仿宋"/>
          <w:sz w:val="30"/>
          <w:szCs w:val="30"/>
        </w:rPr>
        <w:t xml:space="preserve">       </w:t>
      </w:r>
    </w:p>
    <w:p>
      <w:pPr>
        <w:keepNext w:val="0"/>
        <w:keepLines w:val="0"/>
        <w:pageBreakBefore w:val="0"/>
        <w:kinsoku/>
        <w:wordWrap/>
        <w:overflowPunct/>
        <w:topLinePunct w:val="0"/>
        <w:autoSpaceDE/>
        <w:autoSpaceDN/>
        <w:bidi w:val="0"/>
        <w:spacing w:line="600" w:lineRule="exact"/>
        <w:ind w:left="6900" w:hanging="6900" w:hangingChars="2300"/>
        <w:jc w:val="right"/>
        <w:textAlignment w:val="auto"/>
        <w:rPr>
          <w:rFonts w:hint="default" w:ascii="仿宋" w:hAnsi="仿宋" w:eastAsia="仿宋"/>
          <w:sz w:val="30"/>
          <w:szCs w:val="30"/>
          <w:lang w:val="en-US" w:eastAsia="zh-CN"/>
        </w:rPr>
      </w:pPr>
      <w:r>
        <w:rPr>
          <w:rFonts w:hint="eastAsia" w:ascii="仿宋" w:hAnsi="仿宋" w:eastAsia="仿宋" w:cs="宋体"/>
          <w:bCs/>
          <w:kern w:val="2"/>
          <w:sz w:val="30"/>
          <w:szCs w:val="30"/>
        </w:rPr>
        <w:t>年</w:t>
      </w:r>
      <w:r>
        <w:rPr>
          <w:rFonts w:hint="eastAsia" w:ascii="仿宋" w:hAnsi="仿宋" w:eastAsia="仿宋" w:cs="宋体"/>
          <w:bCs/>
          <w:kern w:val="2"/>
          <w:sz w:val="30"/>
          <w:szCs w:val="30"/>
          <w:lang w:val="en-US" w:eastAsia="zh-CN"/>
        </w:rPr>
        <w:t xml:space="preserve">  </w:t>
      </w:r>
      <w:r>
        <w:rPr>
          <w:rFonts w:hint="eastAsia" w:ascii="仿宋" w:hAnsi="仿宋" w:eastAsia="仿宋" w:cs="宋体"/>
          <w:bCs/>
          <w:kern w:val="2"/>
          <w:sz w:val="30"/>
          <w:szCs w:val="30"/>
        </w:rPr>
        <w:t>月</w:t>
      </w:r>
      <w:r>
        <w:rPr>
          <w:rFonts w:hint="eastAsia" w:ascii="仿宋" w:hAnsi="仿宋" w:eastAsia="仿宋" w:cs="宋体"/>
          <w:bCs/>
          <w:kern w:val="2"/>
          <w:sz w:val="30"/>
          <w:szCs w:val="30"/>
          <w:lang w:val="en-US" w:eastAsia="zh-CN"/>
        </w:rPr>
        <w:t xml:space="preserve">  日</w:t>
      </w:r>
    </w:p>
    <w:sectPr>
      <w:footerReference r:id="rId4" w:type="default"/>
      <w:footerReference r:id="rId5" w:type="even"/>
      <w:pgSz w:w="11906" w:h="16838"/>
      <w:pgMar w:top="850" w:right="1588" w:bottom="850" w:left="1588"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7"/>
                              <w:rFonts w:cs="Tahoma"/>
                            </w:rPr>
                          </w:pPr>
                          <w:r>
                            <w:rPr>
                              <w:rStyle w:val="7"/>
                              <w:rFonts w:cs="Tahoma"/>
                            </w:rPr>
                            <w:fldChar w:fldCharType="begin"/>
                          </w:r>
                          <w:r>
                            <w:rPr>
                              <w:rStyle w:val="7"/>
                              <w:rFonts w:cs="Tahoma"/>
                            </w:rPr>
                            <w:instrText xml:space="preserve">PAGE  </w:instrText>
                          </w:r>
                          <w:r>
                            <w:rPr>
                              <w:rStyle w:val="7"/>
                              <w:rFonts w:cs="Tahoma"/>
                            </w:rPr>
                            <w:fldChar w:fldCharType="separate"/>
                          </w:r>
                          <w:r>
                            <w:rPr>
                              <w:rStyle w:val="7"/>
                              <w:rFonts w:cs="Tahoma"/>
                            </w:rPr>
                            <w:t>4</w:t>
                          </w:r>
                          <w:r>
                            <w:rPr>
                              <w:rStyle w:val="7"/>
                              <w:rFonts w:cs="Tahom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Style w:val="7"/>
                        <w:rFonts w:cs="Tahoma"/>
                      </w:rPr>
                    </w:pPr>
                    <w:r>
                      <w:rPr>
                        <w:rStyle w:val="7"/>
                        <w:rFonts w:cs="Tahoma"/>
                      </w:rPr>
                      <w:fldChar w:fldCharType="begin"/>
                    </w:r>
                    <w:r>
                      <w:rPr>
                        <w:rStyle w:val="7"/>
                        <w:rFonts w:cs="Tahoma"/>
                      </w:rPr>
                      <w:instrText xml:space="preserve">PAGE  </w:instrText>
                    </w:r>
                    <w:r>
                      <w:rPr>
                        <w:rStyle w:val="7"/>
                        <w:rFonts w:cs="Tahoma"/>
                      </w:rPr>
                      <w:fldChar w:fldCharType="separate"/>
                    </w:r>
                    <w:r>
                      <w:rPr>
                        <w:rStyle w:val="7"/>
                        <w:rFonts w:cs="Tahoma"/>
                      </w:rPr>
                      <w:t>4</w:t>
                    </w:r>
                    <w:r>
                      <w:rPr>
                        <w:rStyle w:val="7"/>
                        <w:rFonts w:cs="Tahom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cs="Tahoma"/>
      </w:rPr>
    </w:pPr>
    <w:r>
      <w:rPr>
        <w:rStyle w:val="7"/>
        <w:rFonts w:cs="Tahoma"/>
      </w:rPr>
      <w:fldChar w:fldCharType="begin"/>
    </w:r>
    <w:r>
      <w:rPr>
        <w:rStyle w:val="7"/>
        <w:rFonts w:cs="Tahoma"/>
      </w:rPr>
      <w:instrText xml:space="preserve">PAGE  </w:instrText>
    </w:r>
    <w:r>
      <w:rPr>
        <w:rStyle w:val="7"/>
        <w:rFonts w:cs="Tahoma"/>
      </w:rP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E04ED"/>
    <w:multiLevelType w:val="singleLevel"/>
    <w:tmpl w:val="3CFE04E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oNotHyphenateCaps/>
  <w:characterSpacingControl w:val="doNotCompress"/>
  <w:noLineBreaksAfter w:lang="zh-CN" w:val="$([{£¥·‘“〈《「『【〔〖〝﹙﹛﹝＄（．［｛￡￥"/>
  <w:noLineBreaksBefore w:lang="zh-CN" w:val="!%),.:;&gt;?]}¢¨°·ˇˉ―‖’”…‰′″›℃∶、。〃〉》」』】〕〗〞︶︺︾﹀﹄﹚﹜﹞！＂％＇），．：；？］｀｜｝～￠"/>
  <w:doNotValidateAgainstSchema/>
  <w:doNotDemarcateInvalidXml/>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YmUxNDc2ZmI5ODA0NmEzNTRjZDA3ODIzZDc1YTgifQ=="/>
    <w:docVar w:name="KSO_WPS_MARK_KEY" w:val="2947cd5c-fce8-4f46-87ef-9b7c231be71e"/>
  </w:docVars>
  <w:rsids>
    <w:rsidRoot w:val="00591713"/>
    <w:rsid w:val="000106CA"/>
    <w:rsid w:val="00024323"/>
    <w:rsid w:val="0002701F"/>
    <w:rsid w:val="00027025"/>
    <w:rsid w:val="00055CAD"/>
    <w:rsid w:val="00070ADD"/>
    <w:rsid w:val="00070F35"/>
    <w:rsid w:val="000812DE"/>
    <w:rsid w:val="0009792D"/>
    <w:rsid w:val="000D5B69"/>
    <w:rsid w:val="000E33E6"/>
    <w:rsid w:val="000E7EB8"/>
    <w:rsid w:val="000F473C"/>
    <w:rsid w:val="00115521"/>
    <w:rsid w:val="00120932"/>
    <w:rsid w:val="00125214"/>
    <w:rsid w:val="001438A0"/>
    <w:rsid w:val="001676DA"/>
    <w:rsid w:val="001714D1"/>
    <w:rsid w:val="00176AB3"/>
    <w:rsid w:val="001800A7"/>
    <w:rsid w:val="00182A38"/>
    <w:rsid w:val="001970C8"/>
    <w:rsid w:val="001A6E60"/>
    <w:rsid w:val="001B760B"/>
    <w:rsid w:val="001C1C43"/>
    <w:rsid w:val="001D4503"/>
    <w:rsid w:val="001D5F77"/>
    <w:rsid w:val="002012F4"/>
    <w:rsid w:val="002059B5"/>
    <w:rsid w:val="002151EA"/>
    <w:rsid w:val="00220A0E"/>
    <w:rsid w:val="00226BB8"/>
    <w:rsid w:val="00234A9D"/>
    <w:rsid w:val="00241162"/>
    <w:rsid w:val="00241E33"/>
    <w:rsid w:val="0024525D"/>
    <w:rsid w:val="00265F21"/>
    <w:rsid w:val="00266523"/>
    <w:rsid w:val="00271FD4"/>
    <w:rsid w:val="00291562"/>
    <w:rsid w:val="0029753E"/>
    <w:rsid w:val="002A6E18"/>
    <w:rsid w:val="002B339D"/>
    <w:rsid w:val="002C0002"/>
    <w:rsid w:val="002C162B"/>
    <w:rsid w:val="002D52A3"/>
    <w:rsid w:val="002E40F2"/>
    <w:rsid w:val="002E55A5"/>
    <w:rsid w:val="002E5AA1"/>
    <w:rsid w:val="00313CED"/>
    <w:rsid w:val="00323B43"/>
    <w:rsid w:val="00343698"/>
    <w:rsid w:val="00376593"/>
    <w:rsid w:val="00381DC8"/>
    <w:rsid w:val="003855C2"/>
    <w:rsid w:val="00392239"/>
    <w:rsid w:val="003B73D8"/>
    <w:rsid w:val="003B7532"/>
    <w:rsid w:val="003C2A56"/>
    <w:rsid w:val="003C4CE9"/>
    <w:rsid w:val="003D37D8"/>
    <w:rsid w:val="003D3DEC"/>
    <w:rsid w:val="003D7151"/>
    <w:rsid w:val="003E2E64"/>
    <w:rsid w:val="003E502C"/>
    <w:rsid w:val="004067C0"/>
    <w:rsid w:val="00411D83"/>
    <w:rsid w:val="00422097"/>
    <w:rsid w:val="00422780"/>
    <w:rsid w:val="004256F6"/>
    <w:rsid w:val="00425B01"/>
    <w:rsid w:val="0043332F"/>
    <w:rsid w:val="004358AB"/>
    <w:rsid w:val="00440913"/>
    <w:rsid w:val="00451E28"/>
    <w:rsid w:val="004705FD"/>
    <w:rsid w:val="0048504E"/>
    <w:rsid w:val="0049098B"/>
    <w:rsid w:val="004938A9"/>
    <w:rsid w:val="0049407D"/>
    <w:rsid w:val="004B04A3"/>
    <w:rsid w:val="004B33FE"/>
    <w:rsid w:val="004C0F1C"/>
    <w:rsid w:val="004F30D2"/>
    <w:rsid w:val="0050487B"/>
    <w:rsid w:val="00524898"/>
    <w:rsid w:val="0054329D"/>
    <w:rsid w:val="005608B2"/>
    <w:rsid w:val="00567DE4"/>
    <w:rsid w:val="00572E0C"/>
    <w:rsid w:val="00591713"/>
    <w:rsid w:val="005A2236"/>
    <w:rsid w:val="005A5706"/>
    <w:rsid w:val="005E5911"/>
    <w:rsid w:val="005E7979"/>
    <w:rsid w:val="005F15B0"/>
    <w:rsid w:val="005F71CD"/>
    <w:rsid w:val="0060602F"/>
    <w:rsid w:val="00610901"/>
    <w:rsid w:val="006175DF"/>
    <w:rsid w:val="00620963"/>
    <w:rsid w:val="00624989"/>
    <w:rsid w:val="006249B1"/>
    <w:rsid w:val="006275EA"/>
    <w:rsid w:val="006345C9"/>
    <w:rsid w:val="00641D2E"/>
    <w:rsid w:val="00652ABF"/>
    <w:rsid w:val="00657608"/>
    <w:rsid w:val="00662EB5"/>
    <w:rsid w:val="00663432"/>
    <w:rsid w:val="00666084"/>
    <w:rsid w:val="00676B2E"/>
    <w:rsid w:val="0068423A"/>
    <w:rsid w:val="00686424"/>
    <w:rsid w:val="006935E7"/>
    <w:rsid w:val="00694B72"/>
    <w:rsid w:val="006B27E0"/>
    <w:rsid w:val="006B426B"/>
    <w:rsid w:val="006B6086"/>
    <w:rsid w:val="006E0C0A"/>
    <w:rsid w:val="006E7D13"/>
    <w:rsid w:val="0070372B"/>
    <w:rsid w:val="0070576C"/>
    <w:rsid w:val="00710661"/>
    <w:rsid w:val="0071406C"/>
    <w:rsid w:val="0072403D"/>
    <w:rsid w:val="00726C69"/>
    <w:rsid w:val="0072779D"/>
    <w:rsid w:val="00727C60"/>
    <w:rsid w:val="00752B79"/>
    <w:rsid w:val="00775E20"/>
    <w:rsid w:val="0077712F"/>
    <w:rsid w:val="00780A8D"/>
    <w:rsid w:val="00790954"/>
    <w:rsid w:val="00791301"/>
    <w:rsid w:val="00793F91"/>
    <w:rsid w:val="00795C9F"/>
    <w:rsid w:val="007A12AF"/>
    <w:rsid w:val="007A3E0E"/>
    <w:rsid w:val="007F4A4A"/>
    <w:rsid w:val="008031C0"/>
    <w:rsid w:val="008035B5"/>
    <w:rsid w:val="00815E33"/>
    <w:rsid w:val="00831A2B"/>
    <w:rsid w:val="00877E7A"/>
    <w:rsid w:val="008A24E1"/>
    <w:rsid w:val="008A2DDB"/>
    <w:rsid w:val="008B7726"/>
    <w:rsid w:val="008D1F13"/>
    <w:rsid w:val="008D2556"/>
    <w:rsid w:val="008D2B9D"/>
    <w:rsid w:val="008D607F"/>
    <w:rsid w:val="008F0DC7"/>
    <w:rsid w:val="009012A5"/>
    <w:rsid w:val="0091644D"/>
    <w:rsid w:val="00943A1C"/>
    <w:rsid w:val="00950537"/>
    <w:rsid w:val="00970036"/>
    <w:rsid w:val="009911B5"/>
    <w:rsid w:val="009927D3"/>
    <w:rsid w:val="009D1F7D"/>
    <w:rsid w:val="009D326D"/>
    <w:rsid w:val="009D61AD"/>
    <w:rsid w:val="00A21C49"/>
    <w:rsid w:val="00A265C3"/>
    <w:rsid w:val="00A40210"/>
    <w:rsid w:val="00A42DC8"/>
    <w:rsid w:val="00A5243C"/>
    <w:rsid w:val="00A526BE"/>
    <w:rsid w:val="00A54E2F"/>
    <w:rsid w:val="00A57BE5"/>
    <w:rsid w:val="00A63177"/>
    <w:rsid w:val="00A72D22"/>
    <w:rsid w:val="00A8361F"/>
    <w:rsid w:val="00AA22B4"/>
    <w:rsid w:val="00AA4E0A"/>
    <w:rsid w:val="00AB7477"/>
    <w:rsid w:val="00AD3985"/>
    <w:rsid w:val="00AD5589"/>
    <w:rsid w:val="00B46B80"/>
    <w:rsid w:val="00B75BA1"/>
    <w:rsid w:val="00B773A9"/>
    <w:rsid w:val="00B82BC8"/>
    <w:rsid w:val="00B877F6"/>
    <w:rsid w:val="00B92FBA"/>
    <w:rsid w:val="00B93D6E"/>
    <w:rsid w:val="00BB09F5"/>
    <w:rsid w:val="00BE645A"/>
    <w:rsid w:val="00BF168A"/>
    <w:rsid w:val="00BF4152"/>
    <w:rsid w:val="00BF6FB6"/>
    <w:rsid w:val="00C151BC"/>
    <w:rsid w:val="00C15FB3"/>
    <w:rsid w:val="00C1778C"/>
    <w:rsid w:val="00C179D7"/>
    <w:rsid w:val="00C30775"/>
    <w:rsid w:val="00C3291B"/>
    <w:rsid w:val="00C444A8"/>
    <w:rsid w:val="00C46823"/>
    <w:rsid w:val="00C51D33"/>
    <w:rsid w:val="00C527AC"/>
    <w:rsid w:val="00C52D2F"/>
    <w:rsid w:val="00C56FAE"/>
    <w:rsid w:val="00C64B27"/>
    <w:rsid w:val="00C815C6"/>
    <w:rsid w:val="00C96272"/>
    <w:rsid w:val="00CA0606"/>
    <w:rsid w:val="00CA22BA"/>
    <w:rsid w:val="00CA627A"/>
    <w:rsid w:val="00CB3CF3"/>
    <w:rsid w:val="00CE5320"/>
    <w:rsid w:val="00D019D4"/>
    <w:rsid w:val="00D11F47"/>
    <w:rsid w:val="00D14CD2"/>
    <w:rsid w:val="00D15674"/>
    <w:rsid w:val="00D17B73"/>
    <w:rsid w:val="00D24F45"/>
    <w:rsid w:val="00D470A3"/>
    <w:rsid w:val="00D47DC7"/>
    <w:rsid w:val="00D50894"/>
    <w:rsid w:val="00D5450D"/>
    <w:rsid w:val="00D547FE"/>
    <w:rsid w:val="00D6119D"/>
    <w:rsid w:val="00D64FF1"/>
    <w:rsid w:val="00D832C5"/>
    <w:rsid w:val="00D86847"/>
    <w:rsid w:val="00D90722"/>
    <w:rsid w:val="00D9202E"/>
    <w:rsid w:val="00D95267"/>
    <w:rsid w:val="00DA2DAB"/>
    <w:rsid w:val="00DA5756"/>
    <w:rsid w:val="00DB5231"/>
    <w:rsid w:val="00DC5EB4"/>
    <w:rsid w:val="00DD7FF4"/>
    <w:rsid w:val="00E41C75"/>
    <w:rsid w:val="00E47EA4"/>
    <w:rsid w:val="00E50307"/>
    <w:rsid w:val="00E654E0"/>
    <w:rsid w:val="00E7135E"/>
    <w:rsid w:val="00E72F98"/>
    <w:rsid w:val="00E731B9"/>
    <w:rsid w:val="00E813B4"/>
    <w:rsid w:val="00E91454"/>
    <w:rsid w:val="00E95F10"/>
    <w:rsid w:val="00E97916"/>
    <w:rsid w:val="00EA4767"/>
    <w:rsid w:val="00EB3687"/>
    <w:rsid w:val="00EC3824"/>
    <w:rsid w:val="00EC3BB9"/>
    <w:rsid w:val="00EC6F77"/>
    <w:rsid w:val="00ED1975"/>
    <w:rsid w:val="00ED608E"/>
    <w:rsid w:val="00EE4CC9"/>
    <w:rsid w:val="00F03E42"/>
    <w:rsid w:val="00F07FB9"/>
    <w:rsid w:val="00F30755"/>
    <w:rsid w:val="00F34DE3"/>
    <w:rsid w:val="00F4486D"/>
    <w:rsid w:val="00FA6A79"/>
    <w:rsid w:val="00FD5D5B"/>
    <w:rsid w:val="00FE101B"/>
    <w:rsid w:val="00FF2EA8"/>
    <w:rsid w:val="032924EB"/>
    <w:rsid w:val="05A96E0B"/>
    <w:rsid w:val="088918FE"/>
    <w:rsid w:val="0BF30396"/>
    <w:rsid w:val="0CEF61C4"/>
    <w:rsid w:val="0DCE7D59"/>
    <w:rsid w:val="133072E5"/>
    <w:rsid w:val="13357FA2"/>
    <w:rsid w:val="133E0F20"/>
    <w:rsid w:val="14607F61"/>
    <w:rsid w:val="18FC46E9"/>
    <w:rsid w:val="1B1478D1"/>
    <w:rsid w:val="1E820922"/>
    <w:rsid w:val="20980DA8"/>
    <w:rsid w:val="21B476F2"/>
    <w:rsid w:val="21BA145D"/>
    <w:rsid w:val="261644EF"/>
    <w:rsid w:val="26684F39"/>
    <w:rsid w:val="272B26A7"/>
    <w:rsid w:val="28F92A55"/>
    <w:rsid w:val="293F1B2A"/>
    <w:rsid w:val="2A967FAE"/>
    <w:rsid w:val="2C065364"/>
    <w:rsid w:val="30B44AAB"/>
    <w:rsid w:val="402814AE"/>
    <w:rsid w:val="40F55CBE"/>
    <w:rsid w:val="41375EF2"/>
    <w:rsid w:val="4361771B"/>
    <w:rsid w:val="43666DE7"/>
    <w:rsid w:val="4A483BF0"/>
    <w:rsid w:val="50535B9A"/>
    <w:rsid w:val="515E158A"/>
    <w:rsid w:val="559A00FA"/>
    <w:rsid w:val="561277EB"/>
    <w:rsid w:val="57814CD5"/>
    <w:rsid w:val="590F780E"/>
    <w:rsid w:val="5A1A69CF"/>
    <w:rsid w:val="5E4F21E5"/>
    <w:rsid w:val="5EC95B72"/>
    <w:rsid w:val="61A765C8"/>
    <w:rsid w:val="68E826B9"/>
    <w:rsid w:val="6C0E376A"/>
    <w:rsid w:val="705570AA"/>
    <w:rsid w:val="754B2B85"/>
    <w:rsid w:val="79A07DC1"/>
    <w:rsid w:val="7AFA56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jc w:val="center"/>
    </w:pPr>
    <w:rPr>
      <w:sz w:val="18"/>
      <w:szCs w:val="18"/>
    </w:rPr>
  </w:style>
  <w:style w:type="character" w:styleId="7">
    <w:name w:val="page number"/>
    <w:basedOn w:val="6"/>
    <w:qFormat/>
    <w:uiPriority w:val="99"/>
    <w:rPr>
      <w:rFonts w:cs="Times New Roman"/>
    </w:rPr>
  </w:style>
  <w:style w:type="character" w:customStyle="1" w:styleId="8">
    <w:name w:val="页脚 Char"/>
    <w:basedOn w:val="6"/>
    <w:link w:val="3"/>
    <w:semiHidden/>
    <w:qFormat/>
    <w:locked/>
    <w:uiPriority w:val="99"/>
    <w:rPr>
      <w:rFonts w:ascii="Tahoma" w:hAnsi="Tahoma" w:cs="Tahoma"/>
      <w:kern w:val="0"/>
      <w:sz w:val="18"/>
      <w:szCs w:val="18"/>
    </w:rPr>
  </w:style>
  <w:style w:type="character" w:customStyle="1" w:styleId="9">
    <w:name w:val="批注框文本 Char"/>
    <w:basedOn w:val="6"/>
    <w:link w:val="2"/>
    <w:semiHidden/>
    <w:qFormat/>
    <w:locked/>
    <w:uiPriority w:val="99"/>
    <w:rPr>
      <w:rFonts w:ascii="Tahoma" w:hAnsi="Tahoma" w:cs="Tahoma"/>
      <w:kern w:val="0"/>
      <w:sz w:val="2"/>
    </w:rPr>
  </w:style>
  <w:style w:type="character" w:customStyle="1" w:styleId="10">
    <w:name w:val="页眉 Char"/>
    <w:basedOn w:val="6"/>
    <w:link w:val="4"/>
    <w:semiHidden/>
    <w:qFormat/>
    <w:locked/>
    <w:uiPriority w:val="99"/>
    <w:rPr>
      <w:rFonts w:ascii="Tahoma" w:hAnsi="Tahoma" w:cs="Tahoma"/>
      <w:kern w:val="0"/>
      <w:sz w:val="18"/>
      <w:szCs w:val="18"/>
    </w:rPr>
  </w:style>
  <w:style w:type="paragraph" w:customStyle="1" w:styleId="11">
    <w:name w:val="合同正文"/>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2225</Words>
  <Characters>2321</Characters>
  <Lines>15</Lines>
  <Paragraphs>4</Paragraphs>
  <TotalTime>7</TotalTime>
  <ScaleCrop>false</ScaleCrop>
  <LinksUpToDate>false</LinksUpToDate>
  <CharactersWithSpaces>2421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2019-01-18T03:25:00Z</dcterms:created>
  <dc:creator>kiss</dc:creator>
  <cp:lastModifiedBy>群</cp:lastModifiedBy>
  <cp:lastPrinted>2024-02-02T01:02:00Z</cp:lastPrinted>
  <dcterms:modified xsi:type="dcterms:W3CDTF">2024-04-22T07:23:00Z</dcterms:modified>
  <dc:title>鱼塘承包合同书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A82B2CD6336F48B5AF9BD89B4C098581</vt:lpwstr>
  </property>
</Properties>
</file>